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684327" w14:textId="77777777" w:rsidR="002413E6" w:rsidRPr="008B35DE" w:rsidRDefault="002413E6" w:rsidP="002413E6">
      <w:pPr>
        <w:pStyle w:val="BodyText"/>
        <w:kinsoku w:val="0"/>
        <w:overflowPunct w:val="0"/>
        <w:rPr>
          <w:sz w:val="20"/>
          <w:szCs w:val="20"/>
        </w:rPr>
      </w:pPr>
    </w:p>
    <w:p w14:paraId="60E52554" w14:textId="77777777" w:rsidR="002413E6" w:rsidRPr="008B35DE" w:rsidRDefault="002413E6" w:rsidP="002413E6">
      <w:pPr>
        <w:pStyle w:val="BodyText"/>
        <w:kinsoku w:val="0"/>
        <w:overflowPunct w:val="0"/>
        <w:spacing w:before="6"/>
        <w:rPr>
          <w:sz w:val="17"/>
          <w:szCs w:val="17"/>
        </w:rPr>
      </w:pPr>
    </w:p>
    <w:p w14:paraId="51D5F283" w14:textId="500E8D82" w:rsidR="002413E6" w:rsidRDefault="002413E6" w:rsidP="008B35DE">
      <w:pPr>
        <w:pStyle w:val="BodyText"/>
        <w:kinsoku w:val="0"/>
        <w:overflowPunct w:val="0"/>
        <w:spacing w:before="65"/>
        <w:ind w:left="3458" w:right="3190"/>
        <w:jc w:val="center"/>
        <w:rPr>
          <w:b/>
          <w:bCs/>
          <w:sz w:val="28"/>
          <w:szCs w:val="28"/>
        </w:rPr>
      </w:pPr>
      <w:r w:rsidRPr="00B36DEF">
        <w:rPr>
          <w:b/>
          <w:bCs/>
          <w:sz w:val="28"/>
          <w:szCs w:val="28"/>
        </w:rPr>
        <w:t>CURRICULUM VITAE</w:t>
      </w:r>
    </w:p>
    <w:p w14:paraId="59579901" w14:textId="1095A0F8" w:rsidR="00AD34D3" w:rsidRDefault="00AD34D3" w:rsidP="008B35DE">
      <w:pPr>
        <w:pStyle w:val="BodyText"/>
        <w:kinsoku w:val="0"/>
        <w:overflowPunct w:val="0"/>
        <w:spacing w:before="65"/>
        <w:ind w:left="3458" w:right="3190"/>
        <w:jc w:val="center"/>
        <w:rPr>
          <w:b/>
          <w:bCs/>
          <w:sz w:val="28"/>
          <w:szCs w:val="28"/>
        </w:rPr>
      </w:pPr>
    </w:p>
    <w:p w14:paraId="574D0942" w14:textId="77777777" w:rsidR="00AD34D3" w:rsidRPr="00B36DEF" w:rsidRDefault="00AD34D3" w:rsidP="008B35DE">
      <w:pPr>
        <w:pStyle w:val="BodyText"/>
        <w:kinsoku w:val="0"/>
        <w:overflowPunct w:val="0"/>
        <w:spacing w:before="65"/>
        <w:ind w:left="3458" w:right="3190"/>
        <w:jc w:val="center"/>
        <w:rPr>
          <w:b/>
          <w:bCs/>
          <w:sz w:val="28"/>
          <w:szCs w:val="28"/>
        </w:rPr>
      </w:pPr>
    </w:p>
    <w:p w14:paraId="7CAE78CF" w14:textId="77777777" w:rsidR="002413E6" w:rsidRPr="00B36DEF" w:rsidRDefault="002413E6" w:rsidP="002413E6">
      <w:pPr>
        <w:pBdr>
          <w:bottom w:val="single" w:sz="18" w:space="1" w:color="auto"/>
        </w:pBdr>
        <w:tabs>
          <w:tab w:val="right" w:pos="11070"/>
        </w:tabs>
        <w:ind w:right="14"/>
        <w:jc w:val="both"/>
        <w:rPr>
          <w:bCs/>
          <w:sz w:val="20"/>
          <w:szCs w:val="20"/>
          <w:lang w:val="es-ES"/>
        </w:rPr>
      </w:pPr>
    </w:p>
    <w:p w14:paraId="4C5D8E7E" w14:textId="77777777" w:rsidR="002413E6" w:rsidRPr="00B36DEF" w:rsidRDefault="002413E6" w:rsidP="002413E6">
      <w:pPr>
        <w:pBdr>
          <w:bottom w:val="single" w:sz="18" w:space="1" w:color="auto"/>
        </w:pBdr>
        <w:tabs>
          <w:tab w:val="right" w:pos="11070"/>
        </w:tabs>
        <w:spacing w:after="120"/>
        <w:ind w:right="14"/>
        <w:jc w:val="both"/>
        <w:rPr>
          <w:b/>
          <w:bCs/>
          <w:lang w:val="es-ES"/>
        </w:rPr>
      </w:pPr>
      <w:r w:rsidRPr="00B36DEF">
        <w:rPr>
          <w:b/>
          <w:bCs/>
          <w:lang w:val="es-ES"/>
        </w:rPr>
        <w:t>PERSONAL INFORMATION</w:t>
      </w:r>
      <w:r w:rsidRPr="00B36DEF">
        <w:rPr>
          <w:b/>
          <w:bCs/>
          <w:lang w:val="es-ES"/>
        </w:rPr>
        <w:tab/>
      </w:r>
    </w:p>
    <w:tbl>
      <w:tblPr>
        <w:tblW w:w="8617" w:type="dxa"/>
        <w:jc w:val="center"/>
        <w:tblLook w:val="04A0" w:firstRow="1" w:lastRow="0" w:firstColumn="1" w:lastColumn="0" w:noHBand="0" w:noVBand="1"/>
      </w:tblPr>
      <w:tblGrid>
        <w:gridCol w:w="2361"/>
        <w:gridCol w:w="6256"/>
      </w:tblGrid>
      <w:tr w:rsidR="003D4B64" w:rsidRPr="00B36DEF" w14:paraId="768C6E42" w14:textId="77777777" w:rsidTr="00476CD3">
        <w:trPr>
          <w:trHeight w:val="506"/>
          <w:jc w:val="center"/>
        </w:trPr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C3043D4" w14:textId="77777777" w:rsidR="002413E6" w:rsidRPr="00B36DEF" w:rsidRDefault="002413E6" w:rsidP="005D22D3">
            <w:pPr>
              <w:rPr>
                <w:b/>
                <w:color w:val="000000"/>
              </w:rPr>
            </w:pPr>
            <w:r w:rsidRPr="00B36DEF">
              <w:rPr>
                <w:b/>
                <w:color w:val="000000"/>
              </w:rPr>
              <w:t>Name</w:t>
            </w:r>
          </w:p>
        </w:tc>
        <w:tc>
          <w:tcPr>
            <w:tcW w:w="6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A6DD81" w14:textId="28C10881" w:rsidR="002413E6" w:rsidRPr="00B36DEF" w:rsidRDefault="002413E6" w:rsidP="005D22D3">
            <w:pPr>
              <w:rPr>
                <w:color w:val="000000"/>
              </w:rPr>
            </w:pPr>
            <w:r w:rsidRPr="00B36DEF">
              <w:rPr>
                <w:color w:val="000000"/>
              </w:rPr>
              <w:t>Y. Katherine Bianco, MD</w:t>
            </w:r>
            <w:r w:rsidR="00806F64" w:rsidRPr="00B36DEF">
              <w:rPr>
                <w:color w:val="000000"/>
              </w:rPr>
              <w:t>: FACOG/FACMG</w:t>
            </w:r>
            <w:r w:rsidR="00A352CC" w:rsidRPr="00B36DEF">
              <w:rPr>
                <w:color w:val="000000"/>
              </w:rPr>
              <w:t>G</w:t>
            </w:r>
          </w:p>
        </w:tc>
      </w:tr>
      <w:tr w:rsidR="003D4B64" w:rsidRPr="00B36DEF" w14:paraId="5E3CB891" w14:textId="77777777" w:rsidTr="00476CD3">
        <w:trPr>
          <w:trHeight w:val="1326"/>
          <w:jc w:val="center"/>
        </w:trPr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6ED65D" w14:textId="77777777" w:rsidR="002413E6" w:rsidRPr="00B36DEF" w:rsidRDefault="002413E6" w:rsidP="003D4B64">
            <w:pPr>
              <w:rPr>
                <w:b/>
                <w:color w:val="000000"/>
              </w:rPr>
            </w:pPr>
            <w:r w:rsidRPr="00B36DEF">
              <w:rPr>
                <w:b/>
                <w:color w:val="000000"/>
              </w:rPr>
              <w:t>Position</w:t>
            </w:r>
          </w:p>
        </w:tc>
        <w:tc>
          <w:tcPr>
            <w:tcW w:w="6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1BD8C4" w14:textId="77777777" w:rsidR="003D4B64" w:rsidRPr="00B36DEF" w:rsidRDefault="005D22D3" w:rsidP="005D22D3">
            <w:pPr>
              <w:rPr>
                <w:color w:val="000000"/>
              </w:rPr>
            </w:pPr>
            <w:r w:rsidRPr="00B36DEF">
              <w:rPr>
                <w:color w:val="000000"/>
              </w:rPr>
              <w:t>Clinical Associate Professor</w:t>
            </w:r>
            <w:r w:rsidR="002413E6" w:rsidRPr="00B36DEF">
              <w:rPr>
                <w:color w:val="000000"/>
              </w:rPr>
              <w:br/>
              <w:t>Department of Obstetrics and Gynecology</w:t>
            </w:r>
            <w:r w:rsidRPr="00B36DEF">
              <w:rPr>
                <w:color w:val="000000"/>
              </w:rPr>
              <w:t>.</w:t>
            </w:r>
            <w:r w:rsidR="002413E6" w:rsidRPr="00B36DEF">
              <w:rPr>
                <w:color w:val="000000"/>
              </w:rPr>
              <w:t xml:space="preserve"> </w:t>
            </w:r>
          </w:p>
          <w:p w14:paraId="2B224EFB" w14:textId="7B57A367" w:rsidR="002413E6" w:rsidRPr="00B36DEF" w:rsidRDefault="002413E6" w:rsidP="005D22D3">
            <w:pPr>
              <w:rPr>
                <w:color w:val="000000"/>
              </w:rPr>
            </w:pPr>
            <w:r w:rsidRPr="00B36DEF">
              <w:rPr>
                <w:color w:val="000000"/>
              </w:rPr>
              <w:t>Stanford University School of Medicine</w:t>
            </w:r>
          </w:p>
        </w:tc>
      </w:tr>
      <w:tr w:rsidR="003D4B64" w:rsidRPr="00B36DEF" w14:paraId="6D1A655C" w14:textId="77777777" w:rsidTr="00476CD3">
        <w:trPr>
          <w:trHeight w:val="1592"/>
          <w:jc w:val="center"/>
        </w:trPr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817428" w14:textId="77777777" w:rsidR="002413E6" w:rsidRPr="00B36DEF" w:rsidRDefault="002413E6" w:rsidP="003D4B64">
            <w:pPr>
              <w:rPr>
                <w:b/>
                <w:color w:val="000000"/>
              </w:rPr>
            </w:pPr>
            <w:r w:rsidRPr="00B36DEF">
              <w:rPr>
                <w:b/>
                <w:color w:val="000000"/>
              </w:rPr>
              <w:t>Address</w:t>
            </w:r>
          </w:p>
        </w:tc>
        <w:tc>
          <w:tcPr>
            <w:tcW w:w="6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06E840" w14:textId="77777777" w:rsidR="0093509F" w:rsidRPr="00B36DEF" w:rsidRDefault="0093509F" w:rsidP="0093509F">
            <w:pPr>
              <w:rPr>
                <w:color w:val="000000"/>
              </w:rPr>
            </w:pPr>
            <w:r w:rsidRPr="00B36DEF">
              <w:rPr>
                <w:b/>
                <w:bCs/>
                <w:color w:val="000000"/>
              </w:rPr>
              <w:t>Work Address:</w:t>
            </w:r>
          </w:p>
          <w:p w14:paraId="4508AF0C" w14:textId="77777777" w:rsidR="0093509F" w:rsidRPr="00B36DEF" w:rsidRDefault="0093509F" w:rsidP="0093509F">
            <w:pPr>
              <w:rPr>
                <w:color w:val="000000"/>
              </w:rPr>
            </w:pPr>
            <w:r w:rsidRPr="00B36DEF">
              <w:rPr>
                <w:color w:val="000000"/>
              </w:rPr>
              <w:t>Center for Academic Medicine (CAM)</w:t>
            </w:r>
          </w:p>
          <w:p w14:paraId="79304A5B" w14:textId="77777777" w:rsidR="0093509F" w:rsidRPr="00B36DEF" w:rsidRDefault="0093509F" w:rsidP="0093509F">
            <w:pPr>
              <w:rPr>
                <w:color w:val="000000"/>
              </w:rPr>
            </w:pPr>
            <w:r w:rsidRPr="00B36DEF">
              <w:rPr>
                <w:color w:val="000000"/>
              </w:rPr>
              <w:t>Department of OB/GYN, 5317</w:t>
            </w:r>
          </w:p>
          <w:p w14:paraId="4CA16D95" w14:textId="77777777" w:rsidR="0093509F" w:rsidRPr="00B36DEF" w:rsidRDefault="0093509F" w:rsidP="0093509F">
            <w:pPr>
              <w:rPr>
                <w:color w:val="000000"/>
              </w:rPr>
            </w:pPr>
            <w:r w:rsidRPr="00B36DEF">
              <w:rPr>
                <w:color w:val="000000"/>
              </w:rPr>
              <w:t>Stanford University School of Medicine</w:t>
            </w:r>
          </w:p>
          <w:p w14:paraId="61A37ADA" w14:textId="2565CFE4" w:rsidR="0093509F" w:rsidRPr="00B36DEF" w:rsidRDefault="0093509F" w:rsidP="005D22D3">
            <w:pPr>
              <w:rPr>
                <w:color w:val="000000"/>
              </w:rPr>
            </w:pPr>
            <w:r w:rsidRPr="00B36DEF">
              <w:rPr>
                <w:color w:val="000000"/>
              </w:rPr>
              <w:t>453 Quarry Road, Palo Alto, CA 94304</w:t>
            </w:r>
          </w:p>
          <w:p w14:paraId="3352086F" w14:textId="3DA46FC5" w:rsidR="002413E6" w:rsidRPr="00B36DEF" w:rsidRDefault="0093509F" w:rsidP="005D22D3">
            <w:pPr>
              <w:rPr>
                <w:color w:val="000000"/>
              </w:rPr>
            </w:pPr>
            <w:r w:rsidRPr="00B36DEF">
              <w:rPr>
                <w:color w:val="000000"/>
              </w:rPr>
              <w:t>Phone: 650-6835775</w:t>
            </w:r>
            <w:r w:rsidR="002413E6" w:rsidRPr="00B36DEF">
              <w:rPr>
                <w:color w:val="000000"/>
              </w:rPr>
              <w:br/>
              <w:t xml:space="preserve">email: </w:t>
            </w:r>
            <w:hyperlink r:id="rId8" w:history="1">
              <w:r w:rsidR="001D3170" w:rsidRPr="00AB3609">
                <w:rPr>
                  <w:rStyle w:val="Hyperlink"/>
                </w:rPr>
                <w:t>kbianco@stanford.edu</w:t>
              </w:r>
            </w:hyperlink>
          </w:p>
        </w:tc>
      </w:tr>
    </w:tbl>
    <w:p w14:paraId="28AF6EDD" w14:textId="77777777" w:rsidR="002413E6" w:rsidRPr="00B36DEF" w:rsidRDefault="002413E6" w:rsidP="002413E6">
      <w:pPr>
        <w:pBdr>
          <w:bottom w:val="single" w:sz="18" w:space="1" w:color="auto"/>
        </w:pBdr>
        <w:tabs>
          <w:tab w:val="right" w:pos="11070"/>
        </w:tabs>
        <w:ind w:right="14"/>
        <w:jc w:val="both"/>
        <w:rPr>
          <w:bCs/>
          <w:sz w:val="20"/>
          <w:szCs w:val="20"/>
        </w:rPr>
      </w:pPr>
    </w:p>
    <w:p w14:paraId="6D3CD240" w14:textId="77777777" w:rsidR="002413E6" w:rsidRPr="00B36DEF" w:rsidRDefault="002413E6" w:rsidP="002413E6">
      <w:pPr>
        <w:pBdr>
          <w:bottom w:val="single" w:sz="18" w:space="1" w:color="auto"/>
        </w:pBdr>
        <w:tabs>
          <w:tab w:val="right" w:pos="11070"/>
        </w:tabs>
        <w:spacing w:after="120"/>
        <w:ind w:right="14"/>
        <w:jc w:val="both"/>
        <w:rPr>
          <w:b/>
          <w:bCs/>
          <w:lang w:val="es-ES"/>
        </w:rPr>
      </w:pPr>
      <w:r w:rsidRPr="00B36DEF">
        <w:rPr>
          <w:b/>
          <w:bCs/>
          <w:lang w:val="es-ES"/>
        </w:rPr>
        <w:t>EDUCATION</w:t>
      </w:r>
      <w:r w:rsidRPr="00B36DEF">
        <w:rPr>
          <w:b/>
          <w:bCs/>
          <w:lang w:val="es-ES"/>
        </w:rPr>
        <w:tab/>
      </w:r>
    </w:p>
    <w:p w14:paraId="515AC368" w14:textId="77777777" w:rsidR="002413E6" w:rsidRPr="00B36DEF" w:rsidRDefault="002413E6" w:rsidP="002413E6">
      <w:pPr>
        <w:pStyle w:val="BodyText"/>
        <w:kinsoku w:val="0"/>
        <w:overflowPunct w:val="0"/>
        <w:spacing w:before="3"/>
        <w:rPr>
          <w:sz w:val="27"/>
          <w:szCs w:val="27"/>
        </w:rPr>
      </w:pPr>
    </w:p>
    <w:tbl>
      <w:tblPr>
        <w:tblW w:w="5084" w:type="pct"/>
        <w:tblInd w:w="204" w:type="dxa"/>
        <w:tblLook w:val="04A0" w:firstRow="1" w:lastRow="0" w:firstColumn="1" w:lastColumn="0" w:noHBand="0" w:noVBand="1"/>
      </w:tblPr>
      <w:tblGrid>
        <w:gridCol w:w="2946"/>
        <w:gridCol w:w="3614"/>
        <w:gridCol w:w="3364"/>
      </w:tblGrid>
      <w:tr w:rsidR="003D4B64" w:rsidRPr="00B36DEF" w14:paraId="09634FD8" w14:textId="77777777" w:rsidTr="003D4B64">
        <w:trPr>
          <w:trHeight w:val="324"/>
        </w:trPr>
        <w:tc>
          <w:tcPr>
            <w:tcW w:w="1484" w:type="pct"/>
            <w:shd w:val="clear" w:color="auto" w:fill="auto"/>
            <w:hideMark/>
          </w:tcPr>
          <w:p w14:paraId="220744D3" w14:textId="77777777" w:rsidR="002413E6" w:rsidRPr="00B36DEF" w:rsidRDefault="002413E6" w:rsidP="00CF6362">
            <w:pPr>
              <w:ind w:right="-20"/>
              <w:rPr>
                <w:color w:val="000000"/>
              </w:rPr>
            </w:pPr>
            <w:r w:rsidRPr="00B36DEF">
              <w:rPr>
                <w:color w:val="000000"/>
              </w:rPr>
              <w:t xml:space="preserve">September 1984 – July 1989   </w:t>
            </w:r>
          </w:p>
        </w:tc>
        <w:tc>
          <w:tcPr>
            <w:tcW w:w="1821" w:type="pct"/>
            <w:shd w:val="clear" w:color="auto" w:fill="auto"/>
            <w:hideMark/>
          </w:tcPr>
          <w:p w14:paraId="0BE8168A" w14:textId="7AD5A3D0" w:rsidR="002413E6" w:rsidRPr="00B36DEF" w:rsidRDefault="005D22D3" w:rsidP="005D22D3">
            <w:pPr>
              <w:rPr>
                <w:color w:val="000000"/>
              </w:rPr>
            </w:pPr>
            <w:r w:rsidRPr="00B36DEF">
              <w:rPr>
                <w:color w:val="000000"/>
              </w:rPr>
              <w:t>Santiago of Leon of Caracas College</w:t>
            </w:r>
          </w:p>
        </w:tc>
        <w:tc>
          <w:tcPr>
            <w:tcW w:w="1695" w:type="pct"/>
            <w:shd w:val="clear" w:color="auto" w:fill="auto"/>
            <w:hideMark/>
          </w:tcPr>
          <w:p w14:paraId="61B57556" w14:textId="77777777" w:rsidR="002413E6" w:rsidRPr="00B36DEF" w:rsidRDefault="002413E6" w:rsidP="005D22D3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B.S. </w:t>
            </w:r>
          </w:p>
        </w:tc>
      </w:tr>
      <w:tr w:rsidR="003D4B64" w:rsidRPr="00B36DEF" w14:paraId="205BD34C" w14:textId="77777777" w:rsidTr="003D4B64">
        <w:trPr>
          <w:trHeight w:val="298"/>
        </w:trPr>
        <w:tc>
          <w:tcPr>
            <w:tcW w:w="1484" w:type="pct"/>
            <w:shd w:val="clear" w:color="auto" w:fill="auto"/>
            <w:hideMark/>
          </w:tcPr>
          <w:p w14:paraId="41FABEA7" w14:textId="77777777" w:rsidR="002413E6" w:rsidRPr="00B36DEF" w:rsidRDefault="002413E6" w:rsidP="00CF6362">
            <w:pPr>
              <w:ind w:right="-110"/>
              <w:rPr>
                <w:color w:val="000000"/>
              </w:rPr>
            </w:pPr>
            <w:r w:rsidRPr="00B36DEF">
              <w:rPr>
                <w:color w:val="000000"/>
              </w:rPr>
              <w:t xml:space="preserve">September 1990 – July 1997   </w:t>
            </w:r>
          </w:p>
        </w:tc>
        <w:tc>
          <w:tcPr>
            <w:tcW w:w="1821" w:type="pct"/>
            <w:shd w:val="clear" w:color="auto" w:fill="auto"/>
            <w:hideMark/>
          </w:tcPr>
          <w:p w14:paraId="4B70D473" w14:textId="77777777" w:rsidR="002413E6" w:rsidRPr="00B36DEF" w:rsidRDefault="002413E6" w:rsidP="005D22D3">
            <w:pPr>
              <w:rPr>
                <w:color w:val="000000"/>
              </w:rPr>
            </w:pPr>
            <w:r w:rsidRPr="00B36DEF">
              <w:rPr>
                <w:color w:val="000000"/>
              </w:rPr>
              <w:t>Central University of Venezuela</w:t>
            </w:r>
          </w:p>
        </w:tc>
        <w:tc>
          <w:tcPr>
            <w:tcW w:w="1695" w:type="pct"/>
            <w:shd w:val="clear" w:color="auto" w:fill="auto"/>
            <w:hideMark/>
          </w:tcPr>
          <w:p w14:paraId="42931A11" w14:textId="77777777" w:rsidR="002413E6" w:rsidRPr="00B36DEF" w:rsidRDefault="002413E6" w:rsidP="005D22D3">
            <w:pPr>
              <w:rPr>
                <w:color w:val="000000"/>
              </w:rPr>
            </w:pPr>
            <w:r w:rsidRPr="00B36DEF">
              <w:rPr>
                <w:color w:val="000000"/>
              </w:rPr>
              <w:t>M.D.</w:t>
            </w:r>
          </w:p>
        </w:tc>
      </w:tr>
      <w:tr w:rsidR="003D4B64" w:rsidRPr="00B36DEF" w14:paraId="402A0575" w14:textId="77777777" w:rsidTr="003D4B64">
        <w:trPr>
          <w:trHeight w:val="282"/>
        </w:trPr>
        <w:tc>
          <w:tcPr>
            <w:tcW w:w="1484" w:type="pct"/>
            <w:shd w:val="clear" w:color="auto" w:fill="auto"/>
            <w:hideMark/>
          </w:tcPr>
          <w:p w14:paraId="7DC5CB45" w14:textId="77777777" w:rsidR="002413E6" w:rsidRPr="00B36DEF" w:rsidRDefault="002413E6" w:rsidP="005D22D3">
            <w:pPr>
              <w:rPr>
                <w:color w:val="000000"/>
              </w:rPr>
            </w:pPr>
            <w:r w:rsidRPr="00B36DEF">
              <w:rPr>
                <w:color w:val="000000"/>
              </w:rPr>
              <w:t>June 1998 – May 2000</w:t>
            </w:r>
          </w:p>
        </w:tc>
        <w:tc>
          <w:tcPr>
            <w:tcW w:w="1821" w:type="pct"/>
            <w:shd w:val="clear" w:color="auto" w:fill="auto"/>
            <w:hideMark/>
          </w:tcPr>
          <w:p w14:paraId="28140CE8" w14:textId="77777777" w:rsidR="002413E6" w:rsidRPr="00B36DEF" w:rsidRDefault="002413E6" w:rsidP="005D22D3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NIH/ NICHD Research Fellowship                 </w:t>
            </w:r>
          </w:p>
        </w:tc>
        <w:tc>
          <w:tcPr>
            <w:tcW w:w="1695" w:type="pct"/>
            <w:shd w:val="clear" w:color="auto" w:fill="auto"/>
            <w:hideMark/>
          </w:tcPr>
          <w:p w14:paraId="243FD70E" w14:textId="77777777" w:rsidR="002413E6" w:rsidRPr="00B36DEF" w:rsidRDefault="002413E6" w:rsidP="005D22D3">
            <w:pPr>
              <w:rPr>
                <w:color w:val="000000"/>
              </w:rPr>
            </w:pPr>
            <w:r w:rsidRPr="00B36DEF">
              <w:rPr>
                <w:color w:val="000000"/>
              </w:rPr>
              <w:t>Post-Doctoral</w:t>
            </w:r>
          </w:p>
        </w:tc>
      </w:tr>
      <w:tr w:rsidR="003D4B64" w:rsidRPr="00B36DEF" w14:paraId="6D64F77D" w14:textId="77777777" w:rsidTr="003D4B64">
        <w:trPr>
          <w:trHeight w:val="324"/>
        </w:trPr>
        <w:tc>
          <w:tcPr>
            <w:tcW w:w="1484" w:type="pct"/>
            <w:shd w:val="clear" w:color="auto" w:fill="auto"/>
            <w:hideMark/>
          </w:tcPr>
          <w:p w14:paraId="27203D63" w14:textId="77777777" w:rsidR="002413E6" w:rsidRPr="00B36DEF" w:rsidRDefault="002413E6" w:rsidP="005D22D3">
            <w:pPr>
              <w:rPr>
                <w:color w:val="000000"/>
              </w:rPr>
            </w:pPr>
            <w:r w:rsidRPr="00B36DEF">
              <w:rPr>
                <w:color w:val="000000"/>
              </w:rPr>
              <w:t>June 2000 – July 2001</w:t>
            </w:r>
          </w:p>
        </w:tc>
        <w:tc>
          <w:tcPr>
            <w:tcW w:w="1821" w:type="pct"/>
            <w:shd w:val="clear" w:color="auto" w:fill="auto"/>
            <w:hideMark/>
          </w:tcPr>
          <w:p w14:paraId="1ADFB750" w14:textId="77777777" w:rsidR="002413E6" w:rsidRPr="00B36DEF" w:rsidRDefault="002413E6" w:rsidP="005D22D3">
            <w:pPr>
              <w:rPr>
                <w:color w:val="000000"/>
              </w:rPr>
            </w:pPr>
            <w:r w:rsidRPr="00B36DEF">
              <w:rPr>
                <w:color w:val="000000"/>
              </w:rPr>
              <w:t>Yale University / OBGYN Dept.</w:t>
            </w:r>
          </w:p>
        </w:tc>
        <w:tc>
          <w:tcPr>
            <w:tcW w:w="1695" w:type="pct"/>
            <w:shd w:val="clear" w:color="auto" w:fill="auto"/>
            <w:hideMark/>
          </w:tcPr>
          <w:p w14:paraId="13884252" w14:textId="77777777" w:rsidR="002413E6" w:rsidRPr="00B36DEF" w:rsidRDefault="002413E6" w:rsidP="005D22D3">
            <w:pPr>
              <w:rPr>
                <w:color w:val="000000"/>
              </w:rPr>
            </w:pPr>
            <w:r w:rsidRPr="00B36DEF">
              <w:rPr>
                <w:color w:val="000000"/>
              </w:rPr>
              <w:t>Intern</w:t>
            </w:r>
          </w:p>
        </w:tc>
      </w:tr>
      <w:tr w:rsidR="003D4B64" w:rsidRPr="00B36DEF" w14:paraId="7BE77935" w14:textId="77777777" w:rsidTr="003D4B64">
        <w:trPr>
          <w:trHeight w:val="324"/>
        </w:trPr>
        <w:tc>
          <w:tcPr>
            <w:tcW w:w="1484" w:type="pct"/>
            <w:shd w:val="clear" w:color="auto" w:fill="auto"/>
            <w:hideMark/>
          </w:tcPr>
          <w:p w14:paraId="55775CFC" w14:textId="77777777" w:rsidR="002413E6" w:rsidRPr="00B36DEF" w:rsidRDefault="002413E6" w:rsidP="005D22D3">
            <w:pPr>
              <w:rPr>
                <w:color w:val="000000"/>
              </w:rPr>
            </w:pPr>
            <w:r w:rsidRPr="00B36DEF">
              <w:rPr>
                <w:color w:val="000000"/>
              </w:rPr>
              <w:t>June 2001 – June 2004</w:t>
            </w:r>
          </w:p>
        </w:tc>
        <w:tc>
          <w:tcPr>
            <w:tcW w:w="1821" w:type="pct"/>
            <w:shd w:val="clear" w:color="auto" w:fill="auto"/>
            <w:hideMark/>
          </w:tcPr>
          <w:p w14:paraId="5F372303" w14:textId="77777777" w:rsidR="002413E6" w:rsidRPr="00B36DEF" w:rsidRDefault="002413E6" w:rsidP="005D22D3">
            <w:pPr>
              <w:rPr>
                <w:color w:val="000000"/>
              </w:rPr>
            </w:pPr>
            <w:r w:rsidRPr="00B36DEF">
              <w:rPr>
                <w:color w:val="000000"/>
              </w:rPr>
              <w:t>Yale University / OBGYN Dept.</w:t>
            </w:r>
          </w:p>
        </w:tc>
        <w:tc>
          <w:tcPr>
            <w:tcW w:w="1695" w:type="pct"/>
            <w:shd w:val="clear" w:color="auto" w:fill="auto"/>
            <w:hideMark/>
          </w:tcPr>
          <w:p w14:paraId="61470068" w14:textId="77777777" w:rsidR="002413E6" w:rsidRPr="00B36DEF" w:rsidRDefault="002413E6" w:rsidP="005D22D3">
            <w:pPr>
              <w:rPr>
                <w:color w:val="000000"/>
              </w:rPr>
            </w:pPr>
            <w:r w:rsidRPr="00B36DEF">
              <w:rPr>
                <w:color w:val="000000"/>
              </w:rPr>
              <w:t>Resident</w:t>
            </w:r>
          </w:p>
        </w:tc>
      </w:tr>
      <w:tr w:rsidR="003D4B64" w:rsidRPr="00B36DEF" w14:paraId="3E8ACB65" w14:textId="77777777" w:rsidTr="003D4B64">
        <w:trPr>
          <w:trHeight w:val="116"/>
        </w:trPr>
        <w:tc>
          <w:tcPr>
            <w:tcW w:w="1484" w:type="pct"/>
            <w:shd w:val="clear" w:color="auto" w:fill="auto"/>
            <w:hideMark/>
          </w:tcPr>
          <w:p w14:paraId="7A21E7E0" w14:textId="77777777" w:rsidR="002413E6" w:rsidRPr="00B36DEF" w:rsidRDefault="002413E6" w:rsidP="005D22D3">
            <w:pPr>
              <w:rPr>
                <w:color w:val="000000"/>
              </w:rPr>
            </w:pPr>
            <w:r w:rsidRPr="00B36DEF">
              <w:rPr>
                <w:color w:val="000000"/>
              </w:rPr>
              <w:t>July 2004 – January 2005</w:t>
            </w:r>
          </w:p>
        </w:tc>
        <w:tc>
          <w:tcPr>
            <w:tcW w:w="1821" w:type="pct"/>
            <w:shd w:val="clear" w:color="auto" w:fill="auto"/>
            <w:hideMark/>
          </w:tcPr>
          <w:p w14:paraId="01C985DF" w14:textId="77777777" w:rsidR="002413E6" w:rsidRPr="00B36DEF" w:rsidRDefault="002413E6" w:rsidP="005D22D3">
            <w:pPr>
              <w:rPr>
                <w:color w:val="000000"/>
              </w:rPr>
            </w:pPr>
            <w:r w:rsidRPr="00B36DEF">
              <w:rPr>
                <w:color w:val="000000"/>
              </w:rPr>
              <w:t>UCSF / Radiology Dept.</w:t>
            </w:r>
          </w:p>
        </w:tc>
        <w:tc>
          <w:tcPr>
            <w:tcW w:w="1695" w:type="pct"/>
            <w:shd w:val="clear" w:color="auto" w:fill="auto"/>
            <w:hideMark/>
          </w:tcPr>
          <w:p w14:paraId="2B217B7A" w14:textId="77777777" w:rsidR="002413E6" w:rsidRPr="00B36DEF" w:rsidRDefault="002413E6" w:rsidP="005D22D3">
            <w:pPr>
              <w:rPr>
                <w:color w:val="000000"/>
              </w:rPr>
            </w:pPr>
            <w:r w:rsidRPr="00B36DEF">
              <w:rPr>
                <w:color w:val="000000"/>
              </w:rPr>
              <w:t>Fellow</w:t>
            </w:r>
          </w:p>
        </w:tc>
      </w:tr>
      <w:tr w:rsidR="003D4B64" w:rsidRPr="00B36DEF" w14:paraId="1196D6E2" w14:textId="77777777" w:rsidTr="003D4B64">
        <w:trPr>
          <w:trHeight w:val="324"/>
        </w:trPr>
        <w:tc>
          <w:tcPr>
            <w:tcW w:w="1484" w:type="pct"/>
            <w:shd w:val="clear" w:color="auto" w:fill="auto"/>
            <w:hideMark/>
          </w:tcPr>
          <w:p w14:paraId="6DA9A486" w14:textId="77777777" w:rsidR="002413E6" w:rsidRPr="00B36DEF" w:rsidRDefault="002413E6" w:rsidP="005D22D3">
            <w:pPr>
              <w:rPr>
                <w:color w:val="000000"/>
              </w:rPr>
            </w:pPr>
            <w:r w:rsidRPr="00B36DEF">
              <w:rPr>
                <w:color w:val="000000"/>
              </w:rPr>
              <w:t>July 2004 – August 2008</w:t>
            </w:r>
          </w:p>
        </w:tc>
        <w:tc>
          <w:tcPr>
            <w:tcW w:w="1821" w:type="pct"/>
            <w:shd w:val="clear" w:color="auto" w:fill="auto"/>
            <w:hideMark/>
          </w:tcPr>
          <w:p w14:paraId="2019A9C9" w14:textId="77777777" w:rsidR="002413E6" w:rsidRPr="00B36DEF" w:rsidRDefault="002413E6" w:rsidP="005D22D3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UCSF/ OBGYN Dept.                          </w:t>
            </w:r>
          </w:p>
        </w:tc>
        <w:tc>
          <w:tcPr>
            <w:tcW w:w="1695" w:type="pct"/>
            <w:shd w:val="clear" w:color="auto" w:fill="auto"/>
            <w:hideMark/>
          </w:tcPr>
          <w:p w14:paraId="1393364D" w14:textId="77777777" w:rsidR="002413E6" w:rsidRPr="00B36DEF" w:rsidRDefault="002413E6" w:rsidP="005D22D3">
            <w:pPr>
              <w:rPr>
                <w:color w:val="000000"/>
              </w:rPr>
            </w:pPr>
            <w:r w:rsidRPr="00B36DEF">
              <w:rPr>
                <w:color w:val="000000"/>
              </w:rPr>
              <w:t>Maternal-Fetal Medicine Fellow</w:t>
            </w:r>
          </w:p>
        </w:tc>
      </w:tr>
      <w:tr w:rsidR="003D4B64" w:rsidRPr="00B36DEF" w14:paraId="0A556B14" w14:textId="77777777" w:rsidTr="003D4B64">
        <w:trPr>
          <w:trHeight w:val="324"/>
        </w:trPr>
        <w:tc>
          <w:tcPr>
            <w:tcW w:w="1484" w:type="pct"/>
            <w:shd w:val="clear" w:color="auto" w:fill="auto"/>
            <w:hideMark/>
          </w:tcPr>
          <w:p w14:paraId="62BE4456" w14:textId="77777777" w:rsidR="002413E6" w:rsidRPr="00B36DEF" w:rsidRDefault="002413E6" w:rsidP="005D22D3">
            <w:pPr>
              <w:rPr>
                <w:color w:val="000000"/>
              </w:rPr>
            </w:pPr>
            <w:r w:rsidRPr="00B36DEF">
              <w:rPr>
                <w:color w:val="000000"/>
              </w:rPr>
              <w:t>July 2004 – August 2008</w:t>
            </w:r>
          </w:p>
        </w:tc>
        <w:tc>
          <w:tcPr>
            <w:tcW w:w="1821" w:type="pct"/>
            <w:shd w:val="clear" w:color="auto" w:fill="auto"/>
            <w:hideMark/>
          </w:tcPr>
          <w:p w14:paraId="385085D6" w14:textId="77777777" w:rsidR="002413E6" w:rsidRPr="00B36DEF" w:rsidRDefault="002413E6" w:rsidP="005D22D3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Stanford University/UCSF </w:t>
            </w:r>
          </w:p>
        </w:tc>
        <w:tc>
          <w:tcPr>
            <w:tcW w:w="1695" w:type="pct"/>
            <w:shd w:val="clear" w:color="auto" w:fill="auto"/>
            <w:hideMark/>
          </w:tcPr>
          <w:p w14:paraId="042B407B" w14:textId="77777777" w:rsidR="002413E6" w:rsidRPr="00B36DEF" w:rsidRDefault="002413E6" w:rsidP="005D22D3">
            <w:pPr>
              <w:rPr>
                <w:color w:val="000000"/>
              </w:rPr>
            </w:pPr>
            <w:r w:rsidRPr="00B36DEF">
              <w:rPr>
                <w:color w:val="000000"/>
              </w:rPr>
              <w:t>Medical Genetics Fellow</w:t>
            </w:r>
          </w:p>
        </w:tc>
      </w:tr>
    </w:tbl>
    <w:p w14:paraId="48A91D0E" w14:textId="77777777" w:rsidR="002413E6" w:rsidRPr="00B36DEF" w:rsidRDefault="002413E6" w:rsidP="002413E6">
      <w:pPr>
        <w:pStyle w:val="BodyText"/>
        <w:kinsoku w:val="0"/>
        <w:overflowPunct w:val="0"/>
        <w:rPr>
          <w:sz w:val="20"/>
          <w:szCs w:val="20"/>
        </w:rPr>
      </w:pPr>
    </w:p>
    <w:p w14:paraId="1ACC7688" w14:textId="2A403950" w:rsidR="002413E6" w:rsidRPr="00B36DEF" w:rsidRDefault="002413E6" w:rsidP="002413E6">
      <w:pPr>
        <w:pBdr>
          <w:bottom w:val="single" w:sz="18" w:space="1" w:color="auto"/>
        </w:pBdr>
        <w:tabs>
          <w:tab w:val="right" w:pos="11070"/>
        </w:tabs>
        <w:ind w:right="14"/>
        <w:jc w:val="both"/>
        <w:rPr>
          <w:b/>
          <w:bCs/>
          <w:lang w:val="es-ES"/>
        </w:rPr>
      </w:pPr>
      <w:r w:rsidRPr="00B36DEF">
        <w:rPr>
          <w:b/>
          <w:bCs/>
          <w:lang w:val="es-ES"/>
        </w:rPr>
        <w:t>LICENSES</w:t>
      </w:r>
      <w:r w:rsidR="00AD34D3">
        <w:rPr>
          <w:b/>
          <w:bCs/>
          <w:lang w:val="es-ES"/>
        </w:rPr>
        <w:t xml:space="preserve"> </w:t>
      </w:r>
      <w:r w:rsidR="003D6C97">
        <w:rPr>
          <w:b/>
          <w:bCs/>
          <w:lang w:val="es-ES"/>
        </w:rPr>
        <w:t>AND</w:t>
      </w:r>
      <w:r w:rsidRPr="00B36DEF">
        <w:rPr>
          <w:b/>
          <w:bCs/>
          <w:lang w:val="es-ES"/>
        </w:rPr>
        <w:t xml:space="preserve"> CE</w:t>
      </w:r>
      <w:r w:rsidR="00156CFC" w:rsidRPr="00B36DEF">
        <w:rPr>
          <w:b/>
          <w:bCs/>
          <w:lang w:val="es-ES"/>
        </w:rPr>
        <w:t>R</w:t>
      </w:r>
      <w:r w:rsidRPr="00B36DEF">
        <w:rPr>
          <w:b/>
          <w:bCs/>
          <w:lang w:val="es-ES"/>
        </w:rPr>
        <w:t>TIFICATIONS</w:t>
      </w:r>
      <w:r w:rsidRPr="00B36DEF">
        <w:rPr>
          <w:b/>
          <w:bCs/>
          <w:lang w:val="es-ES"/>
        </w:rPr>
        <w:tab/>
      </w:r>
    </w:p>
    <w:p w14:paraId="30EC0E15" w14:textId="77777777" w:rsidR="002413E6" w:rsidRPr="00B36DEF" w:rsidRDefault="002413E6" w:rsidP="002413E6"/>
    <w:tbl>
      <w:tblPr>
        <w:tblW w:w="10680" w:type="dxa"/>
        <w:tblInd w:w="108" w:type="dxa"/>
        <w:tblLook w:val="04A0" w:firstRow="1" w:lastRow="0" w:firstColumn="1" w:lastColumn="0" w:noHBand="0" w:noVBand="1"/>
      </w:tblPr>
      <w:tblGrid>
        <w:gridCol w:w="790"/>
        <w:gridCol w:w="9890"/>
      </w:tblGrid>
      <w:tr w:rsidR="009A6D11" w:rsidRPr="00B36DEF" w14:paraId="434885C2" w14:textId="77777777" w:rsidTr="003D4B64">
        <w:trPr>
          <w:trHeight w:val="350"/>
        </w:trPr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0DFB7BC" w14:textId="162445A8" w:rsidR="009A6D11" w:rsidRPr="00B36DEF" w:rsidRDefault="009A6D11" w:rsidP="009A6D11">
            <w:pPr>
              <w:rPr>
                <w:color w:val="000000"/>
              </w:rPr>
            </w:pPr>
            <w:r w:rsidRPr="00B36DEF">
              <w:rPr>
                <w:color w:val="000000"/>
              </w:rPr>
              <w:t>2000</w:t>
            </w:r>
          </w:p>
        </w:tc>
        <w:tc>
          <w:tcPr>
            <w:tcW w:w="9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198858F" w14:textId="0890F016" w:rsidR="009A6D11" w:rsidRPr="00B36DEF" w:rsidRDefault="009A6D11" w:rsidP="009A6D11">
            <w:pPr>
              <w:rPr>
                <w:color w:val="000000"/>
              </w:rPr>
            </w:pPr>
            <w:r w:rsidRPr="00B36DEF">
              <w:rPr>
                <w:color w:val="000000"/>
              </w:rPr>
              <w:t>Medical Licensure, Connecticut (inactive)</w:t>
            </w:r>
          </w:p>
        </w:tc>
      </w:tr>
      <w:tr w:rsidR="009A6D11" w:rsidRPr="00B36DEF" w14:paraId="1605439F" w14:textId="77777777" w:rsidTr="003D4B64">
        <w:trPr>
          <w:trHeight w:val="350"/>
        </w:trPr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E50AD3" w14:textId="77777777" w:rsidR="009A6D11" w:rsidRPr="00B36DEF" w:rsidRDefault="009A6D11" w:rsidP="009A6D11">
            <w:pPr>
              <w:rPr>
                <w:color w:val="000000"/>
              </w:rPr>
            </w:pPr>
            <w:r w:rsidRPr="00B36DEF">
              <w:rPr>
                <w:color w:val="000000"/>
              </w:rPr>
              <w:t>2001</w:t>
            </w:r>
          </w:p>
        </w:tc>
        <w:tc>
          <w:tcPr>
            <w:tcW w:w="9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DD40A1" w14:textId="77777777" w:rsidR="009A6D11" w:rsidRPr="00B36DEF" w:rsidRDefault="009A6D11" w:rsidP="009A6D11">
            <w:pPr>
              <w:rPr>
                <w:color w:val="000000"/>
              </w:rPr>
            </w:pPr>
            <w:r w:rsidRPr="00B36DEF">
              <w:rPr>
                <w:color w:val="000000"/>
              </w:rPr>
              <w:t>USMLE Certification</w:t>
            </w:r>
          </w:p>
        </w:tc>
      </w:tr>
      <w:tr w:rsidR="009A6D11" w:rsidRPr="00B36DEF" w14:paraId="35D15082" w14:textId="77777777" w:rsidTr="003D4B64">
        <w:trPr>
          <w:trHeight w:val="320"/>
        </w:trPr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C55B3C" w14:textId="77777777" w:rsidR="009A6D11" w:rsidRPr="00B36DEF" w:rsidRDefault="009A6D11" w:rsidP="009A6D11">
            <w:pPr>
              <w:rPr>
                <w:color w:val="000000"/>
              </w:rPr>
            </w:pPr>
            <w:r w:rsidRPr="00B36DEF">
              <w:rPr>
                <w:color w:val="000000"/>
              </w:rPr>
              <w:t>2001</w:t>
            </w:r>
          </w:p>
        </w:tc>
        <w:tc>
          <w:tcPr>
            <w:tcW w:w="9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49E48A" w14:textId="2D561C92" w:rsidR="009A6D11" w:rsidRPr="00B36DEF" w:rsidRDefault="009A6D11" w:rsidP="009A6D11">
            <w:pPr>
              <w:rPr>
                <w:color w:val="000000"/>
              </w:rPr>
            </w:pPr>
            <w:r w:rsidRPr="00B36DEF">
              <w:rPr>
                <w:color w:val="000000"/>
              </w:rPr>
              <w:t>DEA License, Drug Enforcement Agency (active)</w:t>
            </w:r>
          </w:p>
        </w:tc>
      </w:tr>
      <w:tr w:rsidR="009A6D11" w:rsidRPr="00B36DEF" w14:paraId="74BDA070" w14:textId="77777777" w:rsidTr="003D4B64">
        <w:trPr>
          <w:trHeight w:val="320"/>
        </w:trPr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A0A64EB" w14:textId="77777777" w:rsidR="009A6D11" w:rsidRPr="00B36DEF" w:rsidRDefault="009A6D11" w:rsidP="009A6D11">
            <w:pPr>
              <w:rPr>
                <w:color w:val="000000"/>
              </w:rPr>
            </w:pPr>
            <w:r w:rsidRPr="00B36DEF">
              <w:rPr>
                <w:color w:val="000000"/>
              </w:rPr>
              <w:t>2004</w:t>
            </w:r>
          </w:p>
        </w:tc>
        <w:tc>
          <w:tcPr>
            <w:tcW w:w="9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CE4F1B" w14:textId="5AA3E456" w:rsidR="009A6D11" w:rsidRPr="00B36DEF" w:rsidRDefault="009A6D11" w:rsidP="009A6D11">
            <w:pPr>
              <w:rPr>
                <w:color w:val="000000"/>
              </w:rPr>
            </w:pPr>
            <w:r w:rsidRPr="00B36DEF">
              <w:rPr>
                <w:color w:val="000000"/>
              </w:rPr>
              <w:t>Medical Licensure, California (active)</w:t>
            </w:r>
          </w:p>
        </w:tc>
      </w:tr>
      <w:tr w:rsidR="009A6D11" w:rsidRPr="00B36DEF" w14:paraId="2CFB3BAC" w14:textId="77777777" w:rsidTr="003D4B64">
        <w:trPr>
          <w:trHeight w:val="300"/>
        </w:trPr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C0DC87" w14:textId="77777777" w:rsidR="009A6D11" w:rsidRPr="00B36DEF" w:rsidRDefault="009A6D11" w:rsidP="009A6D11">
            <w:pPr>
              <w:rPr>
                <w:color w:val="000000"/>
              </w:rPr>
            </w:pPr>
            <w:r w:rsidRPr="00B36DEF">
              <w:rPr>
                <w:color w:val="000000"/>
              </w:rPr>
              <w:t>2007</w:t>
            </w:r>
          </w:p>
        </w:tc>
        <w:tc>
          <w:tcPr>
            <w:tcW w:w="9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D8F9FD" w14:textId="77777777" w:rsidR="009A6D11" w:rsidRPr="00B36DEF" w:rsidRDefault="009A6D11" w:rsidP="009A6D11">
            <w:pPr>
              <w:rPr>
                <w:color w:val="000000"/>
              </w:rPr>
            </w:pPr>
            <w:r w:rsidRPr="00B36DEF">
              <w:rPr>
                <w:color w:val="000000"/>
              </w:rPr>
              <w:t>Diplomate, American Board of Obstetrics and Gynecology</w:t>
            </w:r>
          </w:p>
        </w:tc>
      </w:tr>
      <w:tr w:rsidR="009A6D11" w:rsidRPr="00B36DEF" w14:paraId="424B8F42" w14:textId="77777777" w:rsidTr="003D4B64">
        <w:trPr>
          <w:trHeight w:val="320"/>
        </w:trPr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2D0A61" w14:textId="77777777" w:rsidR="009A6D11" w:rsidRPr="00B36DEF" w:rsidRDefault="009A6D11" w:rsidP="009A6D11">
            <w:pPr>
              <w:rPr>
                <w:color w:val="000000"/>
              </w:rPr>
            </w:pPr>
            <w:r w:rsidRPr="00B36DEF">
              <w:rPr>
                <w:color w:val="000000"/>
              </w:rPr>
              <w:t>2009</w:t>
            </w:r>
          </w:p>
        </w:tc>
        <w:tc>
          <w:tcPr>
            <w:tcW w:w="9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F3FD5D" w14:textId="77777777" w:rsidR="009A6D11" w:rsidRPr="00B36DEF" w:rsidRDefault="009A6D11" w:rsidP="009A6D11">
            <w:pPr>
              <w:rPr>
                <w:color w:val="000000"/>
              </w:rPr>
            </w:pPr>
            <w:r w:rsidRPr="00B36DEF">
              <w:rPr>
                <w:color w:val="000000"/>
              </w:rPr>
              <w:t>Basic Biomedical accreditation/Collaborative Institutional Training Initiative (CITI)</w:t>
            </w:r>
          </w:p>
        </w:tc>
      </w:tr>
      <w:tr w:rsidR="009A6D11" w:rsidRPr="00B36DEF" w14:paraId="6A60D904" w14:textId="77777777" w:rsidTr="003D4B64">
        <w:trPr>
          <w:trHeight w:val="320"/>
        </w:trPr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C3B2D6" w14:textId="77777777" w:rsidR="009A6D11" w:rsidRPr="00B36DEF" w:rsidRDefault="009A6D11" w:rsidP="009A6D11">
            <w:pPr>
              <w:rPr>
                <w:color w:val="000000"/>
              </w:rPr>
            </w:pPr>
            <w:r w:rsidRPr="00B36DEF">
              <w:rPr>
                <w:color w:val="000000"/>
              </w:rPr>
              <w:t>2011</w:t>
            </w:r>
          </w:p>
        </w:tc>
        <w:tc>
          <w:tcPr>
            <w:tcW w:w="9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B0B01B" w14:textId="77777777" w:rsidR="009A6D11" w:rsidRPr="00B36DEF" w:rsidRDefault="009A6D11" w:rsidP="009A6D11">
            <w:pPr>
              <w:rPr>
                <w:color w:val="000000"/>
              </w:rPr>
            </w:pPr>
            <w:r w:rsidRPr="00B36DEF">
              <w:rPr>
                <w:color w:val="000000"/>
              </w:rPr>
              <w:t>Diplomate, American Board of Medical Genetics</w:t>
            </w:r>
          </w:p>
        </w:tc>
      </w:tr>
      <w:tr w:rsidR="009A6D11" w:rsidRPr="00B36DEF" w14:paraId="315E60D4" w14:textId="77777777" w:rsidTr="003D4B64">
        <w:trPr>
          <w:trHeight w:val="300"/>
        </w:trPr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726D29" w14:textId="77777777" w:rsidR="009A6D11" w:rsidRPr="00B36DEF" w:rsidRDefault="009A6D11" w:rsidP="009A6D11">
            <w:pPr>
              <w:rPr>
                <w:color w:val="000000"/>
              </w:rPr>
            </w:pPr>
            <w:r w:rsidRPr="00B36DEF">
              <w:rPr>
                <w:color w:val="000000"/>
              </w:rPr>
              <w:t>2013</w:t>
            </w:r>
          </w:p>
        </w:tc>
        <w:tc>
          <w:tcPr>
            <w:tcW w:w="9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D2774A" w14:textId="77777777" w:rsidR="009A6D11" w:rsidRPr="00B36DEF" w:rsidRDefault="009A6D11" w:rsidP="009A6D11">
            <w:pPr>
              <w:rPr>
                <w:color w:val="000000"/>
              </w:rPr>
            </w:pPr>
            <w:r w:rsidRPr="00B36DEF">
              <w:rPr>
                <w:color w:val="000000"/>
              </w:rPr>
              <w:t>Diplomate, American Board of Obstetrics and Gynecology, sub-specialist: Maternal-Fetal-Medicine</w:t>
            </w:r>
          </w:p>
          <w:p w14:paraId="053730F9" w14:textId="77777777" w:rsidR="009A6D11" w:rsidRPr="00B36DEF" w:rsidRDefault="009A6D11" w:rsidP="009A6D11">
            <w:pPr>
              <w:rPr>
                <w:color w:val="000000"/>
              </w:rPr>
            </w:pPr>
          </w:p>
        </w:tc>
      </w:tr>
    </w:tbl>
    <w:p w14:paraId="0E9FD531" w14:textId="77777777" w:rsidR="00AD34D3" w:rsidRDefault="00AD34D3" w:rsidP="002413E6">
      <w:pPr>
        <w:pBdr>
          <w:bottom w:val="single" w:sz="18" w:space="1" w:color="auto"/>
        </w:pBdr>
        <w:tabs>
          <w:tab w:val="right" w:pos="11070"/>
        </w:tabs>
        <w:ind w:right="14"/>
        <w:jc w:val="both"/>
        <w:rPr>
          <w:b/>
          <w:bCs/>
          <w:lang w:val="es-ES"/>
        </w:rPr>
      </w:pPr>
    </w:p>
    <w:p w14:paraId="550DCB71" w14:textId="77777777" w:rsidR="00AD34D3" w:rsidRDefault="00AD34D3" w:rsidP="002413E6">
      <w:pPr>
        <w:pBdr>
          <w:bottom w:val="single" w:sz="18" w:space="1" w:color="auto"/>
        </w:pBdr>
        <w:tabs>
          <w:tab w:val="right" w:pos="11070"/>
        </w:tabs>
        <w:ind w:right="14"/>
        <w:jc w:val="both"/>
        <w:rPr>
          <w:b/>
          <w:bCs/>
          <w:lang w:val="es-ES"/>
        </w:rPr>
      </w:pPr>
    </w:p>
    <w:p w14:paraId="0CB56A7A" w14:textId="6980F896" w:rsidR="002413E6" w:rsidRPr="00B36DEF" w:rsidRDefault="002413E6" w:rsidP="002413E6">
      <w:pPr>
        <w:pBdr>
          <w:bottom w:val="single" w:sz="18" w:space="1" w:color="auto"/>
        </w:pBdr>
        <w:tabs>
          <w:tab w:val="right" w:pos="11070"/>
        </w:tabs>
        <w:ind w:right="14"/>
        <w:jc w:val="both"/>
        <w:rPr>
          <w:b/>
          <w:bCs/>
          <w:lang w:val="es-ES"/>
        </w:rPr>
      </w:pPr>
      <w:r w:rsidRPr="00B36DEF">
        <w:rPr>
          <w:b/>
          <w:bCs/>
          <w:lang w:val="es-ES"/>
        </w:rPr>
        <w:t>PRINCIPAL POSITIONS HELD</w:t>
      </w:r>
      <w:r w:rsidRPr="00B36DEF">
        <w:rPr>
          <w:b/>
          <w:bCs/>
          <w:lang w:val="es-ES"/>
        </w:rPr>
        <w:tab/>
      </w:r>
    </w:p>
    <w:tbl>
      <w:tblPr>
        <w:tblpPr w:leftFromText="180" w:rightFromText="180" w:vertAnchor="text" w:tblpX="108" w:tblpY="1"/>
        <w:tblOverlap w:val="never"/>
        <w:tblW w:w="10007" w:type="dxa"/>
        <w:tblLook w:val="04A0" w:firstRow="1" w:lastRow="0" w:firstColumn="1" w:lastColumn="0" w:noHBand="0" w:noVBand="1"/>
      </w:tblPr>
      <w:tblGrid>
        <w:gridCol w:w="1709"/>
        <w:gridCol w:w="4119"/>
        <w:gridCol w:w="2203"/>
        <w:gridCol w:w="1976"/>
      </w:tblGrid>
      <w:tr w:rsidR="00AD34D3" w:rsidRPr="00B36DEF" w14:paraId="0D7A0A31" w14:textId="77777777" w:rsidTr="006E3561">
        <w:trPr>
          <w:trHeight w:val="345"/>
        </w:trPr>
        <w:tc>
          <w:tcPr>
            <w:tcW w:w="1709" w:type="dxa"/>
            <w:shd w:val="clear" w:color="auto" w:fill="auto"/>
            <w:noWrap/>
          </w:tcPr>
          <w:p w14:paraId="62C5CC84" w14:textId="77777777" w:rsidR="00AD34D3" w:rsidRPr="00B36DEF" w:rsidRDefault="00AD34D3" w:rsidP="006E3561">
            <w:pPr>
              <w:rPr>
                <w:color w:val="000000"/>
              </w:rPr>
            </w:pPr>
          </w:p>
        </w:tc>
        <w:tc>
          <w:tcPr>
            <w:tcW w:w="4119" w:type="dxa"/>
            <w:shd w:val="clear" w:color="auto" w:fill="auto"/>
            <w:noWrap/>
          </w:tcPr>
          <w:p w14:paraId="5943BE64" w14:textId="77777777" w:rsidR="00AD34D3" w:rsidRPr="00B36DEF" w:rsidRDefault="00AD34D3" w:rsidP="006E3561">
            <w:pPr>
              <w:rPr>
                <w:color w:val="000000"/>
              </w:rPr>
            </w:pPr>
          </w:p>
        </w:tc>
        <w:tc>
          <w:tcPr>
            <w:tcW w:w="2203" w:type="dxa"/>
            <w:shd w:val="clear" w:color="auto" w:fill="auto"/>
            <w:noWrap/>
          </w:tcPr>
          <w:p w14:paraId="16EBE563" w14:textId="77777777" w:rsidR="00AD34D3" w:rsidRPr="00B36DEF" w:rsidRDefault="00AD34D3" w:rsidP="006E3561">
            <w:pPr>
              <w:rPr>
                <w:color w:val="000000"/>
              </w:rPr>
            </w:pPr>
          </w:p>
        </w:tc>
        <w:tc>
          <w:tcPr>
            <w:tcW w:w="1976" w:type="dxa"/>
            <w:shd w:val="clear" w:color="auto" w:fill="auto"/>
            <w:noWrap/>
          </w:tcPr>
          <w:p w14:paraId="72CBBF62" w14:textId="77777777" w:rsidR="00AD34D3" w:rsidRPr="00B36DEF" w:rsidRDefault="00AD34D3" w:rsidP="006E3561">
            <w:pPr>
              <w:rPr>
                <w:color w:val="000000"/>
              </w:rPr>
            </w:pPr>
          </w:p>
        </w:tc>
      </w:tr>
      <w:tr w:rsidR="002413E6" w:rsidRPr="00B36DEF" w14:paraId="065931A0" w14:textId="77777777" w:rsidTr="006E3561">
        <w:trPr>
          <w:trHeight w:val="345"/>
        </w:trPr>
        <w:tc>
          <w:tcPr>
            <w:tcW w:w="1709" w:type="dxa"/>
            <w:shd w:val="clear" w:color="auto" w:fill="auto"/>
            <w:noWrap/>
            <w:hideMark/>
          </w:tcPr>
          <w:p w14:paraId="10915391" w14:textId="77777777" w:rsidR="002413E6" w:rsidRPr="00B36DEF" w:rsidRDefault="002413E6" w:rsidP="006E3561">
            <w:pPr>
              <w:rPr>
                <w:color w:val="000000"/>
              </w:rPr>
            </w:pPr>
            <w:r w:rsidRPr="00B36DEF">
              <w:rPr>
                <w:color w:val="000000"/>
              </w:rPr>
              <w:t>2004 – 2008</w:t>
            </w:r>
          </w:p>
        </w:tc>
        <w:tc>
          <w:tcPr>
            <w:tcW w:w="4119" w:type="dxa"/>
            <w:shd w:val="clear" w:color="auto" w:fill="auto"/>
            <w:noWrap/>
            <w:hideMark/>
          </w:tcPr>
          <w:p w14:paraId="323F96BA" w14:textId="77777777" w:rsidR="002413E6" w:rsidRPr="00B36DEF" w:rsidRDefault="002413E6" w:rsidP="006E3561">
            <w:pPr>
              <w:rPr>
                <w:color w:val="000000"/>
              </w:rPr>
            </w:pPr>
            <w:r w:rsidRPr="00B36DEF">
              <w:rPr>
                <w:color w:val="000000"/>
              </w:rPr>
              <w:t>University of California, San Francisco</w:t>
            </w:r>
          </w:p>
        </w:tc>
        <w:tc>
          <w:tcPr>
            <w:tcW w:w="2203" w:type="dxa"/>
            <w:shd w:val="clear" w:color="auto" w:fill="auto"/>
            <w:noWrap/>
            <w:hideMark/>
          </w:tcPr>
          <w:p w14:paraId="4C862820" w14:textId="1A4CA1DB" w:rsidR="002413E6" w:rsidRPr="00B36DEF" w:rsidRDefault="002413E6" w:rsidP="006E3561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 Instructor</w:t>
            </w:r>
          </w:p>
        </w:tc>
        <w:tc>
          <w:tcPr>
            <w:tcW w:w="1976" w:type="dxa"/>
            <w:shd w:val="clear" w:color="auto" w:fill="auto"/>
            <w:noWrap/>
            <w:hideMark/>
          </w:tcPr>
          <w:p w14:paraId="51BE2333" w14:textId="77777777" w:rsidR="002413E6" w:rsidRPr="00B36DEF" w:rsidRDefault="002413E6" w:rsidP="006E3561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OB/GYN and RS </w:t>
            </w:r>
          </w:p>
        </w:tc>
      </w:tr>
      <w:tr w:rsidR="002413E6" w:rsidRPr="00B36DEF" w14:paraId="410E53B5" w14:textId="77777777" w:rsidTr="006E3561">
        <w:trPr>
          <w:trHeight w:val="345"/>
        </w:trPr>
        <w:tc>
          <w:tcPr>
            <w:tcW w:w="1709" w:type="dxa"/>
            <w:shd w:val="clear" w:color="auto" w:fill="auto"/>
            <w:noWrap/>
            <w:hideMark/>
          </w:tcPr>
          <w:p w14:paraId="26D16F4A" w14:textId="77777777" w:rsidR="002413E6" w:rsidRPr="00B36DEF" w:rsidRDefault="002413E6" w:rsidP="006E3561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2008 – 2015 </w:t>
            </w:r>
          </w:p>
        </w:tc>
        <w:tc>
          <w:tcPr>
            <w:tcW w:w="4119" w:type="dxa"/>
            <w:shd w:val="clear" w:color="auto" w:fill="auto"/>
            <w:noWrap/>
            <w:hideMark/>
          </w:tcPr>
          <w:p w14:paraId="4BA72B25" w14:textId="77777777" w:rsidR="002413E6" w:rsidRPr="00B36DEF" w:rsidRDefault="002413E6" w:rsidP="006E3561">
            <w:pPr>
              <w:rPr>
                <w:color w:val="000000"/>
              </w:rPr>
            </w:pPr>
            <w:r w:rsidRPr="00B36DEF">
              <w:rPr>
                <w:color w:val="000000"/>
              </w:rPr>
              <w:t>University of California, San Francisco</w:t>
            </w:r>
          </w:p>
        </w:tc>
        <w:tc>
          <w:tcPr>
            <w:tcW w:w="2203" w:type="dxa"/>
            <w:shd w:val="clear" w:color="auto" w:fill="auto"/>
            <w:noWrap/>
            <w:hideMark/>
          </w:tcPr>
          <w:p w14:paraId="672F0C4C" w14:textId="77777777" w:rsidR="002413E6" w:rsidRPr="00B36DEF" w:rsidRDefault="002413E6" w:rsidP="006E3561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Assistant Professor   </w:t>
            </w:r>
          </w:p>
        </w:tc>
        <w:tc>
          <w:tcPr>
            <w:tcW w:w="1976" w:type="dxa"/>
            <w:shd w:val="clear" w:color="auto" w:fill="auto"/>
            <w:noWrap/>
            <w:hideMark/>
          </w:tcPr>
          <w:p w14:paraId="12F7A1FE" w14:textId="77777777" w:rsidR="002413E6" w:rsidRPr="00B36DEF" w:rsidRDefault="002413E6" w:rsidP="006E3561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OB/GYN and RS </w:t>
            </w:r>
          </w:p>
        </w:tc>
      </w:tr>
      <w:tr w:rsidR="002413E6" w:rsidRPr="00B36DEF" w14:paraId="5EADE5F4" w14:textId="77777777" w:rsidTr="006E3561">
        <w:trPr>
          <w:trHeight w:val="345"/>
        </w:trPr>
        <w:tc>
          <w:tcPr>
            <w:tcW w:w="1709" w:type="dxa"/>
            <w:shd w:val="clear" w:color="auto" w:fill="auto"/>
            <w:noWrap/>
            <w:hideMark/>
          </w:tcPr>
          <w:p w14:paraId="5DAE16B3" w14:textId="5792EC1E" w:rsidR="002413E6" w:rsidRPr="00B36DEF" w:rsidRDefault="002413E6" w:rsidP="006E3561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2015 – </w:t>
            </w:r>
            <w:r w:rsidR="00B3417B">
              <w:rPr>
                <w:color w:val="000000"/>
              </w:rPr>
              <w:t>Present</w:t>
            </w:r>
            <w:r w:rsidRPr="00B36DEF">
              <w:rPr>
                <w:color w:val="000000"/>
              </w:rPr>
              <w:t xml:space="preserve">  </w:t>
            </w:r>
          </w:p>
        </w:tc>
        <w:tc>
          <w:tcPr>
            <w:tcW w:w="4119" w:type="dxa"/>
            <w:shd w:val="clear" w:color="auto" w:fill="auto"/>
            <w:noWrap/>
            <w:hideMark/>
          </w:tcPr>
          <w:p w14:paraId="7AA9C9F5" w14:textId="77777777" w:rsidR="002413E6" w:rsidRPr="00B36DEF" w:rsidRDefault="002413E6" w:rsidP="006E3561">
            <w:pPr>
              <w:rPr>
                <w:color w:val="000000"/>
              </w:rPr>
            </w:pPr>
            <w:r w:rsidRPr="00B36DEF">
              <w:rPr>
                <w:color w:val="000000"/>
              </w:rPr>
              <w:t>Stanford University School of Medicine</w:t>
            </w:r>
          </w:p>
        </w:tc>
        <w:tc>
          <w:tcPr>
            <w:tcW w:w="2203" w:type="dxa"/>
            <w:shd w:val="clear" w:color="auto" w:fill="auto"/>
            <w:noWrap/>
            <w:hideMark/>
          </w:tcPr>
          <w:p w14:paraId="5EB5C2A6" w14:textId="051CE650" w:rsidR="002413E6" w:rsidRPr="00B36DEF" w:rsidRDefault="006E3561" w:rsidP="006E3561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Clinical </w:t>
            </w:r>
            <w:r w:rsidR="002413E6" w:rsidRPr="00B36DEF">
              <w:rPr>
                <w:color w:val="000000"/>
              </w:rPr>
              <w:t xml:space="preserve">Associate Professor  </w:t>
            </w:r>
          </w:p>
        </w:tc>
        <w:tc>
          <w:tcPr>
            <w:tcW w:w="1976" w:type="dxa"/>
            <w:shd w:val="clear" w:color="auto" w:fill="auto"/>
            <w:noWrap/>
            <w:hideMark/>
          </w:tcPr>
          <w:p w14:paraId="7DF943E0" w14:textId="77777777" w:rsidR="002413E6" w:rsidRPr="00B36DEF" w:rsidRDefault="002413E6" w:rsidP="006E3561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OB/GYN </w:t>
            </w:r>
          </w:p>
        </w:tc>
      </w:tr>
    </w:tbl>
    <w:p w14:paraId="67E0F2E7" w14:textId="77777777" w:rsidR="002413E6" w:rsidRPr="00B36DEF" w:rsidRDefault="002413E6" w:rsidP="002413E6">
      <w:pPr>
        <w:pBdr>
          <w:bottom w:val="single" w:sz="18" w:space="1" w:color="auto"/>
        </w:pBdr>
        <w:tabs>
          <w:tab w:val="right" w:pos="11070"/>
        </w:tabs>
        <w:ind w:right="14"/>
        <w:jc w:val="both"/>
        <w:rPr>
          <w:b/>
          <w:bCs/>
          <w:lang w:val="es-ES"/>
        </w:rPr>
      </w:pPr>
      <w:r w:rsidRPr="00B36DEF">
        <w:rPr>
          <w:b/>
          <w:bCs/>
          <w:lang w:val="es-ES"/>
        </w:rPr>
        <w:t>OTHER POSITIONS HELD CONCURRENTLY</w:t>
      </w:r>
      <w:r w:rsidRPr="00B36DEF">
        <w:rPr>
          <w:b/>
          <w:bCs/>
          <w:lang w:val="es-ES"/>
        </w:rPr>
        <w:tab/>
      </w:r>
    </w:p>
    <w:p w14:paraId="3BD36F65" w14:textId="77777777" w:rsidR="002413E6" w:rsidRPr="00B36DEF" w:rsidRDefault="002413E6" w:rsidP="002413E6"/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714"/>
        <w:gridCol w:w="3070"/>
        <w:gridCol w:w="1390"/>
        <w:gridCol w:w="3586"/>
      </w:tblGrid>
      <w:tr w:rsidR="003D4B64" w:rsidRPr="00B36DEF" w14:paraId="286D3E52" w14:textId="77777777" w:rsidTr="003D4B64">
        <w:trPr>
          <w:trHeight w:val="320"/>
        </w:trPr>
        <w:tc>
          <w:tcPr>
            <w:tcW w:w="878" w:type="pct"/>
            <w:shd w:val="clear" w:color="auto" w:fill="auto"/>
            <w:noWrap/>
            <w:vAlign w:val="center"/>
            <w:hideMark/>
          </w:tcPr>
          <w:p w14:paraId="3965499D" w14:textId="77777777" w:rsidR="002413E6" w:rsidRPr="00B36DEF" w:rsidRDefault="002413E6" w:rsidP="003D4B64">
            <w:pPr>
              <w:rPr>
                <w:color w:val="000000"/>
              </w:rPr>
            </w:pPr>
            <w:r w:rsidRPr="00B36DEF">
              <w:rPr>
                <w:color w:val="000000"/>
              </w:rPr>
              <w:t>2004 – 2010</w:t>
            </w:r>
          </w:p>
        </w:tc>
        <w:tc>
          <w:tcPr>
            <w:tcW w:w="1573" w:type="pct"/>
            <w:shd w:val="clear" w:color="auto" w:fill="auto"/>
            <w:noWrap/>
            <w:vAlign w:val="center"/>
            <w:hideMark/>
          </w:tcPr>
          <w:p w14:paraId="7DC5D04B" w14:textId="77777777" w:rsidR="002413E6" w:rsidRPr="00B36DEF" w:rsidRDefault="002413E6" w:rsidP="003D4B64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San Francisco General Hospital          </w:t>
            </w:r>
          </w:p>
        </w:tc>
        <w:tc>
          <w:tcPr>
            <w:tcW w:w="712" w:type="pct"/>
            <w:shd w:val="clear" w:color="auto" w:fill="auto"/>
            <w:noWrap/>
            <w:vAlign w:val="center"/>
            <w:hideMark/>
          </w:tcPr>
          <w:p w14:paraId="28D4B94B" w14:textId="77777777" w:rsidR="002413E6" w:rsidRPr="00B36DEF" w:rsidRDefault="002413E6" w:rsidP="003D4B64">
            <w:pPr>
              <w:rPr>
                <w:color w:val="000000"/>
              </w:rPr>
            </w:pPr>
            <w:r w:rsidRPr="00B36DEF">
              <w:rPr>
                <w:color w:val="000000"/>
              </w:rPr>
              <w:t>Attending</w:t>
            </w:r>
          </w:p>
        </w:tc>
        <w:tc>
          <w:tcPr>
            <w:tcW w:w="1838" w:type="pct"/>
            <w:shd w:val="clear" w:color="auto" w:fill="auto"/>
            <w:noWrap/>
            <w:vAlign w:val="center"/>
            <w:hideMark/>
          </w:tcPr>
          <w:p w14:paraId="03D54964" w14:textId="77777777" w:rsidR="002413E6" w:rsidRPr="00B36DEF" w:rsidRDefault="002413E6" w:rsidP="003D4B64">
            <w:pPr>
              <w:rPr>
                <w:color w:val="000000"/>
              </w:rPr>
            </w:pPr>
            <w:r w:rsidRPr="00B36DEF">
              <w:rPr>
                <w:color w:val="000000"/>
              </w:rPr>
              <w:t>Dept. Obstetrics and Gynecology</w:t>
            </w:r>
          </w:p>
        </w:tc>
      </w:tr>
      <w:tr w:rsidR="003D4B64" w:rsidRPr="00B36DEF" w14:paraId="1D6EC922" w14:textId="77777777" w:rsidTr="003D4B64">
        <w:trPr>
          <w:trHeight w:val="591"/>
        </w:trPr>
        <w:tc>
          <w:tcPr>
            <w:tcW w:w="878" w:type="pct"/>
            <w:shd w:val="clear" w:color="auto" w:fill="auto"/>
            <w:noWrap/>
            <w:vAlign w:val="center"/>
            <w:hideMark/>
          </w:tcPr>
          <w:p w14:paraId="01FCA416" w14:textId="77777777" w:rsidR="002413E6" w:rsidRPr="00B36DEF" w:rsidRDefault="002413E6" w:rsidP="003D4B64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2006 – 2010     </w:t>
            </w:r>
          </w:p>
        </w:tc>
        <w:tc>
          <w:tcPr>
            <w:tcW w:w="1573" w:type="pct"/>
            <w:shd w:val="clear" w:color="auto" w:fill="auto"/>
            <w:noWrap/>
            <w:vAlign w:val="center"/>
            <w:hideMark/>
          </w:tcPr>
          <w:p w14:paraId="542FA0BB" w14:textId="664E9099" w:rsidR="002413E6" w:rsidRPr="00B36DEF" w:rsidRDefault="002413E6" w:rsidP="003D4B64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Saint Vincent of </w:t>
            </w:r>
            <w:r w:rsidR="00752228" w:rsidRPr="00B36DEF">
              <w:rPr>
                <w:color w:val="000000"/>
              </w:rPr>
              <w:t>Paul Medical</w:t>
            </w:r>
            <w:r w:rsidRPr="00B36DEF">
              <w:rPr>
                <w:color w:val="000000"/>
              </w:rPr>
              <w:t xml:space="preserve"> Clinic      </w:t>
            </w:r>
          </w:p>
        </w:tc>
        <w:tc>
          <w:tcPr>
            <w:tcW w:w="712" w:type="pct"/>
            <w:shd w:val="clear" w:color="auto" w:fill="auto"/>
            <w:noWrap/>
            <w:vAlign w:val="center"/>
            <w:hideMark/>
          </w:tcPr>
          <w:p w14:paraId="4235FD61" w14:textId="77777777" w:rsidR="002413E6" w:rsidRPr="00B36DEF" w:rsidRDefault="002413E6" w:rsidP="003D4B64">
            <w:pPr>
              <w:rPr>
                <w:color w:val="000000"/>
              </w:rPr>
            </w:pPr>
            <w:r w:rsidRPr="00B36DEF">
              <w:rPr>
                <w:color w:val="000000"/>
              </w:rPr>
              <w:t>Attending</w:t>
            </w:r>
          </w:p>
        </w:tc>
        <w:tc>
          <w:tcPr>
            <w:tcW w:w="1838" w:type="pct"/>
            <w:shd w:val="clear" w:color="auto" w:fill="auto"/>
            <w:noWrap/>
            <w:vAlign w:val="center"/>
            <w:hideMark/>
          </w:tcPr>
          <w:p w14:paraId="2C463BBF" w14:textId="738CD87D" w:rsidR="002413E6" w:rsidRPr="00B36DEF" w:rsidRDefault="002413E6" w:rsidP="003D4B64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Dept. </w:t>
            </w:r>
            <w:r w:rsidR="00755655" w:rsidRPr="00B36DEF">
              <w:rPr>
                <w:color w:val="000000"/>
              </w:rPr>
              <w:t>Public Health</w:t>
            </w:r>
          </w:p>
        </w:tc>
      </w:tr>
      <w:tr w:rsidR="003D4B64" w:rsidRPr="00B36DEF" w14:paraId="433BF466" w14:textId="77777777" w:rsidTr="003D4B64">
        <w:trPr>
          <w:trHeight w:val="320"/>
        </w:trPr>
        <w:tc>
          <w:tcPr>
            <w:tcW w:w="878" w:type="pct"/>
            <w:shd w:val="clear" w:color="auto" w:fill="auto"/>
            <w:noWrap/>
            <w:vAlign w:val="center"/>
            <w:hideMark/>
          </w:tcPr>
          <w:p w14:paraId="3E26E06A" w14:textId="77777777" w:rsidR="002413E6" w:rsidRPr="00B36DEF" w:rsidRDefault="002413E6" w:rsidP="003D4B64">
            <w:pPr>
              <w:rPr>
                <w:color w:val="000000"/>
              </w:rPr>
            </w:pPr>
            <w:r w:rsidRPr="00B36DEF">
              <w:rPr>
                <w:color w:val="000000"/>
              </w:rPr>
              <w:t>2004 – 2015</w:t>
            </w:r>
          </w:p>
        </w:tc>
        <w:tc>
          <w:tcPr>
            <w:tcW w:w="1573" w:type="pct"/>
            <w:shd w:val="clear" w:color="auto" w:fill="auto"/>
            <w:noWrap/>
            <w:vAlign w:val="center"/>
            <w:hideMark/>
          </w:tcPr>
          <w:p w14:paraId="747C0BC9" w14:textId="77777777" w:rsidR="002413E6" w:rsidRPr="00B36DEF" w:rsidRDefault="002413E6" w:rsidP="003D4B64">
            <w:pPr>
              <w:rPr>
                <w:color w:val="000000"/>
              </w:rPr>
            </w:pPr>
            <w:r w:rsidRPr="00B36DEF">
              <w:rPr>
                <w:color w:val="000000"/>
              </w:rPr>
              <w:t>UCSF Medical Center and Children’s Hospital</w:t>
            </w:r>
          </w:p>
        </w:tc>
        <w:tc>
          <w:tcPr>
            <w:tcW w:w="712" w:type="pct"/>
            <w:shd w:val="clear" w:color="auto" w:fill="auto"/>
            <w:noWrap/>
            <w:vAlign w:val="center"/>
            <w:hideMark/>
          </w:tcPr>
          <w:p w14:paraId="55DD1095" w14:textId="77777777" w:rsidR="002413E6" w:rsidRPr="00B36DEF" w:rsidRDefault="002413E6" w:rsidP="003D4B64">
            <w:pPr>
              <w:rPr>
                <w:color w:val="000000"/>
              </w:rPr>
            </w:pPr>
            <w:r w:rsidRPr="00B36DEF">
              <w:rPr>
                <w:color w:val="000000"/>
              </w:rPr>
              <w:t>Attending</w:t>
            </w:r>
          </w:p>
        </w:tc>
        <w:tc>
          <w:tcPr>
            <w:tcW w:w="1838" w:type="pct"/>
            <w:shd w:val="clear" w:color="auto" w:fill="auto"/>
            <w:noWrap/>
            <w:vAlign w:val="center"/>
            <w:hideMark/>
          </w:tcPr>
          <w:p w14:paraId="1CD219FE" w14:textId="21192533" w:rsidR="002413E6" w:rsidRPr="00B36DEF" w:rsidRDefault="002413E6" w:rsidP="00755655">
            <w:pPr>
              <w:rPr>
                <w:color w:val="000000"/>
              </w:rPr>
            </w:pPr>
            <w:r w:rsidRPr="00B36DEF">
              <w:rPr>
                <w:color w:val="000000"/>
              </w:rPr>
              <w:t>Dept. Obstetrics</w:t>
            </w:r>
            <w:r w:rsidR="00AD34D3">
              <w:rPr>
                <w:color w:val="000000"/>
              </w:rPr>
              <w:t xml:space="preserve">, </w:t>
            </w:r>
            <w:r w:rsidRPr="00B36DEF">
              <w:rPr>
                <w:color w:val="000000"/>
              </w:rPr>
              <w:t>Gynecology</w:t>
            </w:r>
            <w:r w:rsidR="00AD34D3">
              <w:rPr>
                <w:color w:val="000000"/>
              </w:rPr>
              <w:t xml:space="preserve">, </w:t>
            </w:r>
            <w:r w:rsidRPr="00B36DEF">
              <w:rPr>
                <w:color w:val="000000"/>
              </w:rPr>
              <w:t>RS</w:t>
            </w:r>
          </w:p>
        </w:tc>
      </w:tr>
      <w:tr w:rsidR="003D4B64" w:rsidRPr="00B36DEF" w14:paraId="5963E303" w14:textId="77777777" w:rsidTr="003D4B64">
        <w:trPr>
          <w:trHeight w:val="320"/>
        </w:trPr>
        <w:tc>
          <w:tcPr>
            <w:tcW w:w="878" w:type="pct"/>
            <w:shd w:val="clear" w:color="auto" w:fill="auto"/>
            <w:noWrap/>
            <w:vAlign w:val="center"/>
            <w:hideMark/>
          </w:tcPr>
          <w:p w14:paraId="6E1BBFB3" w14:textId="509DDDAA" w:rsidR="002413E6" w:rsidRPr="00B36DEF" w:rsidRDefault="005D22D3" w:rsidP="003D4B64">
            <w:pPr>
              <w:rPr>
                <w:color w:val="000000"/>
              </w:rPr>
            </w:pPr>
            <w:r w:rsidRPr="00B36DEF">
              <w:rPr>
                <w:color w:val="000000"/>
              </w:rPr>
              <w:t>2008</w:t>
            </w:r>
            <w:r w:rsidR="002413E6" w:rsidRPr="00B36DEF">
              <w:rPr>
                <w:color w:val="000000"/>
              </w:rPr>
              <w:t xml:space="preserve"> – 2015</w:t>
            </w:r>
          </w:p>
        </w:tc>
        <w:tc>
          <w:tcPr>
            <w:tcW w:w="1573" w:type="pct"/>
            <w:shd w:val="clear" w:color="auto" w:fill="auto"/>
            <w:noWrap/>
            <w:vAlign w:val="center"/>
            <w:hideMark/>
          </w:tcPr>
          <w:p w14:paraId="39961D47" w14:textId="70FA4970" w:rsidR="002413E6" w:rsidRPr="00B36DEF" w:rsidRDefault="002413E6" w:rsidP="003D4B64">
            <w:pPr>
              <w:rPr>
                <w:color w:val="000000"/>
              </w:rPr>
            </w:pPr>
            <w:r w:rsidRPr="00B36DEF">
              <w:rPr>
                <w:color w:val="000000"/>
              </w:rPr>
              <w:t>UCSF Children’s Hospital</w:t>
            </w:r>
          </w:p>
        </w:tc>
        <w:tc>
          <w:tcPr>
            <w:tcW w:w="712" w:type="pct"/>
            <w:shd w:val="clear" w:color="auto" w:fill="auto"/>
            <w:noWrap/>
            <w:vAlign w:val="center"/>
            <w:hideMark/>
          </w:tcPr>
          <w:p w14:paraId="4EEE1252" w14:textId="77777777" w:rsidR="002413E6" w:rsidRPr="00B36DEF" w:rsidRDefault="002413E6" w:rsidP="003D4B64">
            <w:pPr>
              <w:rPr>
                <w:color w:val="000000"/>
              </w:rPr>
            </w:pPr>
            <w:r w:rsidRPr="00B36DEF">
              <w:rPr>
                <w:color w:val="000000"/>
              </w:rPr>
              <w:t>Attending</w:t>
            </w:r>
          </w:p>
        </w:tc>
        <w:tc>
          <w:tcPr>
            <w:tcW w:w="1838" w:type="pct"/>
            <w:shd w:val="clear" w:color="auto" w:fill="auto"/>
            <w:noWrap/>
            <w:vAlign w:val="center"/>
            <w:hideMark/>
          </w:tcPr>
          <w:p w14:paraId="1E41B25A" w14:textId="351F1177" w:rsidR="002413E6" w:rsidRPr="00B36DEF" w:rsidRDefault="002413E6" w:rsidP="00755655">
            <w:pPr>
              <w:rPr>
                <w:color w:val="000000"/>
              </w:rPr>
            </w:pPr>
            <w:r w:rsidRPr="00B36DEF">
              <w:rPr>
                <w:color w:val="000000"/>
              </w:rPr>
              <w:t>Dept. Obstetrics</w:t>
            </w:r>
            <w:r w:rsidR="00AD34D3">
              <w:rPr>
                <w:color w:val="000000"/>
              </w:rPr>
              <w:t xml:space="preserve">, </w:t>
            </w:r>
            <w:r w:rsidRPr="00B36DEF">
              <w:rPr>
                <w:color w:val="000000"/>
              </w:rPr>
              <w:t>Gynecology</w:t>
            </w:r>
            <w:r w:rsidR="00AD34D3">
              <w:rPr>
                <w:color w:val="000000"/>
              </w:rPr>
              <w:t xml:space="preserve">, </w:t>
            </w:r>
            <w:r w:rsidRPr="00B36DEF">
              <w:rPr>
                <w:color w:val="000000"/>
              </w:rPr>
              <w:t>RS</w:t>
            </w:r>
          </w:p>
        </w:tc>
      </w:tr>
      <w:tr w:rsidR="003D4B64" w:rsidRPr="00B36DEF" w14:paraId="26E0D484" w14:textId="77777777" w:rsidTr="003D4B64">
        <w:trPr>
          <w:trHeight w:val="320"/>
        </w:trPr>
        <w:tc>
          <w:tcPr>
            <w:tcW w:w="878" w:type="pct"/>
            <w:shd w:val="clear" w:color="auto" w:fill="auto"/>
            <w:noWrap/>
            <w:vAlign w:val="center"/>
            <w:hideMark/>
          </w:tcPr>
          <w:p w14:paraId="2C4688A4" w14:textId="5356BA3C" w:rsidR="002413E6" w:rsidRPr="00B36DEF" w:rsidRDefault="002413E6" w:rsidP="003D4B64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2015 – </w:t>
            </w:r>
            <w:r w:rsidR="00B3417B">
              <w:rPr>
                <w:color w:val="000000"/>
              </w:rPr>
              <w:t>Present</w:t>
            </w:r>
            <w:r w:rsidRPr="00B36DEF">
              <w:rPr>
                <w:color w:val="000000"/>
              </w:rPr>
              <w:t xml:space="preserve">  </w:t>
            </w:r>
          </w:p>
        </w:tc>
        <w:tc>
          <w:tcPr>
            <w:tcW w:w="1573" w:type="pct"/>
            <w:shd w:val="clear" w:color="auto" w:fill="auto"/>
            <w:noWrap/>
            <w:vAlign w:val="center"/>
            <w:hideMark/>
          </w:tcPr>
          <w:p w14:paraId="28F4C5D5" w14:textId="77777777" w:rsidR="002413E6" w:rsidRPr="00B36DEF" w:rsidRDefault="002413E6" w:rsidP="003D4B64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Stanford Hospital and Clinics </w:t>
            </w:r>
          </w:p>
        </w:tc>
        <w:tc>
          <w:tcPr>
            <w:tcW w:w="712" w:type="pct"/>
            <w:shd w:val="clear" w:color="auto" w:fill="auto"/>
            <w:noWrap/>
            <w:vAlign w:val="center"/>
            <w:hideMark/>
          </w:tcPr>
          <w:p w14:paraId="51565671" w14:textId="77777777" w:rsidR="002413E6" w:rsidRPr="00B36DEF" w:rsidRDefault="002413E6" w:rsidP="003D4B64">
            <w:pPr>
              <w:rPr>
                <w:color w:val="000000"/>
              </w:rPr>
            </w:pPr>
            <w:r w:rsidRPr="00B36DEF">
              <w:rPr>
                <w:color w:val="000000"/>
              </w:rPr>
              <w:t>Attending</w:t>
            </w:r>
          </w:p>
        </w:tc>
        <w:tc>
          <w:tcPr>
            <w:tcW w:w="1838" w:type="pct"/>
            <w:shd w:val="clear" w:color="auto" w:fill="auto"/>
            <w:noWrap/>
            <w:vAlign w:val="center"/>
            <w:hideMark/>
          </w:tcPr>
          <w:p w14:paraId="783F13A0" w14:textId="7D5A1603" w:rsidR="002413E6" w:rsidRPr="00B36DEF" w:rsidRDefault="002413E6" w:rsidP="00755655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Dept. </w:t>
            </w:r>
            <w:r w:rsidR="00755655" w:rsidRPr="00B36DEF">
              <w:rPr>
                <w:color w:val="000000"/>
              </w:rPr>
              <w:t>Obstetrics and</w:t>
            </w:r>
            <w:r w:rsidRPr="00B36DEF">
              <w:rPr>
                <w:color w:val="000000"/>
              </w:rPr>
              <w:t xml:space="preserve"> Gynecology</w:t>
            </w:r>
          </w:p>
        </w:tc>
      </w:tr>
      <w:tr w:rsidR="003D4B64" w:rsidRPr="00B36DEF" w14:paraId="1FD26EA4" w14:textId="77777777" w:rsidTr="003D4B64">
        <w:trPr>
          <w:trHeight w:val="320"/>
        </w:trPr>
        <w:tc>
          <w:tcPr>
            <w:tcW w:w="878" w:type="pct"/>
            <w:shd w:val="clear" w:color="auto" w:fill="auto"/>
            <w:noWrap/>
            <w:vAlign w:val="center"/>
            <w:hideMark/>
          </w:tcPr>
          <w:p w14:paraId="1A459B4E" w14:textId="6E037164" w:rsidR="002413E6" w:rsidRPr="00B36DEF" w:rsidRDefault="002413E6" w:rsidP="003D4B64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2015 – </w:t>
            </w:r>
            <w:r w:rsidR="00B3417B">
              <w:rPr>
                <w:color w:val="000000"/>
              </w:rPr>
              <w:t>Present</w:t>
            </w:r>
            <w:r w:rsidRPr="00B36DEF">
              <w:rPr>
                <w:color w:val="000000"/>
              </w:rPr>
              <w:t xml:space="preserve">  </w:t>
            </w:r>
          </w:p>
        </w:tc>
        <w:tc>
          <w:tcPr>
            <w:tcW w:w="1573" w:type="pct"/>
            <w:shd w:val="clear" w:color="auto" w:fill="auto"/>
            <w:noWrap/>
            <w:vAlign w:val="center"/>
            <w:hideMark/>
          </w:tcPr>
          <w:p w14:paraId="7B63C085" w14:textId="77777777" w:rsidR="002413E6" w:rsidRPr="00B36DEF" w:rsidRDefault="002413E6" w:rsidP="003D4B64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Lucile Packard Children’s Hospital </w:t>
            </w:r>
          </w:p>
        </w:tc>
        <w:tc>
          <w:tcPr>
            <w:tcW w:w="712" w:type="pct"/>
            <w:shd w:val="clear" w:color="auto" w:fill="auto"/>
            <w:noWrap/>
            <w:vAlign w:val="center"/>
            <w:hideMark/>
          </w:tcPr>
          <w:p w14:paraId="3CDDAF91" w14:textId="77777777" w:rsidR="002413E6" w:rsidRPr="00B36DEF" w:rsidRDefault="002413E6" w:rsidP="003D4B64">
            <w:pPr>
              <w:rPr>
                <w:color w:val="000000"/>
              </w:rPr>
            </w:pPr>
            <w:r w:rsidRPr="00B36DEF">
              <w:rPr>
                <w:color w:val="000000"/>
              </w:rPr>
              <w:t>Attending</w:t>
            </w:r>
          </w:p>
        </w:tc>
        <w:tc>
          <w:tcPr>
            <w:tcW w:w="1838" w:type="pct"/>
            <w:shd w:val="clear" w:color="auto" w:fill="auto"/>
            <w:noWrap/>
            <w:vAlign w:val="center"/>
            <w:hideMark/>
          </w:tcPr>
          <w:p w14:paraId="1FA53441" w14:textId="040B72CB" w:rsidR="002413E6" w:rsidRPr="00B36DEF" w:rsidRDefault="002413E6" w:rsidP="00755655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Dept. </w:t>
            </w:r>
            <w:r w:rsidR="00755655" w:rsidRPr="00B36DEF">
              <w:rPr>
                <w:color w:val="000000"/>
              </w:rPr>
              <w:t>Obstetrics and</w:t>
            </w:r>
            <w:r w:rsidRPr="00B36DEF">
              <w:rPr>
                <w:color w:val="000000"/>
              </w:rPr>
              <w:t xml:space="preserve"> Gynecology</w:t>
            </w:r>
          </w:p>
        </w:tc>
      </w:tr>
      <w:tr w:rsidR="003D4B64" w:rsidRPr="00B36DEF" w14:paraId="33CCD8C8" w14:textId="77777777" w:rsidTr="003D4B64">
        <w:trPr>
          <w:trHeight w:val="320"/>
        </w:trPr>
        <w:tc>
          <w:tcPr>
            <w:tcW w:w="878" w:type="pct"/>
            <w:shd w:val="clear" w:color="auto" w:fill="auto"/>
            <w:noWrap/>
            <w:vAlign w:val="center"/>
            <w:hideMark/>
          </w:tcPr>
          <w:p w14:paraId="6FA9897E" w14:textId="53AF70C7" w:rsidR="005D22D3" w:rsidRPr="00B36DEF" w:rsidRDefault="005D22D3" w:rsidP="003D4B64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2015 – </w:t>
            </w:r>
            <w:r w:rsidR="00B3417B">
              <w:rPr>
                <w:color w:val="000000"/>
              </w:rPr>
              <w:t>Present</w:t>
            </w:r>
            <w:r w:rsidRPr="00B36DEF">
              <w:rPr>
                <w:color w:val="000000"/>
              </w:rPr>
              <w:t xml:space="preserve">  </w:t>
            </w:r>
          </w:p>
        </w:tc>
        <w:tc>
          <w:tcPr>
            <w:tcW w:w="1573" w:type="pct"/>
            <w:shd w:val="clear" w:color="auto" w:fill="auto"/>
            <w:noWrap/>
            <w:vAlign w:val="center"/>
            <w:hideMark/>
          </w:tcPr>
          <w:p w14:paraId="560CA720" w14:textId="0796302C" w:rsidR="005D22D3" w:rsidRPr="00B36DEF" w:rsidRDefault="005D22D3" w:rsidP="003D4B64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El Camino Medical Center </w:t>
            </w:r>
          </w:p>
        </w:tc>
        <w:tc>
          <w:tcPr>
            <w:tcW w:w="712" w:type="pct"/>
            <w:shd w:val="clear" w:color="auto" w:fill="auto"/>
            <w:noWrap/>
            <w:vAlign w:val="center"/>
            <w:hideMark/>
          </w:tcPr>
          <w:p w14:paraId="3E74564F" w14:textId="77777777" w:rsidR="005D22D3" w:rsidRPr="00B36DEF" w:rsidRDefault="005D22D3" w:rsidP="003D4B64">
            <w:pPr>
              <w:rPr>
                <w:color w:val="000000"/>
              </w:rPr>
            </w:pPr>
            <w:r w:rsidRPr="00B36DEF">
              <w:rPr>
                <w:color w:val="000000"/>
              </w:rPr>
              <w:t>Attending</w:t>
            </w:r>
          </w:p>
        </w:tc>
        <w:tc>
          <w:tcPr>
            <w:tcW w:w="1838" w:type="pct"/>
            <w:shd w:val="clear" w:color="auto" w:fill="auto"/>
            <w:noWrap/>
            <w:vAlign w:val="center"/>
            <w:hideMark/>
          </w:tcPr>
          <w:p w14:paraId="101FECD1" w14:textId="463F9968" w:rsidR="005D22D3" w:rsidRPr="00B36DEF" w:rsidRDefault="005D22D3" w:rsidP="00755655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Dept. </w:t>
            </w:r>
            <w:r w:rsidR="00755655" w:rsidRPr="00B36DEF">
              <w:rPr>
                <w:color w:val="000000"/>
              </w:rPr>
              <w:t>Obstetrics and</w:t>
            </w:r>
            <w:r w:rsidRPr="00B36DEF">
              <w:rPr>
                <w:color w:val="000000"/>
              </w:rPr>
              <w:t xml:space="preserve"> Gynecology</w:t>
            </w:r>
          </w:p>
        </w:tc>
      </w:tr>
    </w:tbl>
    <w:p w14:paraId="66EB58ED" w14:textId="77777777" w:rsidR="002413E6" w:rsidRPr="00B36DEF" w:rsidRDefault="002413E6" w:rsidP="002413E6">
      <w:pPr>
        <w:pStyle w:val="BodyText"/>
        <w:kinsoku w:val="0"/>
        <w:overflowPunct w:val="0"/>
        <w:spacing w:before="1"/>
      </w:pPr>
    </w:p>
    <w:p w14:paraId="6DBF63A5" w14:textId="77777777" w:rsidR="002413E6" w:rsidRPr="00B36DEF" w:rsidRDefault="002413E6" w:rsidP="002413E6">
      <w:pPr>
        <w:pBdr>
          <w:bottom w:val="single" w:sz="18" w:space="1" w:color="auto"/>
        </w:pBdr>
        <w:tabs>
          <w:tab w:val="right" w:pos="11070"/>
        </w:tabs>
        <w:ind w:right="14"/>
        <w:jc w:val="both"/>
        <w:rPr>
          <w:b/>
          <w:bCs/>
          <w:lang w:val="es-ES"/>
        </w:rPr>
      </w:pPr>
      <w:r w:rsidRPr="00B36DEF">
        <w:t xml:space="preserve"> </w:t>
      </w:r>
      <w:r w:rsidRPr="00B36DEF">
        <w:rPr>
          <w:b/>
          <w:bCs/>
          <w:lang w:val="es-ES"/>
        </w:rPr>
        <w:t>HONORS AND AWARDS</w:t>
      </w:r>
      <w:r w:rsidRPr="00B36DEF">
        <w:rPr>
          <w:b/>
          <w:bCs/>
          <w:lang w:val="es-ES"/>
        </w:rPr>
        <w:tab/>
      </w:r>
    </w:p>
    <w:p w14:paraId="625EB231" w14:textId="77777777" w:rsidR="002413E6" w:rsidRPr="00B36DEF" w:rsidRDefault="002413E6" w:rsidP="002413E6"/>
    <w:tbl>
      <w:tblPr>
        <w:tblW w:w="10721" w:type="dxa"/>
        <w:tblLook w:val="04A0" w:firstRow="1" w:lastRow="0" w:firstColumn="1" w:lastColumn="0" w:noHBand="0" w:noVBand="1"/>
      </w:tblPr>
      <w:tblGrid>
        <w:gridCol w:w="1980"/>
        <w:gridCol w:w="5072"/>
        <w:gridCol w:w="3669"/>
      </w:tblGrid>
      <w:tr w:rsidR="003D4B64" w:rsidRPr="00B36DEF" w14:paraId="1820E847" w14:textId="77777777" w:rsidTr="009427BF">
        <w:trPr>
          <w:trHeight w:hRule="exact" w:val="597"/>
        </w:trPr>
        <w:tc>
          <w:tcPr>
            <w:tcW w:w="1980" w:type="dxa"/>
            <w:shd w:val="clear" w:color="auto" w:fill="auto"/>
            <w:vAlign w:val="center"/>
            <w:hideMark/>
          </w:tcPr>
          <w:p w14:paraId="65E6E860" w14:textId="77777777" w:rsidR="002413E6" w:rsidRPr="00B36DEF" w:rsidRDefault="002413E6" w:rsidP="00FD1664">
            <w:pPr>
              <w:rPr>
                <w:color w:val="000000"/>
              </w:rPr>
            </w:pPr>
            <w:r w:rsidRPr="00B36DEF">
              <w:rPr>
                <w:color w:val="000000"/>
                <w:lang w:eastAsia="es-ES"/>
              </w:rPr>
              <w:t>1993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66D9E43" w14:textId="328EFF50" w:rsidR="002413E6" w:rsidRPr="00B36DEF" w:rsidRDefault="002413E6" w:rsidP="00FD1664">
            <w:pPr>
              <w:rPr>
                <w:color w:val="000000"/>
              </w:rPr>
            </w:pPr>
            <w:r w:rsidRPr="00B36DEF">
              <w:rPr>
                <w:color w:val="000000"/>
                <w:lang w:eastAsia="es-ES"/>
              </w:rPr>
              <w:t>Surgery Internship for Medical Students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65D660E" w14:textId="0129BC35" w:rsidR="002413E6" w:rsidRPr="00B36DEF" w:rsidRDefault="002F6360" w:rsidP="00FD1664">
            <w:pPr>
              <w:ind w:left="12" w:hanging="12"/>
              <w:rPr>
                <w:color w:val="000000"/>
              </w:rPr>
            </w:pPr>
            <w:r w:rsidRPr="00B36DEF">
              <w:rPr>
                <w:color w:val="000000"/>
                <w:lang w:eastAsia="es-ES"/>
              </w:rPr>
              <w:t>Venezuelan Red</w:t>
            </w:r>
            <w:r w:rsidR="002413E6" w:rsidRPr="00B36DEF">
              <w:rPr>
                <w:color w:val="000000"/>
                <w:lang w:eastAsia="es-ES"/>
              </w:rPr>
              <w:t xml:space="preserve"> Cross </w:t>
            </w:r>
          </w:p>
        </w:tc>
      </w:tr>
      <w:tr w:rsidR="003D4B64" w:rsidRPr="00B36DEF" w14:paraId="6210A2C9" w14:textId="77777777" w:rsidTr="009427BF">
        <w:trPr>
          <w:trHeight w:hRule="exact" w:val="587"/>
        </w:trPr>
        <w:tc>
          <w:tcPr>
            <w:tcW w:w="0" w:type="auto"/>
            <w:shd w:val="clear" w:color="auto" w:fill="auto"/>
            <w:vAlign w:val="center"/>
            <w:hideMark/>
          </w:tcPr>
          <w:p w14:paraId="417BA051" w14:textId="77777777" w:rsidR="002413E6" w:rsidRPr="00B36DEF" w:rsidRDefault="002413E6" w:rsidP="00FD1664">
            <w:pPr>
              <w:rPr>
                <w:color w:val="000000"/>
              </w:rPr>
            </w:pPr>
            <w:r w:rsidRPr="00B36DEF">
              <w:rPr>
                <w:color w:val="000000"/>
                <w:lang w:eastAsia="es-ES"/>
              </w:rPr>
              <w:t>1998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EC229EE" w14:textId="288DE413" w:rsidR="002413E6" w:rsidRPr="00B36DEF" w:rsidRDefault="002413E6" w:rsidP="00FD1664">
            <w:pPr>
              <w:rPr>
                <w:color w:val="000000"/>
              </w:rPr>
            </w:pPr>
            <w:r w:rsidRPr="00B36DEF">
              <w:rPr>
                <w:color w:val="000000"/>
                <w:lang w:eastAsia="es-ES"/>
              </w:rPr>
              <w:t xml:space="preserve">Gran Mariscal of Ayacucho Scholar Foundation </w:t>
            </w:r>
            <w:r w:rsidR="002F6360" w:rsidRPr="00B36DEF">
              <w:rPr>
                <w:color w:val="000000"/>
                <w:lang w:eastAsia="es-ES"/>
              </w:rPr>
              <w:t>Scholarship Award</w:t>
            </w:r>
            <w:r w:rsidRPr="00B36DEF">
              <w:rPr>
                <w:color w:val="000000"/>
                <w:lang w:eastAsia="es-ES"/>
              </w:rPr>
              <w:t xml:space="preserve"> for Research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9CF5585" w14:textId="66FE1D82" w:rsidR="002413E6" w:rsidRPr="00B36DEF" w:rsidRDefault="002F6360" w:rsidP="00FD1664">
            <w:pPr>
              <w:rPr>
                <w:color w:val="000000"/>
              </w:rPr>
            </w:pPr>
            <w:r w:rsidRPr="00B36DEF">
              <w:rPr>
                <w:color w:val="000000"/>
                <w:lang w:eastAsia="es-ES"/>
              </w:rPr>
              <w:t>Venezuela Secretary</w:t>
            </w:r>
            <w:r w:rsidR="002413E6" w:rsidRPr="00B36DEF">
              <w:rPr>
                <w:color w:val="000000"/>
                <w:lang w:eastAsia="es-ES"/>
              </w:rPr>
              <w:t xml:space="preserve"> of Health</w:t>
            </w:r>
          </w:p>
        </w:tc>
      </w:tr>
      <w:tr w:rsidR="003D4B64" w:rsidRPr="00B36DEF" w14:paraId="2995FDFE" w14:textId="77777777" w:rsidTr="009427BF">
        <w:trPr>
          <w:trHeight w:hRule="exact" w:val="587"/>
        </w:trPr>
        <w:tc>
          <w:tcPr>
            <w:tcW w:w="0" w:type="auto"/>
            <w:shd w:val="clear" w:color="auto" w:fill="auto"/>
            <w:vAlign w:val="center"/>
            <w:hideMark/>
          </w:tcPr>
          <w:p w14:paraId="3341E032" w14:textId="77777777" w:rsidR="002413E6" w:rsidRPr="00B36DEF" w:rsidRDefault="002413E6" w:rsidP="00FD1664">
            <w:pPr>
              <w:rPr>
                <w:color w:val="000000"/>
              </w:rPr>
            </w:pPr>
            <w:r w:rsidRPr="00B36DEF">
              <w:rPr>
                <w:color w:val="000000"/>
                <w:lang w:eastAsia="es-ES"/>
              </w:rPr>
              <w:t>2000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142BC94" w14:textId="749C22C3" w:rsidR="002413E6" w:rsidRPr="00B36DEF" w:rsidRDefault="002413E6" w:rsidP="00FD1664">
            <w:pPr>
              <w:rPr>
                <w:color w:val="000000"/>
              </w:rPr>
            </w:pPr>
            <w:r w:rsidRPr="00B36DEF">
              <w:rPr>
                <w:color w:val="000000"/>
                <w:lang w:eastAsia="es-ES"/>
              </w:rPr>
              <w:t>Peter A. Grannum, M.D Memorial Award</w:t>
            </w:r>
            <w:r w:rsidR="009377EF">
              <w:rPr>
                <w:color w:val="000000"/>
                <w:lang w:eastAsia="es-ES"/>
              </w:rPr>
              <w:t xml:space="preserve"> </w:t>
            </w:r>
            <w:r w:rsidR="002F6360" w:rsidRPr="00B36DEF">
              <w:rPr>
                <w:color w:val="000000"/>
                <w:lang w:eastAsia="es-ES"/>
              </w:rPr>
              <w:t>Excellence in</w:t>
            </w:r>
            <w:r w:rsidRPr="00B36DEF">
              <w:rPr>
                <w:color w:val="000000"/>
                <w:lang w:eastAsia="es-ES"/>
              </w:rPr>
              <w:t xml:space="preserve"> Teaching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8492825" w14:textId="62FA4E90" w:rsidR="002413E6" w:rsidRPr="00B36DEF" w:rsidRDefault="002413E6" w:rsidP="00FD1664">
            <w:pPr>
              <w:rPr>
                <w:color w:val="000000"/>
              </w:rPr>
            </w:pPr>
            <w:r w:rsidRPr="00B36DEF">
              <w:rPr>
                <w:color w:val="000000"/>
                <w:lang w:eastAsia="es-ES"/>
              </w:rPr>
              <w:t xml:space="preserve">Yale University </w:t>
            </w:r>
            <w:r w:rsidR="002F6360" w:rsidRPr="00B36DEF">
              <w:rPr>
                <w:color w:val="000000"/>
                <w:lang w:eastAsia="es-ES"/>
              </w:rPr>
              <w:t>School of</w:t>
            </w:r>
            <w:r w:rsidRPr="00B36DEF">
              <w:rPr>
                <w:color w:val="000000"/>
                <w:lang w:eastAsia="es-ES"/>
              </w:rPr>
              <w:t xml:space="preserve"> Medicine</w:t>
            </w:r>
          </w:p>
        </w:tc>
      </w:tr>
      <w:tr w:rsidR="003D4B64" w:rsidRPr="00B36DEF" w14:paraId="353C98BC" w14:textId="77777777" w:rsidTr="009427BF">
        <w:trPr>
          <w:trHeight w:hRule="exact" w:val="320"/>
        </w:trPr>
        <w:tc>
          <w:tcPr>
            <w:tcW w:w="0" w:type="auto"/>
            <w:shd w:val="clear" w:color="auto" w:fill="auto"/>
            <w:vAlign w:val="center"/>
            <w:hideMark/>
          </w:tcPr>
          <w:p w14:paraId="7A3DC386" w14:textId="77777777" w:rsidR="002413E6" w:rsidRPr="00B36DEF" w:rsidRDefault="002413E6" w:rsidP="00FD1664">
            <w:pPr>
              <w:rPr>
                <w:color w:val="000000"/>
              </w:rPr>
            </w:pPr>
            <w:r w:rsidRPr="00B36DEF">
              <w:rPr>
                <w:color w:val="000000"/>
                <w:lang w:eastAsia="es-ES"/>
              </w:rPr>
              <w:t>2004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E82EC1C" w14:textId="24EE7F90" w:rsidR="002413E6" w:rsidRPr="00B36DEF" w:rsidRDefault="002413E6" w:rsidP="00FD1664">
            <w:pPr>
              <w:rPr>
                <w:color w:val="000000"/>
              </w:rPr>
            </w:pPr>
            <w:r w:rsidRPr="00B36DEF">
              <w:rPr>
                <w:color w:val="000000"/>
                <w:lang w:eastAsia="es-ES"/>
              </w:rPr>
              <w:t>Perinatal Medicine Fellow Award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FA8AE88" w14:textId="77777777" w:rsidR="002413E6" w:rsidRPr="00B36DEF" w:rsidRDefault="002413E6" w:rsidP="00FD1664">
            <w:pPr>
              <w:rPr>
                <w:color w:val="000000"/>
              </w:rPr>
            </w:pPr>
            <w:r w:rsidRPr="00B36DEF">
              <w:rPr>
                <w:color w:val="000000"/>
                <w:lang w:eastAsia="es-ES"/>
              </w:rPr>
              <w:t>NIH/NICHD</w:t>
            </w:r>
          </w:p>
        </w:tc>
      </w:tr>
      <w:tr w:rsidR="003D4B64" w:rsidRPr="00B36DEF" w14:paraId="4356D7D0" w14:textId="77777777" w:rsidTr="009427BF">
        <w:trPr>
          <w:trHeight w:hRule="exact" w:val="708"/>
        </w:trPr>
        <w:tc>
          <w:tcPr>
            <w:tcW w:w="0" w:type="auto"/>
            <w:shd w:val="clear" w:color="auto" w:fill="auto"/>
            <w:vAlign w:val="center"/>
            <w:hideMark/>
          </w:tcPr>
          <w:p w14:paraId="70BC2B8D" w14:textId="77777777" w:rsidR="002413E6" w:rsidRPr="00B36DEF" w:rsidRDefault="002413E6" w:rsidP="00FD1664">
            <w:pPr>
              <w:rPr>
                <w:color w:val="000000"/>
              </w:rPr>
            </w:pPr>
            <w:r w:rsidRPr="00B36DEF">
              <w:rPr>
                <w:color w:val="000000"/>
                <w:lang w:eastAsia="es-ES"/>
              </w:rPr>
              <w:t>2008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DDFB675" w14:textId="1731784B" w:rsidR="002413E6" w:rsidRPr="00B36DEF" w:rsidRDefault="002F6360" w:rsidP="00FD1664">
            <w:pPr>
              <w:rPr>
                <w:color w:val="000000"/>
              </w:rPr>
            </w:pPr>
            <w:r w:rsidRPr="00B36DEF">
              <w:rPr>
                <w:color w:val="000000"/>
              </w:rPr>
              <w:t>Physician Scientist</w:t>
            </w:r>
            <w:r w:rsidR="002413E6" w:rsidRPr="00B36DEF">
              <w:rPr>
                <w:color w:val="000000"/>
              </w:rPr>
              <w:t xml:space="preserve"> Award</w:t>
            </w:r>
            <w:r w:rsidR="009377EF">
              <w:rPr>
                <w:color w:val="000000"/>
              </w:rPr>
              <w:t>,</w:t>
            </w:r>
            <w:r w:rsidR="002413E6" w:rsidRPr="00B36DEF">
              <w:rPr>
                <w:color w:val="000000"/>
              </w:rPr>
              <w:t xml:space="preserve"> K12-Scholar </w:t>
            </w:r>
            <w:r w:rsidR="009377EF" w:rsidRPr="00B36DEF">
              <w:rPr>
                <w:color w:val="000000"/>
              </w:rPr>
              <w:t>Reproductive Science</w:t>
            </w:r>
            <w:r w:rsidR="002413E6" w:rsidRPr="00B36DEF">
              <w:rPr>
                <w:color w:val="000000"/>
              </w:rPr>
              <w:t xml:space="preserve"> Development Program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A6798A0" w14:textId="77777777" w:rsidR="002413E6" w:rsidRPr="00B36DEF" w:rsidRDefault="002413E6" w:rsidP="00FD1664">
            <w:pPr>
              <w:rPr>
                <w:color w:val="000000"/>
              </w:rPr>
            </w:pPr>
            <w:r w:rsidRPr="00B36DEF">
              <w:rPr>
                <w:color w:val="000000"/>
              </w:rPr>
              <w:t>NIH/NICHD</w:t>
            </w:r>
          </w:p>
        </w:tc>
      </w:tr>
      <w:tr w:rsidR="003D4B64" w:rsidRPr="00B36DEF" w14:paraId="3D4ECB66" w14:textId="77777777" w:rsidTr="009427BF">
        <w:trPr>
          <w:trHeight w:hRule="exact" w:val="601"/>
        </w:trPr>
        <w:tc>
          <w:tcPr>
            <w:tcW w:w="0" w:type="auto"/>
            <w:shd w:val="clear" w:color="auto" w:fill="auto"/>
            <w:vAlign w:val="center"/>
            <w:hideMark/>
          </w:tcPr>
          <w:p w14:paraId="75A22E69" w14:textId="77777777" w:rsidR="002413E6" w:rsidRPr="00B36DEF" w:rsidRDefault="002413E6" w:rsidP="00FD1664">
            <w:pPr>
              <w:rPr>
                <w:color w:val="000000"/>
              </w:rPr>
            </w:pPr>
            <w:r w:rsidRPr="00B36DEF">
              <w:rPr>
                <w:color w:val="000000"/>
                <w:lang w:eastAsia="es-ES"/>
              </w:rPr>
              <w:t>2008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9DB68E7" w14:textId="3C8CA823" w:rsidR="002413E6" w:rsidRPr="00B36DEF" w:rsidRDefault="002F6360" w:rsidP="00FD1664">
            <w:pPr>
              <w:rPr>
                <w:color w:val="000000"/>
              </w:rPr>
            </w:pPr>
            <w:r w:rsidRPr="00B36DEF">
              <w:rPr>
                <w:color w:val="000000"/>
                <w:lang w:eastAsia="es-ES"/>
              </w:rPr>
              <w:t xml:space="preserve">Lysosomal </w:t>
            </w:r>
            <w:r w:rsidR="006F2011" w:rsidRPr="00B36DEF">
              <w:rPr>
                <w:color w:val="000000"/>
                <w:lang w:eastAsia="es-ES"/>
              </w:rPr>
              <w:t>Diseases and</w:t>
            </w:r>
            <w:r w:rsidR="002413E6" w:rsidRPr="00B36DEF">
              <w:rPr>
                <w:color w:val="000000"/>
                <w:lang w:eastAsia="es-ES"/>
              </w:rPr>
              <w:t xml:space="preserve"> Brain Scholar Award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1546260" w14:textId="77777777" w:rsidR="002413E6" w:rsidRPr="00B36DEF" w:rsidRDefault="002413E6" w:rsidP="00FD1664">
            <w:pPr>
              <w:rPr>
                <w:color w:val="000000"/>
              </w:rPr>
            </w:pPr>
            <w:r w:rsidRPr="00B36DEF">
              <w:rPr>
                <w:color w:val="000000"/>
                <w:lang w:eastAsia="es-ES"/>
              </w:rPr>
              <w:t>Children's Gaucher Research Foundation</w:t>
            </w:r>
          </w:p>
        </w:tc>
      </w:tr>
      <w:tr w:rsidR="003D4B64" w:rsidRPr="00B36DEF" w14:paraId="57963261" w14:textId="77777777" w:rsidTr="009427BF">
        <w:trPr>
          <w:trHeight w:hRule="exact" w:val="672"/>
        </w:trPr>
        <w:tc>
          <w:tcPr>
            <w:tcW w:w="0" w:type="auto"/>
            <w:shd w:val="clear" w:color="auto" w:fill="auto"/>
            <w:vAlign w:val="center"/>
            <w:hideMark/>
          </w:tcPr>
          <w:p w14:paraId="12DDEFAF" w14:textId="77777777" w:rsidR="002413E6" w:rsidRPr="00B36DEF" w:rsidRDefault="002413E6" w:rsidP="00FD1664">
            <w:pPr>
              <w:rPr>
                <w:color w:val="000000"/>
              </w:rPr>
            </w:pPr>
            <w:r w:rsidRPr="00B36DEF">
              <w:rPr>
                <w:color w:val="000000"/>
                <w:lang w:eastAsia="es-ES"/>
              </w:rPr>
              <w:t>2009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740C811" w14:textId="11913A0A" w:rsidR="002413E6" w:rsidRPr="00B36DEF" w:rsidRDefault="002B1347" w:rsidP="00FD1664">
            <w:pPr>
              <w:rPr>
                <w:color w:val="000000"/>
              </w:rPr>
            </w:pPr>
            <w:r w:rsidRPr="00B36DEF">
              <w:rPr>
                <w:color w:val="000000"/>
                <w:lang w:eastAsia="es-ES"/>
              </w:rPr>
              <w:t>Outstanding Faculty</w:t>
            </w:r>
            <w:r w:rsidR="002413E6" w:rsidRPr="00B36DEF">
              <w:rPr>
                <w:color w:val="000000"/>
                <w:lang w:eastAsia="es-ES"/>
              </w:rPr>
              <w:t xml:space="preserve"> Award </w:t>
            </w:r>
            <w:r w:rsidR="009377EF">
              <w:rPr>
                <w:color w:val="000000"/>
                <w:lang w:eastAsia="es-ES"/>
              </w:rPr>
              <w:t>in</w:t>
            </w:r>
            <w:r w:rsidR="002413E6" w:rsidRPr="00B36DEF">
              <w:rPr>
                <w:color w:val="000000"/>
                <w:lang w:eastAsia="es-ES"/>
              </w:rPr>
              <w:t xml:space="preserve"> </w:t>
            </w:r>
            <w:r w:rsidRPr="00B36DEF">
              <w:rPr>
                <w:color w:val="000000"/>
                <w:lang w:eastAsia="es-ES"/>
              </w:rPr>
              <w:t>Medical Student</w:t>
            </w:r>
            <w:r w:rsidR="009377EF">
              <w:rPr>
                <w:color w:val="000000"/>
                <w:lang w:eastAsia="es-ES"/>
              </w:rPr>
              <w:t xml:space="preserve"> Teaching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B48168F" w14:textId="77777777" w:rsidR="002413E6" w:rsidRPr="00B36DEF" w:rsidRDefault="002413E6" w:rsidP="00FD1664">
            <w:pPr>
              <w:rPr>
                <w:color w:val="000000"/>
              </w:rPr>
            </w:pPr>
            <w:r w:rsidRPr="00B36DEF">
              <w:rPr>
                <w:color w:val="000000"/>
              </w:rPr>
              <w:t>UCSF School of Medicine</w:t>
            </w:r>
          </w:p>
        </w:tc>
      </w:tr>
      <w:tr w:rsidR="003D4B64" w:rsidRPr="00B36DEF" w14:paraId="719DAA1D" w14:textId="77777777" w:rsidTr="009427BF">
        <w:trPr>
          <w:trHeight w:hRule="exact" w:val="559"/>
        </w:trPr>
        <w:tc>
          <w:tcPr>
            <w:tcW w:w="0" w:type="auto"/>
            <w:shd w:val="clear" w:color="auto" w:fill="auto"/>
            <w:vAlign w:val="center"/>
            <w:hideMark/>
          </w:tcPr>
          <w:p w14:paraId="3817A98D" w14:textId="28080072" w:rsidR="002413E6" w:rsidRPr="00B36DEF" w:rsidRDefault="002413E6" w:rsidP="00FD1664">
            <w:pPr>
              <w:rPr>
                <w:color w:val="000000"/>
              </w:rPr>
            </w:pPr>
            <w:r w:rsidRPr="00B36DEF">
              <w:rPr>
                <w:color w:val="000000"/>
                <w:lang w:eastAsia="es-ES"/>
              </w:rPr>
              <w:t>2011-</w:t>
            </w:r>
            <w:r w:rsidR="003D4B64" w:rsidRPr="00B36DEF">
              <w:rPr>
                <w:color w:val="000000"/>
                <w:lang w:eastAsia="es-ES"/>
              </w:rPr>
              <w:t>20</w:t>
            </w:r>
            <w:r w:rsidRPr="00B36DEF">
              <w:rPr>
                <w:color w:val="000000"/>
                <w:lang w:eastAsia="es-ES"/>
              </w:rPr>
              <w:t>13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ED058CA" w14:textId="406C8F3D" w:rsidR="002413E6" w:rsidRPr="00B36DEF" w:rsidRDefault="002413E6" w:rsidP="00FD1664">
            <w:pPr>
              <w:rPr>
                <w:color w:val="000000"/>
              </w:rPr>
            </w:pPr>
            <w:r w:rsidRPr="00B36DEF">
              <w:rPr>
                <w:color w:val="000000"/>
                <w:lang w:eastAsia="es-ES"/>
              </w:rPr>
              <w:t>March of Dimes Scholar,</w:t>
            </w:r>
            <w:r w:rsidR="009377EF">
              <w:rPr>
                <w:color w:val="000000"/>
                <w:lang w:eastAsia="es-ES"/>
              </w:rPr>
              <w:t xml:space="preserve"> </w:t>
            </w:r>
            <w:r w:rsidRPr="00B36DEF">
              <w:rPr>
                <w:color w:val="000000"/>
                <w:lang w:eastAsia="es-ES"/>
              </w:rPr>
              <w:t>Reproductive Scientist Development Award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9EB4408" w14:textId="77777777" w:rsidR="002413E6" w:rsidRPr="00B36DEF" w:rsidRDefault="002413E6" w:rsidP="00FD1664">
            <w:pPr>
              <w:rPr>
                <w:color w:val="000000"/>
              </w:rPr>
            </w:pPr>
            <w:r w:rsidRPr="00B36DEF">
              <w:rPr>
                <w:color w:val="000000"/>
              </w:rPr>
              <w:t>NIH/NICHD</w:t>
            </w:r>
          </w:p>
        </w:tc>
      </w:tr>
      <w:tr w:rsidR="003D4B64" w:rsidRPr="00B36DEF" w14:paraId="684D7258" w14:textId="77777777" w:rsidTr="009427BF">
        <w:trPr>
          <w:trHeight w:val="340"/>
        </w:trPr>
        <w:tc>
          <w:tcPr>
            <w:tcW w:w="0" w:type="auto"/>
            <w:shd w:val="clear" w:color="auto" w:fill="auto"/>
            <w:vAlign w:val="center"/>
            <w:hideMark/>
          </w:tcPr>
          <w:p w14:paraId="4894181D" w14:textId="5605E55D" w:rsidR="002413E6" w:rsidRPr="00B36DEF" w:rsidRDefault="002413E6" w:rsidP="00FD1664">
            <w:pPr>
              <w:rPr>
                <w:color w:val="000000"/>
              </w:rPr>
            </w:pPr>
            <w:r w:rsidRPr="00B36DEF">
              <w:rPr>
                <w:color w:val="000000"/>
              </w:rPr>
              <w:t>2011-</w:t>
            </w:r>
            <w:r w:rsidR="003D4B64" w:rsidRPr="00B36DEF">
              <w:rPr>
                <w:color w:val="000000"/>
              </w:rPr>
              <w:t>20</w:t>
            </w:r>
            <w:r w:rsidRPr="00B36DEF">
              <w:rPr>
                <w:color w:val="000000"/>
              </w:rPr>
              <w:t>14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46DFADB" w14:textId="4CCEE959" w:rsidR="002413E6" w:rsidRPr="00B36DEF" w:rsidRDefault="002413E6" w:rsidP="00FD1664">
            <w:pPr>
              <w:rPr>
                <w:color w:val="000000"/>
              </w:rPr>
            </w:pPr>
            <w:r w:rsidRPr="00B36DEF">
              <w:rPr>
                <w:color w:val="000000"/>
              </w:rPr>
              <w:t>Clinical Scientist Research Career Development Award</w:t>
            </w:r>
            <w:r w:rsidR="009377EF">
              <w:rPr>
                <w:color w:val="000000"/>
              </w:rPr>
              <w:t>;</w:t>
            </w:r>
            <w:r w:rsidRPr="00B36DEF">
              <w:rPr>
                <w:color w:val="000000"/>
              </w:rPr>
              <w:t xml:space="preserve"> K08 Scholar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A3D9A19" w14:textId="77777777" w:rsidR="002413E6" w:rsidRPr="00B36DEF" w:rsidRDefault="002413E6" w:rsidP="00FD1664">
            <w:pPr>
              <w:rPr>
                <w:color w:val="000000"/>
              </w:rPr>
            </w:pPr>
            <w:r w:rsidRPr="00B36DEF">
              <w:rPr>
                <w:color w:val="000000"/>
              </w:rPr>
              <w:t>NIH/NICHD</w:t>
            </w:r>
          </w:p>
        </w:tc>
      </w:tr>
      <w:tr w:rsidR="003D4B64" w:rsidRPr="00B36DEF" w14:paraId="6FF69C48" w14:textId="77777777" w:rsidTr="009427BF">
        <w:trPr>
          <w:trHeight w:val="320"/>
        </w:trPr>
        <w:tc>
          <w:tcPr>
            <w:tcW w:w="0" w:type="auto"/>
            <w:shd w:val="clear" w:color="auto" w:fill="auto"/>
            <w:vAlign w:val="center"/>
            <w:hideMark/>
          </w:tcPr>
          <w:p w14:paraId="7E287BD2" w14:textId="77777777" w:rsidR="002413E6" w:rsidRPr="00B36DEF" w:rsidRDefault="002413E6" w:rsidP="00FD1664">
            <w:pPr>
              <w:rPr>
                <w:color w:val="000000"/>
              </w:rPr>
            </w:pPr>
            <w:r w:rsidRPr="00B36DEF">
              <w:rPr>
                <w:color w:val="000000"/>
              </w:rPr>
              <w:t>2012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2233008" w14:textId="38DACB48" w:rsidR="002413E6" w:rsidRPr="00B36DEF" w:rsidRDefault="002413E6" w:rsidP="00FD1664">
            <w:pPr>
              <w:rPr>
                <w:color w:val="000000"/>
              </w:rPr>
            </w:pPr>
            <w:r w:rsidRPr="00B36DEF">
              <w:rPr>
                <w:color w:val="000000"/>
              </w:rPr>
              <w:t>Outstanding Faculty Award in Medical Student Teaching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AF68FC7" w14:textId="77777777" w:rsidR="002413E6" w:rsidRPr="00B36DEF" w:rsidRDefault="002413E6" w:rsidP="00FD1664">
            <w:pPr>
              <w:rPr>
                <w:color w:val="000000"/>
              </w:rPr>
            </w:pPr>
            <w:r w:rsidRPr="00B36DEF">
              <w:rPr>
                <w:color w:val="000000"/>
              </w:rPr>
              <w:t>UCSF School of Medicine</w:t>
            </w:r>
          </w:p>
        </w:tc>
      </w:tr>
      <w:tr w:rsidR="003D4B64" w:rsidRPr="00B36DEF" w14:paraId="6C12EF6E" w14:textId="77777777" w:rsidTr="009427BF">
        <w:trPr>
          <w:trHeight w:val="320"/>
        </w:trPr>
        <w:tc>
          <w:tcPr>
            <w:tcW w:w="0" w:type="auto"/>
            <w:shd w:val="clear" w:color="auto" w:fill="auto"/>
            <w:vAlign w:val="center"/>
            <w:hideMark/>
          </w:tcPr>
          <w:p w14:paraId="62D671F0" w14:textId="77777777" w:rsidR="002413E6" w:rsidRPr="00B36DEF" w:rsidRDefault="002413E6" w:rsidP="00FD1664">
            <w:pPr>
              <w:rPr>
                <w:color w:val="000000"/>
              </w:rPr>
            </w:pPr>
            <w:r w:rsidRPr="00B36DEF">
              <w:rPr>
                <w:color w:val="000000"/>
              </w:rPr>
              <w:t>2015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7DDE0B9" w14:textId="3CB55BBA" w:rsidR="002413E6" w:rsidRPr="00B36DEF" w:rsidRDefault="002F6360" w:rsidP="00FD1664">
            <w:pPr>
              <w:rPr>
                <w:color w:val="000000"/>
              </w:rPr>
            </w:pPr>
            <w:r w:rsidRPr="00B36DEF">
              <w:rPr>
                <w:color w:val="000000"/>
                <w:lang w:eastAsia="es-ES"/>
              </w:rPr>
              <w:t>Outstanding Faculty</w:t>
            </w:r>
            <w:r w:rsidR="002413E6" w:rsidRPr="00B36DEF">
              <w:rPr>
                <w:color w:val="000000"/>
                <w:lang w:eastAsia="es-ES"/>
              </w:rPr>
              <w:t xml:space="preserve"> Award in Med</w:t>
            </w:r>
            <w:r w:rsidR="008D7ACD" w:rsidRPr="00B36DEF">
              <w:rPr>
                <w:color w:val="000000"/>
                <w:lang w:eastAsia="es-ES"/>
              </w:rPr>
              <w:t xml:space="preserve">ical </w:t>
            </w:r>
            <w:r w:rsidR="002413E6" w:rsidRPr="00B36DEF">
              <w:rPr>
                <w:color w:val="000000"/>
                <w:lang w:eastAsia="es-ES"/>
              </w:rPr>
              <w:t>Student Teaching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602FF8E" w14:textId="77777777" w:rsidR="002413E6" w:rsidRPr="00B36DEF" w:rsidRDefault="002413E6" w:rsidP="00FD1664">
            <w:pPr>
              <w:rPr>
                <w:color w:val="000000"/>
              </w:rPr>
            </w:pPr>
            <w:r w:rsidRPr="00B36DEF">
              <w:rPr>
                <w:color w:val="000000"/>
              </w:rPr>
              <w:t>UCSF School of Medicine</w:t>
            </w:r>
          </w:p>
        </w:tc>
      </w:tr>
      <w:tr w:rsidR="003D4B64" w:rsidRPr="00B36DEF" w14:paraId="33042696" w14:textId="77777777" w:rsidTr="009427BF">
        <w:trPr>
          <w:trHeight w:val="400"/>
        </w:trPr>
        <w:tc>
          <w:tcPr>
            <w:tcW w:w="0" w:type="auto"/>
            <w:shd w:val="clear" w:color="auto" w:fill="auto"/>
            <w:vAlign w:val="center"/>
            <w:hideMark/>
          </w:tcPr>
          <w:p w14:paraId="2D78511D" w14:textId="77777777" w:rsidR="002413E6" w:rsidRPr="00B36DEF" w:rsidRDefault="002413E6" w:rsidP="00FD1664">
            <w:pPr>
              <w:rPr>
                <w:color w:val="000000"/>
              </w:rPr>
            </w:pPr>
            <w:r w:rsidRPr="00B36DEF">
              <w:rPr>
                <w:color w:val="000000"/>
              </w:rPr>
              <w:t>2015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BCC8CA4" w14:textId="1C71D488" w:rsidR="002413E6" w:rsidRPr="00B36DEF" w:rsidRDefault="002413E6" w:rsidP="00FD1664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Outstanding Scientific Poster </w:t>
            </w:r>
            <w:r w:rsidR="00B3417B">
              <w:rPr>
                <w:color w:val="000000"/>
              </w:rPr>
              <w:t>Present</w:t>
            </w:r>
            <w:r w:rsidR="003C6FD0" w:rsidRPr="00B36DEF">
              <w:rPr>
                <w:color w:val="000000"/>
              </w:rPr>
              <w:t>ation</w:t>
            </w:r>
            <w:r w:rsidR="009377EF">
              <w:rPr>
                <w:color w:val="000000"/>
              </w:rPr>
              <w:t>,</w:t>
            </w:r>
            <w:r w:rsidR="003C6FD0" w:rsidRPr="00B36DEF">
              <w:rPr>
                <w:color w:val="000000"/>
              </w:rPr>
              <w:t xml:space="preserve"> 62</w:t>
            </w:r>
            <w:r w:rsidR="009377EF">
              <w:rPr>
                <w:color w:val="000000"/>
              </w:rPr>
              <w:t>nd</w:t>
            </w:r>
            <w:r w:rsidR="003C6FD0" w:rsidRPr="00B36DEF">
              <w:rPr>
                <w:color w:val="000000"/>
              </w:rPr>
              <w:t xml:space="preserve"> National Meeting. </w:t>
            </w:r>
            <w:r w:rsidRPr="00B36DEF">
              <w:rPr>
                <w:color w:val="000000"/>
              </w:rPr>
              <w:t>San Francisco, CA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13C57E0" w14:textId="782EB2D1" w:rsidR="002413E6" w:rsidRPr="00B36DEF" w:rsidRDefault="002413E6" w:rsidP="00FD1664">
            <w:pPr>
              <w:rPr>
                <w:color w:val="000000"/>
              </w:rPr>
            </w:pPr>
            <w:r w:rsidRPr="00B36DEF">
              <w:rPr>
                <w:color w:val="000000"/>
              </w:rPr>
              <w:t>Society for Reproducti</w:t>
            </w:r>
            <w:r w:rsidR="009377EF">
              <w:rPr>
                <w:color w:val="000000"/>
              </w:rPr>
              <w:t>ve</w:t>
            </w:r>
            <w:r w:rsidRPr="00B36DEF">
              <w:rPr>
                <w:color w:val="000000"/>
              </w:rPr>
              <w:t xml:space="preserve"> Investigation</w:t>
            </w:r>
          </w:p>
        </w:tc>
      </w:tr>
      <w:tr w:rsidR="003D4B64" w:rsidRPr="00B36DEF" w14:paraId="0425EEF9" w14:textId="77777777" w:rsidTr="009427BF">
        <w:trPr>
          <w:trHeight w:val="400"/>
        </w:trPr>
        <w:tc>
          <w:tcPr>
            <w:tcW w:w="0" w:type="auto"/>
            <w:shd w:val="clear" w:color="auto" w:fill="auto"/>
            <w:vAlign w:val="center"/>
            <w:hideMark/>
          </w:tcPr>
          <w:p w14:paraId="624780FE" w14:textId="77777777" w:rsidR="004B3A23" w:rsidRDefault="004B3A23" w:rsidP="00FD1664">
            <w:pPr>
              <w:rPr>
                <w:color w:val="000000"/>
              </w:rPr>
            </w:pPr>
          </w:p>
          <w:p w14:paraId="03F1B288" w14:textId="77777777" w:rsidR="004B3A23" w:rsidRDefault="004B3A23" w:rsidP="00FD1664">
            <w:pPr>
              <w:rPr>
                <w:color w:val="000000"/>
              </w:rPr>
            </w:pPr>
          </w:p>
          <w:p w14:paraId="1AF05C30" w14:textId="6C2C8B87" w:rsidR="003C6FD0" w:rsidRPr="00B36DEF" w:rsidRDefault="003C6FD0" w:rsidP="00FD1664">
            <w:pPr>
              <w:rPr>
                <w:color w:val="000000"/>
              </w:rPr>
            </w:pPr>
            <w:r w:rsidRPr="00B36DEF">
              <w:rPr>
                <w:color w:val="000000"/>
              </w:rPr>
              <w:t>2015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6CCB09A" w14:textId="77777777" w:rsidR="004B3A23" w:rsidRDefault="004B3A23" w:rsidP="00FD1664">
            <w:pPr>
              <w:rPr>
                <w:color w:val="000000"/>
              </w:rPr>
            </w:pPr>
          </w:p>
          <w:p w14:paraId="120D6539" w14:textId="6A5AC1E0" w:rsidR="003C6FD0" w:rsidRPr="00B36DEF" w:rsidRDefault="003C6FD0" w:rsidP="00FD1664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Stanford </w:t>
            </w:r>
            <w:r w:rsidR="008D7ACD" w:rsidRPr="00B36DEF">
              <w:rPr>
                <w:color w:val="000000"/>
              </w:rPr>
              <w:t xml:space="preserve">Medicine Leadership </w:t>
            </w:r>
            <w:r w:rsidRPr="00B36DEF">
              <w:rPr>
                <w:color w:val="000000"/>
              </w:rPr>
              <w:t>Academy Faculty Nominee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BD07378" w14:textId="77777777" w:rsidR="00C6215B" w:rsidRDefault="00C6215B" w:rsidP="00FD1664">
            <w:pPr>
              <w:rPr>
                <w:color w:val="000000"/>
              </w:rPr>
            </w:pPr>
          </w:p>
          <w:p w14:paraId="26F0EFA2" w14:textId="5D40D8F7" w:rsidR="003C6FD0" w:rsidRPr="00B36DEF" w:rsidRDefault="003C6FD0" w:rsidP="00FD1664">
            <w:pPr>
              <w:rPr>
                <w:color w:val="000000"/>
              </w:rPr>
            </w:pPr>
            <w:r w:rsidRPr="00B36DEF">
              <w:rPr>
                <w:color w:val="000000"/>
              </w:rPr>
              <w:t>Stanford University School of Medicine</w:t>
            </w:r>
            <w:r w:rsidR="008D7ACD" w:rsidRPr="00B36DEF">
              <w:rPr>
                <w:color w:val="000000"/>
              </w:rPr>
              <w:t>/Dept. OBGYN</w:t>
            </w:r>
          </w:p>
        </w:tc>
      </w:tr>
      <w:tr w:rsidR="003D4B64" w:rsidRPr="00B36DEF" w14:paraId="1165C984" w14:textId="77777777" w:rsidTr="009427BF">
        <w:trPr>
          <w:trHeight w:val="400"/>
        </w:trPr>
        <w:tc>
          <w:tcPr>
            <w:tcW w:w="0" w:type="auto"/>
            <w:shd w:val="clear" w:color="auto" w:fill="auto"/>
            <w:vAlign w:val="center"/>
            <w:hideMark/>
          </w:tcPr>
          <w:p w14:paraId="57F0FF9A" w14:textId="0FBD93A4" w:rsidR="005D22D3" w:rsidRPr="00B36DEF" w:rsidRDefault="005D22D3" w:rsidP="00FD1664">
            <w:pPr>
              <w:rPr>
                <w:color w:val="000000"/>
              </w:rPr>
            </w:pPr>
            <w:r w:rsidRPr="00B36DEF">
              <w:rPr>
                <w:color w:val="000000"/>
              </w:rPr>
              <w:lastRenderedPageBreak/>
              <w:t>2016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38AA577" w14:textId="5FE0A365" w:rsidR="005D22D3" w:rsidRPr="00B36DEF" w:rsidRDefault="005D22D3" w:rsidP="00FD1664">
            <w:pPr>
              <w:rPr>
                <w:color w:val="000000"/>
              </w:rPr>
            </w:pPr>
            <w:r w:rsidRPr="00B36DEF">
              <w:rPr>
                <w:color w:val="000000"/>
              </w:rPr>
              <w:t>Academy for Leadership and Development Scholar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8FA9D00" w14:textId="7ECB7246" w:rsidR="005D22D3" w:rsidRPr="00B36DEF" w:rsidRDefault="005D22D3" w:rsidP="00FD1664">
            <w:pPr>
              <w:rPr>
                <w:color w:val="000000"/>
              </w:rPr>
            </w:pPr>
            <w:r w:rsidRPr="00B36DEF">
              <w:rPr>
                <w:color w:val="000000"/>
              </w:rPr>
              <w:t>Society Maternal Fetal Medicine</w:t>
            </w:r>
          </w:p>
        </w:tc>
      </w:tr>
      <w:tr w:rsidR="003D4B64" w:rsidRPr="00B36DEF" w14:paraId="3767F781" w14:textId="77777777" w:rsidTr="009427BF">
        <w:trPr>
          <w:trHeight w:val="616"/>
        </w:trPr>
        <w:tc>
          <w:tcPr>
            <w:tcW w:w="0" w:type="auto"/>
            <w:shd w:val="clear" w:color="auto" w:fill="auto"/>
            <w:vAlign w:val="center"/>
            <w:hideMark/>
          </w:tcPr>
          <w:p w14:paraId="7B996E4E" w14:textId="77777777" w:rsidR="003A79F0" w:rsidRPr="00B36DEF" w:rsidRDefault="003A79F0" w:rsidP="00FD1664">
            <w:pPr>
              <w:rPr>
                <w:color w:val="000000"/>
              </w:rPr>
            </w:pPr>
            <w:r w:rsidRPr="00B36DEF">
              <w:rPr>
                <w:color w:val="000000"/>
              </w:rPr>
              <w:t>2016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829A4E4" w14:textId="05A26049" w:rsidR="003A79F0" w:rsidRPr="00B36DEF" w:rsidRDefault="003A79F0" w:rsidP="00FD1664">
            <w:pPr>
              <w:rPr>
                <w:color w:val="000000"/>
              </w:rPr>
            </w:pPr>
            <w:r w:rsidRPr="00B36DEF">
              <w:rPr>
                <w:color w:val="000000"/>
              </w:rPr>
              <w:t>AAMC</w:t>
            </w:r>
            <w:r w:rsidR="003C6FD0" w:rsidRPr="00B36DEF">
              <w:rPr>
                <w:color w:val="000000"/>
              </w:rPr>
              <w:t xml:space="preserve"> Mid-Career Women Faculty Scholar Nominee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4DDC4B4" w14:textId="77777777" w:rsidR="00C6215B" w:rsidRDefault="00C6215B" w:rsidP="00FD1664">
            <w:pPr>
              <w:rPr>
                <w:color w:val="000000"/>
              </w:rPr>
            </w:pPr>
          </w:p>
          <w:p w14:paraId="00A790BB" w14:textId="1FE85C7B" w:rsidR="003A79F0" w:rsidRPr="00B36DEF" w:rsidRDefault="003A79F0" w:rsidP="00FD1664">
            <w:pPr>
              <w:rPr>
                <w:color w:val="000000"/>
              </w:rPr>
            </w:pPr>
            <w:r w:rsidRPr="00B36DEF">
              <w:rPr>
                <w:color w:val="000000"/>
              </w:rPr>
              <w:t>Stanford University School of Medicine</w:t>
            </w:r>
            <w:r w:rsidR="008D7ACD" w:rsidRPr="00B36DEF">
              <w:rPr>
                <w:color w:val="000000"/>
              </w:rPr>
              <w:t>/</w:t>
            </w:r>
            <w:r w:rsidR="003C6FD0" w:rsidRPr="00B36DEF">
              <w:rPr>
                <w:color w:val="000000"/>
              </w:rPr>
              <w:t xml:space="preserve"> Dean</w:t>
            </w:r>
            <w:r w:rsidR="00FD1664">
              <w:rPr>
                <w:color w:val="000000"/>
              </w:rPr>
              <w:t>’s</w:t>
            </w:r>
            <w:r w:rsidR="003C6FD0" w:rsidRPr="00B36DEF">
              <w:rPr>
                <w:color w:val="000000"/>
              </w:rPr>
              <w:t xml:space="preserve"> Office</w:t>
            </w:r>
          </w:p>
        </w:tc>
      </w:tr>
      <w:tr w:rsidR="003D4B64" w:rsidRPr="00B36DEF" w14:paraId="3CF7E597" w14:textId="77777777" w:rsidTr="009427BF">
        <w:trPr>
          <w:trHeight w:val="895"/>
        </w:trPr>
        <w:tc>
          <w:tcPr>
            <w:tcW w:w="0" w:type="auto"/>
            <w:shd w:val="clear" w:color="auto" w:fill="auto"/>
            <w:vAlign w:val="center"/>
          </w:tcPr>
          <w:p w14:paraId="145E2B39" w14:textId="77777777" w:rsidR="00751678" w:rsidRPr="00B36DEF" w:rsidRDefault="00751678" w:rsidP="00FD1664">
            <w:pPr>
              <w:rPr>
                <w:color w:val="000000"/>
              </w:rPr>
            </w:pPr>
          </w:p>
          <w:p w14:paraId="3F864B43" w14:textId="77777777" w:rsidR="003D4B64" w:rsidRPr="00B36DEF" w:rsidRDefault="003D4B64" w:rsidP="00FD1664">
            <w:pPr>
              <w:rPr>
                <w:color w:val="000000"/>
              </w:rPr>
            </w:pPr>
            <w:r w:rsidRPr="00B36DEF">
              <w:rPr>
                <w:color w:val="000000"/>
              </w:rPr>
              <w:t>2018-2019</w:t>
            </w:r>
          </w:p>
          <w:p w14:paraId="5C5BBAFA" w14:textId="0D79CA9A" w:rsidR="00751678" w:rsidRPr="00B36DEF" w:rsidRDefault="00751678" w:rsidP="00FD1664">
            <w:pPr>
              <w:rPr>
                <w:color w:val="000000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620F684" w14:textId="388FB134" w:rsidR="00164E81" w:rsidRPr="00B36DEF" w:rsidRDefault="00164E81" w:rsidP="00FD1664">
            <w:pPr>
              <w:rPr>
                <w:color w:val="000000"/>
              </w:rPr>
            </w:pPr>
            <w:r w:rsidRPr="00B36DEF">
              <w:rPr>
                <w:color w:val="000000"/>
              </w:rPr>
              <w:t>Stanford Leadership Development Program Scholar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66664EF" w14:textId="05DCDF4A" w:rsidR="00164E81" w:rsidRPr="00B36DEF" w:rsidRDefault="00164E81" w:rsidP="00FD1664">
            <w:pPr>
              <w:rPr>
                <w:color w:val="000000"/>
              </w:rPr>
            </w:pPr>
            <w:r w:rsidRPr="00B36DEF">
              <w:rPr>
                <w:color w:val="000000"/>
              </w:rPr>
              <w:t>Stanford University SOM</w:t>
            </w:r>
          </w:p>
          <w:p w14:paraId="799DFCCB" w14:textId="613B0DA6" w:rsidR="00164E81" w:rsidRPr="00B36DEF" w:rsidRDefault="00164E81" w:rsidP="00FD1664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Stanford Health Care </w:t>
            </w:r>
          </w:p>
        </w:tc>
      </w:tr>
      <w:tr w:rsidR="003D4B64" w:rsidRPr="00B36DEF" w14:paraId="6293025B" w14:textId="77777777" w:rsidTr="009427BF">
        <w:trPr>
          <w:trHeight w:val="545"/>
        </w:trPr>
        <w:tc>
          <w:tcPr>
            <w:tcW w:w="0" w:type="auto"/>
            <w:shd w:val="clear" w:color="auto" w:fill="auto"/>
            <w:vAlign w:val="center"/>
          </w:tcPr>
          <w:p w14:paraId="3931CF59" w14:textId="5BBDA669" w:rsidR="00751678" w:rsidRPr="00B36DEF" w:rsidRDefault="00751678" w:rsidP="00FD1664">
            <w:pPr>
              <w:rPr>
                <w:color w:val="000000"/>
              </w:rPr>
            </w:pPr>
            <w:r w:rsidRPr="00B36DEF">
              <w:rPr>
                <w:color w:val="000000"/>
              </w:rPr>
              <w:t>2019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6EC6079" w14:textId="7B8DF8EB" w:rsidR="00751678" w:rsidRPr="00B36DEF" w:rsidRDefault="00751678" w:rsidP="00FD1664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AAMC Mid-Career Women Faculty </w:t>
            </w:r>
            <w:r w:rsidR="002F6360" w:rsidRPr="00B36DEF">
              <w:rPr>
                <w:color w:val="000000"/>
              </w:rPr>
              <w:t>Scholar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3DE54F" w14:textId="77777777" w:rsidR="00751678" w:rsidRPr="00B36DEF" w:rsidRDefault="00751678" w:rsidP="00FD1664">
            <w:pPr>
              <w:rPr>
                <w:color w:val="000000"/>
              </w:rPr>
            </w:pPr>
            <w:r w:rsidRPr="00B36DEF">
              <w:rPr>
                <w:color w:val="000000"/>
              </w:rPr>
              <w:t>Stanford University School of Medicine/ Dean Office</w:t>
            </w:r>
          </w:p>
        </w:tc>
      </w:tr>
      <w:tr w:rsidR="00A83135" w:rsidRPr="00B36DEF" w14:paraId="270EF6E6" w14:textId="77777777" w:rsidTr="009427BF">
        <w:trPr>
          <w:trHeight w:val="545"/>
        </w:trPr>
        <w:tc>
          <w:tcPr>
            <w:tcW w:w="0" w:type="auto"/>
            <w:shd w:val="clear" w:color="auto" w:fill="auto"/>
            <w:vAlign w:val="center"/>
          </w:tcPr>
          <w:p w14:paraId="6835CF90" w14:textId="44FB3026" w:rsidR="00A83135" w:rsidRPr="00B36DEF" w:rsidRDefault="00A83135" w:rsidP="00FD1664">
            <w:pPr>
              <w:rPr>
                <w:color w:val="000000"/>
              </w:rPr>
            </w:pPr>
            <w:r w:rsidRPr="00B36DEF">
              <w:rPr>
                <w:color w:val="000000"/>
              </w:rPr>
              <w:t>2020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368A725" w14:textId="7FAB1D59" w:rsidR="00A83135" w:rsidRPr="00B36DEF" w:rsidRDefault="002F6360" w:rsidP="00FD1664">
            <w:pPr>
              <w:rPr>
                <w:color w:val="000000"/>
              </w:rPr>
            </w:pPr>
            <w:r w:rsidRPr="00B36DEF">
              <w:rPr>
                <w:color w:val="000000"/>
              </w:rPr>
              <w:t>Mentor</w:t>
            </w:r>
            <w:r w:rsidR="00A83135" w:rsidRPr="00B36DEF">
              <w:rPr>
                <w:color w:val="000000"/>
              </w:rPr>
              <w:t xml:space="preserve"> of the Year</w:t>
            </w:r>
            <w:r w:rsidR="004A2F19">
              <w:rPr>
                <w:color w:val="000000"/>
              </w:rPr>
              <w:t>,</w:t>
            </w:r>
            <w:r w:rsidR="00A83135" w:rsidRPr="00B36DEF">
              <w:rPr>
                <w:color w:val="000000"/>
              </w:rPr>
              <w:t xml:space="preserve"> American Congress OBGYN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0E11C7F" w14:textId="10449509" w:rsidR="00A83135" w:rsidRPr="00B36DEF" w:rsidRDefault="00A83135" w:rsidP="00FD1664">
            <w:pPr>
              <w:rPr>
                <w:color w:val="000000"/>
              </w:rPr>
            </w:pPr>
            <w:r w:rsidRPr="00B36DEF">
              <w:rPr>
                <w:color w:val="000000"/>
              </w:rPr>
              <w:t>ACOG</w:t>
            </w:r>
          </w:p>
        </w:tc>
      </w:tr>
    </w:tbl>
    <w:p w14:paraId="671F6280" w14:textId="77777777" w:rsidR="002B1347" w:rsidRPr="00B36DEF" w:rsidRDefault="002B1347" w:rsidP="00751678"/>
    <w:p w14:paraId="4FC1DD5A" w14:textId="6E111F87" w:rsidR="003D72E5" w:rsidRPr="00B36DEF" w:rsidRDefault="00137BC2" w:rsidP="003D72E5">
      <w:pPr>
        <w:pBdr>
          <w:bottom w:val="single" w:sz="18" w:space="1" w:color="auto"/>
        </w:pBdr>
        <w:tabs>
          <w:tab w:val="right" w:pos="11070"/>
        </w:tabs>
        <w:ind w:right="14"/>
        <w:jc w:val="both"/>
        <w:rPr>
          <w:b/>
          <w:bCs/>
          <w:lang w:val="es-ES"/>
        </w:rPr>
      </w:pPr>
      <w:r w:rsidRPr="00B36DEF">
        <w:rPr>
          <w:b/>
          <w:bCs/>
          <w:lang w:val="es-ES"/>
        </w:rPr>
        <w:t xml:space="preserve">GOVERNMENT </w:t>
      </w:r>
      <w:r w:rsidR="003D6C97">
        <w:rPr>
          <w:b/>
          <w:bCs/>
          <w:lang w:val="es-ES"/>
        </w:rPr>
        <w:t>AND</w:t>
      </w:r>
      <w:r w:rsidRPr="00B36DEF">
        <w:rPr>
          <w:b/>
          <w:bCs/>
          <w:lang w:val="es-ES"/>
        </w:rPr>
        <w:t xml:space="preserve"> OTHER PROFESSIONAL SERVICE</w:t>
      </w:r>
      <w:r w:rsidR="003D72E5" w:rsidRPr="00B36DEF">
        <w:rPr>
          <w:b/>
          <w:bCs/>
          <w:lang w:val="es-ES"/>
        </w:rPr>
        <w:tab/>
      </w:r>
    </w:p>
    <w:tbl>
      <w:tblPr>
        <w:tblW w:w="10070" w:type="dxa"/>
        <w:tblLook w:val="04A0" w:firstRow="1" w:lastRow="0" w:firstColumn="1" w:lastColumn="0" w:noHBand="0" w:noVBand="1"/>
      </w:tblPr>
      <w:tblGrid>
        <w:gridCol w:w="1720"/>
        <w:gridCol w:w="8350"/>
      </w:tblGrid>
      <w:tr w:rsidR="00A01022" w:rsidRPr="00B36DEF" w14:paraId="291A32FC" w14:textId="77777777" w:rsidTr="00A01022">
        <w:trPr>
          <w:trHeight w:val="640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E4F36E" w14:textId="77777777" w:rsidR="00A01022" w:rsidRPr="00AA6903" w:rsidRDefault="00A01022" w:rsidP="00AA6903">
            <w:pPr>
              <w:pStyle w:val="BodyText"/>
              <w:rPr>
                <w:sz w:val="24"/>
                <w:szCs w:val="24"/>
                <w:lang w:val="en-GB" w:eastAsia="en-GB"/>
              </w:rPr>
            </w:pPr>
            <w:bookmarkStart w:id="0" w:name="_Hlk97901920"/>
            <w:r w:rsidRPr="00AA6903">
              <w:rPr>
                <w:sz w:val="24"/>
                <w:szCs w:val="24"/>
                <w:lang w:val="en-GB" w:eastAsia="en-GB"/>
              </w:rPr>
              <w:t>2000 - 2001</w:t>
            </w:r>
          </w:p>
        </w:tc>
        <w:tc>
          <w:tcPr>
            <w:tcW w:w="8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007EA8" w14:textId="77777777" w:rsidR="00C6215B" w:rsidRPr="00AA6903" w:rsidRDefault="00C6215B" w:rsidP="00AA6903">
            <w:pPr>
              <w:pStyle w:val="BodyText"/>
              <w:rPr>
                <w:sz w:val="24"/>
                <w:szCs w:val="24"/>
                <w:lang w:val="en-GB" w:eastAsia="en-GB"/>
              </w:rPr>
            </w:pPr>
          </w:p>
          <w:p w14:paraId="4E5B8C17" w14:textId="1ACFEE95" w:rsidR="00A01022" w:rsidRPr="00AA6903" w:rsidRDefault="00A01022" w:rsidP="00AA6903">
            <w:pPr>
              <w:pStyle w:val="BodyText"/>
              <w:rPr>
                <w:sz w:val="24"/>
                <w:szCs w:val="24"/>
                <w:lang w:val="en-GB" w:eastAsia="en-GB"/>
              </w:rPr>
            </w:pPr>
            <w:r w:rsidRPr="00AA6903">
              <w:rPr>
                <w:sz w:val="24"/>
                <w:szCs w:val="24"/>
                <w:lang w:val="en-GB" w:eastAsia="en-GB"/>
              </w:rPr>
              <w:t>Primary Care Preventing Clinic/Van Ambulatory Care. Yale University School of Medicine.  New Haven, CT</w:t>
            </w:r>
          </w:p>
        </w:tc>
      </w:tr>
      <w:tr w:rsidR="00A01022" w:rsidRPr="00B36DEF" w14:paraId="673A31D9" w14:textId="77777777" w:rsidTr="00A01022">
        <w:trPr>
          <w:trHeight w:val="640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22C536" w14:textId="77777777" w:rsidR="00A01022" w:rsidRPr="00AA6903" w:rsidRDefault="00A01022" w:rsidP="00AA6903">
            <w:pPr>
              <w:pStyle w:val="BodyText"/>
              <w:rPr>
                <w:sz w:val="24"/>
                <w:szCs w:val="24"/>
                <w:lang w:val="en-GB" w:eastAsia="en-GB"/>
              </w:rPr>
            </w:pPr>
            <w:r w:rsidRPr="00AA6903">
              <w:rPr>
                <w:sz w:val="24"/>
                <w:szCs w:val="24"/>
                <w:lang w:eastAsia="en-GB"/>
              </w:rPr>
              <w:t>2000 - 2004</w:t>
            </w:r>
          </w:p>
        </w:tc>
        <w:tc>
          <w:tcPr>
            <w:tcW w:w="8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EFFE68" w14:textId="77777777" w:rsidR="00C6215B" w:rsidRPr="00AA6903" w:rsidRDefault="00C6215B" w:rsidP="00AA6903">
            <w:pPr>
              <w:pStyle w:val="BodyText"/>
              <w:rPr>
                <w:sz w:val="24"/>
                <w:szCs w:val="24"/>
                <w:lang w:eastAsia="en-GB"/>
              </w:rPr>
            </w:pPr>
          </w:p>
          <w:p w14:paraId="69F49663" w14:textId="3F3E2A77" w:rsidR="00A01022" w:rsidRPr="00AA6903" w:rsidRDefault="00A01022" w:rsidP="00AA6903">
            <w:pPr>
              <w:pStyle w:val="BodyText"/>
              <w:rPr>
                <w:sz w:val="24"/>
                <w:szCs w:val="24"/>
                <w:lang w:val="en-GB" w:eastAsia="en-GB"/>
              </w:rPr>
            </w:pPr>
            <w:r w:rsidRPr="00AA6903">
              <w:rPr>
                <w:sz w:val="24"/>
                <w:szCs w:val="24"/>
                <w:lang w:eastAsia="en-GB"/>
              </w:rPr>
              <w:t>Centering Pregnancy Program.  For minority and teen pregnant population.</w:t>
            </w:r>
            <w:r w:rsidR="0093509F" w:rsidRPr="00AA6903">
              <w:rPr>
                <w:sz w:val="24"/>
                <w:szCs w:val="24"/>
                <w:lang w:eastAsia="en-GB"/>
              </w:rPr>
              <w:t xml:space="preserve"> </w:t>
            </w:r>
            <w:r w:rsidRPr="00AA6903">
              <w:rPr>
                <w:sz w:val="24"/>
                <w:szCs w:val="24"/>
                <w:lang w:eastAsia="en-GB"/>
              </w:rPr>
              <w:t>Yale University School of Medicine.  New Haven, CT</w:t>
            </w:r>
          </w:p>
        </w:tc>
      </w:tr>
      <w:tr w:rsidR="00A01022" w:rsidRPr="00B36DEF" w14:paraId="68FBFB92" w14:textId="77777777" w:rsidTr="00A01022">
        <w:trPr>
          <w:trHeight w:val="640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974286" w14:textId="77777777" w:rsidR="00A01022" w:rsidRPr="00AA6903" w:rsidRDefault="00A01022" w:rsidP="00AA6903">
            <w:pPr>
              <w:pStyle w:val="BodyText"/>
              <w:rPr>
                <w:sz w:val="24"/>
                <w:szCs w:val="24"/>
                <w:lang w:val="en-GB" w:eastAsia="en-GB"/>
              </w:rPr>
            </w:pPr>
            <w:r w:rsidRPr="00AA6903">
              <w:rPr>
                <w:sz w:val="24"/>
                <w:szCs w:val="24"/>
                <w:lang w:eastAsia="en-GB"/>
              </w:rPr>
              <w:t>2000 - 2004</w:t>
            </w:r>
          </w:p>
        </w:tc>
        <w:tc>
          <w:tcPr>
            <w:tcW w:w="8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96BE8B" w14:textId="77777777" w:rsidR="00C6215B" w:rsidRPr="00AA6903" w:rsidRDefault="00C6215B" w:rsidP="00AA6903">
            <w:pPr>
              <w:pStyle w:val="BodyText"/>
              <w:rPr>
                <w:sz w:val="24"/>
                <w:szCs w:val="24"/>
                <w:lang w:eastAsia="en-GB"/>
              </w:rPr>
            </w:pPr>
          </w:p>
          <w:p w14:paraId="4BDFEFB6" w14:textId="67FFBA30" w:rsidR="00A01022" w:rsidRPr="00AA6903" w:rsidRDefault="00A01022" w:rsidP="00AA6903">
            <w:pPr>
              <w:pStyle w:val="BodyText"/>
              <w:rPr>
                <w:sz w:val="24"/>
                <w:szCs w:val="24"/>
                <w:lang w:val="en-GB" w:eastAsia="en-GB"/>
              </w:rPr>
            </w:pPr>
            <w:r w:rsidRPr="00AA6903">
              <w:rPr>
                <w:sz w:val="24"/>
                <w:szCs w:val="24"/>
                <w:lang w:eastAsia="en-GB"/>
              </w:rPr>
              <w:t>Ob/Gyn &amp; RS Residency Admission Committee. Yale University School of Medicine.  New Haven, CT</w:t>
            </w:r>
          </w:p>
        </w:tc>
      </w:tr>
      <w:tr w:rsidR="00A01022" w:rsidRPr="00B36DEF" w14:paraId="701F69B3" w14:textId="77777777" w:rsidTr="00A01022">
        <w:trPr>
          <w:trHeight w:val="320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5C158E" w14:textId="77777777" w:rsidR="00C6215B" w:rsidRPr="00AA6903" w:rsidRDefault="00C6215B" w:rsidP="00AA6903">
            <w:pPr>
              <w:pStyle w:val="BodyText"/>
              <w:rPr>
                <w:sz w:val="24"/>
                <w:szCs w:val="24"/>
                <w:lang w:eastAsia="en-GB"/>
              </w:rPr>
            </w:pPr>
          </w:p>
          <w:p w14:paraId="25EF03CE" w14:textId="1BD91DE2" w:rsidR="00A01022" w:rsidRPr="00AA6903" w:rsidRDefault="00A01022" w:rsidP="00AA6903">
            <w:pPr>
              <w:pStyle w:val="BodyText"/>
              <w:rPr>
                <w:sz w:val="24"/>
                <w:szCs w:val="24"/>
                <w:lang w:val="en-GB" w:eastAsia="en-GB"/>
              </w:rPr>
            </w:pPr>
            <w:r w:rsidRPr="00AA6903">
              <w:rPr>
                <w:sz w:val="24"/>
                <w:szCs w:val="24"/>
                <w:lang w:eastAsia="en-GB"/>
              </w:rPr>
              <w:t>2008 - 2010</w:t>
            </w:r>
          </w:p>
        </w:tc>
        <w:tc>
          <w:tcPr>
            <w:tcW w:w="8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71C1A9" w14:textId="77777777" w:rsidR="00A01022" w:rsidRPr="00AA6903" w:rsidRDefault="00A01022" w:rsidP="00AA6903">
            <w:pPr>
              <w:pStyle w:val="BodyText"/>
              <w:rPr>
                <w:sz w:val="24"/>
                <w:szCs w:val="24"/>
                <w:lang w:val="en-GB" w:eastAsia="en-GB"/>
              </w:rPr>
            </w:pPr>
            <w:r w:rsidRPr="00AA6903">
              <w:rPr>
                <w:sz w:val="24"/>
                <w:szCs w:val="24"/>
                <w:lang w:val="en-GB" w:eastAsia="en-GB"/>
              </w:rPr>
              <w:t>St. Vincent of Paul Homeless Women's Clinic. San Francisco, CA.</w:t>
            </w:r>
          </w:p>
        </w:tc>
      </w:tr>
      <w:tr w:rsidR="00A01022" w:rsidRPr="00B36DEF" w14:paraId="6175E3AD" w14:textId="77777777" w:rsidTr="00A01022">
        <w:trPr>
          <w:trHeight w:val="320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E546C7" w14:textId="77777777" w:rsidR="00C6215B" w:rsidRPr="00AA6903" w:rsidRDefault="00C6215B" w:rsidP="00AA6903">
            <w:pPr>
              <w:pStyle w:val="BodyText"/>
              <w:rPr>
                <w:sz w:val="24"/>
                <w:szCs w:val="24"/>
                <w:lang w:val="en-GB" w:eastAsia="en-GB"/>
              </w:rPr>
            </w:pPr>
          </w:p>
          <w:p w14:paraId="0026FB28" w14:textId="3128161E" w:rsidR="00A01022" w:rsidRPr="00AA6903" w:rsidRDefault="00A01022" w:rsidP="00AA6903">
            <w:pPr>
              <w:pStyle w:val="BodyText"/>
              <w:rPr>
                <w:sz w:val="24"/>
                <w:szCs w:val="24"/>
                <w:lang w:val="en-GB" w:eastAsia="en-GB"/>
              </w:rPr>
            </w:pPr>
            <w:r w:rsidRPr="00AA6903">
              <w:rPr>
                <w:sz w:val="24"/>
                <w:szCs w:val="24"/>
                <w:lang w:val="en-GB" w:eastAsia="en-GB"/>
              </w:rPr>
              <w:t>2010 - 2015</w:t>
            </w:r>
          </w:p>
        </w:tc>
        <w:tc>
          <w:tcPr>
            <w:tcW w:w="8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7DDC35" w14:textId="77777777" w:rsidR="00A01022" w:rsidRPr="00AA6903" w:rsidRDefault="00A01022" w:rsidP="00AA6903">
            <w:pPr>
              <w:pStyle w:val="BodyText"/>
              <w:rPr>
                <w:sz w:val="24"/>
                <w:szCs w:val="24"/>
                <w:lang w:val="en-GB" w:eastAsia="en-GB"/>
              </w:rPr>
            </w:pPr>
            <w:r w:rsidRPr="00AA6903">
              <w:rPr>
                <w:sz w:val="24"/>
                <w:szCs w:val="24"/>
                <w:lang w:val="en-GB" w:eastAsia="en-GB"/>
              </w:rPr>
              <w:t>March of Dimes, Spanish California Chapter, San Francisco, CA.</w:t>
            </w:r>
          </w:p>
        </w:tc>
      </w:tr>
      <w:tr w:rsidR="00A01022" w:rsidRPr="00B36DEF" w14:paraId="1C7A62BA" w14:textId="77777777" w:rsidTr="00A01022">
        <w:trPr>
          <w:trHeight w:val="640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AC46D5" w14:textId="77777777" w:rsidR="00A01022" w:rsidRPr="00AA6903" w:rsidRDefault="00A01022" w:rsidP="00AA6903">
            <w:pPr>
              <w:pStyle w:val="BodyText"/>
              <w:rPr>
                <w:sz w:val="24"/>
                <w:szCs w:val="24"/>
                <w:lang w:val="en-GB" w:eastAsia="en-GB"/>
              </w:rPr>
            </w:pPr>
            <w:r w:rsidRPr="00AA6903">
              <w:rPr>
                <w:sz w:val="24"/>
                <w:szCs w:val="24"/>
                <w:lang w:val="en-GB" w:eastAsia="en-GB"/>
              </w:rPr>
              <w:t>2011 - 2013</w:t>
            </w:r>
          </w:p>
        </w:tc>
        <w:tc>
          <w:tcPr>
            <w:tcW w:w="8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4C1C14" w14:textId="77777777" w:rsidR="00C6215B" w:rsidRPr="00AA6903" w:rsidRDefault="00C6215B" w:rsidP="00AA6903">
            <w:pPr>
              <w:pStyle w:val="BodyText"/>
              <w:rPr>
                <w:sz w:val="24"/>
                <w:szCs w:val="24"/>
                <w:lang w:val="en-GB" w:eastAsia="en-GB"/>
              </w:rPr>
            </w:pPr>
          </w:p>
          <w:p w14:paraId="26260AD5" w14:textId="2A18C50C" w:rsidR="00A01022" w:rsidRPr="00AA6903" w:rsidRDefault="00A01022" w:rsidP="00AA6903">
            <w:pPr>
              <w:pStyle w:val="BodyText"/>
              <w:rPr>
                <w:sz w:val="24"/>
                <w:szCs w:val="24"/>
                <w:lang w:val="en-GB" w:eastAsia="en-GB"/>
              </w:rPr>
            </w:pPr>
            <w:r w:rsidRPr="00AA6903">
              <w:rPr>
                <w:sz w:val="24"/>
                <w:szCs w:val="24"/>
                <w:lang w:val="en-GB" w:eastAsia="en-GB"/>
              </w:rPr>
              <w:t>New York Times Medical Adviser for "About.com" Spanish edition. New York, NY Medical Board Editor.</w:t>
            </w:r>
          </w:p>
        </w:tc>
      </w:tr>
      <w:tr w:rsidR="00A01022" w:rsidRPr="00B36DEF" w14:paraId="30EB2FF6" w14:textId="77777777" w:rsidTr="00A01022">
        <w:trPr>
          <w:trHeight w:val="640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2A3FC8" w14:textId="77777777" w:rsidR="00A01022" w:rsidRPr="00AA6903" w:rsidRDefault="00A01022" w:rsidP="00AA6903">
            <w:pPr>
              <w:pStyle w:val="BodyText"/>
              <w:rPr>
                <w:sz w:val="24"/>
                <w:szCs w:val="24"/>
                <w:lang w:val="en-GB" w:eastAsia="en-GB"/>
              </w:rPr>
            </w:pPr>
            <w:r w:rsidRPr="00AA6903">
              <w:rPr>
                <w:sz w:val="24"/>
                <w:szCs w:val="24"/>
                <w:lang w:val="en-GB" w:eastAsia="en-GB"/>
              </w:rPr>
              <w:t>2011 – 2012</w:t>
            </w:r>
          </w:p>
        </w:tc>
        <w:tc>
          <w:tcPr>
            <w:tcW w:w="8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E7CE7E" w14:textId="77777777" w:rsidR="00C6215B" w:rsidRPr="00AA6903" w:rsidRDefault="00C6215B" w:rsidP="00AA6903">
            <w:pPr>
              <w:pStyle w:val="BodyText"/>
              <w:rPr>
                <w:sz w:val="24"/>
                <w:szCs w:val="24"/>
                <w:lang w:val="en-GB" w:eastAsia="en-GB"/>
              </w:rPr>
            </w:pPr>
          </w:p>
          <w:p w14:paraId="55DD96B3" w14:textId="69DDE003" w:rsidR="00A01022" w:rsidRPr="00AA6903" w:rsidRDefault="00A01022" w:rsidP="00AA6903">
            <w:pPr>
              <w:pStyle w:val="BodyText"/>
              <w:rPr>
                <w:sz w:val="24"/>
                <w:szCs w:val="24"/>
                <w:lang w:val="en-GB" w:eastAsia="en-GB"/>
              </w:rPr>
            </w:pPr>
            <w:proofErr w:type="spellStart"/>
            <w:r w:rsidRPr="00AA6903">
              <w:rPr>
                <w:sz w:val="24"/>
                <w:szCs w:val="24"/>
                <w:lang w:val="en-GB" w:eastAsia="en-GB"/>
              </w:rPr>
              <w:t>VitaPath</w:t>
            </w:r>
            <w:proofErr w:type="spellEnd"/>
            <w:r w:rsidRPr="00AA6903">
              <w:rPr>
                <w:sz w:val="24"/>
                <w:szCs w:val="24"/>
                <w:lang w:val="en-GB" w:eastAsia="en-GB"/>
              </w:rPr>
              <w:t xml:space="preserve"> Genetics Inc. Spina Bifida Genomic Profile Program. San Francisco, CA. Scientific Advisor.</w:t>
            </w:r>
          </w:p>
        </w:tc>
      </w:tr>
      <w:tr w:rsidR="00A01022" w:rsidRPr="00B36DEF" w14:paraId="2181CFBA" w14:textId="77777777" w:rsidTr="00A01022">
        <w:trPr>
          <w:trHeight w:val="960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9BCF87" w14:textId="6B02BCC7" w:rsidR="00A01022" w:rsidRPr="00AA6903" w:rsidRDefault="00A01022" w:rsidP="00AA6903">
            <w:pPr>
              <w:pStyle w:val="BodyText"/>
              <w:rPr>
                <w:sz w:val="24"/>
                <w:szCs w:val="24"/>
                <w:lang w:val="en-GB" w:eastAsia="en-GB"/>
              </w:rPr>
            </w:pPr>
            <w:r w:rsidRPr="00AA6903">
              <w:rPr>
                <w:sz w:val="24"/>
                <w:szCs w:val="24"/>
                <w:lang w:val="en-GB" w:eastAsia="en-GB"/>
              </w:rPr>
              <w:t>2014-</w:t>
            </w:r>
            <w:r w:rsidR="00B3417B">
              <w:rPr>
                <w:sz w:val="24"/>
                <w:szCs w:val="24"/>
                <w:lang w:val="en-GB" w:eastAsia="en-GB"/>
              </w:rPr>
              <w:t>Present</w:t>
            </w:r>
          </w:p>
        </w:tc>
        <w:tc>
          <w:tcPr>
            <w:tcW w:w="8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753BBE" w14:textId="759D0E34" w:rsidR="00A01022" w:rsidRPr="00AA6903" w:rsidRDefault="00A01022" w:rsidP="00AA6903">
            <w:pPr>
              <w:pStyle w:val="BodyText"/>
              <w:rPr>
                <w:sz w:val="24"/>
                <w:szCs w:val="24"/>
                <w:lang w:val="en-GB" w:eastAsia="en-GB"/>
              </w:rPr>
            </w:pPr>
            <w:proofErr w:type="spellStart"/>
            <w:r w:rsidRPr="00AA6903">
              <w:rPr>
                <w:sz w:val="24"/>
                <w:szCs w:val="24"/>
                <w:lang w:val="en-GB" w:eastAsia="en-GB"/>
              </w:rPr>
              <w:t>SeraCare</w:t>
            </w:r>
            <w:proofErr w:type="spellEnd"/>
            <w:r w:rsidRPr="00AA6903">
              <w:rPr>
                <w:sz w:val="24"/>
                <w:szCs w:val="24"/>
                <w:lang w:val="en-GB" w:eastAsia="en-GB"/>
              </w:rPr>
              <w:t xml:space="preserve"> Lifesciences. Human </w:t>
            </w:r>
            <w:proofErr w:type="spellStart"/>
            <w:r w:rsidRPr="00AA6903">
              <w:rPr>
                <w:sz w:val="24"/>
                <w:szCs w:val="24"/>
                <w:lang w:val="en-GB" w:eastAsia="en-GB"/>
              </w:rPr>
              <w:t>Trisomic</w:t>
            </w:r>
            <w:proofErr w:type="spellEnd"/>
            <w:r w:rsidRPr="00AA6903">
              <w:rPr>
                <w:sz w:val="24"/>
                <w:szCs w:val="24"/>
                <w:lang w:val="en-GB" w:eastAsia="en-GB"/>
              </w:rPr>
              <w:t xml:space="preserve"> Trophoblast Progenitor Cells as </w:t>
            </w:r>
            <w:r w:rsidR="00C6215B" w:rsidRPr="00AA6903">
              <w:rPr>
                <w:sz w:val="24"/>
                <w:szCs w:val="24"/>
                <w:lang w:val="en-GB" w:eastAsia="en-GB"/>
              </w:rPr>
              <w:t>S</w:t>
            </w:r>
            <w:r w:rsidRPr="00AA6903">
              <w:rPr>
                <w:sz w:val="24"/>
                <w:szCs w:val="24"/>
                <w:lang w:val="en-GB" w:eastAsia="en-GB"/>
              </w:rPr>
              <w:t xml:space="preserve">ource of </w:t>
            </w:r>
            <w:proofErr w:type="spellStart"/>
            <w:r w:rsidR="00C6215B" w:rsidRPr="00AA6903">
              <w:rPr>
                <w:sz w:val="24"/>
                <w:szCs w:val="24"/>
                <w:lang w:val="en-GB" w:eastAsia="en-GB"/>
              </w:rPr>
              <w:t>F</w:t>
            </w:r>
            <w:r w:rsidRPr="00AA6903">
              <w:rPr>
                <w:sz w:val="24"/>
                <w:szCs w:val="24"/>
                <w:lang w:val="en-GB" w:eastAsia="en-GB"/>
              </w:rPr>
              <w:t>etal</w:t>
            </w:r>
            <w:proofErr w:type="spellEnd"/>
            <w:r w:rsidRPr="00AA6903">
              <w:rPr>
                <w:sz w:val="24"/>
                <w:szCs w:val="24"/>
                <w:lang w:val="en-GB" w:eastAsia="en-GB"/>
              </w:rPr>
              <w:t xml:space="preserve"> </w:t>
            </w:r>
            <w:r w:rsidR="00C6215B" w:rsidRPr="00AA6903">
              <w:rPr>
                <w:sz w:val="24"/>
                <w:szCs w:val="24"/>
                <w:lang w:val="en-GB" w:eastAsia="en-GB"/>
              </w:rPr>
              <w:t>C</w:t>
            </w:r>
            <w:r w:rsidRPr="00AA6903">
              <w:rPr>
                <w:sz w:val="24"/>
                <w:szCs w:val="24"/>
                <w:lang w:val="en-GB" w:eastAsia="en-GB"/>
              </w:rPr>
              <w:t xml:space="preserve">ell </w:t>
            </w:r>
            <w:r w:rsidR="00C6215B" w:rsidRPr="00AA6903">
              <w:rPr>
                <w:sz w:val="24"/>
                <w:szCs w:val="24"/>
                <w:lang w:val="en-GB" w:eastAsia="en-GB"/>
              </w:rPr>
              <w:t>F</w:t>
            </w:r>
            <w:r w:rsidRPr="00AA6903">
              <w:rPr>
                <w:sz w:val="24"/>
                <w:szCs w:val="24"/>
                <w:lang w:val="en-GB" w:eastAsia="en-GB"/>
              </w:rPr>
              <w:t>ree DNA. Gaithersburg, MD. Scientific Advisor.</w:t>
            </w:r>
          </w:p>
        </w:tc>
      </w:tr>
      <w:tr w:rsidR="00A01022" w:rsidRPr="00B36DEF" w14:paraId="6477A26D" w14:textId="77777777" w:rsidTr="00A01022">
        <w:trPr>
          <w:trHeight w:val="320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0AD509" w14:textId="77777777" w:rsidR="00A01022" w:rsidRPr="00AA6903" w:rsidRDefault="00A01022" w:rsidP="00AA6903">
            <w:pPr>
              <w:pStyle w:val="BodyText"/>
              <w:rPr>
                <w:sz w:val="24"/>
                <w:szCs w:val="24"/>
                <w:lang w:val="en-GB" w:eastAsia="en-GB"/>
              </w:rPr>
            </w:pPr>
            <w:r w:rsidRPr="00AA6903">
              <w:rPr>
                <w:sz w:val="24"/>
                <w:szCs w:val="24"/>
                <w:lang w:val="en-GB" w:eastAsia="en-GB"/>
              </w:rPr>
              <w:t>2015- 2019</w:t>
            </w:r>
          </w:p>
        </w:tc>
        <w:tc>
          <w:tcPr>
            <w:tcW w:w="8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9B722B" w14:textId="77777777" w:rsidR="00A01022" w:rsidRPr="00AA6903" w:rsidRDefault="00A01022" w:rsidP="00AA6903">
            <w:pPr>
              <w:pStyle w:val="BodyText"/>
              <w:rPr>
                <w:sz w:val="24"/>
                <w:szCs w:val="24"/>
                <w:lang w:val="en-GB" w:eastAsia="en-GB"/>
              </w:rPr>
            </w:pPr>
            <w:r w:rsidRPr="00AA6903">
              <w:rPr>
                <w:sz w:val="24"/>
                <w:szCs w:val="24"/>
                <w:lang w:val="en-GB" w:eastAsia="en-GB"/>
              </w:rPr>
              <w:t>Scientific American OBGYN. Clinical Genetic Editor.</w:t>
            </w:r>
          </w:p>
        </w:tc>
      </w:tr>
      <w:tr w:rsidR="00E23F84" w:rsidRPr="00B36DEF" w14:paraId="44B7C01F" w14:textId="77777777" w:rsidTr="00A01022">
        <w:trPr>
          <w:trHeight w:val="320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5C8FDC" w14:textId="21F9E967" w:rsidR="00E23F84" w:rsidRPr="00AA6903" w:rsidRDefault="00A257E4" w:rsidP="00AA6903">
            <w:pPr>
              <w:pStyle w:val="BodyText"/>
              <w:rPr>
                <w:sz w:val="24"/>
                <w:szCs w:val="24"/>
                <w:lang w:val="en-GB" w:eastAsia="en-GB"/>
              </w:rPr>
            </w:pPr>
            <w:r w:rsidRPr="00AA6903">
              <w:rPr>
                <w:sz w:val="24"/>
                <w:szCs w:val="24"/>
                <w:lang w:val="en-GB" w:eastAsia="en-GB"/>
              </w:rPr>
              <w:t>2016-</w:t>
            </w:r>
            <w:r w:rsidR="00B3417B">
              <w:rPr>
                <w:sz w:val="24"/>
                <w:szCs w:val="24"/>
                <w:lang w:val="en-GB" w:eastAsia="en-GB"/>
              </w:rPr>
              <w:t>Present</w:t>
            </w:r>
            <w:r w:rsidRPr="00AA6903">
              <w:rPr>
                <w:sz w:val="24"/>
                <w:szCs w:val="24"/>
                <w:lang w:val="en-GB" w:eastAsia="en-GB"/>
              </w:rPr>
              <w:t xml:space="preserve">       </w:t>
            </w:r>
          </w:p>
        </w:tc>
        <w:tc>
          <w:tcPr>
            <w:tcW w:w="8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B4B36F" w14:textId="77777777" w:rsidR="00764FD1" w:rsidRDefault="00764FD1" w:rsidP="00AA6903">
            <w:pPr>
              <w:pStyle w:val="BodyText"/>
              <w:rPr>
                <w:sz w:val="24"/>
                <w:szCs w:val="24"/>
                <w:lang w:val="en-GB" w:eastAsia="en-GB"/>
              </w:rPr>
            </w:pPr>
          </w:p>
          <w:p w14:paraId="2107D65F" w14:textId="65E0BCB7" w:rsidR="00E23F84" w:rsidRPr="00AA6903" w:rsidRDefault="00A257E4" w:rsidP="00AA6903">
            <w:pPr>
              <w:pStyle w:val="BodyText"/>
              <w:rPr>
                <w:sz w:val="24"/>
                <w:szCs w:val="24"/>
                <w:lang w:val="en-GB" w:eastAsia="en-GB"/>
              </w:rPr>
            </w:pPr>
            <w:r w:rsidRPr="00AA6903">
              <w:rPr>
                <w:sz w:val="24"/>
                <w:szCs w:val="24"/>
                <w:lang w:val="en-GB" w:eastAsia="en-GB"/>
              </w:rPr>
              <w:t>Global Outreach Mobile Obstetrical and Medical Simulation (GOMOMS) Program.</w:t>
            </w:r>
            <w:r w:rsidR="00A352CC" w:rsidRPr="00AA6903">
              <w:rPr>
                <w:sz w:val="24"/>
                <w:szCs w:val="24"/>
                <w:lang w:val="en-GB" w:eastAsia="en-GB"/>
              </w:rPr>
              <w:t xml:space="preserve"> Stanford University SOM/OBGYN/Global Health Department.</w:t>
            </w:r>
          </w:p>
        </w:tc>
      </w:tr>
      <w:tr w:rsidR="00764FD1" w:rsidRPr="00B36DEF" w14:paraId="2EDBB55A" w14:textId="77777777" w:rsidTr="00BA0331">
        <w:trPr>
          <w:trHeight w:val="320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FA6507" w14:textId="77777777" w:rsidR="00764FD1" w:rsidRPr="00AA6903" w:rsidRDefault="00764FD1" w:rsidP="00BA0331">
            <w:pPr>
              <w:pStyle w:val="BodyText"/>
              <w:rPr>
                <w:sz w:val="24"/>
                <w:szCs w:val="24"/>
                <w:lang w:val="en-GB" w:eastAsia="en-GB"/>
              </w:rPr>
            </w:pPr>
          </w:p>
          <w:p w14:paraId="2202A685" w14:textId="77777777" w:rsidR="00764FD1" w:rsidRPr="00AA6903" w:rsidRDefault="00764FD1" w:rsidP="00BA0331">
            <w:pPr>
              <w:pStyle w:val="BodyText"/>
              <w:rPr>
                <w:sz w:val="24"/>
                <w:szCs w:val="24"/>
                <w:lang w:val="en-GB" w:eastAsia="en-GB"/>
              </w:rPr>
            </w:pPr>
            <w:r w:rsidRPr="00AA6903">
              <w:rPr>
                <w:sz w:val="24"/>
                <w:szCs w:val="24"/>
                <w:lang w:val="en-GB" w:eastAsia="en-GB"/>
              </w:rPr>
              <w:t>2017- 2019</w:t>
            </w:r>
          </w:p>
          <w:p w14:paraId="5ABB0239" w14:textId="77777777" w:rsidR="00764FD1" w:rsidRPr="00AA6903" w:rsidRDefault="00764FD1" w:rsidP="00BA0331">
            <w:pPr>
              <w:pStyle w:val="BodyText"/>
              <w:rPr>
                <w:sz w:val="24"/>
                <w:szCs w:val="24"/>
                <w:lang w:val="en-GB" w:eastAsia="en-GB"/>
              </w:rPr>
            </w:pPr>
            <w:r w:rsidRPr="00AA6903">
              <w:rPr>
                <w:sz w:val="24"/>
                <w:szCs w:val="24"/>
                <w:lang w:val="en-GB" w:eastAsia="en-GB"/>
              </w:rPr>
              <w:t xml:space="preserve">     </w:t>
            </w:r>
          </w:p>
        </w:tc>
        <w:tc>
          <w:tcPr>
            <w:tcW w:w="8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929ABD" w14:textId="23C89665" w:rsidR="00764FD1" w:rsidRPr="00AA6903" w:rsidRDefault="00764FD1" w:rsidP="00764FD1">
            <w:pPr>
              <w:pStyle w:val="BodyText"/>
              <w:rPr>
                <w:sz w:val="24"/>
                <w:szCs w:val="24"/>
                <w:lang w:val="en-GB" w:eastAsia="en-GB"/>
              </w:rPr>
            </w:pPr>
            <w:r>
              <w:rPr>
                <w:sz w:val="24"/>
                <w:szCs w:val="24"/>
                <w:lang w:val="en-GB" w:eastAsia="en-GB"/>
              </w:rPr>
              <w:br/>
            </w:r>
            <w:r w:rsidRPr="00AA6903">
              <w:rPr>
                <w:sz w:val="24"/>
                <w:szCs w:val="24"/>
                <w:lang w:val="en-GB" w:eastAsia="en-GB"/>
              </w:rPr>
              <w:t>Global Health ACOG/ U.S. Government Fellow Associate.</w:t>
            </w:r>
          </w:p>
          <w:p w14:paraId="7AD09471" w14:textId="77777777" w:rsidR="00764FD1" w:rsidRPr="00AA6903" w:rsidRDefault="00764FD1" w:rsidP="00764FD1">
            <w:pPr>
              <w:pStyle w:val="BodyText"/>
              <w:rPr>
                <w:sz w:val="24"/>
                <w:szCs w:val="24"/>
                <w:lang w:val="en-GB" w:eastAsia="en-GB"/>
              </w:rPr>
            </w:pPr>
          </w:p>
        </w:tc>
      </w:tr>
      <w:bookmarkEnd w:id="0"/>
    </w:tbl>
    <w:p w14:paraId="61C88DFE" w14:textId="77777777" w:rsidR="003D6C97" w:rsidRDefault="003D6C97" w:rsidP="002413E6">
      <w:pPr>
        <w:pBdr>
          <w:bottom w:val="single" w:sz="18" w:space="1" w:color="auto"/>
        </w:pBdr>
        <w:tabs>
          <w:tab w:val="right" w:pos="11070"/>
        </w:tabs>
        <w:spacing w:after="120"/>
        <w:ind w:right="14"/>
        <w:jc w:val="both"/>
        <w:rPr>
          <w:b/>
          <w:bCs/>
        </w:rPr>
      </w:pPr>
    </w:p>
    <w:p w14:paraId="22354236" w14:textId="1D946A8E" w:rsidR="002413E6" w:rsidRPr="00B36DEF" w:rsidRDefault="002413E6" w:rsidP="002413E6">
      <w:pPr>
        <w:pBdr>
          <w:bottom w:val="single" w:sz="18" w:space="1" w:color="auto"/>
        </w:pBdr>
        <w:tabs>
          <w:tab w:val="right" w:pos="11070"/>
        </w:tabs>
        <w:spacing w:after="120"/>
        <w:ind w:right="14"/>
        <w:jc w:val="both"/>
        <w:rPr>
          <w:b/>
          <w:bCs/>
        </w:rPr>
      </w:pPr>
      <w:r w:rsidRPr="00B36DEF">
        <w:rPr>
          <w:b/>
          <w:bCs/>
        </w:rPr>
        <w:t>KEYWORDS/AREAS OF INTEREST</w:t>
      </w:r>
      <w:r w:rsidRPr="00B36DEF">
        <w:rPr>
          <w:b/>
          <w:bCs/>
        </w:rPr>
        <w:tab/>
      </w:r>
    </w:p>
    <w:p w14:paraId="7039D8DF" w14:textId="3AFF9AB8" w:rsidR="002413E6" w:rsidRPr="00B36DEF" w:rsidRDefault="002413E6" w:rsidP="002413E6">
      <w:pPr>
        <w:pStyle w:val="BodyText"/>
        <w:kinsoku w:val="0"/>
        <w:overflowPunct w:val="0"/>
        <w:spacing w:before="135" w:line="249" w:lineRule="auto"/>
        <w:ind w:right="61"/>
        <w:jc w:val="both"/>
        <w:rPr>
          <w:sz w:val="24"/>
          <w:szCs w:val="24"/>
        </w:rPr>
      </w:pPr>
      <w:r w:rsidRPr="00B36DEF">
        <w:rPr>
          <w:sz w:val="24"/>
          <w:szCs w:val="24"/>
        </w:rPr>
        <w:t xml:space="preserve">Perinatal medicine and genetics, cardiovascular diseases during pregnancy, congenital cardiac defects, abnormal placentation, aneuploidy, trophoblast morphology, molecular technologies (expression </w:t>
      </w:r>
      <w:r w:rsidRPr="00B36DEF">
        <w:rPr>
          <w:sz w:val="24"/>
          <w:szCs w:val="24"/>
        </w:rPr>
        <w:lastRenderedPageBreak/>
        <w:t>arrays, epigenetics (</w:t>
      </w:r>
      <w:r w:rsidR="008D7ACD" w:rsidRPr="00B36DEF">
        <w:rPr>
          <w:sz w:val="24"/>
          <w:szCs w:val="24"/>
        </w:rPr>
        <w:t>methylation profiling</w:t>
      </w:r>
      <w:r w:rsidRPr="00B36DEF">
        <w:rPr>
          <w:sz w:val="24"/>
          <w:szCs w:val="24"/>
        </w:rPr>
        <w:t>, imprinted genes).</w:t>
      </w:r>
      <w:r w:rsidR="00256D3C" w:rsidRPr="00B36DEF">
        <w:rPr>
          <w:sz w:val="24"/>
          <w:szCs w:val="24"/>
        </w:rPr>
        <w:t xml:space="preserve"> </w:t>
      </w:r>
      <w:r w:rsidR="008D7ACD" w:rsidRPr="00B36DEF">
        <w:rPr>
          <w:sz w:val="24"/>
          <w:szCs w:val="24"/>
        </w:rPr>
        <w:t>Social science: gender equality in the medical field</w:t>
      </w:r>
      <w:r w:rsidR="00752228" w:rsidRPr="00B36DEF">
        <w:rPr>
          <w:sz w:val="24"/>
          <w:szCs w:val="24"/>
        </w:rPr>
        <w:t>,</w:t>
      </w:r>
      <w:r w:rsidR="008D7ACD" w:rsidRPr="00B36DEF">
        <w:rPr>
          <w:sz w:val="24"/>
          <w:szCs w:val="24"/>
        </w:rPr>
        <w:t xml:space="preserve"> URM promotion and tenure, professional development.</w:t>
      </w:r>
    </w:p>
    <w:p w14:paraId="7641D93F" w14:textId="64B1B2F3" w:rsidR="002413E6" w:rsidRPr="00B36DEF" w:rsidRDefault="002413E6" w:rsidP="002413E6">
      <w:pPr>
        <w:pStyle w:val="BodyText"/>
        <w:kinsoku w:val="0"/>
        <w:overflowPunct w:val="0"/>
        <w:rPr>
          <w:sz w:val="20"/>
          <w:szCs w:val="20"/>
        </w:rPr>
      </w:pPr>
    </w:p>
    <w:p w14:paraId="102B0C17" w14:textId="77777777" w:rsidR="00A84194" w:rsidRPr="00B36DEF" w:rsidRDefault="00A84194" w:rsidP="002413E6">
      <w:pPr>
        <w:pStyle w:val="BodyText"/>
        <w:kinsoku w:val="0"/>
        <w:overflowPunct w:val="0"/>
        <w:rPr>
          <w:sz w:val="20"/>
          <w:szCs w:val="20"/>
        </w:rPr>
      </w:pPr>
    </w:p>
    <w:p w14:paraId="22C94A6B" w14:textId="3609E502" w:rsidR="002413E6" w:rsidRPr="00B36DEF" w:rsidRDefault="002413E6" w:rsidP="002413E6">
      <w:pPr>
        <w:pBdr>
          <w:bottom w:val="single" w:sz="18" w:space="1" w:color="auto"/>
        </w:pBdr>
        <w:tabs>
          <w:tab w:val="right" w:pos="11070"/>
        </w:tabs>
        <w:spacing w:after="120"/>
        <w:ind w:right="14"/>
        <w:jc w:val="both"/>
        <w:rPr>
          <w:b/>
          <w:bCs/>
          <w:lang w:val="es-ES"/>
        </w:rPr>
      </w:pPr>
      <w:r w:rsidRPr="00B36DEF">
        <w:rPr>
          <w:b/>
          <w:bCs/>
          <w:lang w:val="es-ES"/>
        </w:rPr>
        <w:t>PROFESSIONAL ORGANIZATIONS</w:t>
      </w:r>
      <w:r w:rsidR="00A00894" w:rsidRPr="00B36DEF">
        <w:rPr>
          <w:b/>
          <w:bCs/>
          <w:lang w:val="es-ES"/>
        </w:rPr>
        <w:t xml:space="preserve"> </w:t>
      </w:r>
      <w:r w:rsidRPr="00B36DEF">
        <w:rPr>
          <w:b/>
          <w:bCs/>
          <w:lang w:val="es-ES"/>
        </w:rPr>
        <w:t>MEMBERSHIPS</w:t>
      </w:r>
      <w:r w:rsidRPr="00B36DEF">
        <w:rPr>
          <w:b/>
          <w:bCs/>
          <w:lang w:val="es-ES"/>
        </w:rPr>
        <w:tab/>
      </w:r>
    </w:p>
    <w:p w14:paraId="1F38AC5C" w14:textId="77777777" w:rsidR="002413E6" w:rsidRPr="00B36DEF" w:rsidRDefault="002413E6" w:rsidP="002413E6">
      <w:pPr>
        <w:pStyle w:val="BodyText"/>
        <w:kinsoku w:val="0"/>
        <w:overflowPunct w:val="0"/>
        <w:ind w:right="61"/>
      </w:pPr>
    </w:p>
    <w:p w14:paraId="277B0AEC" w14:textId="0F5D47DE" w:rsidR="0005609D" w:rsidRDefault="0005609D" w:rsidP="00AA6903">
      <w:pPr>
        <w:spacing w:line="360" w:lineRule="auto"/>
      </w:pPr>
      <w:r>
        <w:t xml:space="preserve">2000 - 2004 </w:t>
      </w:r>
      <w:r>
        <w:tab/>
      </w:r>
      <w:r>
        <w:tab/>
        <w:t>American Medical Association</w:t>
      </w:r>
    </w:p>
    <w:p w14:paraId="365EC964" w14:textId="480E6FDC" w:rsidR="0005609D" w:rsidRDefault="0005609D" w:rsidP="00AA6903">
      <w:pPr>
        <w:spacing w:line="360" w:lineRule="auto"/>
      </w:pPr>
      <w:r>
        <w:t xml:space="preserve">2000 - </w:t>
      </w:r>
      <w:r w:rsidR="00B3417B">
        <w:t>Present</w:t>
      </w:r>
      <w:r>
        <w:t xml:space="preserve"> </w:t>
      </w:r>
      <w:r>
        <w:tab/>
        <w:t xml:space="preserve">American College of Obstetricians and Gynecologists </w:t>
      </w:r>
    </w:p>
    <w:p w14:paraId="6D60CA02" w14:textId="08050F27" w:rsidR="0005609D" w:rsidRDefault="0005609D" w:rsidP="00AA6903">
      <w:pPr>
        <w:spacing w:line="360" w:lineRule="auto"/>
      </w:pPr>
      <w:r>
        <w:t xml:space="preserve">2003 - </w:t>
      </w:r>
      <w:r w:rsidR="00B3417B">
        <w:t>Present</w:t>
      </w:r>
      <w:r>
        <w:tab/>
      </w:r>
      <w:r>
        <w:tab/>
        <w:t>American Institute of Ultrasound in Medicine</w:t>
      </w:r>
    </w:p>
    <w:p w14:paraId="35328FE9" w14:textId="6CE616AC" w:rsidR="0005609D" w:rsidRDefault="0005609D" w:rsidP="00AA6903">
      <w:pPr>
        <w:spacing w:line="360" w:lineRule="auto"/>
      </w:pPr>
      <w:r>
        <w:t xml:space="preserve">2004 - </w:t>
      </w:r>
      <w:r w:rsidR="00B3417B">
        <w:t>Present</w:t>
      </w:r>
      <w:r>
        <w:t xml:space="preserve"> </w:t>
      </w:r>
      <w:r>
        <w:tab/>
        <w:t>Society of Maternal-Fetal Medicine</w:t>
      </w:r>
    </w:p>
    <w:p w14:paraId="6FC7A7BF" w14:textId="4CF597A5" w:rsidR="0005609D" w:rsidRDefault="0005609D" w:rsidP="00AA6903">
      <w:pPr>
        <w:spacing w:line="360" w:lineRule="auto"/>
      </w:pPr>
      <w:r>
        <w:t xml:space="preserve">2005 - 2010 </w:t>
      </w:r>
      <w:r>
        <w:tab/>
      </w:r>
      <w:r>
        <w:tab/>
        <w:t xml:space="preserve">International Society of Stem Cell Research  </w:t>
      </w:r>
    </w:p>
    <w:p w14:paraId="597B3CE0" w14:textId="146A1F8E" w:rsidR="0005609D" w:rsidRDefault="0005609D" w:rsidP="00AA6903">
      <w:pPr>
        <w:spacing w:line="360" w:lineRule="auto"/>
      </w:pPr>
      <w:r>
        <w:t xml:space="preserve">2008 - </w:t>
      </w:r>
      <w:r w:rsidR="00B3417B">
        <w:t>Present</w:t>
      </w:r>
      <w:r>
        <w:tab/>
      </w:r>
      <w:r>
        <w:tab/>
        <w:t xml:space="preserve">Society of </w:t>
      </w:r>
      <w:r w:rsidR="001D3170">
        <w:t>Reproductive</w:t>
      </w:r>
      <w:r>
        <w:t xml:space="preserve"> Investigation </w:t>
      </w:r>
    </w:p>
    <w:p w14:paraId="67DB4C31" w14:textId="5200B6D3" w:rsidR="0005609D" w:rsidRDefault="0005609D" w:rsidP="00AA6903">
      <w:pPr>
        <w:spacing w:line="360" w:lineRule="auto"/>
      </w:pPr>
      <w:r>
        <w:t xml:space="preserve">2011 - </w:t>
      </w:r>
      <w:r w:rsidR="00B3417B">
        <w:t>Present</w:t>
      </w:r>
      <w:r>
        <w:t xml:space="preserve"> </w:t>
      </w:r>
      <w:r>
        <w:tab/>
        <w:t xml:space="preserve">American Society of Human Genetics </w:t>
      </w:r>
    </w:p>
    <w:p w14:paraId="6306E670" w14:textId="4A625C12" w:rsidR="0005609D" w:rsidRDefault="0005609D" w:rsidP="00AA6903">
      <w:pPr>
        <w:spacing w:line="360" w:lineRule="auto"/>
      </w:pPr>
      <w:r>
        <w:t>2012-2015</w:t>
      </w:r>
      <w:r>
        <w:tab/>
      </w:r>
      <w:r>
        <w:tab/>
        <w:t>New York Academy of Sciences</w:t>
      </w:r>
    </w:p>
    <w:p w14:paraId="1AC35372" w14:textId="0BAF45DC" w:rsidR="0005609D" w:rsidRDefault="0005609D" w:rsidP="00AA6903">
      <w:pPr>
        <w:spacing w:line="360" w:lineRule="auto"/>
      </w:pPr>
      <w:r>
        <w:t xml:space="preserve">2013- </w:t>
      </w:r>
      <w:r w:rsidR="00B3417B">
        <w:t>Present</w:t>
      </w:r>
      <w:r>
        <w:tab/>
      </w:r>
      <w:r>
        <w:tab/>
        <w:t>International Society of Prenatal Diagnosis</w:t>
      </w:r>
    </w:p>
    <w:p w14:paraId="52650073" w14:textId="00729DB0" w:rsidR="0005609D" w:rsidRDefault="0005609D" w:rsidP="00AA6903">
      <w:pPr>
        <w:spacing w:line="360" w:lineRule="auto"/>
      </w:pPr>
      <w:r>
        <w:t xml:space="preserve">2014 - </w:t>
      </w:r>
      <w:r w:rsidR="00B3417B">
        <w:t>Present</w:t>
      </w:r>
      <w:r>
        <w:t xml:space="preserve"> </w:t>
      </w:r>
      <w:r>
        <w:tab/>
        <w:t>American Heart Association</w:t>
      </w:r>
    </w:p>
    <w:p w14:paraId="3161E4AB" w14:textId="77777777" w:rsidR="0005609D" w:rsidRDefault="0005609D" w:rsidP="002413E6">
      <w:pPr>
        <w:pBdr>
          <w:bottom w:val="single" w:sz="18" w:space="1" w:color="auto"/>
        </w:pBdr>
        <w:tabs>
          <w:tab w:val="right" w:pos="11070"/>
        </w:tabs>
        <w:spacing w:after="120"/>
        <w:ind w:right="14"/>
        <w:jc w:val="both"/>
        <w:rPr>
          <w:b/>
          <w:bCs/>
          <w:lang w:val="es-ES"/>
        </w:rPr>
      </w:pPr>
    </w:p>
    <w:p w14:paraId="1749A922" w14:textId="138E3277" w:rsidR="002413E6" w:rsidRPr="00B36DEF" w:rsidRDefault="002413E6" w:rsidP="002413E6">
      <w:pPr>
        <w:pBdr>
          <w:bottom w:val="single" w:sz="18" w:space="1" w:color="auto"/>
        </w:pBdr>
        <w:tabs>
          <w:tab w:val="right" w:pos="11070"/>
        </w:tabs>
        <w:spacing w:after="120"/>
        <w:ind w:right="14"/>
        <w:jc w:val="both"/>
        <w:rPr>
          <w:b/>
          <w:bCs/>
          <w:lang w:val="es-ES"/>
        </w:rPr>
      </w:pPr>
      <w:r w:rsidRPr="00B36DEF">
        <w:rPr>
          <w:b/>
          <w:bCs/>
          <w:lang w:val="es-ES"/>
        </w:rPr>
        <w:t>SERVICE TO PROFESSIONAL PUBLICATIONS</w:t>
      </w:r>
      <w:r w:rsidRPr="00B36DEF">
        <w:rPr>
          <w:b/>
          <w:bCs/>
          <w:lang w:val="es-ES"/>
        </w:rPr>
        <w:tab/>
      </w:r>
    </w:p>
    <w:p w14:paraId="7FEA4415" w14:textId="77777777" w:rsidR="002413E6" w:rsidRPr="00B36DEF" w:rsidRDefault="002413E6" w:rsidP="00E118E3">
      <w:pPr>
        <w:pStyle w:val="BodyText"/>
        <w:kinsoku w:val="0"/>
        <w:overflowPunct w:val="0"/>
        <w:ind w:right="61"/>
      </w:pPr>
    </w:p>
    <w:p w14:paraId="50265F19" w14:textId="56FE496C" w:rsidR="00E62DCF" w:rsidRDefault="00E62DCF" w:rsidP="00AA6903">
      <w:pPr>
        <w:spacing w:line="360" w:lineRule="auto"/>
      </w:pPr>
      <w:r>
        <w:t>2009 – 2016</w:t>
      </w:r>
      <w:r>
        <w:tab/>
      </w:r>
      <w:r>
        <w:tab/>
        <w:t>Ad hoc reviewer for Journal of Biology of Reproduction</w:t>
      </w:r>
    </w:p>
    <w:p w14:paraId="6B1B1673" w14:textId="1114B5F7" w:rsidR="00E62DCF" w:rsidRDefault="00E62DCF" w:rsidP="00AA6903">
      <w:pPr>
        <w:spacing w:line="360" w:lineRule="auto"/>
      </w:pPr>
      <w:r>
        <w:t xml:space="preserve">2009 – </w:t>
      </w:r>
      <w:r w:rsidR="00B3417B">
        <w:t>Present</w:t>
      </w:r>
      <w:r>
        <w:tab/>
      </w:r>
      <w:r>
        <w:tab/>
        <w:t>Ad hoc reviewer for American Journal of Obstetrics and Gynecology</w:t>
      </w:r>
    </w:p>
    <w:p w14:paraId="093927DA" w14:textId="1B6238BB" w:rsidR="00E62DCF" w:rsidRDefault="00E62DCF" w:rsidP="00AA6903">
      <w:pPr>
        <w:spacing w:line="360" w:lineRule="auto"/>
      </w:pPr>
      <w:r>
        <w:t xml:space="preserve">2010 – </w:t>
      </w:r>
      <w:r w:rsidR="00B3417B">
        <w:t>Present</w:t>
      </w:r>
      <w:r>
        <w:tab/>
      </w:r>
      <w:r>
        <w:tab/>
        <w:t>Ad hoc reviewer for Obstetrics and Gynecology</w:t>
      </w:r>
    </w:p>
    <w:p w14:paraId="70BA8339" w14:textId="4EC9D5A8" w:rsidR="00E62DCF" w:rsidRDefault="00E62DCF" w:rsidP="00AA6903">
      <w:pPr>
        <w:spacing w:line="360" w:lineRule="auto"/>
      </w:pPr>
      <w:r>
        <w:t>2012 – 2015</w:t>
      </w:r>
      <w:r>
        <w:tab/>
      </w:r>
      <w:r>
        <w:tab/>
        <w:t>Ad hoc reviewer for Genetics in Medicine</w:t>
      </w:r>
    </w:p>
    <w:p w14:paraId="3E492847" w14:textId="301666D3" w:rsidR="00E62DCF" w:rsidRDefault="00E62DCF" w:rsidP="00AA6903">
      <w:pPr>
        <w:spacing w:line="360" w:lineRule="auto"/>
      </w:pPr>
      <w:r>
        <w:t>2013 – 2015</w:t>
      </w:r>
      <w:r>
        <w:tab/>
      </w:r>
      <w:r>
        <w:tab/>
        <w:t>Ad hoc reviewer for Journal of Assisted Reproduction and Genetics</w:t>
      </w:r>
    </w:p>
    <w:p w14:paraId="179B0E54" w14:textId="50C25015" w:rsidR="00E62DCF" w:rsidRDefault="00E62DCF" w:rsidP="00AA6903">
      <w:pPr>
        <w:spacing w:line="360" w:lineRule="auto"/>
      </w:pPr>
      <w:r>
        <w:t xml:space="preserve">2014 – </w:t>
      </w:r>
      <w:r w:rsidR="00B3417B">
        <w:t>Present</w:t>
      </w:r>
      <w:r>
        <w:tab/>
      </w:r>
      <w:r>
        <w:tab/>
        <w:t>Ad hoc reviewer for Journal of Perinatology</w:t>
      </w:r>
    </w:p>
    <w:p w14:paraId="32815A86" w14:textId="74A2F37E" w:rsidR="00E62DCF" w:rsidRDefault="00E62DCF" w:rsidP="00AA6903">
      <w:pPr>
        <w:spacing w:line="360" w:lineRule="auto"/>
      </w:pPr>
      <w:r>
        <w:t>2016</w:t>
      </w:r>
      <w:r>
        <w:tab/>
      </w:r>
      <w:r>
        <w:tab/>
      </w:r>
      <w:r>
        <w:tab/>
        <w:t>Ad hoc reviewer for Prenatal Diagnosis</w:t>
      </w:r>
    </w:p>
    <w:p w14:paraId="277A8E63" w14:textId="5DD39B7B" w:rsidR="00E62DCF" w:rsidRDefault="00E62DCF" w:rsidP="00AA6903">
      <w:pPr>
        <w:spacing w:line="360" w:lineRule="auto"/>
      </w:pPr>
      <w:r>
        <w:t xml:space="preserve">2016 - </w:t>
      </w:r>
      <w:r w:rsidR="00B3417B">
        <w:t>Present</w:t>
      </w:r>
      <w:r>
        <w:tab/>
      </w:r>
      <w:r>
        <w:tab/>
        <w:t>Ad hoc reviewer for Journal of Ultrasound in Medicine</w:t>
      </w:r>
    </w:p>
    <w:p w14:paraId="23B53F4A" w14:textId="23D5E073" w:rsidR="00E62DCF" w:rsidRDefault="00E62DCF" w:rsidP="00AA6903">
      <w:pPr>
        <w:spacing w:line="360" w:lineRule="auto"/>
      </w:pPr>
      <w:r>
        <w:t>2018-</w:t>
      </w:r>
      <w:r w:rsidR="00B3417B">
        <w:t>Present</w:t>
      </w:r>
      <w:r>
        <w:tab/>
      </w:r>
      <w:r>
        <w:tab/>
        <w:t>Ad hoc reviewer for Journal of Reproductive Sciences</w:t>
      </w:r>
    </w:p>
    <w:p w14:paraId="7B49ACC1" w14:textId="111912A4" w:rsidR="00E62DCF" w:rsidRDefault="00E62DCF" w:rsidP="00AA6903">
      <w:pPr>
        <w:spacing w:line="360" w:lineRule="auto"/>
      </w:pPr>
      <w:r>
        <w:t>2018-</w:t>
      </w:r>
      <w:r w:rsidR="00B3417B">
        <w:t>Present</w:t>
      </w:r>
      <w:r>
        <w:tab/>
      </w:r>
      <w:r>
        <w:tab/>
        <w:t>Ad hoc reviewer for Journal of Ultrasound in Obstetrics and Gynecology</w:t>
      </w:r>
    </w:p>
    <w:p w14:paraId="54757521" w14:textId="144A96A9" w:rsidR="00E62DCF" w:rsidRDefault="00E62DCF" w:rsidP="00AA6903">
      <w:pPr>
        <w:spacing w:line="360" w:lineRule="auto"/>
      </w:pPr>
      <w:r>
        <w:t>2019-</w:t>
      </w:r>
      <w:r w:rsidR="00B3417B">
        <w:t>Present</w:t>
      </w:r>
      <w:r>
        <w:tab/>
      </w:r>
      <w:r>
        <w:tab/>
        <w:t>Ad hoc reviewer for Placenta</w:t>
      </w:r>
    </w:p>
    <w:p w14:paraId="0C82815A" w14:textId="3ECB7C8E" w:rsidR="000C39EE" w:rsidRPr="000E3F0C" w:rsidRDefault="000C39EE" w:rsidP="00AA6903">
      <w:pPr>
        <w:spacing w:line="360" w:lineRule="auto"/>
      </w:pPr>
      <w:r>
        <w:t>2021-Present</w:t>
      </w:r>
      <w:r w:rsidR="00B33CB9">
        <w:t xml:space="preserve">               Ad hoc reviewer for Journal of Maternal-Fetal and Neonatal Medicine</w:t>
      </w:r>
    </w:p>
    <w:p w14:paraId="509B9C87" w14:textId="77777777" w:rsidR="00AA6903" w:rsidRPr="00B36DEF" w:rsidRDefault="00AA6903" w:rsidP="002413E6">
      <w:pPr>
        <w:pBdr>
          <w:bottom w:val="single" w:sz="18" w:space="1" w:color="auto"/>
        </w:pBdr>
        <w:tabs>
          <w:tab w:val="right" w:pos="11070"/>
        </w:tabs>
        <w:spacing w:after="120"/>
        <w:ind w:right="14"/>
        <w:jc w:val="both"/>
        <w:rPr>
          <w:sz w:val="21"/>
          <w:szCs w:val="21"/>
        </w:rPr>
      </w:pPr>
    </w:p>
    <w:p w14:paraId="6BCCAAB3" w14:textId="712CAFDB" w:rsidR="002413E6" w:rsidRPr="00B36DEF" w:rsidRDefault="002413E6" w:rsidP="002413E6">
      <w:pPr>
        <w:pBdr>
          <w:bottom w:val="single" w:sz="18" w:space="1" w:color="auto"/>
        </w:pBdr>
        <w:tabs>
          <w:tab w:val="right" w:pos="11070"/>
        </w:tabs>
        <w:spacing w:after="120"/>
        <w:ind w:right="14"/>
        <w:jc w:val="both"/>
        <w:rPr>
          <w:b/>
          <w:bCs/>
          <w:lang w:val="es-ES"/>
        </w:rPr>
      </w:pPr>
      <w:r w:rsidRPr="00B36DEF">
        <w:rPr>
          <w:b/>
          <w:bCs/>
          <w:lang w:val="es-ES"/>
        </w:rPr>
        <w:t xml:space="preserve">INVITED </w:t>
      </w:r>
      <w:r w:rsidR="00A64CDD" w:rsidRPr="00B36DEF">
        <w:rPr>
          <w:b/>
          <w:bCs/>
          <w:lang w:val="es-ES"/>
        </w:rPr>
        <w:t xml:space="preserve">INTERNATIONAL </w:t>
      </w:r>
      <w:r w:rsidR="00B3417B">
        <w:rPr>
          <w:b/>
          <w:bCs/>
          <w:lang w:val="es-ES"/>
        </w:rPr>
        <w:t>PRESENT</w:t>
      </w:r>
      <w:r w:rsidRPr="00B36DEF">
        <w:rPr>
          <w:b/>
          <w:bCs/>
          <w:lang w:val="es-ES"/>
        </w:rPr>
        <w:t>ATIONS</w:t>
      </w:r>
      <w:r w:rsidRPr="00B36DEF">
        <w:rPr>
          <w:b/>
          <w:bCs/>
          <w:lang w:val="es-ES"/>
        </w:rPr>
        <w:tab/>
      </w:r>
    </w:p>
    <w:tbl>
      <w:tblPr>
        <w:tblW w:w="6064" w:type="pct"/>
        <w:tblLook w:val="04A0" w:firstRow="1" w:lastRow="0" w:firstColumn="1" w:lastColumn="0" w:noHBand="0" w:noVBand="1"/>
      </w:tblPr>
      <w:tblGrid>
        <w:gridCol w:w="705"/>
        <w:gridCol w:w="6951"/>
        <w:gridCol w:w="2105"/>
        <w:gridCol w:w="2076"/>
      </w:tblGrid>
      <w:tr w:rsidR="00AA6903" w14:paraId="2D300D28" w14:textId="77777777" w:rsidTr="00B33CB9">
        <w:trPr>
          <w:gridAfter w:val="1"/>
          <w:wAfter w:w="877" w:type="pct"/>
          <w:trHeight w:val="420"/>
        </w:trPr>
        <w:tc>
          <w:tcPr>
            <w:tcW w:w="298" w:type="pct"/>
            <w:shd w:val="clear" w:color="auto" w:fill="auto"/>
            <w:vAlign w:val="center"/>
            <w:hideMark/>
          </w:tcPr>
          <w:p w14:paraId="78862493" w14:textId="77777777" w:rsidR="00AA6903" w:rsidRPr="00AA6903" w:rsidRDefault="00AA6903" w:rsidP="001D3170">
            <w:pPr>
              <w:rPr>
                <w:color w:val="000000"/>
              </w:rPr>
            </w:pPr>
            <w:r w:rsidRPr="00AA6903">
              <w:rPr>
                <w:color w:val="000000"/>
              </w:rPr>
              <w:t>2009</w:t>
            </w:r>
          </w:p>
        </w:tc>
        <w:tc>
          <w:tcPr>
            <w:tcW w:w="2936" w:type="pct"/>
            <w:shd w:val="clear" w:color="auto" w:fill="auto"/>
            <w:vAlign w:val="center"/>
            <w:hideMark/>
          </w:tcPr>
          <w:p w14:paraId="4D360AAC" w14:textId="77777777" w:rsidR="00AA6903" w:rsidRPr="00AA6903" w:rsidRDefault="00AA6903" w:rsidP="001D3170">
            <w:pPr>
              <w:rPr>
                <w:color w:val="000000"/>
              </w:rPr>
            </w:pPr>
            <w:r w:rsidRPr="00AA6903">
              <w:rPr>
                <w:color w:val="000000"/>
              </w:rPr>
              <w:t>1st World Conference of Medical Sexology and Genetics</w:t>
            </w:r>
          </w:p>
        </w:tc>
        <w:tc>
          <w:tcPr>
            <w:tcW w:w="889" w:type="pct"/>
            <w:shd w:val="clear" w:color="auto" w:fill="auto"/>
            <w:vAlign w:val="center"/>
            <w:hideMark/>
          </w:tcPr>
          <w:p w14:paraId="2D443849" w14:textId="77777777" w:rsidR="00AA6903" w:rsidRPr="00AA6903" w:rsidRDefault="00AA6903" w:rsidP="001D3170">
            <w:pPr>
              <w:rPr>
                <w:color w:val="000000"/>
              </w:rPr>
            </w:pPr>
            <w:r w:rsidRPr="00AA6903">
              <w:rPr>
                <w:color w:val="000000"/>
              </w:rPr>
              <w:t>Caracas, Venezuela</w:t>
            </w:r>
          </w:p>
        </w:tc>
      </w:tr>
      <w:tr w:rsidR="00AA6903" w14:paraId="28254A62" w14:textId="77777777" w:rsidTr="00B33CB9">
        <w:trPr>
          <w:gridAfter w:val="1"/>
          <w:wAfter w:w="877" w:type="pct"/>
          <w:trHeight w:val="320"/>
        </w:trPr>
        <w:tc>
          <w:tcPr>
            <w:tcW w:w="298" w:type="pct"/>
            <w:shd w:val="clear" w:color="auto" w:fill="auto"/>
            <w:vAlign w:val="center"/>
            <w:hideMark/>
          </w:tcPr>
          <w:p w14:paraId="277579B2" w14:textId="77777777" w:rsidR="00AA6903" w:rsidRPr="00AA6903" w:rsidRDefault="00AA6903" w:rsidP="001D3170">
            <w:pPr>
              <w:rPr>
                <w:color w:val="000000"/>
              </w:rPr>
            </w:pPr>
            <w:r w:rsidRPr="00AA6903">
              <w:rPr>
                <w:color w:val="000000"/>
              </w:rPr>
              <w:t>2011</w:t>
            </w:r>
          </w:p>
        </w:tc>
        <w:tc>
          <w:tcPr>
            <w:tcW w:w="2936" w:type="pct"/>
            <w:shd w:val="clear" w:color="auto" w:fill="auto"/>
            <w:vAlign w:val="center"/>
            <w:hideMark/>
          </w:tcPr>
          <w:p w14:paraId="60CA640D" w14:textId="77777777" w:rsidR="00AA6903" w:rsidRPr="00AA6903" w:rsidRDefault="00AA6903" w:rsidP="001D3170">
            <w:pPr>
              <w:rPr>
                <w:color w:val="000000"/>
              </w:rPr>
            </w:pPr>
            <w:r w:rsidRPr="00AA6903">
              <w:rPr>
                <w:color w:val="000000"/>
              </w:rPr>
              <w:t>21st World Congress of the Society of Ultrasound in Obstetrics and Gynecology</w:t>
            </w:r>
          </w:p>
        </w:tc>
        <w:tc>
          <w:tcPr>
            <w:tcW w:w="889" w:type="pct"/>
            <w:shd w:val="clear" w:color="auto" w:fill="auto"/>
            <w:vAlign w:val="center"/>
            <w:hideMark/>
          </w:tcPr>
          <w:p w14:paraId="4F6D1E03" w14:textId="77777777" w:rsidR="00AA6903" w:rsidRPr="00AA6903" w:rsidRDefault="00AA6903" w:rsidP="001D3170">
            <w:pPr>
              <w:rPr>
                <w:color w:val="000000"/>
              </w:rPr>
            </w:pPr>
            <w:r w:rsidRPr="00AA6903">
              <w:rPr>
                <w:color w:val="000000"/>
              </w:rPr>
              <w:t>Los Angeles, CA</w:t>
            </w:r>
          </w:p>
        </w:tc>
      </w:tr>
      <w:tr w:rsidR="00AA6903" w14:paraId="1D97F780" w14:textId="77777777" w:rsidTr="00B33CB9">
        <w:trPr>
          <w:gridAfter w:val="1"/>
          <w:wAfter w:w="877" w:type="pct"/>
          <w:trHeight w:val="340"/>
        </w:trPr>
        <w:tc>
          <w:tcPr>
            <w:tcW w:w="298" w:type="pct"/>
            <w:shd w:val="clear" w:color="auto" w:fill="auto"/>
            <w:vAlign w:val="center"/>
            <w:hideMark/>
          </w:tcPr>
          <w:p w14:paraId="39A35DA8" w14:textId="77777777" w:rsidR="00AA6903" w:rsidRPr="00AA6903" w:rsidRDefault="00AA6903" w:rsidP="001D3170">
            <w:pPr>
              <w:rPr>
                <w:color w:val="000000"/>
              </w:rPr>
            </w:pPr>
            <w:r w:rsidRPr="00AA6903">
              <w:rPr>
                <w:color w:val="000000"/>
              </w:rPr>
              <w:lastRenderedPageBreak/>
              <w:t>2011</w:t>
            </w:r>
          </w:p>
        </w:tc>
        <w:tc>
          <w:tcPr>
            <w:tcW w:w="2936" w:type="pct"/>
            <w:shd w:val="clear" w:color="auto" w:fill="auto"/>
            <w:vAlign w:val="center"/>
            <w:hideMark/>
          </w:tcPr>
          <w:p w14:paraId="4B4CB785" w14:textId="77777777" w:rsidR="00AA6903" w:rsidRPr="00AA6903" w:rsidRDefault="00AA6903" w:rsidP="001D3170">
            <w:pPr>
              <w:rPr>
                <w:color w:val="000000"/>
              </w:rPr>
            </w:pPr>
            <w:r w:rsidRPr="00AA6903">
              <w:rPr>
                <w:color w:val="000000"/>
              </w:rPr>
              <w:t>2nd World Conference of Medical Sexology and Genetics</w:t>
            </w:r>
          </w:p>
        </w:tc>
        <w:tc>
          <w:tcPr>
            <w:tcW w:w="889" w:type="pct"/>
            <w:shd w:val="clear" w:color="auto" w:fill="auto"/>
            <w:vAlign w:val="center"/>
            <w:hideMark/>
          </w:tcPr>
          <w:p w14:paraId="592939B7" w14:textId="77777777" w:rsidR="00AA6903" w:rsidRPr="00AA6903" w:rsidRDefault="00AA6903" w:rsidP="001D3170">
            <w:pPr>
              <w:rPr>
                <w:color w:val="000000"/>
              </w:rPr>
            </w:pPr>
            <w:r w:rsidRPr="00AA6903">
              <w:rPr>
                <w:color w:val="000000"/>
              </w:rPr>
              <w:t>Ciudad Santiago, Chile</w:t>
            </w:r>
          </w:p>
        </w:tc>
      </w:tr>
      <w:tr w:rsidR="00AA6903" w14:paraId="60BB92E6" w14:textId="77777777" w:rsidTr="00B33CB9">
        <w:trPr>
          <w:gridAfter w:val="1"/>
          <w:wAfter w:w="877" w:type="pct"/>
          <w:trHeight w:val="320"/>
        </w:trPr>
        <w:tc>
          <w:tcPr>
            <w:tcW w:w="298" w:type="pct"/>
            <w:shd w:val="clear" w:color="auto" w:fill="auto"/>
            <w:vAlign w:val="center"/>
            <w:hideMark/>
          </w:tcPr>
          <w:p w14:paraId="69FEB10E" w14:textId="77777777" w:rsidR="00AA6903" w:rsidRPr="00AA6903" w:rsidRDefault="00AA6903" w:rsidP="001D3170">
            <w:pPr>
              <w:rPr>
                <w:color w:val="000000"/>
              </w:rPr>
            </w:pPr>
            <w:r w:rsidRPr="00AA6903">
              <w:rPr>
                <w:color w:val="000000"/>
              </w:rPr>
              <w:t>2012</w:t>
            </w:r>
          </w:p>
        </w:tc>
        <w:tc>
          <w:tcPr>
            <w:tcW w:w="2936" w:type="pct"/>
            <w:shd w:val="clear" w:color="auto" w:fill="auto"/>
            <w:vAlign w:val="center"/>
            <w:hideMark/>
          </w:tcPr>
          <w:p w14:paraId="6ADB51D5" w14:textId="77777777" w:rsidR="00AA6903" w:rsidRPr="00AA6903" w:rsidRDefault="00AA6903" w:rsidP="001D3170">
            <w:pPr>
              <w:rPr>
                <w:color w:val="000000"/>
              </w:rPr>
            </w:pPr>
            <w:r w:rsidRPr="00AA6903">
              <w:rPr>
                <w:color w:val="000000"/>
              </w:rPr>
              <w:t>Annual Reproductive Biology Symposium. National Institute of Experimental and Investigational Medicine (IVCC)</w:t>
            </w:r>
          </w:p>
        </w:tc>
        <w:tc>
          <w:tcPr>
            <w:tcW w:w="889" w:type="pct"/>
            <w:shd w:val="clear" w:color="auto" w:fill="auto"/>
            <w:vAlign w:val="center"/>
            <w:hideMark/>
          </w:tcPr>
          <w:p w14:paraId="7ADF39DB" w14:textId="77777777" w:rsidR="00AA6903" w:rsidRPr="00AA6903" w:rsidRDefault="00AA6903" w:rsidP="001D3170">
            <w:pPr>
              <w:rPr>
                <w:color w:val="000000"/>
              </w:rPr>
            </w:pPr>
            <w:r w:rsidRPr="00AA6903">
              <w:rPr>
                <w:color w:val="000000"/>
              </w:rPr>
              <w:t>Caracas, Venezuela</w:t>
            </w:r>
          </w:p>
        </w:tc>
      </w:tr>
      <w:tr w:rsidR="00AA6903" w14:paraId="439A62E1" w14:textId="77777777" w:rsidTr="00B33CB9">
        <w:trPr>
          <w:gridAfter w:val="1"/>
          <w:wAfter w:w="877" w:type="pct"/>
          <w:trHeight w:val="320"/>
        </w:trPr>
        <w:tc>
          <w:tcPr>
            <w:tcW w:w="298" w:type="pct"/>
            <w:shd w:val="clear" w:color="auto" w:fill="auto"/>
            <w:vAlign w:val="center"/>
            <w:hideMark/>
          </w:tcPr>
          <w:p w14:paraId="16FF63A3" w14:textId="77777777" w:rsidR="00AA6903" w:rsidRPr="00AA6903" w:rsidRDefault="00AA6903" w:rsidP="001D3170">
            <w:pPr>
              <w:rPr>
                <w:color w:val="000000"/>
              </w:rPr>
            </w:pPr>
            <w:r w:rsidRPr="00AA6903">
              <w:rPr>
                <w:color w:val="000000"/>
              </w:rPr>
              <w:t>2012</w:t>
            </w:r>
          </w:p>
        </w:tc>
        <w:tc>
          <w:tcPr>
            <w:tcW w:w="2936" w:type="pct"/>
            <w:shd w:val="clear" w:color="auto" w:fill="auto"/>
            <w:vAlign w:val="center"/>
            <w:hideMark/>
          </w:tcPr>
          <w:p w14:paraId="5E9E3523" w14:textId="77777777" w:rsidR="00AA6903" w:rsidRPr="00AA6903" w:rsidRDefault="00AA6903" w:rsidP="001D3170">
            <w:pPr>
              <w:rPr>
                <w:color w:val="000000"/>
              </w:rPr>
            </w:pPr>
            <w:r w:rsidRPr="00AA6903">
              <w:rPr>
                <w:color w:val="000000"/>
              </w:rPr>
              <w:t>Pan-American Perinatology and Ultrasound Meeting</w:t>
            </w:r>
          </w:p>
        </w:tc>
        <w:tc>
          <w:tcPr>
            <w:tcW w:w="889" w:type="pct"/>
            <w:shd w:val="clear" w:color="auto" w:fill="auto"/>
            <w:vAlign w:val="center"/>
            <w:hideMark/>
          </w:tcPr>
          <w:p w14:paraId="76696025" w14:textId="77777777" w:rsidR="00AA6903" w:rsidRPr="00AA6903" w:rsidRDefault="00AA6903" w:rsidP="001D3170">
            <w:pPr>
              <w:rPr>
                <w:color w:val="000000"/>
              </w:rPr>
            </w:pPr>
            <w:r w:rsidRPr="00AA6903">
              <w:rPr>
                <w:color w:val="000000"/>
              </w:rPr>
              <w:t>Valencia, Venezuela</w:t>
            </w:r>
          </w:p>
        </w:tc>
      </w:tr>
      <w:tr w:rsidR="00AA6903" w14:paraId="30EBC5A4" w14:textId="77777777" w:rsidTr="00B33CB9">
        <w:trPr>
          <w:gridAfter w:val="1"/>
          <w:wAfter w:w="877" w:type="pct"/>
          <w:trHeight w:val="320"/>
        </w:trPr>
        <w:tc>
          <w:tcPr>
            <w:tcW w:w="298" w:type="pct"/>
            <w:shd w:val="clear" w:color="auto" w:fill="auto"/>
            <w:vAlign w:val="center"/>
            <w:hideMark/>
          </w:tcPr>
          <w:p w14:paraId="14D019E6" w14:textId="77777777" w:rsidR="00AA6903" w:rsidRPr="00AA6903" w:rsidRDefault="00AA6903" w:rsidP="001D3170">
            <w:pPr>
              <w:rPr>
                <w:color w:val="000000"/>
              </w:rPr>
            </w:pPr>
            <w:r w:rsidRPr="00AA6903">
              <w:rPr>
                <w:color w:val="000000"/>
              </w:rPr>
              <w:t>2012</w:t>
            </w:r>
          </w:p>
        </w:tc>
        <w:tc>
          <w:tcPr>
            <w:tcW w:w="2936" w:type="pct"/>
            <w:shd w:val="clear" w:color="auto" w:fill="auto"/>
            <w:vAlign w:val="center"/>
            <w:hideMark/>
          </w:tcPr>
          <w:p w14:paraId="0E7E3CF6" w14:textId="77777777" w:rsidR="00AA6903" w:rsidRPr="00AA6903" w:rsidRDefault="00AA6903" w:rsidP="001D3170">
            <w:pPr>
              <w:rPr>
                <w:color w:val="000000"/>
              </w:rPr>
            </w:pPr>
            <w:r w:rsidRPr="00AA6903">
              <w:rPr>
                <w:color w:val="000000"/>
              </w:rPr>
              <w:t>Venezuelan Institute of Human Reproduction</w:t>
            </w:r>
          </w:p>
        </w:tc>
        <w:tc>
          <w:tcPr>
            <w:tcW w:w="889" w:type="pct"/>
            <w:shd w:val="clear" w:color="auto" w:fill="auto"/>
            <w:vAlign w:val="center"/>
            <w:hideMark/>
          </w:tcPr>
          <w:p w14:paraId="1BF569E2" w14:textId="77777777" w:rsidR="00AA6903" w:rsidRPr="00AA6903" w:rsidRDefault="00AA6903" w:rsidP="001D3170">
            <w:pPr>
              <w:rPr>
                <w:color w:val="000000"/>
              </w:rPr>
            </w:pPr>
            <w:r w:rsidRPr="00AA6903">
              <w:rPr>
                <w:color w:val="000000"/>
              </w:rPr>
              <w:t>Venezuela</w:t>
            </w:r>
          </w:p>
        </w:tc>
      </w:tr>
      <w:tr w:rsidR="00AA6903" w14:paraId="468E1429" w14:textId="77777777" w:rsidTr="00B33CB9">
        <w:trPr>
          <w:gridAfter w:val="1"/>
          <w:wAfter w:w="877" w:type="pct"/>
          <w:trHeight w:val="320"/>
        </w:trPr>
        <w:tc>
          <w:tcPr>
            <w:tcW w:w="298" w:type="pct"/>
            <w:shd w:val="clear" w:color="auto" w:fill="auto"/>
            <w:vAlign w:val="center"/>
            <w:hideMark/>
          </w:tcPr>
          <w:p w14:paraId="6009E371" w14:textId="77777777" w:rsidR="00AA6903" w:rsidRPr="00AA6903" w:rsidRDefault="00AA6903" w:rsidP="001D3170">
            <w:pPr>
              <w:rPr>
                <w:color w:val="000000"/>
              </w:rPr>
            </w:pPr>
            <w:r w:rsidRPr="00AA6903">
              <w:rPr>
                <w:color w:val="000000"/>
              </w:rPr>
              <w:t>2013</w:t>
            </w:r>
          </w:p>
        </w:tc>
        <w:tc>
          <w:tcPr>
            <w:tcW w:w="2936" w:type="pct"/>
            <w:shd w:val="clear" w:color="auto" w:fill="auto"/>
            <w:vAlign w:val="center"/>
            <w:hideMark/>
          </w:tcPr>
          <w:p w14:paraId="76674F19" w14:textId="77777777" w:rsidR="00AA6903" w:rsidRPr="00AA6903" w:rsidRDefault="00AA6903" w:rsidP="001D3170">
            <w:pPr>
              <w:rPr>
                <w:color w:val="000000"/>
              </w:rPr>
            </w:pPr>
            <w:r w:rsidRPr="00AA6903">
              <w:rPr>
                <w:color w:val="000000"/>
              </w:rPr>
              <w:t>3rd World Conference of Medical Sexology and Genetics</w:t>
            </w:r>
          </w:p>
        </w:tc>
        <w:tc>
          <w:tcPr>
            <w:tcW w:w="889" w:type="pct"/>
            <w:shd w:val="clear" w:color="auto" w:fill="auto"/>
            <w:vAlign w:val="center"/>
            <w:hideMark/>
          </w:tcPr>
          <w:p w14:paraId="7452653E" w14:textId="77777777" w:rsidR="00AA6903" w:rsidRPr="00AA6903" w:rsidRDefault="00AA6903" w:rsidP="001D3170">
            <w:pPr>
              <w:rPr>
                <w:color w:val="000000"/>
              </w:rPr>
            </w:pPr>
            <w:r w:rsidRPr="00AA6903">
              <w:rPr>
                <w:color w:val="000000"/>
              </w:rPr>
              <w:t>Malaga, Spain</w:t>
            </w:r>
          </w:p>
          <w:p w14:paraId="180302C6" w14:textId="77777777" w:rsidR="00AA6903" w:rsidRPr="00AA6903" w:rsidRDefault="00AA6903" w:rsidP="001D3170">
            <w:pPr>
              <w:rPr>
                <w:color w:val="000000"/>
              </w:rPr>
            </w:pPr>
          </w:p>
        </w:tc>
      </w:tr>
      <w:tr w:rsidR="00AA6903" w14:paraId="379500ED" w14:textId="77777777" w:rsidTr="00B33CB9">
        <w:trPr>
          <w:gridAfter w:val="1"/>
          <w:wAfter w:w="877" w:type="pct"/>
          <w:trHeight w:val="396"/>
        </w:trPr>
        <w:tc>
          <w:tcPr>
            <w:tcW w:w="298" w:type="pct"/>
            <w:shd w:val="clear" w:color="auto" w:fill="auto"/>
            <w:vAlign w:val="center"/>
            <w:hideMark/>
          </w:tcPr>
          <w:p w14:paraId="53A84581" w14:textId="77777777" w:rsidR="00AA6903" w:rsidRPr="00AA6903" w:rsidRDefault="00AA6903" w:rsidP="001D3170">
            <w:pPr>
              <w:rPr>
                <w:color w:val="000000"/>
              </w:rPr>
            </w:pPr>
            <w:r w:rsidRPr="00AA6903">
              <w:rPr>
                <w:color w:val="000000"/>
              </w:rPr>
              <w:t>2014</w:t>
            </w:r>
          </w:p>
        </w:tc>
        <w:tc>
          <w:tcPr>
            <w:tcW w:w="2936" w:type="pct"/>
            <w:shd w:val="clear" w:color="auto" w:fill="auto"/>
            <w:vAlign w:val="center"/>
            <w:hideMark/>
          </w:tcPr>
          <w:p w14:paraId="797F532E" w14:textId="77777777" w:rsidR="00AA6903" w:rsidRPr="00AA6903" w:rsidRDefault="00AA6903" w:rsidP="001D3170">
            <w:pPr>
              <w:rPr>
                <w:color w:val="000000"/>
              </w:rPr>
            </w:pPr>
            <w:r w:rsidRPr="00AA6903">
              <w:rPr>
                <w:color w:val="000000"/>
              </w:rPr>
              <w:t>3rd International Congress on Cardiac Problems in Pregnancy</w:t>
            </w:r>
          </w:p>
        </w:tc>
        <w:tc>
          <w:tcPr>
            <w:tcW w:w="889" w:type="pct"/>
            <w:shd w:val="clear" w:color="auto" w:fill="auto"/>
            <w:vAlign w:val="center"/>
            <w:hideMark/>
          </w:tcPr>
          <w:p w14:paraId="24A70C71" w14:textId="77777777" w:rsidR="00AA6903" w:rsidRPr="00AA6903" w:rsidRDefault="00AA6903" w:rsidP="001D3170">
            <w:pPr>
              <w:rPr>
                <w:color w:val="000000"/>
              </w:rPr>
            </w:pPr>
            <w:r w:rsidRPr="00AA6903">
              <w:rPr>
                <w:color w:val="000000"/>
              </w:rPr>
              <w:t>Venice. Italy</w:t>
            </w:r>
          </w:p>
        </w:tc>
      </w:tr>
      <w:tr w:rsidR="00AA6903" w14:paraId="10C118FF" w14:textId="77777777" w:rsidTr="00B33CB9">
        <w:trPr>
          <w:gridAfter w:val="1"/>
          <w:wAfter w:w="877" w:type="pct"/>
          <w:trHeight w:val="320"/>
        </w:trPr>
        <w:tc>
          <w:tcPr>
            <w:tcW w:w="298" w:type="pct"/>
            <w:shd w:val="clear" w:color="auto" w:fill="auto"/>
            <w:vAlign w:val="center"/>
            <w:hideMark/>
          </w:tcPr>
          <w:p w14:paraId="6A514E93" w14:textId="77777777" w:rsidR="00AA6903" w:rsidRPr="00AA6903" w:rsidRDefault="00AA6903" w:rsidP="001D3170">
            <w:pPr>
              <w:rPr>
                <w:color w:val="000000"/>
              </w:rPr>
            </w:pPr>
            <w:r w:rsidRPr="00AA6903">
              <w:rPr>
                <w:color w:val="000000"/>
              </w:rPr>
              <w:t>2015</w:t>
            </w:r>
          </w:p>
        </w:tc>
        <w:tc>
          <w:tcPr>
            <w:tcW w:w="2936" w:type="pct"/>
            <w:shd w:val="clear" w:color="auto" w:fill="auto"/>
            <w:vAlign w:val="center"/>
            <w:hideMark/>
          </w:tcPr>
          <w:p w14:paraId="4C404C5F" w14:textId="77777777" w:rsidR="00AA6903" w:rsidRPr="00AA6903" w:rsidRDefault="00AA6903" w:rsidP="001D3170">
            <w:pPr>
              <w:rPr>
                <w:color w:val="000000"/>
              </w:rPr>
            </w:pPr>
            <w:r w:rsidRPr="00AA6903">
              <w:rPr>
                <w:color w:val="000000"/>
              </w:rPr>
              <w:t>4th World Conference of Medical Sexology and Genetics</w:t>
            </w:r>
          </w:p>
        </w:tc>
        <w:tc>
          <w:tcPr>
            <w:tcW w:w="889" w:type="pct"/>
            <w:shd w:val="clear" w:color="auto" w:fill="auto"/>
            <w:vAlign w:val="center"/>
            <w:hideMark/>
          </w:tcPr>
          <w:p w14:paraId="59BEB2B9" w14:textId="77777777" w:rsidR="00AA6903" w:rsidRPr="00AA6903" w:rsidRDefault="00AA6903" w:rsidP="001D3170">
            <w:pPr>
              <w:rPr>
                <w:color w:val="000000"/>
              </w:rPr>
            </w:pPr>
            <w:r w:rsidRPr="00AA6903">
              <w:rPr>
                <w:color w:val="000000"/>
              </w:rPr>
              <w:t>Miami, USA</w:t>
            </w:r>
          </w:p>
          <w:p w14:paraId="03DB57B9" w14:textId="77777777" w:rsidR="00AA6903" w:rsidRPr="00AA6903" w:rsidRDefault="00AA6903" w:rsidP="001D3170">
            <w:pPr>
              <w:rPr>
                <w:color w:val="000000"/>
              </w:rPr>
            </w:pPr>
          </w:p>
        </w:tc>
      </w:tr>
      <w:tr w:rsidR="00AA6903" w14:paraId="1DECF58E" w14:textId="77777777" w:rsidTr="00B33CB9">
        <w:trPr>
          <w:gridAfter w:val="1"/>
          <w:wAfter w:w="877" w:type="pct"/>
          <w:trHeight w:val="320"/>
        </w:trPr>
        <w:tc>
          <w:tcPr>
            <w:tcW w:w="298" w:type="pct"/>
            <w:shd w:val="clear" w:color="auto" w:fill="auto"/>
            <w:vAlign w:val="center"/>
            <w:hideMark/>
          </w:tcPr>
          <w:p w14:paraId="5AE8985F" w14:textId="77777777" w:rsidR="00AA6903" w:rsidRPr="00AA6903" w:rsidRDefault="00AA6903" w:rsidP="001D3170">
            <w:pPr>
              <w:rPr>
                <w:color w:val="000000"/>
              </w:rPr>
            </w:pPr>
            <w:r w:rsidRPr="00AA6903">
              <w:rPr>
                <w:color w:val="000000"/>
              </w:rPr>
              <w:t>2015</w:t>
            </w:r>
          </w:p>
        </w:tc>
        <w:tc>
          <w:tcPr>
            <w:tcW w:w="2936" w:type="pct"/>
            <w:shd w:val="clear" w:color="auto" w:fill="auto"/>
            <w:vAlign w:val="center"/>
            <w:hideMark/>
          </w:tcPr>
          <w:p w14:paraId="282A5505" w14:textId="77777777" w:rsidR="00AA6903" w:rsidRPr="00AA6903" w:rsidRDefault="00AA6903" w:rsidP="001D3170">
            <w:pPr>
              <w:rPr>
                <w:color w:val="000000"/>
              </w:rPr>
            </w:pPr>
            <w:r w:rsidRPr="00AA6903">
              <w:rPr>
                <w:color w:val="000000"/>
              </w:rPr>
              <w:t>3rd Annual Advances in Prenatal Molecular Diagnostic</w:t>
            </w:r>
          </w:p>
        </w:tc>
        <w:tc>
          <w:tcPr>
            <w:tcW w:w="889" w:type="pct"/>
            <w:shd w:val="clear" w:color="auto" w:fill="auto"/>
            <w:vAlign w:val="center"/>
            <w:hideMark/>
          </w:tcPr>
          <w:p w14:paraId="7B0C78DB" w14:textId="77777777" w:rsidR="00AA6903" w:rsidRPr="00AA6903" w:rsidRDefault="00AA6903" w:rsidP="001D3170">
            <w:pPr>
              <w:rPr>
                <w:color w:val="000000"/>
              </w:rPr>
            </w:pPr>
            <w:r w:rsidRPr="00AA6903">
              <w:rPr>
                <w:color w:val="000000"/>
              </w:rPr>
              <w:t>Boston, USA</w:t>
            </w:r>
          </w:p>
          <w:p w14:paraId="288553CF" w14:textId="77777777" w:rsidR="00AA6903" w:rsidRPr="00AA6903" w:rsidRDefault="00AA6903" w:rsidP="001D3170">
            <w:pPr>
              <w:rPr>
                <w:color w:val="000000"/>
              </w:rPr>
            </w:pPr>
          </w:p>
        </w:tc>
      </w:tr>
      <w:tr w:rsidR="00AA6903" w14:paraId="704B2DAE" w14:textId="77777777" w:rsidTr="00B33CB9">
        <w:trPr>
          <w:gridAfter w:val="1"/>
          <w:wAfter w:w="877" w:type="pct"/>
          <w:trHeight w:val="320"/>
        </w:trPr>
        <w:tc>
          <w:tcPr>
            <w:tcW w:w="298" w:type="pct"/>
            <w:shd w:val="clear" w:color="auto" w:fill="auto"/>
            <w:vAlign w:val="center"/>
            <w:hideMark/>
          </w:tcPr>
          <w:p w14:paraId="26951BC2" w14:textId="77777777" w:rsidR="00AA6903" w:rsidRPr="00AA6903" w:rsidRDefault="00AA6903" w:rsidP="001D3170">
            <w:pPr>
              <w:rPr>
                <w:color w:val="000000"/>
              </w:rPr>
            </w:pPr>
            <w:r w:rsidRPr="00AA6903">
              <w:rPr>
                <w:color w:val="000000"/>
              </w:rPr>
              <w:t>2016</w:t>
            </w:r>
          </w:p>
        </w:tc>
        <w:tc>
          <w:tcPr>
            <w:tcW w:w="2936" w:type="pct"/>
            <w:shd w:val="clear" w:color="auto" w:fill="auto"/>
            <w:vAlign w:val="center"/>
            <w:hideMark/>
          </w:tcPr>
          <w:p w14:paraId="4156ACC8" w14:textId="77777777" w:rsidR="00AA6903" w:rsidRPr="00AA6903" w:rsidRDefault="00AA6903" w:rsidP="001D3170">
            <w:pPr>
              <w:rPr>
                <w:color w:val="000000"/>
              </w:rPr>
            </w:pPr>
            <w:r w:rsidRPr="00AA6903">
              <w:rPr>
                <w:color w:val="000000"/>
              </w:rPr>
              <w:t>8th International Meeting in Psychiatric, Sexology and Humanistic Sciences</w:t>
            </w:r>
          </w:p>
        </w:tc>
        <w:tc>
          <w:tcPr>
            <w:tcW w:w="889" w:type="pct"/>
            <w:shd w:val="clear" w:color="auto" w:fill="auto"/>
            <w:vAlign w:val="center"/>
            <w:hideMark/>
          </w:tcPr>
          <w:p w14:paraId="352F3D30" w14:textId="77777777" w:rsidR="00AA6903" w:rsidRPr="00AA6903" w:rsidRDefault="00AA6903" w:rsidP="001D3170">
            <w:pPr>
              <w:rPr>
                <w:color w:val="000000"/>
              </w:rPr>
            </w:pPr>
            <w:r w:rsidRPr="00AA6903">
              <w:rPr>
                <w:color w:val="000000"/>
              </w:rPr>
              <w:t>Salamanca, Spain</w:t>
            </w:r>
          </w:p>
        </w:tc>
      </w:tr>
      <w:tr w:rsidR="00AA6903" w14:paraId="40133661" w14:textId="77777777" w:rsidTr="00B33CB9">
        <w:trPr>
          <w:gridAfter w:val="1"/>
          <w:wAfter w:w="877" w:type="pct"/>
          <w:trHeight w:val="320"/>
        </w:trPr>
        <w:tc>
          <w:tcPr>
            <w:tcW w:w="298" w:type="pct"/>
            <w:shd w:val="clear" w:color="auto" w:fill="auto"/>
            <w:vAlign w:val="center"/>
            <w:hideMark/>
          </w:tcPr>
          <w:p w14:paraId="0F2464D9" w14:textId="77777777" w:rsidR="00AA6903" w:rsidRPr="00AA6903" w:rsidRDefault="00AA6903" w:rsidP="001D3170">
            <w:pPr>
              <w:rPr>
                <w:color w:val="000000"/>
              </w:rPr>
            </w:pPr>
            <w:r w:rsidRPr="00AA6903">
              <w:rPr>
                <w:color w:val="000000"/>
              </w:rPr>
              <w:t>2016</w:t>
            </w:r>
          </w:p>
        </w:tc>
        <w:tc>
          <w:tcPr>
            <w:tcW w:w="2936" w:type="pct"/>
            <w:shd w:val="clear" w:color="auto" w:fill="auto"/>
            <w:vAlign w:val="center"/>
            <w:hideMark/>
          </w:tcPr>
          <w:p w14:paraId="023D9D65" w14:textId="77777777" w:rsidR="00AA6903" w:rsidRPr="00AA6903" w:rsidRDefault="00AA6903" w:rsidP="001D3170">
            <w:pPr>
              <w:rPr>
                <w:color w:val="000000"/>
              </w:rPr>
            </w:pPr>
            <w:r w:rsidRPr="00AA6903">
              <w:rPr>
                <w:color w:val="000000"/>
              </w:rPr>
              <w:t>Institute Valenciano of Investigation. Valencia University.</w:t>
            </w:r>
          </w:p>
        </w:tc>
        <w:tc>
          <w:tcPr>
            <w:tcW w:w="889" w:type="pct"/>
            <w:shd w:val="clear" w:color="auto" w:fill="auto"/>
            <w:vAlign w:val="center"/>
            <w:hideMark/>
          </w:tcPr>
          <w:p w14:paraId="10CBE6E3" w14:textId="77777777" w:rsidR="00AA6903" w:rsidRPr="00AA6903" w:rsidRDefault="00AA6903" w:rsidP="001D3170">
            <w:pPr>
              <w:rPr>
                <w:color w:val="000000"/>
              </w:rPr>
            </w:pPr>
            <w:r w:rsidRPr="00AA6903">
              <w:rPr>
                <w:color w:val="000000"/>
              </w:rPr>
              <w:t>Valencia, Spain</w:t>
            </w:r>
          </w:p>
          <w:p w14:paraId="796558F9" w14:textId="77777777" w:rsidR="00AA6903" w:rsidRPr="00AA6903" w:rsidRDefault="00AA6903" w:rsidP="001D3170">
            <w:pPr>
              <w:rPr>
                <w:color w:val="000000"/>
              </w:rPr>
            </w:pPr>
          </w:p>
        </w:tc>
      </w:tr>
      <w:tr w:rsidR="00AA6903" w:rsidRPr="00B9434C" w14:paraId="25EDA9D7" w14:textId="77777777" w:rsidTr="00B33CB9">
        <w:trPr>
          <w:gridAfter w:val="1"/>
          <w:wAfter w:w="877" w:type="pct"/>
          <w:trHeight w:val="996"/>
        </w:trPr>
        <w:tc>
          <w:tcPr>
            <w:tcW w:w="298" w:type="pct"/>
            <w:shd w:val="clear" w:color="auto" w:fill="auto"/>
            <w:vAlign w:val="center"/>
          </w:tcPr>
          <w:p w14:paraId="3C19ECB3" w14:textId="77777777" w:rsidR="00AA6903" w:rsidRPr="00AA6903" w:rsidRDefault="00AA6903" w:rsidP="001D3170">
            <w:pPr>
              <w:rPr>
                <w:color w:val="000000"/>
              </w:rPr>
            </w:pPr>
            <w:r w:rsidRPr="00AA6903">
              <w:rPr>
                <w:color w:val="000000"/>
              </w:rPr>
              <w:t>2017</w:t>
            </w:r>
          </w:p>
        </w:tc>
        <w:tc>
          <w:tcPr>
            <w:tcW w:w="2936" w:type="pct"/>
            <w:shd w:val="clear" w:color="auto" w:fill="auto"/>
            <w:vAlign w:val="center"/>
          </w:tcPr>
          <w:p w14:paraId="499A511D" w14:textId="77777777" w:rsidR="00AA6903" w:rsidRPr="00AA6903" w:rsidRDefault="00AA6903" w:rsidP="001D3170">
            <w:pPr>
              <w:rPr>
                <w:lang w:val="es-ES"/>
              </w:rPr>
            </w:pPr>
            <w:r w:rsidRPr="00AA6903">
              <w:t xml:space="preserve">USAID ASSIST – Zika in Central America and the Caribbean. </w:t>
            </w:r>
            <w:proofErr w:type="spellStart"/>
            <w:r w:rsidRPr="00AA6903">
              <w:rPr>
                <w:lang w:val="es-ES"/>
              </w:rPr>
              <w:t>Asociacion</w:t>
            </w:r>
            <w:proofErr w:type="spellEnd"/>
            <w:r w:rsidRPr="00AA6903">
              <w:rPr>
                <w:lang w:val="es-ES"/>
              </w:rPr>
              <w:t xml:space="preserve"> de </w:t>
            </w:r>
            <w:proofErr w:type="spellStart"/>
            <w:r w:rsidRPr="00AA6903">
              <w:rPr>
                <w:lang w:val="es-ES"/>
              </w:rPr>
              <w:t>Ginecologia</w:t>
            </w:r>
            <w:proofErr w:type="spellEnd"/>
            <w:r w:rsidRPr="00AA6903">
              <w:rPr>
                <w:lang w:val="es-ES"/>
              </w:rPr>
              <w:t xml:space="preserve"> y </w:t>
            </w:r>
            <w:proofErr w:type="spellStart"/>
            <w:r w:rsidRPr="00AA6903">
              <w:rPr>
                <w:lang w:val="es-ES"/>
              </w:rPr>
              <w:t>Obsterica</w:t>
            </w:r>
            <w:proofErr w:type="spellEnd"/>
            <w:r w:rsidRPr="00AA6903">
              <w:rPr>
                <w:lang w:val="es-ES"/>
              </w:rPr>
              <w:t xml:space="preserve"> de El Salvador (ASOGOES)/ACOG/CAFA</w:t>
            </w:r>
          </w:p>
        </w:tc>
        <w:tc>
          <w:tcPr>
            <w:tcW w:w="889" w:type="pct"/>
            <w:shd w:val="clear" w:color="auto" w:fill="auto"/>
            <w:vAlign w:val="center"/>
          </w:tcPr>
          <w:p w14:paraId="4026A751" w14:textId="77777777" w:rsidR="00AA6903" w:rsidRPr="00AA6903" w:rsidRDefault="00AA6903" w:rsidP="001D3170">
            <w:pPr>
              <w:rPr>
                <w:color w:val="000000"/>
                <w:lang w:val="es-ES"/>
              </w:rPr>
            </w:pPr>
            <w:r w:rsidRPr="00AA6903">
              <w:rPr>
                <w:color w:val="000000"/>
                <w:lang w:val="es-ES"/>
              </w:rPr>
              <w:t>El Salvador, Salvador</w:t>
            </w:r>
          </w:p>
        </w:tc>
      </w:tr>
      <w:tr w:rsidR="00AA6903" w:rsidRPr="00A01022" w14:paraId="149108DE" w14:textId="77777777" w:rsidTr="00B33CB9">
        <w:trPr>
          <w:gridAfter w:val="1"/>
          <w:wAfter w:w="877" w:type="pct"/>
          <w:trHeight w:val="320"/>
        </w:trPr>
        <w:tc>
          <w:tcPr>
            <w:tcW w:w="298" w:type="pct"/>
            <w:shd w:val="clear" w:color="auto" w:fill="auto"/>
            <w:vAlign w:val="center"/>
          </w:tcPr>
          <w:p w14:paraId="299967A9" w14:textId="77777777" w:rsidR="00AA6903" w:rsidRPr="00AA6903" w:rsidRDefault="00AA6903" w:rsidP="001D3170">
            <w:pPr>
              <w:rPr>
                <w:color w:val="000000"/>
              </w:rPr>
            </w:pPr>
            <w:r w:rsidRPr="00AA6903">
              <w:rPr>
                <w:color w:val="000000"/>
              </w:rPr>
              <w:t>2017</w:t>
            </w:r>
          </w:p>
        </w:tc>
        <w:tc>
          <w:tcPr>
            <w:tcW w:w="2936" w:type="pct"/>
            <w:shd w:val="clear" w:color="auto" w:fill="auto"/>
            <w:vAlign w:val="center"/>
          </w:tcPr>
          <w:p w14:paraId="7D2A8DF7" w14:textId="77777777" w:rsidR="00AA6903" w:rsidRPr="00AA6903" w:rsidRDefault="00AA6903" w:rsidP="001D3170">
            <w:pPr>
              <w:rPr>
                <w:color w:val="000000"/>
              </w:rPr>
            </w:pPr>
            <w:r w:rsidRPr="00AA6903">
              <w:rPr>
                <w:color w:val="000000"/>
              </w:rPr>
              <w:t>Global Outreach- Mobile Obstetrics Medical Simulation</w:t>
            </w:r>
          </w:p>
          <w:p w14:paraId="6495392F" w14:textId="6B08CB61" w:rsidR="00AA6903" w:rsidRPr="00AA6903" w:rsidRDefault="00AA6903" w:rsidP="001D3170">
            <w:pPr>
              <w:rPr>
                <w:color w:val="000000"/>
              </w:rPr>
            </w:pPr>
            <w:r w:rsidRPr="00AA6903">
              <w:rPr>
                <w:color w:val="000000"/>
              </w:rPr>
              <w:t>“GO-MOMS, Go Far”. OBGYN Residency Seminary</w:t>
            </w:r>
          </w:p>
        </w:tc>
        <w:tc>
          <w:tcPr>
            <w:tcW w:w="889" w:type="pct"/>
            <w:shd w:val="clear" w:color="auto" w:fill="auto"/>
            <w:vAlign w:val="center"/>
          </w:tcPr>
          <w:p w14:paraId="4BBFB509" w14:textId="66A480F3" w:rsidR="00AA6903" w:rsidRPr="00AA6903" w:rsidRDefault="00084C4C" w:rsidP="001D3170">
            <w:pPr>
              <w:rPr>
                <w:color w:val="000000"/>
                <w:lang w:val="es-ES"/>
              </w:rPr>
            </w:pPr>
            <w:r>
              <w:rPr>
                <w:color w:val="000000"/>
                <w:lang w:val="es-ES"/>
              </w:rPr>
              <w:t xml:space="preserve">Guatemala City, </w:t>
            </w:r>
            <w:r w:rsidR="00AA6903" w:rsidRPr="00AA6903">
              <w:rPr>
                <w:color w:val="000000"/>
                <w:lang w:val="es-ES"/>
              </w:rPr>
              <w:t>Guatemala</w:t>
            </w:r>
          </w:p>
        </w:tc>
      </w:tr>
      <w:tr w:rsidR="00AA6903" w14:paraId="1A6BE6D9" w14:textId="77777777" w:rsidTr="00B33CB9">
        <w:trPr>
          <w:gridAfter w:val="1"/>
          <w:wAfter w:w="877" w:type="pct"/>
          <w:trHeight w:val="320"/>
        </w:trPr>
        <w:tc>
          <w:tcPr>
            <w:tcW w:w="298" w:type="pct"/>
            <w:shd w:val="clear" w:color="auto" w:fill="auto"/>
            <w:vAlign w:val="center"/>
          </w:tcPr>
          <w:p w14:paraId="1B0DE406" w14:textId="77777777" w:rsidR="00AA6903" w:rsidRPr="00AA6903" w:rsidRDefault="00AA6903" w:rsidP="001D3170">
            <w:pPr>
              <w:rPr>
                <w:color w:val="000000"/>
              </w:rPr>
            </w:pPr>
          </w:p>
        </w:tc>
        <w:tc>
          <w:tcPr>
            <w:tcW w:w="2936" w:type="pct"/>
            <w:shd w:val="clear" w:color="auto" w:fill="auto"/>
            <w:vAlign w:val="center"/>
          </w:tcPr>
          <w:p w14:paraId="7EF17692" w14:textId="77777777" w:rsidR="00AA6903" w:rsidRPr="00AA6903" w:rsidRDefault="00AA6903" w:rsidP="001D3170">
            <w:pPr>
              <w:rPr>
                <w:color w:val="000000"/>
              </w:rPr>
            </w:pPr>
          </w:p>
        </w:tc>
        <w:tc>
          <w:tcPr>
            <w:tcW w:w="889" w:type="pct"/>
            <w:shd w:val="clear" w:color="auto" w:fill="auto"/>
            <w:vAlign w:val="center"/>
          </w:tcPr>
          <w:p w14:paraId="105EA851" w14:textId="77777777" w:rsidR="00AA6903" w:rsidRPr="00AA6903" w:rsidRDefault="00AA6903" w:rsidP="001D3170">
            <w:pPr>
              <w:rPr>
                <w:color w:val="000000"/>
                <w:lang w:val="es-ES"/>
              </w:rPr>
            </w:pPr>
          </w:p>
        </w:tc>
      </w:tr>
      <w:tr w:rsidR="00AA6903" w:rsidRPr="00A01022" w14:paraId="500D6767" w14:textId="77777777" w:rsidTr="00B33CB9">
        <w:trPr>
          <w:gridAfter w:val="1"/>
          <w:wAfter w:w="877" w:type="pct"/>
          <w:trHeight w:val="320"/>
        </w:trPr>
        <w:tc>
          <w:tcPr>
            <w:tcW w:w="298" w:type="pct"/>
            <w:shd w:val="clear" w:color="auto" w:fill="auto"/>
            <w:vAlign w:val="center"/>
          </w:tcPr>
          <w:p w14:paraId="3883C7E2" w14:textId="77777777" w:rsidR="00AA6903" w:rsidRPr="00AA6903" w:rsidRDefault="00AA6903" w:rsidP="001D3170">
            <w:pPr>
              <w:rPr>
                <w:color w:val="000000"/>
              </w:rPr>
            </w:pPr>
            <w:r w:rsidRPr="00AA6903">
              <w:rPr>
                <w:color w:val="000000"/>
              </w:rPr>
              <w:t>2018</w:t>
            </w:r>
          </w:p>
        </w:tc>
        <w:tc>
          <w:tcPr>
            <w:tcW w:w="2936" w:type="pct"/>
            <w:shd w:val="clear" w:color="auto" w:fill="auto"/>
            <w:vAlign w:val="center"/>
          </w:tcPr>
          <w:p w14:paraId="3297F3A8" w14:textId="77777777" w:rsidR="00AA6903" w:rsidRPr="00AA6903" w:rsidRDefault="00AA6903" w:rsidP="001D3170">
            <w:pPr>
              <w:rPr>
                <w:color w:val="000000"/>
              </w:rPr>
            </w:pPr>
            <w:r w:rsidRPr="00AA6903">
              <w:rPr>
                <w:color w:val="000000"/>
                <w:lang w:val="es-ES"/>
              </w:rPr>
              <w:t xml:space="preserve">Costa Rica OBGYN Medical </w:t>
            </w:r>
            <w:proofErr w:type="spellStart"/>
            <w:r w:rsidRPr="00AA6903">
              <w:rPr>
                <w:color w:val="000000"/>
                <w:lang w:val="es-ES"/>
              </w:rPr>
              <w:t>Congress</w:t>
            </w:r>
            <w:proofErr w:type="spellEnd"/>
            <w:r w:rsidRPr="00AA6903">
              <w:rPr>
                <w:color w:val="000000"/>
                <w:lang w:val="es-ES"/>
              </w:rPr>
              <w:t xml:space="preserve">. </w:t>
            </w:r>
            <w:r w:rsidRPr="00AA6903">
              <w:rPr>
                <w:color w:val="000000"/>
              </w:rPr>
              <w:t>Course Director OB Simulation aim to decrease Maternal Morbidity &amp; Mortality</w:t>
            </w:r>
          </w:p>
        </w:tc>
        <w:tc>
          <w:tcPr>
            <w:tcW w:w="889" w:type="pct"/>
            <w:shd w:val="clear" w:color="auto" w:fill="auto"/>
            <w:vAlign w:val="center"/>
          </w:tcPr>
          <w:p w14:paraId="0A6B439C" w14:textId="77777777" w:rsidR="00AA6903" w:rsidRPr="00AA6903" w:rsidRDefault="00AA6903" w:rsidP="001D3170">
            <w:pPr>
              <w:rPr>
                <w:color w:val="000000"/>
                <w:lang w:val="es-ES"/>
              </w:rPr>
            </w:pPr>
            <w:r w:rsidRPr="00AA6903">
              <w:rPr>
                <w:color w:val="000000"/>
                <w:lang w:val="es-ES"/>
              </w:rPr>
              <w:t>San Jose, Costa Rica</w:t>
            </w:r>
          </w:p>
        </w:tc>
      </w:tr>
      <w:tr w:rsidR="00AA6903" w14:paraId="1DBB0246" w14:textId="77777777" w:rsidTr="00B33CB9">
        <w:trPr>
          <w:gridAfter w:val="1"/>
          <w:wAfter w:w="877" w:type="pct"/>
          <w:trHeight w:val="320"/>
        </w:trPr>
        <w:tc>
          <w:tcPr>
            <w:tcW w:w="298" w:type="pct"/>
            <w:shd w:val="clear" w:color="auto" w:fill="auto"/>
            <w:vAlign w:val="center"/>
          </w:tcPr>
          <w:p w14:paraId="2D44A8F2" w14:textId="77777777" w:rsidR="00AA6903" w:rsidRPr="00AA6903" w:rsidRDefault="00AA6903" w:rsidP="001D3170">
            <w:pPr>
              <w:rPr>
                <w:color w:val="000000"/>
              </w:rPr>
            </w:pPr>
          </w:p>
        </w:tc>
        <w:tc>
          <w:tcPr>
            <w:tcW w:w="2936" w:type="pct"/>
            <w:shd w:val="clear" w:color="auto" w:fill="auto"/>
            <w:vAlign w:val="center"/>
          </w:tcPr>
          <w:p w14:paraId="3E120D2D" w14:textId="77777777" w:rsidR="00AA6903" w:rsidRPr="00AA6903" w:rsidRDefault="00AA6903" w:rsidP="001D3170">
            <w:pPr>
              <w:rPr>
                <w:color w:val="000000"/>
                <w:lang w:val="es-ES"/>
              </w:rPr>
            </w:pPr>
          </w:p>
        </w:tc>
        <w:tc>
          <w:tcPr>
            <w:tcW w:w="889" w:type="pct"/>
            <w:shd w:val="clear" w:color="auto" w:fill="auto"/>
            <w:vAlign w:val="center"/>
          </w:tcPr>
          <w:p w14:paraId="55905934" w14:textId="77777777" w:rsidR="00AA6903" w:rsidRPr="00AA6903" w:rsidRDefault="00AA6903" w:rsidP="001D3170">
            <w:pPr>
              <w:rPr>
                <w:color w:val="000000"/>
                <w:lang w:val="es-ES"/>
              </w:rPr>
            </w:pPr>
          </w:p>
        </w:tc>
      </w:tr>
      <w:tr w:rsidR="00AA6903" w14:paraId="30F4556F" w14:textId="77777777" w:rsidTr="00B33CB9">
        <w:trPr>
          <w:gridAfter w:val="1"/>
          <w:wAfter w:w="877" w:type="pct"/>
          <w:trHeight w:val="320"/>
        </w:trPr>
        <w:tc>
          <w:tcPr>
            <w:tcW w:w="298" w:type="pct"/>
            <w:shd w:val="clear" w:color="auto" w:fill="auto"/>
            <w:vAlign w:val="center"/>
          </w:tcPr>
          <w:p w14:paraId="2A52FDDD" w14:textId="77777777" w:rsidR="00AA6903" w:rsidRPr="00AA6903" w:rsidRDefault="00AA6903" w:rsidP="001D3170">
            <w:pPr>
              <w:rPr>
                <w:color w:val="000000"/>
              </w:rPr>
            </w:pPr>
            <w:r w:rsidRPr="00AA6903">
              <w:rPr>
                <w:color w:val="000000"/>
              </w:rPr>
              <w:t>2018</w:t>
            </w:r>
          </w:p>
        </w:tc>
        <w:tc>
          <w:tcPr>
            <w:tcW w:w="2936" w:type="pct"/>
            <w:shd w:val="clear" w:color="auto" w:fill="auto"/>
            <w:vAlign w:val="center"/>
          </w:tcPr>
          <w:p w14:paraId="4CE1D73C" w14:textId="77777777" w:rsidR="00AA6903" w:rsidRPr="00AA6903" w:rsidRDefault="00AA6903" w:rsidP="001D3170">
            <w:pPr>
              <w:rPr>
                <w:color w:val="000000"/>
              </w:rPr>
            </w:pPr>
            <w:r w:rsidRPr="00AA6903">
              <w:rPr>
                <w:color w:val="000000"/>
              </w:rPr>
              <w:t xml:space="preserve">Guatemala City, and </w:t>
            </w:r>
            <w:proofErr w:type="spellStart"/>
            <w:r w:rsidRPr="00AA6903">
              <w:rPr>
                <w:color w:val="000000"/>
              </w:rPr>
              <w:t>Cuilpapa</w:t>
            </w:r>
            <w:proofErr w:type="spellEnd"/>
            <w:r w:rsidRPr="00AA6903">
              <w:rPr>
                <w:color w:val="000000"/>
              </w:rPr>
              <w:t xml:space="preserve"> region. Course Director OB Simulation aim to decrease Maternal Morbidity &amp; Mortality</w:t>
            </w:r>
          </w:p>
        </w:tc>
        <w:tc>
          <w:tcPr>
            <w:tcW w:w="889" w:type="pct"/>
            <w:shd w:val="clear" w:color="auto" w:fill="auto"/>
            <w:vAlign w:val="center"/>
          </w:tcPr>
          <w:p w14:paraId="0F0AEB5F" w14:textId="07FF023E" w:rsidR="00AA6903" w:rsidRPr="00AA6903" w:rsidRDefault="00084C4C" w:rsidP="001D3170">
            <w:pPr>
              <w:rPr>
                <w:color w:val="000000"/>
              </w:rPr>
            </w:pPr>
            <w:r>
              <w:rPr>
                <w:color w:val="000000"/>
                <w:lang w:val="es-ES"/>
              </w:rPr>
              <w:t xml:space="preserve">Guatemala City, </w:t>
            </w:r>
            <w:r w:rsidR="00AA6903" w:rsidRPr="00AA6903">
              <w:rPr>
                <w:color w:val="000000"/>
                <w:lang w:val="es-ES"/>
              </w:rPr>
              <w:t>Guatemala</w:t>
            </w:r>
          </w:p>
        </w:tc>
      </w:tr>
      <w:tr w:rsidR="00AA6903" w14:paraId="33B8EFFC" w14:textId="77777777" w:rsidTr="00B33CB9">
        <w:trPr>
          <w:gridAfter w:val="1"/>
          <w:wAfter w:w="877" w:type="pct"/>
          <w:trHeight w:val="320"/>
        </w:trPr>
        <w:tc>
          <w:tcPr>
            <w:tcW w:w="298" w:type="pct"/>
            <w:shd w:val="clear" w:color="auto" w:fill="auto"/>
            <w:vAlign w:val="center"/>
          </w:tcPr>
          <w:p w14:paraId="287E4676" w14:textId="77777777" w:rsidR="00AA6903" w:rsidRPr="00AA6903" w:rsidRDefault="00AA6903" w:rsidP="001D3170">
            <w:pPr>
              <w:rPr>
                <w:color w:val="000000"/>
              </w:rPr>
            </w:pPr>
          </w:p>
        </w:tc>
        <w:tc>
          <w:tcPr>
            <w:tcW w:w="2936" w:type="pct"/>
            <w:shd w:val="clear" w:color="auto" w:fill="auto"/>
            <w:vAlign w:val="center"/>
          </w:tcPr>
          <w:p w14:paraId="0F61ED1E" w14:textId="77777777" w:rsidR="00AA6903" w:rsidRPr="00AA6903" w:rsidRDefault="00AA6903" w:rsidP="001D3170">
            <w:pPr>
              <w:rPr>
                <w:color w:val="000000"/>
              </w:rPr>
            </w:pPr>
          </w:p>
        </w:tc>
        <w:tc>
          <w:tcPr>
            <w:tcW w:w="889" w:type="pct"/>
            <w:shd w:val="clear" w:color="auto" w:fill="auto"/>
            <w:vAlign w:val="center"/>
          </w:tcPr>
          <w:p w14:paraId="3AD25FFB" w14:textId="77777777" w:rsidR="00AA6903" w:rsidRPr="00AA6903" w:rsidRDefault="00AA6903" w:rsidP="001D3170">
            <w:pPr>
              <w:rPr>
                <w:color w:val="000000"/>
                <w:lang w:val="es-ES"/>
              </w:rPr>
            </w:pPr>
          </w:p>
        </w:tc>
      </w:tr>
      <w:tr w:rsidR="00AA6903" w:rsidRPr="00224A0B" w14:paraId="20D971CA" w14:textId="77777777" w:rsidTr="00B33CB9">
        <w:trPr>
          <w:gridAfter w:val="1"/>
          <w:wAfter w:w="877" w:type="pct"/>
          <w:trHeight w:val="320"/>
        </w:trPr>
        <w:tc>
          <w:tcPr>
            <w:tcW w:w="298" w:type="pct"/>
            <w:shd w:val="clear" w:color="auto" w:fill="auto"/>
            <w:vAlign w:val="center"/>
          </w:tcPr>
          <w:p w14:paraId="58DB5B2E" w14:textId="77777777" w:rsidR="00AA6903" w:rsidRPr="00AA6903" w:rsidRDefault="00AA6903" w:rsidP="001D3170">
            <w:pPr>
              <w:rPr>
                <w:color w:val="000000"/>
              </w:rPr>
            </w:pPr>
            <w:r w:rsidRPr="00AA6903">
              <w:rPr>
                <w:color w:val="000000"/>
              </w:rPr>
              <w:t>2018</w:t>
            </w:r>
          </w:p>
        </w:tc>
        <w:tc>
          <w:tcPr>
            <w:tcW w:w="2936" w:type="pct"/>
            <w:shd w:val="clear" w:color="auto" w:fill="auto"/>
            <w:vAlign w:val="center"/>
          </w:tcPr>
          <w:p w14:paraId="7245DC3C" w14:textId="77777777" w:rsidR="00AA6903" w:rsidRPr="00AA6903" w:rsidRDefault="00AA6903" w:rsidP="001D3170">
            <w:r w:rsidRPr="00AA6903">
              <w:t>International Society of Prenatal Diagnosis. Marginal Umbilical Cord Insertion and Adverse Perinatal Outcomes</w:t>
            </w:r>
          </w:p>
          <w:p w14:paraId="7D1ED28B" w14:textId="77777777" w:rsidR="00AA6903" w:rsidRPr="00AA6903" w:rsidRDefault="00AA6903" w:rsidP="001D3170"/>
        </w:tc>
        <w:tc>
          <w:tcPr>
            <w:tcW w:w="889" w:type="pct"/>
            <w:shd w:val="clear" w:color="auto" w:fill="auto"/>
            <w:vAlign w:val="center"/>
          </w:tcPr>
          <w:p w14:paraId="22801C4E" w14:textId="77777777" w:rsidR="00AA6903" w:rsidRPr="00AA6903" w:rsidRDefault="00AA6903" w:rsidP="001D3170">
            <w:pPr>
              <w:rPr>
                <w:color w:val="000000"/>
              </w:rPr>
            </w:pPr>
            <w:r w:rsidRPr="00AA6903">
              <w:rPr>
                <w:color w:val="000000"/>
              </w:rPr>
              <w:t>Antwerp,</w:t>
            </w:r>
          </w:p>
          <w:p w14:paraId="27CA8EEA" w14:textId="77777777" w:rsidR="00AA6903" w:rsidRPr="00AA6903" w:rsidRDefault="00AA6903" w:rsidP="001D3170">
            <w:pPr>
              <w:rPr>
                <w:color w:val="000000"/>
              </w:rPr>
            </w:pPr>
            <w:r w:rsidRPr="00AA6903">
              <w:rPr>
                <w:color w:val="000000"/>
              </w:rPr>
              <w:t>Belgium</w:t>
            </w:r>
          </w:p>
        </w:tc>
      </w:tr>
      <w:tr w:rsidR="00AA6903" w14:paraId="2014B5C4" w14:textId="77777777" w:rsidTr="00B33CB9">
        <w:trPr>
          <w:gridAfter w:val="1"/>
          <w:wAfter w:w="877" w:type="pct"/>
          <w:trHeight w:val="320"/>
        </w:trPr>
        <w:tc>
          <w:tcPr>
            <w:tcW w:w="298" w:type="pct"/>
            <w:shd w:val="clear" w:color="auto" w:fill="auto"/>
            <w:vAlign w:val="center"/>
          </w:tcPr>
          <w:p w14:paraId="50EF107F" w14:textId="77777777" w:rsidR="00AA6903" w:rsidRPr="00AA6903" w:rsidRDefault="00AA6903" w:rsidP="001D3170">
            <w:pPr>
              <w:rPr>
                <w:color w:val="000000"/>
              </w:rPr>
            </w:pPr>
            <w:r w:rsidRPr="00AA6903">
              <w:rPr>
                <w:color w:val="000000"/>
              </w:rPr>
              <w:t>2019</w:t>
            </w:r>
          </w:p>
        </w:tc>
        <w:tc>
          <w:tcPr>
            <w:tcW w:w="2936" w:type="pct"/>
            <w:shd w:val="clear" w:color="auto" w:fill="auto"/>
            <w:vAlign w:val="center"/>
          </w:tcPr>
          <w:p w14:paraId="7E58C83A" w14:textId="77777777" w:rsidR="00AA6903" w:rsidRPr="00AA6903" w:rsidRDefault="00AA6903" w:rsidP="001D3170">
            <w:r w:rsidRPr="00AA6903">
              <w:t>Society of Reproductive Investigation. Maternal Cardiac Diseases and Contraception Uptake.</w:t>
            </w:r>
          </w:p>
        </w:tc>
        <w:tc>
          <w:tcPr>
            <w:tcW w:w="889" w:type="pct"/>
            <w:shd w:val="clear" w:color="auto" w:fill="auto"/>
            <w:vAlign w:val="center"/>
          </w:tcPr>
          <w:p w14:paraId="2F064F15" w14:textId="77777777" w:rsidR="00AA6903" w:rsidRPr="00AA6903" w:rsidRDefault="00AA6903" w:rsidP="001D3170">
            <w:pPr>
              <w:rPr>
                <w:color w:val="000000"/>
              </w:rPr>
            </w:pPr>
            <w:r w:rsidRPr="00AA6903">
              <w:rPr>
                <w:color w:val="000000"/>
              </w:rPr>
              <w:t>Paris, France</w:t>
            </w:r>
          </w:p>
        </w:tc>
      </w:tr>
      <w:tr w:rsidR="00AA6903" w:rsidRPr="00224A0B" w14:paraId="466B6F8C" w14:textId="77777777" w:rsidTr="00B33CB9">
        <w:trPr>
          <w:gridAfter w:val="1"/>
          <w:wAfter w:w="877" w:type="pct"/>
          <w:trHeight w:val="320"/>
        </w:trPr>
        <w:tc>
          <w:tcPr>
            <w:tcW w:w="298" w:type="pct"/>
            <w:shd w:val="clear" w:color="auto" w:fill="auto"/>
            <w:vAlign w:val="center"/>
          </w:tcPr>
          <w:p w14:paraId="7AB8CE0E" w14:textId="77777777" w:rsidR="00AA6903" w:rsidRPr="00AA6903" w:rsidRDefault="00AA6903" w:rsidP="001D3170">
            <w:pPr>
              <w:rPr>
                <w:color w:val="000000"/>
              </w:rPr>
            </w:pPr>
            <w:r w:rsidRPr="00AA6903">
              <w:rPr>
                <w:color w:val="000000"/>
              </w:rPr>
              <w:t>2019</w:t>
            </w:r>
          </w:p>
        </w:tc>
        <w:tc>
          <w:tcPr>
            <w:tcW w:w="2936" w:type="pct"/>
            <w:shd w:val="clear" w:color="auto" w:fill="auto"/>
            <w:vAlign w:val="center"/>
          </w:tcPr>
          <w:p w14:paraId="1EC5DCA2" w14:textId="77777777" w:rsidR="00AA6903" w:rsidRPr="00AA6903" w:rsidRDefault="00AA6903" w:rsidP="001D3170">
            <w:pPr>
              <w:rPr>
                <w:color w:val="000000"/>
              </w:rPr>
            </w:pPr>
            <w:r w:rsidRPr="00AA6903">
              <w:rPr>
                <w:color w:val="000000"/>
              </w:rPr>
              <w:t>Global Outreach- Mobile Obstetrics Medical Simulation</w:t>
            </w:r>
          </w:p>
          <w:p w14:paraId="27ADFBE9" w14:textId="0C74BAFF" w:rsidR="00AA6903" w:rsidRPr="00AA6903" w:rsidRDefault="00AA6903" w:rsidP="001D3170">
            <w:pPr>
              <w:rPr>
                <w:color w:val="000000"/>
              </w:rPr>
            </w:pPr>
            <w:r w:rsidRPr="00AA6903">
              <w:rPr>
                <w:color w:val="000000"/>
              </w:rPr>
              <w:t>GO-MOMS Train The Train</w:t>
            </w:r>
            <w:r w:rsidR="00B3417B">
              <w:rPr>
                <w:color w:val="000000"/>
              </w:rPr>
              <w:t>e</w:t>
            </w:r>
            <w:r w:rsidRPr="00AA6903">
              <w:rPr>
                <w:color w:val="000000"/>
              </w:rPr>
              <w:t>r Workshop. University of San Carlos.</w:t>
            </w:r>
          </w:p>
        </w:tc>
        <w:tc>
          <w:tcPr>
            <w:tcW w:w="889" w:type="pct"/>
            <w:shd w:val="clear" w:color="auto" w:fill="auto"/>
            <w:vAlign w:val="center"/>
          </w:tcPr>
          <w:p w14:paraId="58A5D0F1" w14:textId="77777777" w:rsidR="00AA6903" w:rsidRPr="00AA6903" w:rsidRDefault="00AA6903" w:rsidP="001D3170">
            <w:pPr>
              <w:rPr>
                <w:color w:val="000000"/>
              </w:rPr>
            </w:pPr>
          </w:p>
          <w:p w14:paraId="6C4D8956" w14:textId="0BBEDC4B" w:rsidR="00AA6903" w:rsidRPr="00AA6903" w:rsidRDefault="00084C4C" w:rsidP="001D3170">
            <w:pPr>
              <w:rPr>
                <w:color w:val="000000"/>
                <w:lang w:val="es-ES"/>
              </w:rPr>
            </w:pPr>
            <w:r>
              <w:rPr>
                <w:color w:val="000000"/>
                <w:lang w:val="es-ES"/>
              </w:rPr>
              <w:t xml:space="preserve">Guatemala City, </w:t>
            </w:r>
            <w:r w:rsidR="00AA6903" w:rsidRPr="00AA6903">
              <w:rPr>
                <w:color w:val="000000"/>
                <w:lang w:val="es-ES"/>
              </w:rPr>
              <w:t>Guatemala</w:t>
            </w:r>
          </w:p>
          <w:p w14:paraId="759A95A2" w14:textId="77777777" w:rsidR="00AA6903" w:rsidRPr="00AA6903" w:rsidRDefault="00AA6903" w:rsidP="001D3170">
            <w:pPr>
              <w:rPr>
                <w:color w:val="000000"/>
              </w:rPr>
            </w:pPr>
          </w:p>
        </w:tc>
      </w:tr>
      <w:tr w:rsidR="00AA6903" w14:paraId="64A2E3F7" w14:textId="77777777" w:rsidTr="00B33CB9">
        <w:trPr>
          <w:gridAfter w:val="1"/>
          <w:wAfter w:w="877" w:type="pct"/>
          <w:trHeight w:val="320"/>
        </w:trPr>
        <w:tc>
          <w:tcPr>
            <w:tcW w:w="298" w:type="pct"/>
            <w:shd w:val="clear" w:color="auto" w:fill="auto"/>
            <w:vAlign w:val="center"/>
          </w:tcPr>
          <w:p w14:paraId="22A325E7" w14:textId="77777777" w:rsidR="00AA6903" w:rsidRPr="00AA6903" w:rsidRDefault="00AA6903" w:rsidP="001D3170">
            <w:pPr>
              <w:rPr>
                <w:color w:val="000000"/>
              </w:rPr>
            </w:pPr>
            <w:r w:rsidRPr="00AA6903">
              <w:rPr>
                <w:color w:val="000000"/>
              </w:rPr>
              <w:t>2019</w:t>
            </w:r>
          </w:p>
          <w:p w14:paraId="67F1D2CD" w14:textId="77777777" w:rsidR="00AA6903" w:rsidRPr="00AA6903" w:rsidRDefault="00AA6903" w:rsidP="001D3170">
            <w:pPr>
              <w:rPr>
                <w:color w:val="000000"/>
              </w:rPr>
            </w:pPr>
          </w:p>
        </w:tc>
        <w:tc>
          <w:tcPr>
            <w:tcW w:w="2936" w:type="pct"/>
            <w:shd w:val="clear" w:color="auto" w:fill="auto"/>
            <w:vAlign w:val="center"/>
          </w:tcPr>
          <w:p w14:paraId="4330F20A" w14:textId="77777777" w:rsidR="00AA6903" w:rsidRPr="00AA6903" w:rsidRDefault="00AA6903" w:rsidP="001D3170">
            <w:pPr>
              <w:rPr>
                <w:color w:val="000000"/>
              </w:rPr>
            </w:pPr>
            <w:r w:rsidRPr="00AA6903">
              <w:rPr>
                <w:color w:val="000000"/>
                <w:lang w:val="es-ES"/>
              </w:rPr>
              <w:t xml:space="preserve">Guatemala OBGYN Medical </w:t>
            </w:r>
            <w:proofErr w:type="spellStart"/>
            <w:r w:rsidRPr="00AA6903">
              <w:rPr>
                <w:color w:val="000000"/>
                <w:lang w:val="es-ES"/>
              </w:rPr>
              <w:t>Congress</w:t>
            </w:r>
            <w:proofErr w:type="spellEnd"/>
            <w:r w:rsidRPr="00AA6903">
              <w:rPr>
                <w:color w:val="000000"/>
                <w:lang w:val="es-ES"/>
              </w:rPr>
              <w:t xml:space="preserve">. </w:t>
            </w:r>
            <w:r w:rsidRPr="00AA6903">
              <w:rPr>
                <w:color w:val="000000"/>
              </w:rPr>
              <w:t>Maternal Cardiac Arrest and Perinatal Outcomes.</w:t>
            </w:r>
          </w:p>
        </w:tc>
        <w:tc>
          <w:tcPr>
            <w:tcW w:w="889" w:type="pct"/>
            <w:shd w:val="clear" w:color="auto" w:fill="auto"/>
            <w:vAlign w:val="center"/>
          </w:tcPr>
          <w:p w14:paraId="47C2553B" w14:textId="05B81A93" w:rsidR="00AA6903" w:rsidRPr="00AA6903" w:rsidRDefault="00084C4C" w:rsidP="001D3170">
            <w:pPr>
              <w:rPr>
                <w:color w:val="000000"/>
              </w:rPr>
            </w:pPr>
            <w:r>
              <w:rPr>
                <w:color w:val="000000"/>
              </w:rPr>
              <w:t xml:space="preserve">Guatemala City, </w:t>
            </w:r>
            <w:r w:rsidR="00AA6903" w:rsidRPr="00AA6903">
              <w:rPr>
                <w:color w:val="000000"/>
              </w:rPr>
              <w:t>Guatemala</w:t>
            </w:r>
          </w:p>
          <w:p w14:paraId="054C8BFC" w14:textId="77777777" w:rsidR="00AA6903" w:rsidRPr="00AA6903" w:rsidRDefault="00AA6903" w:rsidP="001D3170">
            <w:pPr>
              <w:rPr>
                <w:color w:val="000000"/>
              </w:rPr>
            </w:pPr>
          </w:p>
        </w:tc>
      </w:tr>
      <w:tr w:rsidR="00AA6903" w14:paraId="223709AF" w14:textId="77777777" w:rsidTr="00B33CB9">
        <w:trPr>
          <w:gridAfter w:val="1"/>
          <w:wAfter w:w="877" w:type="pct"/>
          <w:trHeight w:val="320"/>
        </w:trPr>
        <w:tc>
          <w:tcPr>
            <w:tcW w:w="298" w:type="pct"/>
            <w:shd w:val="clear" w:color="auto" w:fill="auto"/>
            <w:vAlign w:val="center"/>
          </w:tcPr>
          <w:p w14:paraId="58105505" w14:textId="77777777" w:rsidR="00AA6903" w:rsidRPr="00AA6903" w:rsidRDefault="00AA6903" w:rsidP="001D3170">
            <w:pPr>
              <w:rPr>
                <w:color w:val="000000"/>
              </w:rPr>
            </w:pPr>
            <w:r w:rsidRPr="00AA6903">
              <w:rPr>
                <w:color w:val="000000"/>
              </w:rPr>
              <w:t>2020</w:t>
            </w:r>
          </w:p>
        </w:tc>
        <w:tc>
          <w:tcPr>
            <w:tcW w:w="2936" w:type="pct"/>
            <w:shd w:val="clear" w:color="auto" w:fill="auto"/>
            <w:vAlign w:val="center"/>
          </w:tcPr>
          <w:p w14:paraId="059A75F0" w14:textId="77777777" w:rsidR="00AA6903" w:rsidRPr="00AA6903" w:rsidRDefault="00AA6903" w:rsidP="001D3170">
            <w:pPr>
              <w:rPr>
                <w:color w:val="000000"/>
              </w:rPr>
            </w:pPr>
            <w:r w:rsidRPr="00AA6903">
              <w:rPr>
                <w:color w:val="000000"/>
              </w:rPr>
              <w:t xml:space="preserve">Nagpur Region </w:t>
            </w:r>
            <w:r w:rsidRPr="00AA6903">
              <w:rPr>
                <w:color w:val="000000"/>
                <w:lang w:val="es-ES"/>
              </w:rPr>
              <w:t xml:space="preserve">OBGYN Medical </w:t>
            </w:r>
            <w:proofErr w:type="spellStart"/>
            <w:r w:rsidRPr="00AA6903">
              <w:rPr>
                <w:color w:val="000000"/>
                <w:lang w:val="es-ES"/>
              </w:rPr>
              <w:t>College</w:t>
            </w:r>
            <w:proofErr w:type="spellEnd"/>
            <w:r w:rsidRPr="00AA6903">
              <w:rPr>
                <w:color w:val="000000"/>
                <w:lang w:val="es-ES"/>
              </w:rPr>
              <w:t xml:space="preserve">. </w:t>
            </w:r>
            <w:r w:rsidRPr="00AA6903">
              <w:rPr>
                <w:color w:val="000000"/>
              </w:rPr>
              <w:t>Course Director OB Simulation aim to decrease Maternal Morbidity &amp; Mortality.</w:t>
            </w:r>
          </w:p>
        </w:tc>
        <w:tc>
          <w:tcPr>
            <w:tcW w:w="889" w:type="pct"/>
            <w:shd w:val="clear" w:color="auto" w:fill="auto"/>
            <w:vAlign w:val="center"/>
          </w:tcPr>
          <w:p w14:paraId="054C7F0C" w14:textId="77777777" w:rsidR="00084C4C" w:rsidRDefault="00084C4C" w:rsidP="001D3170">
            <w:pPr>
              <w:rPr>
                <w:color w:val="000000"/>
              </w:rPr>
            </w:pPr>
          </w:p>
          <w:p w14:paraId="11AB38DB" w14:textId="4B6F3B8D" w:rsidR="00AA6903" w:rsidRPr="00AA6903" w:rsidRDefault="00084C4C" w:rsidP="001D3170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Nagput</w:t>
            </w:r>
            <w:proofErr w:type="spellEnd"/>
            <w:r>
              <w:rPr>
                <w:color w:val="000000"/>
              </w:rPr>
              <w:t xml:space="preserve">, </w:t>
            </w:r>
            <w:r w:rsidR="00AA6903" w:rsidRPr="00AA6903">
              <w:rPr>
                <w:color w:val="000000"/>
              </w:rPr>
              <w:t>India</w:t>
            </w:r>
          </w:p>
          <w:p w14:paraId="70B0D3AA" w14:textId="77777777" w:rsidR="00AA6903" w:rsidRPr="00AA6903" w:rsidRDefault="00AA6903" w:rsidP="001D3170">
            <w:pPr>
              <w:rPr>
                <w:color w:val="000000"/>
              </w:rPr>
            </w:pPr>
          </w:p>
          <w:p w14:paraId="4AB5241B" w14:textId="77777777" w:rsidR="00AA6903" w:rsidRPr="00AA6903" w:rsidRDefault="00AA6903" w:rsidP="001D3170">
            <w:pPr>
              <w:rPr>
                <w:color w:val="000000"/>
              </w:rPr>
            </w:pPr>
          </w:p>
        </w:tc>
      </w:tr>
      <w:tr w:rsidR="00AA6903" w:rsidRPr="00224A0B" w14:paraId="43ECA967" w14:textId="77777777" w:rsidTr="00B33CB9">
        <w:trPr>
          <w:gridAfter w:val="1"/>
          <w:wAfter w:w="877" w:type="pct"/>
          <w:trHeight w:val="895"/>
        </w:trPr>
        <w:tc>
          <w:tcPr>
            <w:tcW w:w="298" w:type="pct"/>
            <w:shd w:val="clear" w:color="auto" w:fill="auto"/>
            <w:vAlign w:val="center"/>
          </w:tcPr>
          <w:p w14:paraId="347B4B4D" w14:textId="77777777" w:rsidR="00AA6903" w:rsidRPr="00AA6903" w:rsidRDefault="00AA6903" w:rsidP="001D3170">
            <w:pPr>
              <w:rPr>
                <w:color w:val="000000"/>
              </w:rPr>
            </w:pPr>
            <w:r w:rsidRPr="00AA6903">
              <w:rPr>
                <w:color w:val="000000"/>
              </w:rPr>
              <w:t>2020</w:t>
            </w:r>
          </w:p>
        </w:tc>
        <w:tc>
          <w:tcPr>
            <w:tcW w:w="2936" w:type="pct"/>
            <w:shd w:val="clear" w:color="auto" w:fill="auto"/>
            <w:vAlign w:val="center"/>
          </w:tcPr>
          <w:p w14:paraId="7904A2CF" w14:textId="77777777" w:rsidR="00AA6903" w:rsidRPr="00AA6903" w:rsidRDefault="00AA6903" w:rsidP="001D3170">
            <w:pPr>
              <w:rPr>
                <w:color w:val="000000"/>
              </w:rPr>
            </w:pPr>
            <w:r w:rsidRPr="00AA6903">
              <w:rPr>
                <w:color w:val="000000"/>
              </w:rPr>
              <w:t>Gujarat Region Global Outreach- Mobile Obstetrics Medical Simulation. “GO-MOMS Train The Trainor Workshop.</w:t>
            </w:r>
          </w:p>
        </w:tc>
        <w:tc>
          <w:tcPr>
            <w:tcW w:w="889" w:type="pct"/>
            <w:shd w:val="clear" w:color="auto" w:fill="auto"/>
            <w:vAlign w:val="center"/>
          </w:tcPr>
          <w:p w14:paraId="41E6D73C" w14:textId="626BCB12" w:rsidR="00AA6903" w:rsidRPr="00AA6903" w:rsidRDefault="00084C4C" w:rsidP="001D3170">
            <w:pPr>
              <w:rPr>
                <w:color w:val="000000"/>
                <w:lang w:val="es-ES"/>
              </w:rPr>
            </w:pPr>
            <w:proofErr w:type="spellStart"/>
            <w:r>
              <w:rPr>
                <w:color w:val="000000"/>
                <w:lang w:val="es-ES"/>
              </w:rPr>
              <w:t>Gujarat</w:t>
            </w:r>
            <w:proofErr w:type="spellEnd"/>
            <w:r>
              <w:rPr>
                <w:color w:val="000000"/>
                <w:lang w:val="es-ES"/>
              </w:rPr>
              <w:t xml:space="preserve">, </w:t>
            </w:r>
            <w:r w:rsidR="00AA6903" w:rsidRPr="00AA6903">
              <w:rPr>
                <w:color w:val="000000"/>
                <w:lang w:val="es-ES"/>
              </w:rPr>
              <w:t>India</w:t>
            </w:r>
          </w:p>
          <w:p w14:paraId="4FDBF256" w14:textId="77777777" w:rsidR="00AA6903" w:rsidRPr="00AA6903" w:rsidRDefault="00AA6903" w:rsidP="001D3170">
            <w:pPr>
              <w:rPr>
                <w:color w:val="000000"/>
              </w:rPr>
            </w:pPr>
          </w:p>
        </w:tc>
      </w:tr>
      <w:tr w:rsidR="00AA6903" w14:paraId="33CE298C" w14:textId="77777777" w:rsidTr="00B33CB9">
        <w:trPr>
          <w:gridAfter w:val="1"/>
          <w:wAfter w:w="877" w:type="pct"/>
          <w:trHeight w:val="320"/>
        </w:trPr>
        <w:tc>
          <w:tcPr>
            <w:tcW w:w="298" w:type="pct"/>
            <w:shd w:val="clear" w:color="auto" w:fill="auto"/>
            <w:vAlign w:val="center"/>
          </w:tcPr>
          <w:p w14:paraId="692BBE4A" w14:textId="77777777" w:rsidR="00AA6903" w:rsidRPr="00AA6903" w:rsidRDefault="00AA6903" w:rsidP="001D3170">
            <w:pPr>
              <w:rPr>
                <w:color w:val="000000"/>
              </w:rPr>
            </w:pPr>
            <w:r w:rsidRPr="00AA6903">
              <w:rPr>
                <w:color w:val="000000"/>
              </w:rPr>
              <w:t>2020</w:t>
            </w:r>
          </w:p>
        </w:tc>
        <w:tc>
          <w:tcPr>
            <w:tcW w:w="2936" w:type="pct"/>
            <w:shd w:val="clear" w:color="auto" w:fill="auto"/>
            <w:vAlign w:val="center"/>
          </w:tcPr>
          <w:p w14:paraId="4E300FF9" w14:textId="77777777" w:rsidR="00AA6903" w:rsidRPr="00AA6903" w:rsidRDefault="00AA6903" w:rsidP="001D3170">
            <w:pPr>
              <w:rPr>
                <w:color w:val="000000"/>
              </w:rPr>
            </w:pPr>
            <w:proofErr w:type="spellStart"/>
            <w:r w:rsidRPr="00AA6903">
              <w:rPr>
                <w:color w:val="000000"/>
              </w:rPr>
              <w:t>Sanjivani</w:t>
            </w:r>
            <w:proofErr w:type="spellEnd"/>
            <w:r w:rsidRPr="00AA6903">
              <w:rPr>
                <w:color w:val="000000"/>
              </w:rPr>
              <w:t xml:space="preserve"> Hospital </w:t>
            </w:r>
            <w:proofErr w:type="spellStart"/>
            <w:r w:rsidRPr="00AA6903">
              <w:rPr>
                <w:color w:val="000000"/>
              </w:rPr>
              <w:t>Hathikhana</w:t>
            </w:r>
            <w:proofErr w:type="spellEnd"/>
            <w:r w:rsidRPr="00AA6903">
              <w:rPr>
                <w:color w:val="000000"/>
              </w:rPr>
              <w:t xml:space="preserve"> </w:t>
            </w:r>
            <w:proofErr w:type="spellStart"/>
            <w:r w:rsidRPr="00AA6903">
              <w:rPr>
                <w:color w:val="000000"/>
              </w:rPr>
              <w:t>Dharampur</w:t>
            </w:r>
            <w:proofErr w:type="spellEnd"/>
            <w:r w:rsidRPr="00AA6903">
              <w:rPr>
                <w:color w:val="000000"/>
              </w:rPr>
              <w:t>. Maternal Cardiac Disease:  A Multidisciplinary Approach.</w:t>
            </w:r>
          </w:p>
        </w:tc>
        <w:tc>
          <w:tcPr>
            <w:tcW w:w="889" w:type="pct"/>
            <w:shd w:val="clear" w:color="auto" w:fill="auto"/>
            <w:vAlign w:val="center"/>
          </w:tcPr>
          <w:p w14:paraId="24E19D4C" w14:textId="75331992" w:rsidR="00AA6903" w:rsidRPr="00AA6903" w:rsidRDefault="00084C4C" w:rsidP="001D3170">
            <w:pPr>
              <w:rPr>
                <w:color w:val="000000"/>
                <w:lang w:val="es-ES"/>
              </w:rPr>
            </w:pPr>
            <w:proofErr w:type="spellStart"/>
            <w:r>
              <w:rPr>
                <w:color w:val="000000"/>
                <w:lang w:val="es-ES"/>
              </w:rPr>
              <w:t>Ahmedabad</w:t>
            </w:r>
            <w:proofErr w:type="spellEnd"/>
            <w:r>
              <w:rPr>
                <w:color w:val="000000"/>
                <w:lang w:val="es-ES"/>
              </w:rPr>
              <w:t xml:space="preserve">, </w:t>
            </w:r>
            <w:r w:rsidR="00AA6903" w:rsidRPr="00AA6903">
              <w:rPr>
                <w:color w:val="000000"/>
                <w:lang w:val="es-ES"/>
              </w:rPr>
              <w:t>India</w:t>
            </w:r>
          </w:p>
          <w:p w14:paraId="7E5C3E47" w14:textId="77777777" w:rsidR="00AA6903" w:rsidRPr="00AA6903" w:rsidRDefault="00AA6903" w:rsidP="001D3170">
            <w:pPr>
              <w:rPr>
                <w:color w:val="000000"/>
                <w:lang w:val="es-ES"/>
              </w:rPr>
            </w:pPr>
          </w:p>
        </w:tc>
      </w:tr>
      <w:tr w:rsidR="00AA6903" w14:paraId="617174F2" w14:textId="77777777" w:rsidTr="00B33CB9">
        <w:trPr>
          <w:gridAfter w:val="1"/>
          <w:wAfter w:w="877" w:type="pct"/>
          <w:trHeight w:val="320"/>
        </w:trPr>
        <w:tc>
          <w:tcPr>
            <w:tcW w:w="298" w:type="pct"/>
            <w:shd w:val="clear" w:color="auto" w:fill="auto"/>
            <w:vAlign w:val="center"/>
          </w:tcPr>
          <w:p w14:paraId="08A1C6F3" w14:textId="77777777" w:rsidR="00084C4C" w:rsidRDefault="00084C4C" w:rsidP="001D3170">
            <w:pPr>
              <w:rPr>
                <w:color w:val="000000"/>
              </w:rPr>
            </w:pPr>
          </w:p>
          <w:p w14:paraId="071CAE2A" w14:textId="4468EEE6" w:rsidR="00AA6903" w:rsidRPr="00AA6903" w:rsidRDefault="00AA6903" w:rsidP="001D3170">
            <w:pPr>
              <w:rPr>
                <w:color w:val="000000"/>
              </w:rPr>
            </w:pPr>
            <w:r w:rsidRPr="00AA6903">
              <w:rPr>
                <w:color w:val="000000"/>
              </w:rPr>
              <w:lastRenderedPageBreak/>
              <w:t xml:space="preserve">2020  </w:t>
            </w:r>
          </w:p>
        </w:tc>
        <w:tc>
          <w:tcPr>
            <w:tcW w:w="2936" w:type="pct"/>
            <w:shd w:val="clear" w:color="auto" w:fill="auto"/>
            <w:vAlign w:val="center"/>
          </w:tcPr>
          <w:p w14:paraId="53883B56" w14:textId="77777777" w:rsidR="00B1435E" w:rsidRDefault="00B1435E" w:rsidP="001D3170">
            <w:pPr>
              <w:rPr>
                <w:color w:val="000000"/>
              </w:rPr>
            </w:pPr>
          </w:p>
          <w:p w14:paraId="72522D9D" w14:textId="514EB525" w:rsidR="00AA6903" w:rsidRPr="00AA6903" w:rsidRDefault="00AA6903" w:rsidP="001D3170">
            <w:pPr>
              <w:rPr>
                <w:color w:val="000000"/>
              </w:rPr>
            </w:pPr>
            <w:r w:rsidRPr="00AA6903">
              <w:rPr>
                <w:color w:val="000000"/>
              </w:rPr>
              <w:lastRenderedPageBreak/>
              <w:t xml:space="preserve">Telomeres length as a biomarker of Pregnancy Life span. Vancouver, Canada  </w:t>
            </w:r>
          </w:p>
        </w:tc>
        <w:tc>
          <w:tcPr>
            <w:tcW w:w="889" w:type="pct"/>
            <w:shd w:val="clear" w:color="auto" w:fill="auto"/>
            <w:vAlign w:val="center"/>
          </w:tcPr>
          <w:p w14:paraId="34C430D5" w14:textId="77777777" w:rsidR="00084C4C" w:rsidRDefault="00084C4C" w:rsidP="001D3170">
            <w:pPr>
              <w:rPr>
                <w:color w:val="000000"/>
              </w:rPr>
            </w:pPr>
          </w:p>
          <w:p w14:paraId="4F3E256A" w14:textId="77777777" w:rsidR="00AA6903" w:rsidRDefault="00084C4C" w:rsidP="001D3170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Vancouver, </w:t>
            </w:r>
            <w:r w:rsidR="00AA6903" w:rsidRPr="00AA6903">
              <w:rPr>
                <w:color w:val="000000"/>
              </w:rPr>
              <w:t>Canada</w:t>
            </w:r>
          </w:p>
          <w:p w14:paraId="55ACCE41" w14:textId="190E28C1" w:rsidR="00084C4C" w:rsidRPr="00AA6903" w:rsidRDefault="00084C4C" w:rsidP="001D3170">
            <w:pPr>
              <w:rPr>
                <w:color w:val="000000"/>
              </w:rPr>
            </w:pPr>
          </w:p>
        </w:tc>
      </w:tr>
      <w:tr w:rsidR="00AA6903" w14:paraId="304C774D" w14:textId="77777777" w:rsidTr="00B33CB9">
        <w:trPr>
          <w:gridAfter w:val="1"/>
          <w:wAfter w:w="877" w:type="pct"/>
          <w:trHeight w:val="320"/>
        </w:trPr>
        <w:tc>
          <w:tcPr>
            <w:tcW w:w="298" w:type="pct"/>
            <w:shd w:val="clear" w:color="auto" w:fill="auto"/>
            <w:vAlign w:val="center"/>
          </w:tcPr>
          <w:p w14:paraId="58A03FE1" w14:textId="77777777" w:rsidR="00AA6903" w:rsidRPr="00AA6903" w:rsidRDefault="00AA6903" w:rsidP="001D3170">
            <w:pPr>
              <w:rPr>
                <w:color w:val="000000"/>
              </w:rPr>
            </w:pPr>
            <w:r w:rsidRPr="00AA6903">
              <w:rPr>
                <w:color w:val="000000"/>
              </w:rPr>
              <w:lastRenderedPageBreak/>
              <w:t>2021</w:t>
            </w:r>
          </w:p>
        </w:tc>
        <w:tc>
          <w:tcPr>
            <w:tcW w:w="2936" w:type="pct"/>
            <w:shd w:val="clear" w:color="auto" w:fill="auto"/>
            <w:vAlign w:val="center"/>
          </w:tcPr>
          <w:p w14:paraId="16BF7E05" w14:textId="688CAA88" w:rsidR="00AA6903" w:rsidRPr="00AA6903" w:rsidRDefault="00AA6903" w:rsidP="001D3170">
            <w:pPr>
              <w:rPr>
                <w:color w:val="000000"/>
              </w:rPr>
            </w:pPr>
            <w:proofErr w:type="spellStart"/>
            <w:r w:rsidRPr="00AA6903">
              <w:rPr>
                <w:color w:val="000000"/>
              </w:rPr>
              <w:t>Seracare</w:t>
            </w:r>
            <w:proofErr w:type="spellEnd"/>
            <w:r w:rsidRPr="00AA6903">
              <w:rPr>
                <w:color w:val="000000"/>
              </w:rPr>
              <w:t xml:space="preserve">/ LGC </w:t>
            </w:r>
            <w:r w:rsidR="001D3170">
              <w:rPr>
                <w:color w:val="000000"/>
              </w:rPr>
              <w:t xml:space="preserve">Non Invasive Prenatal Genetic Testing </w:t>
            </w:r>
            <w:r w:rsidRPr="00AA6903">
              <w:rPr>
                <w:color w:val="000000"/>
              </w:rPr>
              <w:t xml:space="preserve">Webinar </w:t>
            </w:r>
          </w:p>
        </w:tc>
        <w:tc>
          <w:tcPr>
            <w:tcW w:w="889" w:type="pct"/>
            <w:shd w:val="clear" w:color="auto" w:fill="auto"/>
            <w:vAlign w:val="center"/>
          </w:tcPr>
          <w:p w14:paraId="4B525324" w14:textId="77777777" w:rsidR="00AA6903" w:rsidRPr="00AA6903" w:rsidRDefault="00AA6903" w:rsidP="001D3170">
            <w:pPr>
              <w:rPr>
                <w:color w:val="000000"/>
              </w:rPr>
            </w:pPr>
            <w:r w:rsidRPr="00AA6903">
              <w:rPr>
                <w:color w:val="000000"/>
              </w:rPr>
              <w:t>London, UK</w:t>
            </w:r>
          </w:p>
        </w:tc>
      </w:tr>
      <w:tr w:rsidR="00AA6903" w:rsidRPr="00224A0B" w14:paraId="32191DC5" w14:textId="77777777" w:rsidTr="00B33CB9">
        <w:trPr>
          <w:gridAfter w:val="1"/>
          <w:wAfter w:w="877" w:type="pct"/>
          <w:trHeight w:val="320"/>
        </w:trPr>
        <w:tc>
          <w:tcPr>
            <w:tcW w:w="298" w:type="pct"/>
            <w:shd w:val="clear" w:color="auto" w:fill="auto"/>
            <w:vAlign w:val="center"/>
          </w:tcPr>
          <w:p w14:paraId="3E0D5212" w14:textId="2A81F8BA" w:rsidR="00AA6903" w:rsidRPr="00AA6903" w:rsidRDefault="00B33CB9" w:rsidP="001D3170">
            <w:pPr>
              <w:rPr>
                <w:color w:val="000000"/>
              </w:rPr>
            </w:pPr>
            <w:r>
              <w:rPr>
                <w:color w:val="000000"/>
              </w:rPr>
              <w:t>2020</w:t>
            </w:r>
          </w:p>
        </w:tc>
        <w:tc>
          <w:tcPr>
            <w:tcW w:w="2936" w:type="pct"/>
            <w:shd w:val="clear" w:color="auto" w:fill="auto"/>
            <w:vAlign w:val="center"/>
          </w:tcPr>
          <w:p w14:paraId="72FFFEAE" w14:textId="77777777" w:rsidR="00B1435E" w:rsidRDefault="00B1435E" w:rsidP="001D3170">
            <w:pPr>
              <w:rPr>
                <w:color w:val="000000"/>
              </w:rPr>
            </w:pPr>
          </w:p>
          <w:p w14:paraId="2012594D" w14:textId="5263F969" w:rsidR="00AA6903" w:rsidRPr="00AA6903" w:rsidRDefault="00AA6903" w:rsidP="001D3170">
            <w:pPr>
              <w:rPr>
                <w:color w:val="000000"/>
              </w:rPr>
            </w:pPr>
            <w:r w:rsidRPr="00AA6903">
              <w:rPr>
                <w:color w:val="000000"/>
              </w:rPr>
              <w:t xml:space="preserve">Recurrence of Atrial </w:t>
            </w:r>
            <w:proofErr w:type="spellStart"/>
            <w:r w:rsidRPr="00AA6903">
              <w:rPr>
                <w:color w:val="000000"/>
              </w:rPr>
              <w:t>Mixoma</w:t>
            </w:r>
            <w:proofErr w:type="spellEnd"/>
            <w:r w:rsidRPr="00AA6903">
              <w:rPr>
                <w:color w:val="000000"/>
              </w:rPr>
              <w:t xml:space="preserve"> in Pregnancy with Favorable Perinatal outcomes: Importance of a Heart Team. International Congress on Cardiac Problems in Pregnancy (CPP)</w:t>
            </w:r>
          </w:p>
        </w:tc>
        <w:tc>
          <w:tcPr>
            <w:tcW w:w="889" w:type="pct"/>
            <w:shd w:val="clear" w:color="auto" w:fill="auto"/>
            <w:vAlign w:val="center"/>
          </w:tcPr>
          <w:p w14:paraId="7AF8B3DD" w14:textId="66686B9B" w:rsidR="00AA6903" w:rsidRPr="00AA6903" w:rsidRDefault="00D238CF" w:rsidP="001D3170">
            <w:pPr>
              <w:rPr>
                <w:color w:val="000000"/>
              </w:rPr>
            </w:pPr>
            <w:r>
              <w:rPr>
                <w:color w:val="000000"/>
              </w:rPr>
              <w:t xml:space="preserve">Porto, </w:t>
            </w:r>
            <w:r w:rsidR="00AA6903" w:rsidRPr="00AA6903">
              <w:rPr>
                <w:color w:val="000000"/>
              </w:rPr>
              <w:t>Portugal</w:t>
            </w:r>
          </w:p>
        </w:tc>
      </w:tr>
      <w:tr w:rsidR="00AA6903" w14:paraId="0F54F18C" w14:textId="77777777" w:rsidTr="00B33CB9">
        <w:trPr>
          <w:gridAfter w:val="1"/>
          <w:wAfter w:w="877" w:type="pct"/>
          <w:trHeight w:val="320"/>
        </w:trPr>
        <w:tc>
          <w:tcPr>
            <w:tcW w:w="298" w:type="pct"/>
            <w:shd w:val="clear" w:color="auto" w:fill="auto"/>
            <w:vAlign w:val="center"/>
          </w:tcPr>
          <w:p w14:paraId="0897EB68" w14:textId="77777777" w:rsidR="00AA6903" w:rsidRPr="00AA6903" w:rsidRDefault="00AA6903" w:rsidP="001D3170">
            <w:pPr>
              <w:rPr>
                <w:color w:val="000000"/>
              </w:rPr>
            </w:pPr>
            <w:r w:rsidRPr="00AA6903">
              <w:rPr>
                <w:color w:val="000000"/>
              </w:rPr>
              <w:t xml:space="preserve">2021   </w:t>
            </w:r>
          </w:p>
        </w:tc>
        <w:tc>
          <w:tcPr>
            <w:tcW w:w="2936" w:type="pct"/>
            <w:shd w:val="clear" w:color="auto" w:fill="auto"/>
            <w:vAlign w:val="center"/>
          </w:tcPr>
          <w:p w14:paraId="472EAA48" w14:textId="3EAE9A92" w:rsidR="00AA6903" w:rsidRPr="00AA6903" w:rsidRDefault="00B1435E" w:rsidP="001D3170">
            <w:pPr>
              <w:rPr>
                <w:color w:val="000000"/>
              </w:rPr>
            </w:pPr>
            <w:r w:rsidRPr="00AA6903">
              <w:rPr>
                <w:color w:val="000000"/>
              </w:rPr>
              <w:t>Pregnancy and</w:t>
            </w:r>
            <w:r w:rsidR="00AA6903" w:rsidRPr="00AA6903">
              <w:rPr>
                <w:color w:val="000000"/>
              </w:rPr>
              <w:t xml:space="preserve"> C</w:t>
            </w:r>
            <w:r>
              <w:rPr>
                <w:color w:val="000000"/>
              </w:rPr>
              <w:t>o</w:t>
            </w:r>
            <w:r w:rsidR="00AA6903" w:rsidRPr="00AA6903">
              <w:rPr>
                <w:color w:val="000000"/>
              </w:rPr>
              <w:t xml:space="preserve">vid-19 </w:t>
            </w:r>
            <w:r>
              <w:rPr>
                <w:color w:val="000000"/>
              </w:rPr>
              <w:t>I</w:t>
            </w:r>
            <w:r w:rsidR="00AA6903" w:rsidRPr="00AA6903">
              <w:rPr>
                <w:color w:val="000000"/>
              </w:rPr>
              <w:t>nfection</w:t>
            </w:r>
          </w:p>
        </w:tc>
        <w:tc>
          <w:tcPr>
            <w:tcW w:w="889" w:type="pct"/>
            <w:shd w:val="clear" w:color="auto" w:fill="auto"/>
            <w:vAlign w:val="center"/>
          </w:tcPr>
          <w:p w14:paraId="64475A28" w14:textId="77777777" w:rsidR="00AA6903" w:rsidRPr="00AA6903" w:rsidRDefault="00AA6903" w:rsidP="001D3170">
            <w:pPr>
              <w:rPr>
                <w:color w:val="000000"/>
              </w:rPr>
            </w:pPr>
          </w:p>
          <w:p w14:paraId="1843F4B6" w14:textId="2637C972" w:rsidR="00AA6903" w:rsidRDefault="00D238CF" w:rsidP="00D238CF">
            <w:pPr>
              <w:pStyle w:val="TableParagraph"/>
              <w:spacing w:before="1"/>
              <w:ind w:left="0"/>
              <w:rPr>
                <w:spacing w:val="-2"/>
              </w:rPr>
            </w:pPr>
            <w:r>
              <w:rPr>
                <w:spacing w:val="-2"/>
              </w:rPr>
              <w:t>Porto, Portugal</w:t>
            </w:r>
          </w:p>
          <w:p w14:paraId="4CFC8A5D" w14:textId="0B856A19" w:rsidR="00D238CF" w:rsidRPr="00D238CF" w:rsidRDefault="00D238CF" w:rsidP="00D238CF">
            <w:pPr>
              <w:rPr>
                <w:spacing w:val="-2"/>
              </w:rPr>
            </w:pPr>
          </w:p>
        </w:tc>
      </w:tr>
      <w:tr w:rsidR="00AA6903" w14:paraId="1F18827A" w14:textId="77777777" w:rsidTr="00B33CB9">
        <w:trPr>
          <w:gridAfter w:val="1"/>
          <w:wAfter w:w="877" w:type="pct"/>
          <w:trHeight w:val="320"/>
        </w:trPr>
        <w:tc>
          <w:tcPr>
            <w:tcW w:w="298" w:type="pct"/>
            <w:shd w:val="clear" w:color="auto" w:fill="auto"/>
            <w:vAlign w:val="center"/>
          </w:tcPr>
          <w:p w14:paraId="48C34094" w14:textId="77777777" w:rsidR="00AA6903" w:rsidRPr="00AA6903" w:rsidRDefault="00AA6903" w:rsidP="001D3170">
            <w:pPr>
              <w:rPr>
                <w:color w:val="000000"/>
              </w:rPr>
            </w:pPr>
            <w:r w:rsidRPr="00AA6903">
              <w:rPr>
                <w:color w:val="000000"/>
              </w:rPr>
              <w:t>2021</w:t>
            </w:r>
          </w:p>
        </w:tc>
        <w:tc>
          <w:tcPr>
            <w:tcW w:w="2936" w:type="pct"/>
            <w:shd w:val="clear" w:color="auto" w:fill="auto"/>
            <w:vAlign w:val="center"/>
          </w:tcPr>
          <w:p w14:paraId="05915ADD" w14:textId="77777777" w:rsidR="00AA6903" w:rsidRPr="00AA6903" w:rsidRDefault="00AA6903" w:rsidP="001D3170">
            <w:pPr>
              <w:rPr>
                <w:color w:val="000000"/>
              </w:rPr>
            </w:pPr>
            <w:r w:rsidRPr="00AA6903">
              <w:rPr>
                <w:color w:val="000000"/>
              </w:rPr>
              <w:t>ICU and Pregnancy PNA Covid-19</w:t>
            </w:r>
          </w:p>
        </w:tc>
        <w:tc>
          <w:tcPr>
            <w:tcW w:w="889" w:type="pct"/>
            <w:shd w:val="clear" w:color="auto" w:fill="auto"/>
            <w:vAlign w:val="center"/>
          </w:tcPr>
          <w:p w14:paraId="345795BF" w14:textId="356E8915" w:rsidR="00AA6903" w:rsidRPr="00AA6903" w:rsidRDefault="00D238CF" w:rsidP="001D3170">
            <w:pPr>
              <w:rPr>
                <w:color w:val="000000"/>
              </w:rPr>
            </w:pPr>
            <w:r>
              <w:rPr>
                <w:spacing w:val="-2"/>
              </w:rPr>
              <w:t xml:space="preserve">Almaty, </w:t>
            </w:r>
            <w:r w:rsidR="006C6758" w:rsidRPr="006C6758">
              <w:rPr>
                <w:color w:val="000000"/>
              </w:rPr>
              <w:t>Kazakhstan</w:t>
            </w:r>
          </w:p>
        </w:tc>
      </w:tr>
      <w:tr w:rsidR="00B33CB9" w14:paraId="2389C625" w14:textId="15CCFD8C" w:rsidTr="00B33CB9">
        <w:trPr>
          <w:trHeight w:val="320"/>
        </w:trPr>
        <w:tc>
          <w:tcPr>
            <w:tcW w:w="298" w:type="pct"/>
            <w:shd w:val="clear" w:color="auto" w:fill="auto"/>
            <w:vAlign w:val="center"/>
          </w:tcPr>
          <w:p w14:paraId="749B8B9D" w14:textId="77777777" w:rsidR="00DF1951" w:rsidRDefault="00DF1951" w:rsidP="00B33CB9">
            <w:pPr>
              <w:rPr>
                <w:color w:val="000000"/>
              </w:rPr>
            </w:pPr>
          </w:p>
          <w:p w14:paraId="235184B0" w14:textId="4767CFCB" w:rsidR="00B33CB9" w:rsidRDefault="00B33CB9" w:rsidP="00B33CB9">
            <w:pPr>
              <w:rPr>
                <w:color w:val="000000"/>
              </w:rPr>
            </w:pPr>
            <w:r w:rsidRPr="00B36DEF">
              <w:rPr>
                <w:color w:val="000000"/>
              </w:rPr>
              <w:t>2021</w:t>
            </w:r>
          </w:p>
          <w:p w14:paraId="2F6F0750" w14:textId="77777777" w:rsidR="00DF1951" w:rsidRDefault="00DF1951" w:rsidP="00B33CB9">
            <w:pPr>
              <w:rPr>
                <w:color w:val="000000"/>
              </w:rPr>
            </w:pPr>
          </w:p>
          <w:p w14:paraId="6202261D" w14:textId="77777777" w:rsidR="00DF1951" w:rsidRDefault="00DF1951" w:rsidP="00B33CB9">
            <w:pPr>
              <w:rPr>
                <w:color w:val="000000"/>
              </w:rPr>
            </w:pPr>
          </w:p>
          <w:p w14:paraId="3105D540" w14:textId="77777777" w:rsidR="00DF1951" w:rsidRDefault="00DF1951" w:rsidP="00B33CB9">
            <w:pPr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  <w:p w14:paraId="7A23B871" w14:textId="77777777" w:rsidR="00DF1951" w:rsidRDefault="00DF1951" w:rsidP="00B33CB9">
            <w:pPr>
              <w:rPr>
                <w:color w:val="000000"/>
              </w:rPr>
            </w:pPr>
          </w:p>
          <w:p w14:paraId="7E6B03F5" w14:textId="47D2B983" w:rsidR="00DF1951" w:rsidRPr="00AA6903" w:rsidRDefault="00DF1951" w:rsidP="00B33CB9">
            <w:pPr>
              <w:rPr>
                <w:color w:val="000000"/>
              </w:rPr>
            </w:pPr>
          </w:p>
        </w:tc>
        <w:tc>
          <w:tcPr>
            <w:tcW w:w="2936" w:type="pct"/>
            <w:shd w:val="clear" w:color="auto" w:fill="auto"/>
            <w:vAlign w:val="center"/>
          </w:tcPr>
          <w:p w14:paraId="5AF9B1E9" w14:textId="77777777" w:rsidR="00B33CB9" w:rsidRDefault="00B33CB9" w:rsidP="00B33CB9">
            <w:pPr>
              <w:rPr>
                <w:b/>
                <w:bCs/>
                <w:color w:val="000000"/>
              </w:rPr>
            </w:pPr>
            <w:r w:rsidRPr="00B36DEF">
              <w:rPr>
                <w:bCs/>
                <w:color w:val="000000"/>
              </w:rPr>
              <w:t>A novel application of an intra-aortic balloon pump as a bridge to recovery in peripartum cardiomyopathy with acute severe mitral regurgitation.</w:t>
            </w:r>
            <w:r w:rsidRPr="00B36DEF">
              <w:rPr>
                <w:color w:val="323130"/>
                <w:shd w:val="clear" w:color="auto" w:fill="FFFFFF"/>
              </w:rPr>
              <w:t xml:space="preserve"> </w:t>
            </w:r>
            <w:r w:rsidRPr="00B36DEF">
              <w:rPr>
                <w:bCs/>
                <w:color w:val="000000"/>
              </w:rPr>
              <w:t> 6th International Congress on Cardiac Problems in Pregnancy</w:t>
            </w:r>
            <w:r w:rsidRPr="00B36DEF">
              <w:rPr>
                <w:b/>
                <w:bCs/>
                <w:color w:val="000000"/>
              </w:rPr>
              <w:t> </w:t>
            </w:r>
          </w:p>
          <w:p w14:paraId="6A83C13E" w14:textId="627C7EEC" w:rsidR="00D238CF" w:rsidRPr="00AA6903" w:rsidRDefault="00D238CF" w:rsidP="00B33CB9">
            <w:pPr>
              <w:rPr>
                <w:color w:val="000000"/>
              </w:rPr>
            </w:pPr>
          </w:p>
        </w:tc>
        <w:tc>
          <w:tcPr>
            <w:tcW w:w="889" w:type="pct"/>
            <w:shd w:val="clear" w:color="auto" w:fill="auto"/>
            <w:vAlign w:val="center"/>
          </w:tcPr>
          <w:p w14:paraId="05CBE899" w14:textId="77777777" w:rsidR="00BA7C83" w:rsidRDefault="00BA7C83" w:rsidP="00BA7C83">
            <w:pPr>
              <w:pStyle w:val="TableParagraph"/>
              <w:spacing w:before="1"/>
              <w:ind w:left="0"/>
              <w:rPr>
                <w:spacing w:val="-2"/>
              </w:rPr>
            </w:pPr>
            <w:r>
              <w:rPr>
                <w:spacing w:val="-2"/>
              </w:rPr>
              <w:t>Porto, Portugal</w:t>
            </w:r>
          </w:p>
          <w:p w14:paraId="5B994F73" w14:textId="55A7148A" w:rsidR="00B33CB9" w:rsidRPr="006C6758" w:rsidRDefault="00B33CB9" w:rsidP="00B33CB9">
            <w:pPr>
              <w:rPr>
                <w:color w:val="000000"/>
              </w:rPr>
            </w:pPr>
          </w:p>
        </w:tc>
        <w:tc>
          <w:tcPr>
            <w:tcW w:w="877" w:type="pct"/>
            <w:shd w:val="clear" w:color="auto" w:fill="auto"/>
            <w:vAlign w:val="center"/>
          </w:tcPr>
          <w:p w14:paraId="7427959C" w14:textId="1C3147C2" w:rsidR="00B33CB9" w:rsidRDefault="00B33CB9" w:rsidP="00B33CB9"/>
        </w:tc>
      </w:tr>
      <w:tr w:rsidR="00D238CF" w14:paraId="21F946F3" w14:textId="77777777" w:rsidTr="00BA0331">
        <w:trPr>
          <w:gridAfter w:val="1"/>
          <w:wAfter w:w="877" w:type="pct"/>
          <w:trHeight w:val="320"/>
        </w:trPr>
        <w:tc>
          <w:tcPr>
            <w:tcW w:w="298" w:type="pct"/>
            <w:shd w:val="clear" w:color="auto" w:fill="auto"/>
          </w:tcPr>
          <w:p w14:paraId="0A523DBE" w14:textId="626FDE0B" w:rsidR="00D238CF" w:rsidRPr="00AA6903" w:rsidRDefault="00D238CF" w:rsidP="00D238CF">
            <w:pPr>
              <w:rPr>
                <w:color w:val="000000"/>
              </w:rPr>
            </w:pPr>
            <w:r>
              <w:rPr>
                <w:spacing w:val="-4"/>
              </w:rPr>
              <w:t>2021</w:t>
            </w:r>
          </w:p>
        </w:tc>
        <w:tc>
          <w:tcPr>
            <w:tcW w:w="2936" w:type="pct"/>
            <w:shd w:val="clear" w:color="auto" w:fill="auto"/>
          </w:tcPr>
          <w:p w14:paraId="0415BF59" w14:textId="77777777" w:rsidR="00D238CF" w:rsidRDefault="00D238CF" w:rsidP="00D238CF">
            <w:pPr>
              <w:rPr>
                <w:spacing w:val="-4"/>
              </w:rPr>
            </w:pPr>
            <w:r>
              <w:t>ISOG/ACOG</w:t>
            </w:r>
            <w:r>
              <w:rPr>
                <w:spacing w:val="-8"/>
              </w:rPr>
              <w:t xml:space="preserve"> </w:t>
            </w:r>
            <w:r>
              <w:t>Inaugural</w:t>
            </w:r>
            <w:r>
              <w:rPr>
                <w:spacing w:val="-8"/>
              </w:rPr>
              <w:t xml:space="preserve"> </w:t>
            </w:r>
            <w:r>
              <w:t>OBGYN</w:t>
            </w:r>
            <w:r>
              <w:rPr>
                <w:spacing w:val="-8"/>
              </w:rPr>
              <w:t xml:space="preserve"> </w:t>
            </w:r>
            <w:r>
              <w:t>Residency</w:t>
            </w:r>
            <w:r>
              <w:rPr>
                <w:spacing w:val="-8"/>
              </w:rPr>
              <w:t xml:space="preserve"> </w:t>
            </w:r>
            <w:r>
              <w:t>Program</w:t>
            </w:r>
            <w:r>
              <w:rPr>
                <w:spacing w:val="-8"/>
              </w:rPr>
              <w:t xml:space="preserve"> </w:t>
            </w:r>
            <w:r>
              <w:t xml:space="preserve">Seminaries </w:t>
            </w:r>
            <w:r>
              <w:rPr>
                <w:spacing w:val="-4"/>
              </w:rPr>
              <w:t>FGR</w:t>
            </w:r>
          </w:p>
          <w:p w14:paraId="6A743E74" w14:textId="1018021D" w:rsidR="00D238CF" w:rsidRPr="00AA6903" w:rsidRDefault="00D238CF" w:rsidP="00D238CF">
            <w:pPr>
              <w:rPr>
                <w:color w:val="000000"/>
              </w:rPr>
            </w:pPr>
          </w:p>
        </w:tc>
        <w:tc>
          <w:tcPr>
            <w:tcW w:w="889" w:type="pct"/>
            <w:shd w:val="clear" w:color="auto" w:fill="auto"/>
            <w:vAlign w:val="center"/>
          </w:tcPr>
          <w:p w14:paraId="088CDE15" w14:textId="3D2EF6FD" w:rsidR="00D238CF" w:rsidRPr="00AA6903" w:rsidRDefault="00D238CF" w:rsidP="00D238CF">
            <w:pPr>
              <w:rPr>
                <w:color w:val="000000"/>
              </w:rPr>
            </w:pPr>
            <w:r>
              <w:rPr>
                <w:color w:val="000000"/>
              </w:rPr>
              <w:t xml:space="preserve">Mumbai, </w:t>
            </w:r>
            <w:r w:rsidRPr="00AA6903">
              <w:rPr>
                <w:color w:val="000000"/>
              </w:rPr>
              <w:t>India</w:t>
            </w:r>
          </w:p>
          <w:p w14:paraId="1F307B5C" w14:textId="77777777" w:rsidR="00D238CF" w:rsidRPr="00AA6903" w:rsidRDefault="00D238CF" w:rsidP="00D238CF">
            <w:pPr>
              <w:rPr>
                <w:color w:val="000000"/>
              </w:rPr>
            </w:pPr>
          </w:p>
        </w:tc>
      </w:tr>
      <w:tr w:rsidR="00D238CF" w14:paraId="7FD54CA9" w14:textId="77777777" w:rsidTr="00BA0331">
        <w:trPr>
          <w:gridAfter w:val="1"/>
          <w:wAfter w:w="877" w:type="pct"/>
          <w:trHeight w:val="87"/>
        </w:trPr>
        <w:tc>
          <w:tcPr>
            <w:tcW w:w="298" w:type="pct"/>
            <w:shd w:val="clear" w:color="auto" w:fill="auto"/>
          </w:tcPr>
          <w:p w14:paraId="7E5BADF0" w14:textId="66C0379E" w:rsidR="00D238CF" w:rsidRPr="00AA6903" w:rsidRDefault="00D238CF" w:rsidP="00D238CF">
            <w:pPr>
              <w:rPr>
                <w:color w:val="000000"/>
              </w:rPr>
            </w:pPr>
            <w:r>
              <w:rPr>
                <w:spacing w:val="-4"/>
              </w:rPr>
              <w:t>2022</w:t>
            </w:r>
          </w:p>
        </w:tc>
        <w:tc>
          <w:tcPr>
            <w:tcW w:w="2936" w:type="pct"/>
            <w:shd w:val="clear" w:color="auto" w:fill="auto"/>
          </w:tcPr>
          <w:p w14:paraId="1E2CC9F3" w14:textId="046F12DE" w:rsidR="00D238CF" w:rsidRPr="00AA6903" w:rsidRDefault="00D238CF" w:rsidP="00D238CF">
            <w:pPr>
              <w:rPr>
                <w:color w:val="000000"/>
              </w:rPr>
            </w:pPr>
            <w:r>
              <w:t>“Picture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Scientist.”</w:t>
            </w:r>
            <w:r>
              <w:rPr>
                <w:spacing w:val="-6"/>
              </w:rPr>
              <w:t xml:space="preserve"> </w:t>
            </w:r>
            <w:r>
              <w:t>Society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Reproductive</w:t>
            </w:r>
            <w:r>
              <w:rPr>
                <w:spacing w:val="-6"/>
              </w:rPr>
              <w:t xml:space="preserve"> </w:t>
            </w:r>
            <w:r>
              <w:t>Investigation.</w:t>
            </w:r>
            <w:r>
              <w:rPr>
                <w:spacing w:val="-5"/>
              </w:rPr>
              <w:t xml:space="preserve"> </w:t>
            </w:r>
            <w:r>
              <w:t xml:space="preserve">DEI </w:t>
            </w:r>
            <w:r>
              <w:rPr>
                <w:spacing w:val="-2"/>
              </w:rPr>
              <w:t>Panel.</w:t>
            </w:r>
          </w:p>
        </w:tc>
        <w:tc>
          <w:tcPr>
            <w:tcW w:w="889" w:type="pct"/>
            <w:shd w:val="clear" w:color="auto" w:fill="auto"/>
            <w:vAlign w:val="center"/>
          </w:tcPr>
          <w:p w14:paraId="374C2933" w14:textId="5A111CC8" w:rsidR="00D238CF" w:rsidRPr="00AA6903" w:rsidRDefault="00D238CF" w:rsidP="00D238CF">
            <w:pPr>
              <w:rPr>
                <w:color w:val="000000"/>
              </w:rPr>
            </w:pPr>
            <w:r>
              <w:rPr>
                <w:color w:val="000000"/>
              </w:rPr>
              <w:t xml:space="preserve">International </w:t>
            </w:r>
            <w:r w:rsidRPr="00AA6903">
              <w:rPr>
                <w:color w:val="000000"/>
              </w:rPr>
              <w:t>Webinar</w:t>
            </w:r>
          </w:p>
        </w:tc>
      </w:tr>
    </w:tbl>
    <w:p w14:paraId="4AEF75C3" w14:textId="04D03D49" w:rsidR="002413E6" w:rsidRPr="00B36DEF" w:rsidRDefault="002413E6" w:rsidP="002413E6">
      <w:pPr>
        <w:pStyle w:val="BodyText"/>
        <w:kinsoku w:val="0"/>
        <w:overflowPunct w:val="0"/>
        <w:spacing w:before="124"/>
        <w:ind w:right="1278"/>
        <w:rPr>
          <w:b/>
          <w:sz w:val="24"/>
          <w:szCs w:val="24"/>
        </w:rPr>
      </w:pPr>
    </w:p>
    <w:p w14:paraId="7E0F09A2" w14:textId="32A47896" w:rsidR="00081D76" w:rsidRPr="00B36DEF" w:rsidRDefault="00953356" w:rsidP="00081D76">
      <w:pPr>
        <w:pBdr>
          <w:bottom w:val="single" w:sz="18" w:space="1" w:color="auto"/>
        </w:pBdr>
        <w:tabs>
          <w:tab w:val="right" w:pos="11070"/>
        </w:tabs>
        <w:spacing w:after="120"/>
        <w:ind w:right="14"/>
        <w:jc w:val="both"/>
        <w:rPr>
          <w:b/>
          <w:bCs/>
          <w:lang w:val="es-ES"/>
        </w:rPr>
      </w:pPr>
      <w:r>
        <w:rPr>
          <w:b/>
          <w:bCs/>
          <w:lang w:val="es-ES"/>
        </w:rPr>
        <w:t xml:space="preserve">INVITED </w:t>
      </w:r>
      <w:r w:rsidR="00081D76" w:rsidRPr="00B36DEF">
        <w:rPr>
          <w:b/>
          <w:bCs/>
          <w:lang w:val="es-ES"/>
        </w:rPr>
        <w:t>NATIONAL</w:t>
      </w:r>
      <w:r w:rsidR="00A64CDD">
        <w:rPr>
          <w:b/>
          <w:bCs/>
          <w:lang w:val="es-ES"/>
        </w:rPr>
        <w:t xml:space="preserve"> </w:t>
      </w:r>
      <w:r w:rsidR="00B3417B">
        <w:rPr>
          <w:b/>
          <w:bCs/>
          <w:lang w:val="es-ES"/>
        </w:rPr>
        <w:t>PRESENT</w:t>
      </w:r>
      <w:r w:rsidR="00A64CDD">
        <w:rPr>
          <w:b/>
          <w:bCs/>
          <w:lang w:val="es-ES"/>
        </w:rPr>
        <w:t>ATIONS</w:t>
      </w:r>
      <w:r w:rsidR="00081D76" w:rsidRPr="00B36DEF">
        <w:rPr>
          <w:b/>
          <w:bCs/>
          <w:lang w:val="es-ES"/>
        </w:rPr>
        <w:tab/>
      </w:r>
    </w:p>
    <w:tbl>
      <w:tblPr>
        <w:tblW w:w="4842" w:type="pct"/>
        <w:tblLook w:val="04A0" w:firstRow="1" w:lastRow="0" w:firstColumn="1" w:lastColumn="0" w:noHBand="0" w:noVBand="1"/>
      </w:tblPr>
      <w:tblGrid>
        <w:gridCol w:w="777"/>
        <w:gridCol w:w="4839"/>
        <w:gridCol w:w="1760"/>
        <w:gridCol w:w="2076"/>
      </w:tblGrid>
      <w:tr w:rsidR="007B3074" w:rsidRPr="00B36DEF" w14:paraId="2068BAE1" w14:textId="77777777" w:rsidTr="00B427B0">
        <w:trPr>
          <w:trHeight w:val="322"/>
        </w:trPr>
        <w:tc>
          <w:tcPr>
            <w:tcW w:w="411" w:type="pct"/>
            <w:shd w:val="clear" w:color="auto" w:fill="auto"/>
            <w:vAlign w:val="center"/>
            <w:hideMark/>
          </w:tcPr>
          <w:p w14:paraId="21881702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2005</w:t>
            </w:r>
          </w:p>
        </w:tc>
        <w:tc>
          <w:tcPr>
            <w:tcW w:w="2560" w:type="pct"/>
            <w:shd w:val="clear" w:color="auto" w:fill="auto"/>
            <w:vAlign w:val="center"/>
            <w:hideMark/>
          </w:tcPr>
          <w:p w14:paraId="7CE763E4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American Institute of Ultrasound in Medicine</w:t>
            </w:r>
          </w:p>
        </w:tc>
        <w:tc>
          <w:tcPr>
            <w:tcW w:w="931" w:type="pct"/>
            <w:shd w:val="clear" w:color="auto" w:fill="auto"/>
            <w:vAlign w:val="center"/>
            <w:hideMark/>
          </w:tcPr>
          <w:p w14:paraId="53F01C8F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Orlando, FL</w:t>
            </w:r>
          </w:p>
        </w:tc>
        <w:tc>
          <w:tcPr>
            <w:tcW w:w="1098" w:type="pct"/>
            <w:shd w:val="clear" w:color="auto" w:fill="auto"/>
            <w:vAlign w:val="center"/>
            <w:hideMark/>
          </w:tcPr>
          <w:p w14:paraId="3D84882B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Prenatal US session </w:t>
            </w:r>
          </w:p>
        </w:tc>
      </w:tr>
      <w:tr w:rsidR="007B3074" w:rsidRPr="00B36DEF" w14:paraId="31D780EE" w14:textId="77777777" w:rsidTr="00B427B0">
        <w:trPr>
          <w:trHeight w:val="322"/>
        </w:trPr>
        <w:tc>
          <w:tcPr>
            <w:tcW w:w="411" w:type="pct"/>
            <w:shd w:val="clear" w:color="auto" w:fill="auto"/>
            <w:vAlign w:val="center"/>
            <w:hideMark/>
          </w:tcPr>
          <w:p w14:paraId="6CD61ABC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2007</w:t>
            </w:r>
          </w:p>
        </w:tc>
        <w:tc>
          <w:tcPr>
            <w:tcW w:w="2560" w:type="pct"/>
            <w:shd w:val="clear" w:color="auto" w:fill="auto"/>
            <w:vAlign w:val="center"/>
            <w:hideMark/>
          </w:tcPr>
          <w:p w14:paraId="6CCC85B2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27th Society of Maternal-Fetal Medicine Scientific</w:t>
            </w:r>
          </w:p>
        </w:tc>
        <w:tc>
          <w:tcPr>
            <w:tcW w:w="931" w:type="pct"/>
            <w:shd w:val="clear" w:color="auto" w:fill="auto"/>
            <w:vAlign w:val="center"/>
            <w:hideMark/>
          </w:tcPr>
          <w:p w14:paraId="7D31F0FA" w14:textId="18FCDAEE" w:rsidR="002413E6" w:rsidRPr="00B36DEF" w:rsidRDefault="003B6ECD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Dallas,</w:t>
            </w:r>
            <w:r w:rsidR="00B65E57" w:rsidRPr="00B36DEF">
              <w:rPr>
                <w:color w:val="000000"/>
              </w:rPr>
              <w:t xml:space="preserve"> </w:t>
            </w:r>
            <w:r w:rsidRPr="00B36DEF">
              <w:rPr>
                <w:color w:val="000000"/>
              </w:rPr>
              <w:t>TX</w:t>
            </w:r>
          </w:p>
        </w:tc>
        <w:tc>
          <w:tcPr>
            <w:tcW w:w="1098" w:type="pct"/>
            <w:shd w:val="clear" w:color="auto" w:fill="auto"/>
            <w:vAlign w:val="center"/>
            <w:hideMark/>
          </w:tcPr>
          <w:p w14:paraId="7FF695A3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Genetic Plenary session</w:t>
            </w:r>
          </w:p>
        </w:tc>
      </w:tr>
      <w:tr w:rsidR="007B3074" w:rsidRPr="00B36DEF" w14:paraId="64F80E24" w14:textId="77777777" w:rsidTr="00B427B0">
        <w:trPr>
          <w:trHeight w:val="322"/>
        </w:trPr>
        <w:tc>
          <w:tcPr>
            <w:tcW w:w="411" w:type="pct"/>
            <w:shd w:val="clear" w:color="auto" w:fill="auto"/>
            <w:vAlign w:val="center"/>
            <w:hideMark/>
          </w:tcPr>
          <w:p w14:paraId="337A07E6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2009</w:t>
            </w:r>
          </w:p>
        </w:tc>
        <w:tc>
          <w:tcPr>
            <w:tcW w:w="2560" w:type="pct"/>
            <w:shd w:val="clear" w:color="auto" w:fill="auto"/>
            <w:vAlign w:val="center"/>
            <w:hideMark/>
          </w:tcPr>
          <w:p w14:paraId="144F01E2" w14:textId="77777777" w:rsidR="009E2B96" w:rsidRPr="00B36DEF" w:rsidRDefault="009E2B96" w:rsidP="007B3074">
            <w:pPr>
              <w:rPr>
                <w:color w:val="000000"/>
              </w:rPr>
            </w:pPr>
          </w:p>
          <w:p w14:paraId="6B8DC96F" w14:textId="25ADB6EA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NIH/NICHD Reproductive Science Development Program (RSDP) Scholar Symposium</w:t>
            </w:r>
          </w:p>
        </w:tc>
        <w:tc>
          <w:tcPr>
            <w:tcW w:w="931" w:type="pct"/>
            <w:shd w:val="clear" w:color="auto" w:fill="auto"/>
            <w:vAlign w:val="center"/>
            <w:hideMark/>
          </w:tcPr>
          <w:p w14:paraId="3975A115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Boulder, CO</w:t>
            </w:r>
          </w:p>
        </w:tc>
        <w:tc>
          <w:tcPr>
            <w:tcW w:w="1098" w:type="pct"/>
            <w:shd w:val="clear" w:color="auto" w:fill="auto"/>
            <w:vAlign w:val="center"/>
            <w:hideMark/>
          </w:tcPr>
          <w:p w14:paraId="70B182E9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Invited Speaker </w:t>
            </w:r>
          </w:p>
        </w:tc>
      </w:tr>
      <w:tr w:rsidR="007B3074" w:rsidRPr="00B36DEF" w14:paraId="059A3D40" w14:textId="77777777" w:rsidTr="00B427B0">
        <w:trPr>
          <w:trHeight w:val="322"/>
        </w:trPr>
        <w:tc>
          <w:tcPr>
            <w:tcW w:w="411" w:type="pct"/>
            <w:shd w:val="clear" w:color="auto" w:fill="auto"/>
            <w:vAlign w:val="center"/>
            <w:hideMark/>
          </w:tcPr>
          <w:p w14:paraId="1B4371B1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2012</w:t>
            </w:r>
          </w:p>
        </w:tc>
        <w:tc>
          <w:tcPr>
            <w:tcW w:w="2560" w:type="pct"/>
            <w:shd w:val="clear" w:color="auto" w:fill="auto"/>
            <w:vAlign w:val="center"/>
            <w:hideMark/>
          </w:tcPr>
          <w:p w14:paraId="341F091F" w14:textId="77777777" w:rsidR="009E2B96" w:rsidRPr="00B36DEF" w:rsidRDefault="009E2B96" w:rsidP="007B3074">
            <w:pPr>
              <w:rPr>
                <w:color w:val="000000"/>
              </w:rPr>
            </w:pPr>
          </w:p>
          <w:p w14:paraId="056D5B63" w14:textId="6386595C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NIH/NICHD Reproductive Science Development Program (RSDP) Scholar Symposium</w:t>
            </w:r>
          </w:p>
        </w:tc>
        <w:tc>
          <w:tcPr>
            <w:tcW w:w="931" w:type="pct"/>
            <w:shd w:val="clear" w:color="auto" w:fill="auto"/>
            <w:vAlign w:val="center"/>
            <w:hideMark/>
          </w:tcPr>
          <w:p w14:paraId="4F578E66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Boulder, CO</w:t>
            </w:r>
          </w:p>
        </w:tc>
        <w:tc>
          <w:tcPr>
            <w:tcW w:w="1098" w:type="pct"/>
            <w:shd w:val="clear" w:color="auto" w:fill="auto"/>
            <w:vAlign w:val="center"/>
            <w:hideMark/>
          </w:tcPr>
          <w:p w14:paraId="6CFECA0D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Invited Speaker </w:t>
            </w:r>
          </w:p>
        </w:tc>
      </w:tr>
      <w:tr w:rsidR="007B3074" w:rsidRPr="00B36DEF" w14:paraId="7216E159" w14:textId="77777777" w:rsidTr="00B427B0">
        <w:trPr>
          <w:trHeight w:val="322"/>
        </w:trPr>
        <w:tc>
          <w:tcPr>
            <w:tcW w:w="411" w:type="pct"/>
            <w:shd w:val="clear" w:color="auto" w:fill="auto"/>
            <w:vAlign w:val="center"/>
            <w:hideMark/>
          </w:tcPr>
          <w:p w14:paraId="092C82B7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2013</w:t>
            </w:r>
          </w:p>
        </w:tc>
        <w:tc>
          <w:tcPr>
            <w:tcW w:w="2560" w:type="pct"/>
            <w:shd w:val="clear" w:color="auto" w:fill="auto"/>
            <w:vAlign w:val="center"/>
            <w:hideMark/>
          </w:tcPr>
          <w:p w14:paraId="52FA3314" w14:textId="77777777" w:rsidR="009E2B96" w:rsidRPr="00B36DEF" w:rsidRDefault="009E2B96" w:rsidP="007B3074">
            <w:pPr>
              <w:rPr>
                <w:color w:val="000000"/>
              </w:rPr>
            </w:pPr>
          </w:p>
          <w:p w14:paraId="0B9F5E61" w14:textId="6F741298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33rd Society of Maternal-Fetal Medicine Scientific Meeting</w:t>
            </w:r>
          </w:p>
        </w:tc>
        <w:tc>
          <w:tcPr>
            <w:tcW w:w="931" w:type="pct"/>
            <w:shd w:val="clear" w:color="auto" w:fill="auto"/>
            <w:vAlign w:val="center"/>
            <w:hideMark/>
          </w:tcPr>
          <w:p w14:paraId="7BF4760B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San Francisco, CA</w:t>
            </w:r>
          </w:p>
        </w:tc>
        <w:tc>
          <w:tcPr>
            <w:tcW w:w="1098" w:type="pct"/>
            <w:shd w:val="clear" w:color="auto" w:fill="auto"/>
            <w:vAlign w:val="center"/>
            <w:hideMark/>
          </w:tcPr>
          <w:p w14:paraId="6C6176C9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Genetic Plenary session</w:t>
            </w:r>
          </w:p>
        </w:tc>
      </w:tr>
      <w:tr w:rsidR="007B3074" w:rsidRPr="00B36DEF" w14:paraId="37F2970B" w14:textId="77777777" w:rsidTr="00B427B0">
        <w:trPr>
          <w:trHeight w:val="322"/>
        </w:trPr>
        <w:tc>
          <w:tcPr>
            <w:tcW w:w="411" w:type="pct"/>
            <w:shd w:val="clear" w:color="auto" w:fill="auto"/>
            <w:vAlign w:val="center"/>
            <w:hideMark/>
          </w:tcPr>
          <w:p w14:paraId="72CFF58F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2014</w:t>
            </w:r>
          </w:p>
        </w:tc>
        <w:tc>
          <w:tcPr>
            <w:tcW w:w="2560" w:type="pct"/>
            <w:shd w:val="clear" w:color="auto" w:fill="auto"/>
            <w:vAlign w:val="center"/>
            <w:hideMark/>
          </w:tcPr>
          <w:p w14:paraId="34B89D48" w14:textId="77777777" w:rsidR="009E2B96" w:rsidRPr="00B36DEF" w:rsidRDefault="009E2B96" w:rsidP="007B3074">
            <w:pPr>
              <w:rPr>
                <w:color w:val="000000"/>
              </w:rPr>
            </w:pPr>
          </w:p>
          <w:p w14:paraId="2F0C743F" w14:textId="3FCCF3FA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34rd Society of Maternal-Fetal Medicine Scientific Meeting</w:t>
            </w:r>
          </w:p>
        </w:tc>
        <w:tc>
          <w:tcPr>
            <w:tcW w:w="931" w:type="pct"/>
            <w:shd w:val="clear" w:color="auto" w:fill="auto"/>
            <w:vAlign w:val="center"/>
            <w:hideMark/>
          </w:tcPr>
          <w:p w14:paraId="0BD47420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New Orleans, LA</w:t>
            </w:r>
          </w:p>
        </w:tc>
        <w:tc>
          <w:tcPr>
            <w:tcW w:w="1098" w:type="pct"/>
            <w:shd w:val="clear" w:color="auto" w:fill="auto"/>
            <w:vAlign w:val="center"/>
            <w:hideMark/>
          </w:tcPr>
          <w:p w14:paraId="70779DEE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Genetic Plenary session</w:t>
            </w:r>
          </w:p>
        </w:tc>
      </w:tr>
      <w:tr w:rsidR="007B3074" w:rsidRPr="00B36DEF" w14:paraId="07E655B2" w14:textId="77777777" w:rsidTr="00B427B0">
        <w:trPr>
          <w:trHeight w:val="634"/>
        </w:trPr>
        <w:tc>
          <w:tcPr>
            <w:tcW w:w="411" w:type="pct"/>
            <w:shd w:val="clear" w:color="auto" w:fill="auto"/>
            <w:vAlign w:val="center"/>
            <w:hideMark/>
          </w:tcPr>
          <w:p w14:paraId="43423BC0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2014</w:t>
            </w:r>
          </w:p>
        </w:tc>
        <w:tc>
          <w:tcPr>
            <w:tcW w:w="2560" w:type="pct"/>
            <w:shd w:val="clear" w:color="auto" w:fill="auto"/>
            <w:vAlign w:val="center"/>
            <w:hideMark/>
          </w:tcPr>
          <w:p w14:paraId="1A516644" w14:textId="77777777" w:rsidR="009E2B96" w:rsidRPr="00B36DEF" w:rsidRDefault="009E2B96" w:rsidP="007B3074">
            <w:pPr>
              <w:rPr>
                <w:color w:val="000000"/>
              </w:rPr>
            </w:pPr>
          </w:p>
          <w:p w14:paraId="5EFB17E1" w14:textId="2D89CB85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University of Iowa School of Medicine. Department of Obstetrics and Gynecology Grand Rounds</w:t>
            </w:r>
          </w:p>
        </w:tc>
        <w:tc>
          <w:tcPr>
            <w:tcW w:w="931" w:type="pct"/>
            <w:shd w:val="clear" w:color="auto" w:fill="auto"/>
            <w:vAlign w:val="center"/>
            <w:hideMark/>
          </w:tcPr>
          <w:p w14:paraId="61CFF87D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Iowa City, IA</w:t>
            </w:r>
          </w:p>
        </w:tc>
        <w:tc>
          <w:tcPr>
            <w:tcW w:w="1098" w:type="pct"/>
            <w:shd w:val="clear" w:color="auto" w:fill="auto"/>
            <w:vAlign w:val="center"/>
            <w:hideMark/>
          </w:tcPr>
          <w:p w14:paraId="027CC6E1" w14:textId="27DB40B6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Gues</w:t>
            </w:r>
            <w:r w:rsidR="00AA6903">
              <w:rPr>
                <w:color w:val="000000"/>
              </w:rPr>
              <w:t>t</w:t>
            </w:r>
            <w:r w:rsidRPr="00B36DEF">
              <w:rPr>
                <w:color w:val="000000"/>
              </w:rPr>
              <w:t xml:space="preserve"> Speaker</w:t>
            </w:r>
          </w:p>
        </w:tc>
      </w:tr>
      <w:tr w:rsidR="007B3074" w:rsidRPr="00B36DEF" w14:paraId="41F7F22C" w14:textId="77777777" w:rsidTr="00B427B0">
        <w:trPr>
          <w:trHeight w:val="322"/>
        </w:trPr>
        <w:tc>
          <w:tcPr>
            <w:tcW w:w="411" w:type="pct"/>
            <w:shd w:val="clear" w:color="auto" w:fill="auto"/>
            <w:vAlign w:val="center"/>
            <w:hideMark/>
          </w:tcPr>
          <w:p w14:paraId="41EFB37F" w14:textId="77777777" w:rsidR="002A5AB4" w:rsidRPr="00B36DEF" w:rsidRDefault="002A5AB4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lastRenderedPageBreak/>
              <w:t>2014</w:t>
            </w:r>
          </w:p>
          <w:p w14:paraId="17BC780C" w14:textId="13B6A92C" w:rsidR="008F7080" w:rsidRPr="00B36DEF" w:rsidRDefault="008F7080" w:rsidP="007B3074">
            <w:pPr>
              <w:rPr>
                <w:color w:val="000000"/>
              </w:rPr>
            </w:pPr>
          </w:p>
        </w:tc>
        <w:tc>
          <w:tcPr>
            <w:tcW w:w="2560" w:type="pct"/>
            <w:shd w:val="clear" w:color="auto" w:fill="auto"/>
            <w:vAlign w:val="center"/>
            <w:hideMark/>
          </w:tcPr>
          <w:p w14:paraId="3456179D" w14:textId="1BBBC8D2" w:rsidR="008F7080" w:rsidRPr="00B36DEF" w:rsidRDefault="002A5AB4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NIH/NICHD Reproducti</w:t>
            </w:r>
            <w:r w:rsidR="007B3074" w:rsidRPr="00B36DEF">
              <w:rPr>
                <w:color w:val="000000"/>
              </w:rPr>
              <w:t>ve Science Development Program (</w:t>
            </w:r>
            <w:r w:rsidRPr="00B36DEF">
              <w:rPr>
                <w:color w:val="000000"/>
              </w:rPr>
              <w:t>RSDP) Scholar Symposium</w:t>
            </w:r>
          </w:p>
        </w:tc>
        <w:tc>
          <w:tcPr>
            <w:tcW w:w="931" w:type="pct"/>
            <w:shd w:val="clear" w:color="auto" w:fill="auto"/>
            <w:vAlign w:val="center"/>
            <w:hideMark/>
          </w:tcPr>
          <w:p w14:paraId="65D49ECD" w14:textId="01853E0F" w:rsidR="00DD0EB4" w:rsidRPr="00B36DEF" w:rsidRDefault="002A5AB4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Chicago, IL</w:t>
            </w:r>
          </w:p>
        </w:tc>
        <w:tc>
          <w:tcPr>
            <w:tcW w:w="1098" w:type="pct"/>
            <w:shd w:val="clear" w:color="auto" w:fill="auto"/>
            <w:vAlign w:val="center"/>
            <w:hideMark/>
          </w:tcPr>
          <w:p w14:paraId="28DD043A" w14:textId="1A5D360B" w:rsidR="002A5AB4" w:rsidRPr="00B36DEF" w:rsidRDefault="002A5AB4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Scientific Program Director</w:t>
            </w:r>
          </w:p>
        </w:tc>
      </w:tr>
      <w:tr w:rsidR="007B3074" w:rsidRPr="00B36DEF" w14:paraId="48E51568" w14:textId="77777777" w:rsidTr="00B427B0">
        <w:trPr>
          <w:trHeight w:val="322"/>
        </w:trPr>
        <w:tc>
          <w:tcPr>
            <w:tcW w:w="411" w:type="pct"/>
            <w:shd w:val="clear" w:color="auto" w:fill="auto"/>
            <w:vAlign w:val="center"/>
          </w:tcPr>
          <w:p w14:paraId="4EC823FC" w14:textId="0CBEEDD5" w:rsidR="007B3074" w:rsidRPr="00B36DEF" w:rsidRDefault="007B3074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2015</w:t>
            </w:r>
          </w:p>
        </w:tc>
        <w:tc>
          <w:tcPr>
            <w:tcW w:w="2560" w:type="pct"/>
            <w:shd w:val="clear" w:color="auto" w:fill="auto"/>
            <w:vAlign w:val="center"/>
          </w:tcPr>
          <w:p w14:paraId="556EEE60" w14:textId="77777777" w:rsidR="009E2B96" w:rsidRPr="00B36DEF" w:rsidRDefault="009E2B96" w:rsidP="007B3074">
            <w:pPr>
              <w:rPr>
                <w:color w:val="000000"/>
              </w:rPr>
            </w:pPr>
          </w:p>
          <w:p w14:paraId="6F1964A5" w14:textId="01312541" w:rsidR="007B3074" w:rsidRPr="00B36DEF" w:rsidRDefault="007B3074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3</w:t>
            </w:r>
            <w:r w:rsidRPr="00B36DEF">
              <w:rPr>
                <w:color w:val="000000"/>
                <w:vertAlign w:val="superscript"/>
              </w:rPr>
              <w:t>rd</w:t>
            </w:r>
            <w:r w:rsidRPr="00B36DEF">
              <w:rPr>
                <w:color w:val="000000"/>
              </w:rPr>
              <w:t xml:space="preserve"> Advance on Prenatal Diagnosis Meeting. Cambridge Institute</w:t>
            </w:r>
          </w:p>
        </w:tc>
        <w:tc>
          <w:tcPr>
            <w:tcW w:w="931" w:type="pct"/>
            <w:shd w:val="clear" w:color="auto" w:fill="auto"/>
            <w:vAlign w:val="center"/>
          </w:tcPr>
          <w:p w14:paraId="3C36EF93" w14:textId="1A1DBFAA" w:rsidR="007B3074" w:rsidRPr="00B36DEF" w:rsidRDefault="007B3074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Cambridge, MA</w:t>
            </w:r>
          </w:p>
        </w:tc>
        <w:tc>
          <w:tcPr>
            <w:tcW w:w="1098" w:type="pct"/>
            <w:shd w:val="clear" w:color="auto" w:fill="auto"/>
            <w:vAlign w:val="center"/>
          </w:tcPr>
          <w:p w14:paraId="2BE9C1E4" w14:textId="77777777" w:rsidR="007B3074" w:rsidRPr="00B36DEF" w:rsidRDefault="007B3074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Keynote Speaker</w:t>
            </w:r>
          </w:p>
          <w:p w14:paraId="2291A7F5" w14:textId="77777777" w:rsidR="007B3074" w:rsidRPr="00B36DEF" w:rsidRDefault="007B3074" w:rsidP="007B3074">
            <w:pPr>
              <w:rPr>
                <w:color w:val="000000"/>
              </w:rPr>
            </w:pPr>
          </w:p>
        </w:tc>
      </w:tr>
      <w:tr w:rsidR="007B3074" w:rsidRPr="00B36DEF" w14:paraId="3C04422D" w14:textId="77777777" w:rsidTr="00B427B0">
        <w:trPr>
          <w:trHeight w:val="750"/>
        </w:trPr>
        <w:tc>
          <w:tcPr>
            <w:tcW w:w="411" w:type="pct"/>
            <w:shd w:val="clear" w:color="auto" w:fill="auto"/>
            <w:vAlign w:val="center"/>
          </w:tcPr>
          <w:p w14:paraId="7B257A1B" w14:textId="79DF5B57" w:rsidR="002A5AB4" w:rsidRPr="00B36DEF" w:rsidRDefault="008F7080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2017</w:t>
            </w:r>
          </w:p>
          <w:p w14:paraId="11BE05A0" w14:textId="6869195E" w:rsidR="008F7080" w:rsidRPr="00B36DEF" w:rsidRDefault="008F7080" w:rsidP="007B3074">
            <w:pPr>
              <w:rPr>
                <w:color w:val="000000"/>
              </w:rPr>
            </w:pPr>
          </w:p>
        </w:tc>
        <w:tc>
          <w:tcPr>
            <w:tcW w:w="2560" w:type="pct"/>
            <w:shd w:val="clear" w:color="auto" w:fill="auto"/>
            <w:vAlign w:val="center"/>
          </w:tcPr>
          <w:p w14:paraId="67D8BF56" w14:textId="77777777" w:rsidR="009E2B96" w:rsidRPr="00B36DEF" w:rsidRDefault="009E2B96" w:rsidP="007B3074">
            <w:pPr>
              <w:rPr>
                <w:color w:val="000000"/>
              </w:rPr>
            </w:pPr>
          </w:p>
          <w:p w14:paraId="41EA7DB4" w14:textId="5909CBB5" w:rsidR="00E948E2" w:rsidRPr="00B36DEF" w:rsidRDefault="002A5AB4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University of Iowa School of Medicine. Department of Obstetrics and Gynecology Resident Resea</w:t>
            </w:r>
            <w:r w:rsidR="004D1701" w:rsidRPr="00B36DEF">
              <w:rPr>
                <w:color w:val="000000"/>
              </w:rPr>
              <w:t>rch Day/Postgraduate Conference</w:t>
            </w:r>
          </w:p>
        </w:tc>
        <w:tc>
          <w:tcPr>
            <w:tcW w:w="931" w:type="pct"/>
            <w:shd w:val="clear" w:color="auto" w:fill="auto"/>
            <w:vAlign w:val="center"/>
          </w:tcPr>
          <w:p w14:paraId="5BE52D2B" w14:textId="22FF1B65" w:rsidR="00E948E2" w:rsidRPr="00B36DEF" w:rsidRDefault="002A5AB4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Iowa City, IA</w:t>
            </w:r>
          </w:p>
        </w:tc>
        <w:tc>
          <w:tcPr>
            <w:tcW w:w="1098" w:type="pct"/>
            <w:shd w:val="clear" w:color="auto" w:fill="auto"/>
            <w:vAlign w:val="center"/>
          </w:tcPr>
          <w:p w14:paraId="66D5548D" w14:textId="77777777" w:rsidR="001D3170" w:rsidRDefault="001D3170" w:rsidP="007B3074">
            <w:pPr>
              <w:rPr>
                <w:color w:val="000000"/>
              </w:rPr>
            </w:pPr>
          </w:p>
          <w:p w14:paraId="63E22296" w14:textId="33C34FB3" w:rsidR="002A5AB4" w:rsidRPr="00B36DEF" w:rsidRDefault="002A5AB4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Keynote Speaker</w:t>
            </w:r>
          </w:p>
          <w:p w14:paraId="0202AF1B" w14:textId="70EBC00A" w:rsidR="00A84194" w:rsidRPr="00B36DEF" w:rsidRDefault="00A84194" w:rsidP="007B3074">
            <w:pPr>
              <w:rPr>
                <w:color w:val="000000"/>
              </w:rPr>
            </w:pPr>
          </w:p>
        </w:tc>
      </w:tr>
      <w:tr w:rsidR="00CB5C8C" w:rsidRPr="00B36DEF" w14:paraId="3ECC3270" w14:textId="77777777" w:rsidTr="00B427B0">
        <w:trPr>
          <w:trHeight w:val="750"/>
        </w:trPr>
        <w:tc>
          <w:tcPr>
            <w:tcW w:w="411" w:type="pct"/>
            <w:shd w:val="clear" w:color="auto" w:fill="auto"/>
            <w:vAlign w:val="center"/>
          </w:tcPr>
          <w:p w14:paraId="3FA30F69" w14:textId="4C58412A" w:rsidR="00CB5C8C" w:rsidRPr="00B36DEF" w:rsidRDefault="00CB5C8C" w:rsidP="00CB5C8C">
            <w:pPr>
              <w:rPr>
                <w:color w:val="000000"/>
              </w:rPr>
            </w:pPr>
            <w:r w:rsidRPr="00B36DEF">
              <w:rPr>
                <w:color w:val="000000"/>
              </w:rPr>
              <w:t>2018</w:t>
            </w:r>
          </w:p>
        </w:tc>
        <w:tc>
          <w:tcPr>
            <w:tcW w:w="2560" w:type="pct"/>
            <w:shd w:val="clear" w:color="auto" w:fill="auto"/>
            <w:vAlign w:val="center"/>
          </w:tcPr>
          <w:p w14:paraId="6D931891" w14:textId="2AE15CF7" w:rsidR="00CB5C8C" w:rsidRPr="00B36DEF" w:rsidRDefault="00CB5C8C" w:rsidP="00CB5C8C">
            <w:pPr>
              <w:rPr>
                <w:color w:val="000000"/>
              </w:rPr>
            </w:pPr>
            <w:r w:rsidRPr="00B36DEF">
              <w:rPr>
                <w:color w:val="000000"/>
              </w:rPr>
              <w:t>Embracing Our Diversity: Filling the Gaps and Building the Future Student National Medical Association</w:t>
            </w:r>
            <w:r w:rsidR="00953356">
              <w:rPr>
                <w:color w:val="000000"/>
              </w:rPr>
              <w:t xml:space="preserve"> </w:t>
            </w:r>
            <w:r w:rsidRPr="00B36DEF">
              <w:rPr>
                <w:color w:val="000000"/>
              </w:rPr>
              <w:t>(SNMA/AMEC)</w:t>
            </w:r>
          </w:p>
        </w:tc>
        <w:tc>
          <w:tcPr>
            <w:tcW w:w="931" w:type="pct"/>
            <w:shd w:val="clear" w:color="auto" w:fill="auto"/>
            <w:vAlign w:val="center"/>
          </w:tcPr>
          <w:p w14:paraId="3F226252" w14:textId="27E36209" w:rsidR="00CB5C8C" w:rsidRPr="00B36DEF" w:rsidRDefault="00CB5C8C" w:rsidP="00CB5C8C">
            <w:pPr>
              <w:rPr>
                <w:color w:val="000000"/>
              </w:rPr>
            </w:pPr>
            <w:r w:rsidRPr="00B36DEF">
              <w:rPr>
                <w:color w:val="000000"/>
              </w:rPr>
              <w:t>San Francisco, CA</w:t>
            </w:r>
          </w:p>
        </w:tc>
        <w:tc>
          <w:tcPr>
            <w:tcW w:w="1098" w:type="pct"/>
            <w:shd w:val="clear" w:color="auto" w:fill="auto"/>
            <w:vAlign w:val="center"/>
          </w:tcPr>
          <w:p w14:paraId="6C3D42B0" w14:textId="77777777" w:rsidR="001D3170" w:rsidRDefault="001D3170" w:rsidP="00CB5C8C">
            <w:pPr>
              <w:rPr>
                <w:color w:val="000000"/>
              </w:rPr>
            </w:pPr>
          </w:p>
          <w:p w14:paraId="5C7F3B81" w14:textId="31645ECC" w:rsidR="00D822DC" w:rsidRPr="00B36DEF" w:rsidRDefault="001D3170" w:rsidP="00CB5C8C">
            <w:pPr>
              <w:rPr>
                <w:color w:val="000000"/>
              </w:rPr>
            </w:pPr>
            <w:r>
              <w:rPr>
                <w:color w:val="000000"/>
              </w:rPr>
              <w:t>Speaker</w:t>
            </w:r>
          </w:p>
          <w:p w14:paraId="51BEC170" w14:textId="77777777" w:rsidR="00D822DC" w:rsidRPr="00B36DEF" w:rsidRDefault="00D822DC" w:rsidP="00CB5C8C">
            <w:pPr>
              <w:rPr>
                <w:color w:val="000000"/>
              </w:rPr>
            </w:pPr>
          </w:p>
          <w:p w14:paraId="2522B025" w14:textId="7C1F9D0A" w:rsidR="00CB5C8C" w:rsidRPr="00B36DEF" w:rsidRDefault="00CB5C8C" w:rsidP="00CB5C8C">
            <w:pPr>
              <w:rPr>
                <w:color w:val="000000"/>
              </w:rPr>
            </w:pPr>
          </w:p>
        </w:tc>
      </w:tr>
      <w:tr w:rsidR="00D822DC" w:rsidRPr="00B36DEF" w14:paraId="47E7E67B" w14:textId="77777777" w:rsidTr="00B427B0">
        <w:trPr>
          <w:trHeight w:val="750"/>
        </w:trPr>
        <w:tc>
          <w:tcPr>
            <w:tcW w:w="411" w:type="pct"/>
            <w:shd w:val="clear" w:color="auto" w:fill="auto"/>
            <w:vAlign w:val="center"/>
          </w:tcPr>
          <w:p w14:paraId="3C1E8E8F" w14:textId="4EB2E521" w:rsidR="00D822DC" w:rsidRPr="00B36DEF" w:rsidRDefault="008034E1" w:rsidP="00CB5C8C">
            <w:pPr>
              <w:rPr>
                <w:color w:val="000000"/>
              </w:rPr>
            </w:pPr>
            <w:r w:rsidRPr="00B36DEF">
              <w:rPr>
                <w:color w:val="000000"/>
              </w:rPr>
              <w:t>2019</w:t>
            </w:r>
          </w:p>
        </w:tc>
        <w:tc>
          <w:tcPr>
            <w:tcW w:w="2560" w:type="pct"/>
            <w:shd w:val="clear" w:color="auto" w:fill="auto"/>
            <w:vAlign w:val="center"/>
          </w:tcPr>
          <w:p w14:paraId="317385E1" w14:textId="37DD8E76" w:rsidR="008034E1" w:rsidRPr="00B36DEF" w:rsidRDefault="008034E1" w:rsidP="00CB5C8C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We Belong: </w:t>
            </w:r>
            <w:proofErr w:type="spellStart"/>
            <w:r w:rsidRPr="00B36DEF">
              <w:rPr>
                <w:color w:val="000000"/>
              </w:rPr>
              <w:t>Luchando</w:t>
            </w:r>
            <w:proofErr w:type="spellEnd"/>
            <w:r w:rsidRPr="00B36DEF">
              <w:rPr>
                <w:color w:val="000000"/>
              </w:rPr>
              <w:t xml:space="preserve"> Por </w:t>
            </w:r>
            <w:proofErr w:type="spellStart"/>
            <w:r w:rsidRPr="00B36DEF">
              <w:rPr>
                <w:color w:val="000000"/>
              </w:rPr>
              <w:t>Nuestro</w:t>
            </w:r>
            <w:proofErr w:type="spellEnd"/>
            <w:r w:rsidRPr="00B36DEF">
              <w:rPr>
                <w:color w:val="000000"/>
              </w:rPr>
              <w:t xml:space="preserve"> Lugar.</w:t>
            </w:r>
          </w:p>
          <w:p w14:paraId="7B4FDA1D" w14:textId="2D40FE96" w:rsidR="00D822DC" w:rsidRPr="00B36DEF" w:rsidRDefault="00D822DC" w:rsidP="00CB5C8C">
            <w:pPr>
              <w:rPr>
                <w:color w:val="000000"/>
              </w:rPr>
            </w:pPr>
            <w:r w:rsidRPr="00B36DEF">
              <w:rPr>
                <w:color w:val="000000"/>
              </w:rPr>
              <w:t>35th annual Latino Medical Student Association conference</w:t>
            </w:r>
            <w:r w:rsidR="008034E1" w:rsidRPr="00B36DEF">
              <w:rPr>
                <w:color w:val="000000"/>
              </w:rPr>
              <w:t>.</w:t>
            </w:r>
          </w:p>
        </w:tc>
        <w:tc>
          <w:tcPr>
            <w:tcW w:w="931" w:type="pct"/>
            <w:shd w:val="clear" w:color="auto" w:fill="auto"/>
            <w:vAlign w:val="center"/>
          </w:tcPr>
          <w:p w14:paraId="384E0843" w14:textId="77777777" w:rsidR="00D822DC" w:rsidRPr="00B36DEF" w:rsidRDefault="00D822DC" w:rsidP="00CB5C8C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Palo Alto, </w:t>
            </w:r>
          </w:p>
          <w:p w14:paraId="416F8664" w14:textId="619550EA" w:rsidR="00D822DC" w:rsidRPr="00B36DEF" w:rsidRDefault="00D822DC" w:rsidP="00CB5C8C">
            <w:pPr>
              <w:rPr>
                <w:color w:val="000000"/>
              </w:rPr>
            </w:pPr>
            <w:r w:rsidRPr="00B36DEF">
              <w:rPr>
                <w:color w:val="000000"/>
              </w:rPr>
              <w:t>CA</w:t>
            </w:r>
          </w:p>
        </w:tc>
        <w:tc>
          <w:tcPr>
            <w:tcW w:w="1098" w:type="pct"/>
            <w:shd w:val="clear" w:color="auto" w:fill="auto"/>
            <w:vAlign w:val="center"/>
          </w:tcPr>
          <w:p w14:paraId="6E838DE8" w14:textId="72958E20" w:rsidR="00D822DC" w:rsidRPr="00B36DEF" w:rsidRDefault="008034E1" w:rsidP="00CB5C8C">
            <w:pPr>
              <w:rPr>
                <w:color w:val="000000"/>
              </w:rPr>
            </w:pPr>
            <w:r w:rsidRPr="00B36DEF">
              <w:rPr>
                <w:color w:val="000000"/>
              </w:rPr>
              <w:t>Speaker</w:t>
            </w:r>
          </w:p>
        </w:tc>
      </w:tr>
      <w:tr w:rsidR="00CB5C8C" w:rsidRPr="00B36DEF" w14:paraId="12680D43" w14:textId="77777777" w:rsidTr="00B427B0">
        <w:trPr>
          <w:trHeight w:val="322"/>
        </w:trPr>
        <w:tc>
          <w:tcPr>
            <w:tcW w:w="411" w:type="pct"/>
            <w:shd w:val="clear" w:color="auto" w:fill="auto"/>
            <w:vAlign w:val="center"/>
          </w:tcPr>
          <w:p w14:paraId="216AE8F9" w14:textId="5E076D3E" w:rsidR="00CB5C8C" w:rsidRPr="00B36DEF" w:rsidRDefault="00CB5C8C" w:rsidP="00CB5C8C">
            <w:pPr>
              <w:rPr>
                <w:color w:val="000000"/>
              </w:rPr>
            </w:pPr>
            <w:r w:rsidRPr="00B36DEF">
              <w:rPr>
                <w:color w:val="000000"/>
              </w:rPr>
              <w:t>2020</w:t>
            </w:r>
          </w:p>
        </w:tc>
        <w:tc>
          <w:tcPr>
            <w:tcW w:w="2560" w:type="pct"/>
            <w:shd w:val="clear" w:color="auto" w:fill="auto"/>
            <w:vAlign w:val="center"/>
          </w:tcPr>
          <w:p w14:paraId="1398693C" w14:textId="77777777" w:rsidR="00CB5C8C" w:rsidRPr="00B36DEF" w:rsidRDefault="00CB5C8C" w:rsidP="00CB5C8C">
            <w:pPr>
              <w:rPr>
                <w:color w:val="000000"/>
              </w:rPr>
            </w:pPr>
          </w:p>
          <w:p w14:paraId="1D78511B" w14:textId="55F9E65A" w:rsidR="00CB5C8C" w:rsidRPr="00B36DEF" w:rsidRDefault="00CB5C8C" w:rsidP="00CB5C8C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Gender Disparity in Academia </w:t>
            </w:r>
            <w:r w:rsidR="001F635D">
              <w:rPr>
                <w:color w:val="000000"/>
              </w:rPr>
              <w:t>B</w:t>
            </w:r>
            <w:r w:rsidRPr="00B36DEF">
              <w:rPr>
                <w:color w:val="000000"/>
              </w:rPr>
              <w:t xml:space="preserve">ased on </w:t>
            </w:r>
            <w:r w:rsidR="001F635D">
              <w:rPr>
                <w:color w:val="000000"/>
              </w:rPr>
              <w:t>P</w:t>
            </w:r>
            <w:r w:rsidRPr="00B36DEF">
              <w:rPr>
                <w:color w:val="000000"/>
              </w:rPr>
              <w:t xml:space="preserve">romotion, </w:t>
            </w:r>
            <w:r w:rsidR="001F635D">
              <w:rPr>
                <w:color w:val="000000"/>
              </w:rPr>
              <w:t>P</w:t>
            </w:r>
            <w:r w:rsidRPr="00B36DEF">
              <w:rPr>
                <w:color w:val="000000"/>
              </w:rPr>
              <w:t xml:space="preserve">ublication and </w:t>
            </w:r>
            <w:r w:rsidR="001F635D">
              <w:rPr>
                <w:color w:val="000000"/>
              </w:rPr>
              <w:t>S</w:t>
            </w:r>
            <w:r w:rsidRPr="00B36DEF">
              <w:rPr>
                <w:color w:val="000000"/>
              </w:rPr>
              <w:t>alary. Academic Surgical Congress</w:t>
            </w:r>
          </w:p>
        </w:tc>
        <w:tc>
          <w:tcPr>
            <w:tcW w:w="931" w:type="pct"/>
            <w:shd w:val="clear" w:color="auto" w:fill="auto"/>
            <w:vAlign w:val="center"/>
          </w:tcPr>
          <w:p w14:paraId="2BCC3893" w14:textId="6E09A576" w:rsidR="00CB5C8C" w:rsidRPr="00B36DEF" w:rsidRDefault="00CB5C8C" w:rsidP="00CB5C8C">
            <w:pPr>
              <w:rPr>
                <w:color w:val="000000"/>
              </w:rPr>
            </w:pPr>
            <w:r w:rsidRPr="00B36DEF">
              <w:rPr>
                <w:color w:val="000000"/>
              </w:rPr>
              <w:t>Orlando, FL</w:t>
            </w:r>
          </w:p>
        </w:tc>
        <w:tc>
          <w:tcPr>
            <w:tcW w:w="1098" w:type="pct"/>
            <w:shd w:val="clear" w:color="auto" w:fill="auto"/>
            <w:vAlign w:val="center"/>
          </w:tcPr>
          <w:p w14:paraId="27F1096C" w14:textId="77777777" w:rsidR="00CB5C8C" w:rsidRPr="00B36DEF" w:rsidRDefault="00CB5C8C" w:rsidP="00CB5C8C">
            <w:pPr>
              <w:rPr>
                <w:color w:val="000000"/>
              </w:rPr>
            </w:pPr>
            <w:r w:rsidRPr="00B36DEF">
              <w:rPr>
                <w:color w:val="000000"/>
              </w:rPr>
              <w:t>Plenary Session</w:t>
            </w:r>
          </w:p>
          <w:p w14:paraId="54A328FB" w14:textId="77777777" w:rsidR="00CB5C8C" w:rsidRPr="00B36DEF" w:rsidRDefault="00CB5C8C" w:rsidP="00CB5C8C">
            <w:pPr>
              <w:rPr>
                <w:color w:val="000000"/>
              </w:rPr>
            </w:pPr>
          </w:p>
        </w:tc>
      </w:tr>
      <w:tr w:rsidR="00CB5C8C" w:rsidRPr="00B36DEF" w14:paraId="53F67584" w14:textId="77777777" w:rsidTr="00B427B0">
        <w:trPr>
          <w:trHeight w:val="322"/>
        </w:trPr>
        <w:tc>
          <w:tcPr>
            <w:tcW w:w="411" w:type="pct"/>
            <w:shd w:val="clear" w:color="auto" w:fill="auto"/>
            <w:vAlign w:val="center"/>
          </w:tcPr>
          <w:p w14:paraId="5365C55B" w14:textId="2CF5DBB4" w:rsidR="00CB5C8C" w:rsidRPr="00B36DEF" w:rsidRDefault="00CB5C8C" w:rsidP="00CB5C8C">
            <w:pPr>
              <w:rPr>
                <w:color w:val="000000"/>
              </w:rPr>
            </w:pPr>
          </w:p>
        </w:tc>
        <w:tc>
          <w:tcPr>
            <w:tcW w:w="2560" w:type="pct"/>
            <w:shd w:val="clear" w:color="auto" w:fill="auto"/>
            <w:vAlign w:val="center"/>
          </w:tcPr>
          <w:p w14:paraId="02511EB0" w14:textId="77777777" w:rsidR="00CB5C8C" w:rsidRPr="00B36DEF" w:rsidRDefault="00CB5C8C" w:rsidP="00CB5C8C">
            <w:pPr>
              <w:rPr>
                <w:color w:val="000000"/>
              </w:rPr>
            </w:pPr>
          </w:p>
        </w:tc>
        <w:tc>
          <w:tcPr>
            <w:tcW w:w="931" w:type="pct"/>
            <w:shd w:val="clear" w:color="auto" w:fill="auto"/>
            <w:vAlign w:val="center"/>
          </w:tcPr>
          <w:p w14:paraId="7D12E541" w14:textId="56EBBE71" w:rsidR="00B33CB9" w:rsidRPr="00B36DEF" w:rsidRDefault="00B33CB9" w:rsidP="00CB5C8C">
            <w:pPr>
              <w:rPr>
                <w:color w:val="000000"/>
              </w:rPr>
            </w:pPr>
          </w:p>
        </w:tc>
        <w:tc>
          <w:tcPr>
            <w:tcW w:w="1098" w:type="pct"/>
            <w:shd w:val="clear" w:color="auto" w:fill="auto"/>
            <w:vAlign w:val="center"/>
          </w:tcPr>
          <w:p w14:paraId="58F1EBF8" w14:textId="06E33EC5" w:rsidR="00CB5C8C" w:rsidRPr="00B36DEF" w:rsidRDefault="00CB5C8C" w:rsidP="00CB5C8C">
            <w:pPr>
              <w:rPr>
                <w:color w:val="000000"/>
              </w:rPr>
            </w:pPr>
          </w:p>
        </w:tc>
      </w:tr>
      <w:tr w:rsidR="00CB5C8C" w:rsidRPr="00B36DEF" w14:paraId="686A9C3B" w14:textId="77777777" w:rsidTr="00B427B0">
        <w:trPr>
          <w:trHeight w:val="322"/>
        </w:trPr>
        <w:tc>
          <w:tcPr>
            <w:tcW w:w="411" w:type="pct"/>
            <w:shd w:val="clear" w:color="auto" w:fill="auto"/>
            <w:vAlign w:val="center"/>
          </w:tcPr>
          <w:p w14:paraId="1EF1AC1E" w14:textId="5757E69C" w:rsidR="00CB5C8C" w:rsidRPr="00B36DEF" w:rsidRDefault="00CB5C8C" w:rsidP="00CB5C8C">
            <w:pPr>
              <w:rPr>
                <w:color w:val="000000"/>
              </w:rPr>
            </w:pPr>
            <w:r w:rsidRPr="00B36DEF">
              <w:rPr>
                <w:color w:val="000000"/>
              </w:rPr>
              <w:t>2022</w:t>
            </w:r>
          </w:p>
        </w:tc>
        <w:tc>
          <w:tcPr>
            <w:tcW w:w="2560" w:type="pct"/>
            <w:shd w:val="clear" w:color="auto" w:fill="auto"/>
            <w:vAlign w:val="center"/>
          </w:tcPr>
          <w:p w14:paraId="3864BD70" w14:textId="5DDC2DCF" w:rsidR="00CB5C8C" w:rsidRPr="00B36DEF" w:rsidRDefault="001D3170" w:rsidP="00CB5C8C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Placenta Abnormality Spectrum (</w:t>
            </w:r>
            <w:r w:rsidR="00CB5C8C" w:rsidRPr="00B36DEF">
              <w:rPr>
                <w:bCs/>
                <w:color w:val="000000"/>
              </w:rPr>
              <w:t>PAS</w:t>
            </w:r>
            <w:r>
              <w:rPr>
                <w:bCs/>
                <w:color w:val="000000"/>
              </w:rPr>
              <w:t xml:space="preserve">) </w:t>
            </w:r>
            <w:r w:rsidR="00CB5C8C" w:rsidRPr="00B36DEF">
              <w:rPr>
                <w:bCs/>
                <w:color w:val="000000"/>
              </w:rPr>
              <w:t>and Metabolic Profile, 4</w:t>
            </w:r>
            <w:r w:rsidR="00B256AD">
              <w:rPr>
                <w:bCs/>
                <w:color w:val="000000"/>
              </w:rPr>
              <w:t>2</w:t>
            </w:r>
            <w:proofErr w:type="gramStart"/>
            <w:r w:rsidR="00B256AD" w:rsidRPr="00B256AD">
              <w:rPr>
                <w:bCs/>
                <w:color w:val="000000"/>
                <w:vertAlign w:val="superscript"/>
              </w:rPr>
              <w:t>nd</w:t>
            </w:r>
            <w:r w:rsidR="00B256AD">
              <w:rPr>
                <w:bCs/>
                <w:color w:val="000000"/>
              </w:rPr>
              <w:t xml:space="preserve"> </w:t>
            </w:r>
            <w:r w:rsidR="00CB5C8C" w:rsidRPr="00B36DEF">
              <w:rPr>
                <w:bCs/>
                <w:color w:val="000000"/>
              </w:rPr>
              <w:t xml:space="preserve"> Society</w:t>
            </w:r>
            <w:proofErr w:type="gramEnd"/>
            <w:r w:rsidR="00CB5C8C" w:rsidRPr="00B36DEF">
              <w:rPr>
                <w:bCs/>
                <w:color w:val="000000"/>
              </w:rPr>
              <w:t xml:space="preserve"> of Maternal Fetal Medicine.</w:t>
            </w:r>
          </w:p>
        </w:tc>
        <w:tc>
          <w:tcPr>
            <w:tcW w:w="931" w:type="pct"/>
            <w:shd w:val="clear" w:color="auto" w:fill="auto"/>
            <w:vAlign w:val="center"/>
          </w:tcPr>
          <w:p w14:paraId="0BC4308E" w14:textId="6236DAF1" w:rsidR="00CB5C8C" w:rsidRPr="00B36DEF" w:rsidRDefault="00CB5C8C" w:rsidP="00CB5C8C">
            <w:pPr>
              <w:rPr>
                <w:color w:val="000000"/>
              </w:rPr>
            </w:pPr>
            <w:r w:rsidRPr="00B36DEF">
              <w:rPr>
                <w:color w:val="000000"/>
              </w:rPr>
              <w:t>Orlando, FL</w:t>
            </w:r>
          </w:p>
        </w:tc>
        <w:tc>
          <w:tcPr>
            <w:tcW w:w="1098" w:type="pct"/>
            <w:shd w:val="clear" w:color="auto" w:fill="auto"/>
            <w:vAlign w:val="center"/>
          </w:tcPr>
          <w:p w14:paraId="00877A47" w14:textId="5C15E684" w:rsidR="00CB5C8C" w:rsidRPr="00B36DEF" w:rsidRDefault="00CB5C8C" w:rsidP="00CB5C8C">
            <w:pPr>
              <w:rPr>
                <w:color w:val="000000"/>
              </w:rPr>
            </w:pPr>
            <w:r w:rsidRPr="00B36DEF">
              <w:rPr>
                <w:color w:val="000000"/>
              </w:rPr>
              <w:t>Plenary Session</w:t>
            </w:r>
          </w:p>
        </w:tc>
      </w:tr>
      <w:tr w:rsidR="00B04748" w:rsidRPr="00B36DEF" w14:paraId="18FA8829" w14:textId="77777777" w:rsidTr="002168C6">
        <w:trPr>
          <w:trHeight w:val="717"/>
        </w:trPr>
        <w:tc>
          <w:tcPr>
            <w:tcW w:w="411" w:type="pct"/>
            <w:shd w:val="clear" w:color="auto" w:fill="auto"/>
            <w:vAlign w:val="center"/>
          </w:tcPr>
          <w:p w14:paraId="13F1E8B4" w14:textId="442F19BD" w:rsidR="00B04748" w:rsidRPr="00B36DEF" w:rsidRDefault="00B04748" w:rsidP="00CB5C8C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2022 </w:t>
            </w:r>
          </w:p>
        </w:tc>
        <w:tc>
          <w:tcPr>
            <w:tcW w:w="2560" w:type="pct"/>
            <w:shd w:val="clear" w:color="auto" w:fill="auto"/>
            <w:vAlign w:val="center"/>
          </w:tcPr>
          <w:p w14:paraId="4278EA9A" w14:textId="3F91392D" w:rsidR="00B04748" w:rsidRPr="00B36DEF" w:rsidRDefault="00B04748" w:rsidP="00CB5C8C">
            <w:pPr>
              <w:rPr>
                <w:bCs/>
                <w:color w:val="000000"/>
              </w:rPr>
            </w:pPr>
            <w:r w:rsidRPr="00B36DEF">
              <w:rPr>
                <w:bCs/>
                <w:color w:val="000000"/>
              </w:rPr>
              <w:t>Anti-Raci</w:t>
            </w:r>
            <w:r w:rsidR="001F635D">
              <w:rPr>
                <w:bCs/>
                <w:color w:val="000000"/>
              </w:rPr>
              <w:t>sm</w:t>
            </w:r>
            <w:r w:rsidRPr="00B36DEF">
              <w:rPr>
                <w:bCs/>
                <w:color w:val="000000"/>
              </w:rPr>
              <w:t xml:space="preserve"> Workshop. 45th Society of Maternal Fetal Medicine</w:t>
            </w:r>
            <w:r w:rsidR="001D3170">
              <w:rPr>
                <w:bCs/>
                <w:color w:val="000000"/>
              </w:rPr>
              <w:t xml:space="preserve"> Meeting.</w:t>
            </w:r>
          </w:p>
        </w:tc>
        <w:tc>
          <w:tcPr>
            <w:tcW w:w="931" w:type="pct"/>
            <w:shd w:val="clear" w:color="auto" w:fill="auto"/>
            <w:vAlign w:val="center"/>
          </w:tcPr>
          <w:p w14:paraId="33CCEC0A" w14:textId="0314F3CF" w:rsidR="00B04748" w:rsidRPr="00B36DEF" w:rsidRDefault="00B04748" w:rsidP="00CB5C8C">
            <w:pPr>
              <w:rPr>
                <w:color w:val="000000"/>
              </w:rPr>
            </w:pPr>
            <w:r w:rsidRPr="00B36DEF">
              <w:rPr>
                <w:color w:val="000000"/>
              </w:rPr>
              <w:t>Orlando, FL</w:t>
            </w:r>
          </w:p>
        </w:tc>
        <w:tc>
          <w:tcPr>
            <w:tcW w:w="1098" w:type="pct"/>
            <w:shd w:val="clear" w:color="auto" w:fill="auto"/>
            <w:vAlign w:val="center"/>
          </w:tcPr>
          <w:p w14:paraId="57880A28" w14:textId="0D7306B8" w:rsidR="00B04748" w:rsidRPr="00B36DEF" w:rsidRDefault="00B04748" w:rsidP="00CB5C8C">
            <w:pPr>
              <w:rPr>
                <w:color w:val="000000"/>
              </w:rPr>
            </w:pPr>
            <w:r w:rsidRPr="00B36DEF">
              <w:rPr>
                <w:color w:val="000000"/>
              </w:rPr>
              <w:t>Moderator</w:t>
            </w:r>
          </w:p>
        </w:tc>
      </w:tr>
      <w:tr w:rsidR="00894810" w:rsidRPr="00B36DEF" w14:paraId="12C7171B" w14:textId="77777777" w:rsidTr="00B427B0">
        <w:trPr>
          <w:trHeight w:val="322"/>
        </w:trPr>
        <w:tc>
          <w:tcPr>
            <w:tcW w:w="411" w:type="pct"/>
            <w:shd w:val="clear" w:color="auto" w:fill="auto"/>
            <w:vAlign w:val="center"/>
          </w:tcPr>
          <w:p w14:paraId="61EA1C00" w14:textId="38480BB5" w:rsidR="00894810" w:rsidRPr="00B36DEF" w:rsidRDefault="00894810" w:rsidP="00CB5C8C">
            <w:pPr>
              <w:rPr>
                <w:color w:val="000000"/>
              </w:rPr>
            </w:pPr>
            <w:r w:rsidRPr="00B36DEF">
              <w:rPr>
                <w:color w:val="000000"/>
              </w:rPr>
              <w:t>2022</w:t>
            </w:r>
          </w:p>
        </w:tc>
        <w:tc>
          <w:tcPr>
            <w:tcW w:w="2560" w:type="pct"/>
            <w:shd w:val="clear" w:color="auto" w:fill="auto"/>
            <w:vAlign w:val="center"/>
          </w:tcPr>
          <w:p w14:paraId="6D41083C" w14:textId="3C8D0C82" w:rsidR="00894810" w:rsidRPr="00B36DEF" w:rsidRDefault="00E57759" w:rsidP="00CB5C8C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T</w:t>
            </w:r>
            <w:r w:rsidR="00894810" w:rsidRPr="00B36DEF">
              <w:rPr>
                <w:bCs/>
                <w:color w:val="000000"/>
              </w:rPr>
              <w:t xml:space="preserve">he Importance of </w:t>
            </w:r>
            <w:proofErr w:type="spellStart"/>
            <w:r w:rsidR="00894810" w:rsidRPr="00B36DEF">
              <w:rPr>
                <w:bCs/>
                <w:color w:val="000000"/>
              </w:rPr>
              <w:t>Latinex</w:t>
            </w:r>
            <w:proofErr w:type="spellEnd"/>
            <w:r w:rsidR="00894810" w:rsidRPr="00B36DEF">
              <w:rPr>
                <w:bCs/>
                <w:color w:val="000000"/>
              </w:rPr>
              <w:t xml:space="preserve"> </w:t>
            </w:r>
            <w:r w:rsidR="001D3170" w:rsidRPr="00B36DEF">
              <w:rPr>
                <w:bCs/>
                <w:color w:val="000000"/>
              </w:rPr>
              <w:t>Re</w:t>
            </w:r>
            <w:r w:rsidR="001D3170">
              <w:rPr>
                <w:bCs/>
                <w:color w:val="000000"/>
              </w:rPr>
              <w:t>present</w:t>
            </w:r>
            <w:r w:rsidR="001D3170" w:rsidRPr="00B36DEF">
              <w:rPr>
                <w:bCs/>
                <w:color w:val="000000"/>
              </w:rPr>
              <w:t>ation</w:t>
            </w:r>
            <w:r w:rsidR="00894810" w:rsidRPr="00B36DEF">
              <w:rPr>
                <w:bCs/>
                <w:color w:val="000000"/>
              </w:rPr>
              <w:t xml:space="preserve"> at</w:t>
            </w:r>
            <w:r w:rsidR="00836D41" w:rsidRPr="00B36DEF">
              <w:rPr>
                <w:bCs/>
                <w:color w:val="000000"/>
              </w:rPr>
              <w:t xml:space="preserve"> the Society of Maternal Fetal </w:t>
            </w:r>
            <w:r w:rsidR="002168C6" w:rsidRPr="00B36DEF">
              <w:rPr>
                <w:bCs/>
                <w:color w:val="000000"/>
              </w:rPr>
              <w:t>Medicine</w:t>
            </w:r>
            <w:r w:rsidR="002168C6">
              <w:rPr>
                <w:bCs/>
                <w:color w:val="000000"/>
              </w:rPr>
              <w:t xml:space="preserve">; </w:t>
            </w:r>
            <w:proofErr w:type="spellStart"/>
            <w:r w:rsidR="002168C6" w:rsidRPr="00B36DEF">
              <w:rPr>
                <w:bCs/>
                <w:color w:val="000000"/>
              </w:rPr>
              <w:t>Latinex</w:t>
            </w:r>
            <w:proofErr w:type="spellEnd"/>
            <w:r w:rsidR="00836D41" w:rsidRPr="00B36DEF">
              <w:rPr>
                <w:bCs/>
                <w:color w:val="000000"/>
              </w:rPr>
              <w:t xml:space="preserve"> Maternal Mortality</w:t>
            </w:r>
          </w:p>
        </w:tc>
        <w:tc>
          <w:tcPr>
            <w:tcW w:w="931" w:type="pct"/>
            <w:shd w:val="clear" w:color="auto" w:fill="auto"/>
            <w:vAlign w:val="center"/>
          </w:tcPr>
          <w:p w14:paraId="6A059AAB" w14:textId="77777777" w:rsidR="00894810" w:rsidRDefault="00836D41" w:rsidP="00CB5C8C">
            <w:pPr>
              <w:rPr>
                <w:color w:val="000000"/>
              </w:rPr>
            </w:pPr>
            <w:r w:rsidRPr="00B36DEF">
              <w:rPr>
                <w:color w:val="000000"/>
              </w:rPr>
              <w:t>Virtual Conference</w:t>
            </w:r>
          </w:p>
          <w:p w14:paraId="72E5D6A3" w14:textId="5FB9A36F" w:rsidR="00B33CB9" w:rsidRPr="00B36DEF" w:rsidRDefault="00B33CB9" w:rsidP="00CB5C8C">
            <w:pPr>
              <w:rPr>
                <w:color w:val="000000"/>
              </w:rPr>
            </w:pPr>
            <w:r>
              <w:rPr>
                <w:color w:val="000000"/>
              </w:rPr>
              <w:t>Palo Alto, CA</w:t>
            </w:r>
          </w:p>
        </w:tc>
        <w:tc>
          <w:tcPr>
            <w:tcW w:w="1098" w:type="pct"/>
            <w:shd w:val="clear" w:color="auto" w:fill="auto"/>
            <w:vAlign w:val="center"/>
          </w:tcPr>
          <w:p w14:paraId="76681A55" w14:textId="551FB063" w:rsidR="00894810" w:rsidRPr="00B36DEF" w:rsidRDefault="00836D41" w:rsidP="00CB5C8C">
            <w:pPr>
              <w:rPr>
                <w:color w:val="000000"/>
              </w:rPr>
            </w:pPr>
            <w:r w:rsidRPr="00B36DEF">
              <w:rPr>
                <w:color w:val="000000"/>
              </w:rPr>
              <w:t>Speaker</w:t>
            </w:r>
          </w:p>
        </w:tc>
      </w:tr>
      <w:tr w:rsidR="00BA1ED9" w:rsidRPr="00B36DEF" w14:paraId="76CE3843" w14:textId="77777777" w:rsidTr="00B427B0">
        <w:trPr>
          <w:trHeight w:val="322"/>
        </w:trPr>
        <w:tc>
          <w:tcPr>
            <w:tcW w:w="411" w:type="pct"/>
            <w:shd w:val="clear" w:color="auto" w:fill="auto"/>
            <w:vAlign w:val="center"/>
          </w:tcPr>
          <w:p w14:paraId="39BA9962" w14:textId="77777777" w:rsidR="001D3170" w:rsidRDefault="001D3170" w:rsidP="00BA1ED9">
            <w:pPr>
              <w:rPr>
                <w:color w:val="000000"/>
              </w:rPr>
            </w:pPr>
          </w:p>
          <w:p w14:paraId="28A19655" w14:textId="7488A8A4" w:rsidR="00BA1ED9" w:rsidRPr="00B36DEF" w:rsidRDefault="00BA1ED9" w:rsidP="00BA1ED9">
            <w:pPr>
              <w:rPr>
                <w:color w:val="000000"/>
              </w:rPr>
            </w:pPr>
            <w:r w:rsidRPr="00B36DEF">
              <w:rPr>
                <w:color w:val="000000"/>
              </w:rPr>
              <w:t>20</w:t>
            </w:r>
            <w:r w:rsidR="00456E72" w:rsidRPr="00B36DEF">
              <w:rPr>
                <w:color w:val="000000"/>
              </w:rPr>
              <w:t>22</w:t>
            </w:r>
          </w:p>
        </w:tc>
        <w:tc>
          <w:tcPr>
            <w:tcW w:w="2560" w:type="pct"/>
            <w:shd w:val="clear" w:color="auto" w:fill="auto"/>
            <w:vAlign w:val="center"/>
          </w:tcPr>
          <w:p w14:paraId="47C92846" w14:textId="0AA65C7E" w:rsidR="001D3170" w:rsidRDefault="00456E72" w:rsidP="00BA1ED9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Emergence: Achieving Purpose in an </w:t>
            </w:r>
            <w:r w:rsidR="001F635D">
              <w:rPr>
                <w:color w:val="000000"/>
              </w:rPr>
              <w:t xml:space="preserve">Era </w:t>
            </w:r>
          </w:p>
          <w:p w14:paraId="228C5960" w14:textId="77777777" w:rsidR="001D3170" w:rsidRDefault="001D3170" w:rsidP="00BA1ED9">
            <w:pPr>
              <w:rPr>
                <w:color w:val="000000"/>
              </w:rPr>
            </w:pPr>
          </w:p>
          <w:p w14:paraId="5A111697" w14:textId="0B1AE9E9" w:rsidR="00BA1ED9" w:rsidRPr="00B36DEF" w:rsidRDefault="00E26061" w:rsidP="00BA1ED9">
            <w:pPr>
              <w:rPr>
                <w:bCs/>
                <w:color w:val="000000"/>
              </w:rPr>
            </w:pPr>
            <w:r w:rsidRPr="00B36DEF">
              <w:rPr>
                <w:color w:val="000000"/>
              </w:rPr>
              <w:t>Health</w:t>
            </w:r>
            <w:r w:rsidR="00456E72" w:rsidRPr="00B36DEF">
              <w:rPr>
                <w:color w:val="000000"/>
              </w:rPr>
              <w:t xml:space="preserve"> </w:t>
            </w:r>
            <w:r w:rsidR="001F635D">
              <w:rPr>
                <w:color w:val="000000"/>
              </w:rPr>
              <w:t>A</w:t>
            </w:r>
            <w:r w:rsidR="00456E72" w:rsidRPr="00B36DEF">
              <w:rPr>
                <w:color w:val="000000"/>
              </w:rPr>
              <w:t xml:space="preserve">dvocacy, </w:t>
            </w:r>
            <w:r w:rsidR="001F635D">
              <w:rPr>
                <w:color w:val="000000"/>
              </w:rPr>
              <w:t>E</w:t>
            </w:r>
            <w:r w:rsidR="00456E72" w:rsidRPr="00B36DEF">
              <w:rPr>
                <w:color w:val="000000"/>
              </w:rPr>
              <w:t xml:space="preserve">quity and </w:t>
            </w:r>
            <w:r w:rsidR="001F635D">
              <w:rPr>
                <w:color w:val="000000"/>
              </w:rPr>
              <w:t>R</w:t>
            </w:r>
            <w:r w:rsidR="00456E72" w:rsidRPr="00B36DEF">
              <w:rPr>
                <w:color w:val="000000"/>
              </w:rPr>
              <w:t>eform</w:t>
            </w:r>
            <w:r w:rsidR="00BA1ED9" w:rsidRPr="00B36DEF">
              <w:rPr>
                <w:color w:val="000000"/>
              </w:rPr>
              <w:t>.</w:t>
            </w:r>
            <w:r w:rsidR="00456E72" w:rsidRPr="00B36DEF">
              <w:rPr>
                <w:color w:val="000000"/>
              </w:rPr>
              <w:t xml:space="preserve"> </w:t>
            </w:r>
            <w:r w:rsidR="00BA1ED9" w:rsidRPr="00B36DEF">
              <w:rPr>
                <w:color w:val="000000"/>
              </w:rPr>
              <w:t xml:space="preserve">Student National Medical </w:t>
            </w:r>
            <w:r w:rsidRPr="00B36DEF">
              <w:rPr>
                <w:color w:val="000000"/>
              </w:rPr>
              <w:t>Association (</w:t>
            </w:r>
            <w:r w:rsidR="00BA1ED9" w:rsidRPr="00B36DEF">
              <w:rPr>
                <w:color w:val="000000"/>
              </w:rPr>
              <w:t>SNMA/AMEC)</w:t>
            </w:r>
          </w:p>
        </w:tc>
        <w:tc>
          <w:tcPr>
            <w:tcW w:w="931" w:type="pct"/>
            <w:shd w:val="clear" w:color="auto" w:fill="auto"/>
            <w:vAlign w:val="center"/>
          </w:tcPr>
          <w:p w14:paraId="2254FCBE" w14:textId="77777777" w:rsidR="001D3170" w:rsidRDefault="001D3170" w:rsidP="00BA1ED9">
            <w:pPr>
              <w:rPr>
                <w:color w:val="000000"/>
              </w:rPr>
            </w:pPr>
          </w:p>
          <w:p w14:paraId="5C9C8548" w14:textId="7D4D8785" w:rsidR="00BA1ED9" w:rsidRPr="00B36DEF" w:rsidRDefault="00456E72" w:rsidP="00BA1ED9">
            <w:pPr>
              <w:rPr>
                <w:color w:val="000000"/>
              </w:rPr>
            </w:pPr>
            <w:r w:rsidRPr="00B36DEF">
              <w:rPr>
                <w:color w:val="000000"/>
              </w:rPr>
              <w:t>Orlando</w:t>
            </w:r>
            <w:r w:rsidR="00BA1ED9" w:rsidRPr="00B36DEF">
              <w:rPr>
                <w:color w:val="000000"/>
              </w:rPr>
              <w:t xml:space="preserve">, </w:t>
            </w:r>
            <w:r w:rsidRPr="00B36DEF">
              <w:rPr>
                <w:color w:val="000000"/>
              </w:rPr>
              <w:t>FL</w:t>
            </w:r>
          </w:p>
        </w:tc>
        <w:tc>
          <w:tcPr>
            <w:tcW w:w="1098" w:type="pct"/>
            <w:shd w:val="clear" w:color="auto" w:fill="auto"/>
            <w:vAlign w:val="center"/>
          </w:tcPr>
          <w:p w14:paraId="4FD83057" w14:textId="77777777" w:rsidR="001D3170" w:rsidRDefault="001D3170" w:rsidP="00BA1ED9">
            <w:pPr>
              <w:rPr>
                <w:color w:val="000000"/>
              </w:rPr>
            </w:pPr>
          </w:p>
          <w:p w14:paraId="7BB2009B" w14:textId="3170CF94" w:rsidR="00BA1ED9" w:rsidRPr="00B36DEF" w:rsidRDefault="001D3170" w:rsidP="00BA1ED9">
            <w:pPr>
              <w:rPr>
                <w:color w:val="000000"/>
              </w:rPr>
            </w:pPr>
            <w:r>
              <w:rPr>
                <w:color w:val="000000"/>
              </w:rPr>
              <w:t>Moderator</w:t>
            </w:r>
          </w:p>
        </w:tc>
      </w:tr>
    </w:tbl>
    <w:p w14:paraId="3ED0DA04" w14:textId="77777777" w:rsidR="007B3074" w:rsidRPr="00B36DEF" w:rsidRDefault="007B3074" w:rsidP="002413E6">
      <w:pPr>
        <w:pStyle w:val="BodyText"/>
        <w:kinsoku w:val="0"/>
        <w:overflowPunct w:val="0"/>
        <w:spacing w:before="124"/>
        <w:ind w:right="1278"/>
        <w:rPr>
          <w:b/>
          <w:sz w:val="24"/>
          <w:szCs w:val="24"/>
        </w:rPr>
      </w:pPr>
    </w:p>
    <w:p w14:paraId="13D6E661" w14:textId="4AB9DE19" w:rsidR="00081D76" w:rsidRPr="00B36DEF" w:rsidRDefault="00953356" w:rsidP="00081D76">
      <w:pPr>
        <w:pBdr>
          <w:bottom w:val="single" w:sz="18" w:space="1" w:color="auto"/>
        </w:pBdr>
        <w:tabs>
          <w:tab w:val="right" w:pos="11070"/>
        </w:tabs>
        <w:spacing w:after="120"/>
        <w:ind w:right="14"/>
        <w:jc w:val="both"/>
        <w:rPr>
          <w:b/>
          <w:bCs/>
          <w:lang w:val="es-ES"/>
        </w:rPr>
      </w:pPr>
      <w:r>
        <w:rPr>
          <w:b/>
          <w:bCs/>
          <w:lang w:val="es-ES"/>
        </w:rPr>
        <w:t xml:space="preserve">INVITED </w:t>
      </w:r>
      <w:r w:rsidR="00081D76" w:rsidRPr="00B36DEF">
        <w:rPr>
          <w:b/>
          <w:bCs/>
          <w:lang w:val="es-ES"/>
        </w:rPr>
        <w:t xml:space="preserve">REGIONAL </w:t>
      </w:r>
      <w:r w:rsidR="00B3417B">
        <w:rPr>
          <w:b/>
          <w:bCs/>
          <w:lang w:val="es-ES"/>
        </w:rPr>
        <w:t>PRESENT</w:t>
      </w:r>
      <w:r w:rsidR="00081D76" w:rsidRPr="00B36DEF">
        <w:rPr>
          <w:b/>
          <w:bCs/>
          <w:lang w:val="es-ES"/>
        </w:rPr>
        <w:t>ATIONS</w:t>
      </w:r>
      <w:r w:rsidR="00081D76" w:rsidRPr="00B36DEF">
        <w:rPr>
          <w:b/>
          <w:bCs/>
          <w:lang w:val="es-ES"/>
        </w:rPr>
        <w:tab/>
      </w:r>
    </w:p>
    <w:p w14:paraId="6D94DD46" w14:textId="77777777" w:rsidR="007B3074" w:rsidRPr="00B36DEF" w:rsidRDefault="007B3074" w:rsidP="002413E6">
      <w:pPr>
        <w:pStyle w:val="BodyText"/>
        <w:kinsoku w:val="0"/>
        <w:overflowPunct w:val="0"/>
        <w:spacing w:before="124"/>
        <w:ind w:right="1278"/>
        <w:rPr>
          <w:b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705"/>
        <w:gridCol w:w="6809"/>
        <w:gridCol w:w="142"/>
        <w:gridCol w:w="2104"/>
      </w:tblGrid>
      <w:tr w:rsidR="007B3074" w:rsidRPr="00B36DEF" w14:paraId="759F298F" w14:textId="77777777" w:rsidTr="007B3074">
        <w:trPr>
          <w:trHeight w:val="320"/>
        </w:trPr>
        <w:tc>
          <w:tcPr>
            <w:tcW w:w="361" w:type="pct"/>
            <w:shd w:val="clear" w:color="auto" w:fill="auto"/>
            <w:vAlign w:val="center"/>
            <w:hideMark/>
          </w:tcPr>
          <w:p w14:paraId="24C9468E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2003</w:t>
            </w:r>
          </w:p>
        </w:tc>
        <w:tc>
          <w:tcPr>
            <w:tcW w:w="3561" w:type="pct"/>
            <w:gridSpan w:val="2"/>
            <w:shd w:val="clear" w:color="auto" w:fill="auto"/>
            <w:vAlign w:val="center"/>
            <w:hideMark/>
          </w:tcPr>
          <w:p w14:paraId="58A469A9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Yale University, Periodically Perinatal Report</w:t>
            </w:r>
          </w:p>
        </w:tc>
        <w:tc>
          <w:tcPr>
            <w:tcW w:w="1078" w:type="pct"/>
            <w:shd w:val="clear" w:color="auto" w:fill="auto"/>
            <w:vAlign w:val="center"/>
            <w:hideMark/>
          </w:tcPr>
          <w:p w14:paraId="36765B73" w14:textId="77777777" w:rsidR="002413E6" w:rsidRPr="00B36DEF" w:rsidRDefault="002413E6" w:rsidP="00E92E63">
            <w:pPr>
              <w:ind w:left="-114"/>
              <w:rPr>
                <w:color w:val="000000"/>
              </w:rPr>
            </w:pPr>
            <w:r w:rsidRPr="00B36DEF">
              <w:rPr>
                <w:color w:val="000000"/>
              </w:rPr>
              <w:t xml:space="preserve">New Haven, CT </w:t>
            </w:r>
          </w:p>
        </w:tc>
      </w:tr>
      <w:tr w:rsidR="007B3074" w:rsidRPr="00B36DEF" w14:paraId="17372BEB" w14:textId="77777777" w:rsidTr="007B3074">
        <w:trPr>
          <w:trHeight w:val="320"/>
        </w:trPr>
        <w:tc>
          <w:tcPr>
            <w:tcW w:w="361" w:type="pct"/>
            <w:shd w:val="clear" w:color="auto" w:fill="auto"/>
            <w:vAlign w:val="center"/>
            <w:hideMark/>
          </w:tcPr>
          <w:p w14:paraId="760A4A88" w14:textId="6DA0C88C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200</w:t>
            </w:r>
            <w:r w:rsidR="00B9434C" w:rsidRPr="00B36DEF">
              <w:rPr>
                <w:color w:val="000000"/>
              </w:rPr>
              <w:t>4</w:t>
            </w:r>
          </w:p>
        </w:tc>
        <w:tc>
          <w:tcPr>
            <w:tcW w:w="3561" w:type="pct"/>
            <w:gridSpan w:val="2"/>
            <w:shd w:val="clear" w:color="auto" w:fill="auto"/>
            <w:vAlign w:val="center"/>
            <w:hideMark/>
          </w:tcPr>
          <w:p w14:paraId="03DA3FB7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Yale University, Annual Research Conference</w:t>
            </w:r>
          </w:p>
        </w:tc>
        <w:tc>
          <w:tcPr>
            <w:tcW w:w="1078" w:type="pct"/>
            <w:shd w:val="clear" w:color="auto" w:fill="auto"/>
            <w:vAlign w:val="center"/>
            <w:hideMark/>
          </w:tcPr>
          <w:p w14:paraId="66CB1024" w14:textId="77777777" w:rsidR="002413E6" w:rsidRPr="00B36DEF" w:rsidRDefault="002413E6" w:rsidP="00E92E63">
            <w:pPr>
              <w:ind w:left="-114"/>
              <w:rPr>
                <w:color w:val="000000"/>
              </w:rPr>
            </w:pPr>
            <w:r w:rsidRPr="00B36DEF">
              <w:rPr>
                <w:color w:val="000000"/>
              </w:rPr>
              <w:t xml:space="preserve">New Haven, CT </w:t>
            </w:r>
          </w:p>
        </w:tc>
      </w:tr>
      <w:tr w:rsidR="007B3074" w:rsidRPr="00B36DEF" w14:paraId="1B4D9D5B" w14:textId="77777777" w:rsidTr="007B3074">
        <w:trPr>
          <w:trHeight w:val="320"/>
        </w:trPr>
        <w:tc>
          <w:tcPr>
            <w:tcW w:w="361" w:type="pct"/>
            <w:shd w:val="clear" w:color="auto" w:fill="auto"/>
            <w:vAlign w:val="center"/>
            <w:hideMark/>
          </w:tcPr>
          <w:p w14:paraId="3A9C8CFF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2007</w:t>
            </w:r>
          </w:p>
        </w:tc>
        <w:tc>
          <w:tcPr>
            <w:tcW w:w="3561" w:type="pct"/>
            <w:gridSpan w:val="2"/>
            <w:shd w:val="clear" w:color="auto" w:fill="auto"/>
            <w:vAlign w:val="center"/>
            <w:hideMark/>
          </w:tcPr>
          <w:p w14:paraId="22D9D613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Medical Genetic Exchange Northern California Meeting</w:t>
            </w:r>
          </w:p>
        </w:tc>
        <w:tc>
          <w:tcPr>
            <w:tcW w:w="1078" w:type="pct"/>
            <w:shd w:val="clear" w:color="auto" w:fill="auto"/>
            <w:vAlign w:val="center"/>
            <w:hideMark/>
          </w:tcPr>
          <w:p w14:paraId="19F65CAA" w14:textId="77777777" w:rsidR="002413E6" w:rsidRPr="00B36DEF" w:rsidRDefault="002413E6" w:rsidP="00E92E63">
            <w:pPr>
              <w:ind w:left="-114"/>
              <w:rPr>
                <w:color w:val="000000"/>
              </w:rPr>
            </w:pPr>
            <w:r w:rsidRPr="00B36DEF">
              <w:rPr>
                <w:color w:val="000000"/>
              </w:rPr>
              <w:t>San Francisco, CA</w:t>
            </w:r>
          </w:p>
        </w:tc>
      </w:tr>
      <w:tr w:rsidR="007B3074" w:rsidRPr="00B36DEF" w14:paraId="7563D1F9" w14:textId="77777777" w:rsidTr="007B3074">
        <w:trPr>
          <w:trHeight w:val="320"/>
        </w:trPr>
        <w:tc>
          <w:tcPr>
            <w:tcW w:w="361" w:type="pct"/>
            <w:shd w:val="clear" w:color="auto" w:fill="auto"/>
            <w:vAlign w:val="center"/>
            <w:hideMark/>
          </w:tcPr>
          <w:p w14:paraId="0B9A7D5C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2008</w:t>
            </w:r>
          </w:p>
        </w:tc>
        <w:tc>
          <w:tcPr>
            <w:tcW w:w="3561" w:type="pct"/>
            <w:gridSpan w:val="2"/>
            <w:shd w:val="clear" w:color="auto" w:fill="auto"/>
            <w:vAlign w:val="center"/>
            <w:hideMark/>
          </w:tcPr>
          <w:p w14:paraId="40C7E8F8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36th Annual Western Society of Clinical Investigation &amp; Society Pediatrics Research</w:t>
            </w:r>
          </w:p>
        </w:tc>
        <w:tc>
          <w:tcPr>
            <w:tcW w:w="1078" w:type="pct"/>
            <w:shd w:val="clear" w:color="auto" w:fill="auto"/>
            <w:vAlign w:val="center"/>
            <w:hideMark/>
          </w:tcPr>
          <w:p w14:paraId="504154EC" w14:textId="77777777" w:rsidR="002413E6" w:rsidRPr="00B36DEF" w:rsidRDefault="002413E6" w:rsidP="00E92E63">
            <w:pPr>
              <w:ind w:hanging="114"/>
              <w:rPr>
                <w:color w:val="000000"/>
              </w:rPr>
            </w:pPr>
            <w:r w:rsidRPr="00B36DEF">
              <w:rPr>
                <w:color w:val="000000"/>
              </w:rPr>
              <w:t>Monterey, CA</w:t>
            </w:r>
          </w:p>
        </w:tc>
      </w:tr>
      <w:tr w:rsidR="007B3074" w:rsidRPr="00B36DEF" w14:paraId="473A8BEE" w14:textId="77777777" w:rsidTr="007B3074">
        <w:trPr>
          <w:trHeight w:val="320"/>
        </w:trPr>
        <w:tc>
          <w:tcPr>
            <w:tcW w:w="361" w:type="pct"/>
            <w:shd w:val="clear" w:color="auto" w:fill="auto"/>
            <w:vAlign w:val="center"/>
            <w:hideMark/>
          </w:tcPr>
          <w:p w14:paraId="117B4169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2008</w:t>
            </w:r>
          </w:p>
        </w:tc>
        <w:tc>
          <w:tcPr>
            <w:tcW w:w="3561" w:type="pct"/>
            <w:gridSpan w:val="2"/>
            <w:shd w:val="clear" w:color="auto" w:fill="auto"/>
            <w:vAlign w:val="center"/>
            <w:hideMark/>
          </w:tcPr>
          <w:p w14:paraId="408907AD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Grand Rounds, UCSF Pediatrics Gastroenterology</w:t>
            </w:r>
          </w:p>
        </w:tc>
        <w:tc>
          <w:tcPr>
            <w:tcW w:w="1078" w:type="pct"/>
            <w:shd w:val="clear" w:color="auto" w:fill="auto"/>
            <w:vAlign w:val="center"/>
            <w:hideMark/>
          </w:tcPr>
          <w:p w14:paraId="63F849F8" w14:textId="77777777" w:rsidR="002413E6" w:rsidRPr="00B36DEF" w:rsidRDefault="002413E6" w:rsidP="00E92E63">
            <w:pPr>
              <w:ind w:hanging="114"/>
              <w:rPr>
                <w:color w:val="000000"/>
              </w:rPr>
            </w:pPr>
            <w:r w:rsidRPr="00B36DEF">
              <w:rPr>
                <w:color w:val="000000"/>
              </w:rPr>
              <w:t>San Francisco, CA</w:t>
            </w:r>
          </w:p>
        </w:tc>
      </w:tr>
      <w:tr w:rsidR="007B3074" w:rsidRPr="00B36DEF" w14:paraId="5AB7E994" w14:textId="77777777" w:rsidTr="007B3074">
        <w:trPr>
          <w:trHeight w:val="320"/>
        </w:trPr>
        <w:tc>
          <w:tcPr>
            <w:tcW w:w="361" w:type="pct"/>
            <w:shd w:val="clear" w:color="auto" w:fill="auto"/>
            <w:vAlign w:val="center"/>
            <w:hideMark/>
          </w:tcPr>
          <w:p w14:paraId="2C170553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2009</w:t>
            </w:r>
          </w:p>
        </w:tc>
        <w:tc>
          <w:tcPr>
            <w:tcW w:w="3561" w:type="pct"/>
            <w:gridSpan w:val="2"/>
            <w:shd w:val="clear" w:color="auto" w:fill="auto"/>
            <w:vAlign w:val="center"/>
            <w:hideMark/>
          </w:tcPr>
          <w:p w14:paraId="0A340F28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NIH/RSDP Award Progress Report</w:t>
            </w:r>
          </w:p>
        </w:tc>
        <w:tc>
          <w:tcPr>
            <w:tcW w:w="1078" w:type="pct"/>
            <w:shd w:val="clear" w:color="auto" w:fill="auto"/>
            <w:vAlign w:val="center"/>
            <w:hideMark/>
          </w:tcPr>
          <w:p w14:paraId="0A362862" w14:textId="77777777" w:rsidR="002413E6" w:rsidRPr="00B36DEF" w:rsidRDefault="002413E6" w:rsidP="00E92E63">
            <w:pPr>
              <w:ind w:left="-114"/>
              <w:rPr>
                <w:color w:val="000000"/>
              </w:rPr>
            </w:pPr>
            <w:r w:rsidRPr="00B36DEF">
              <w:rPr>
                <w:color w:val="000000"/>
              </w:rPr>
              <w:t>San Francisco, CA</w:t>
            </w:r>
          </w:p>
        </w:tc>
      </w:tr>
      <w:tr w:rsidR="007B3074" w:rsidRPr="00B36DEF" w14:paraId="77FF72A5" w14:textId="77777777" w:rsidTr="007B3074">
        <w:trPr>
          <w:trHeight w:val="320"/>
        </w:trPr>
        <w:tc>
          <w:tcPr>
            <w:tcW w:w="361" w:type="pct"/>
            <w:shd w:val="clear" w:color="auto" w:fill="auto"/>
            <w:vAlign w:val="center"/>
            <w:hideMark/>
          </w:tcPr>
          <w:p w14:paraId="5C88B286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2009</w:t>
            </w:r>
          </w:p>
        </w:tc>
        <w:tc>
          <w:tcPr>
            <w:tcW w:w="3561" w:type="pct"/>
            <w:gridSpan w:val="2"/>
            <w:shd w:val="clear" w:color="auto" w:fill="auto"/>
            <w:vAlign w:val="center"/>
            <w:hideMark/>
          </w:tcPr>
          <w:p w14:paraId="03359DC5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Stanford University Maternal-Fetal Medicine Research Conference</w:t>
            </w:r>
          </w:p>
        </w:tc>
        <w:tc>
          <w:tcPr>
            <w:tcW w:w="1078" w:type="pct"/>
            <w:shd w:val="clear" w:color="auto" w:fill="auto"/>
            <w:vAlign w:val="center"/>
            <w:hideMark/>
          </w:tcPr>
          <w:p w14:paraId="3AF22EF0" w14:textId="77777777" w:rsidR="002413E6" w:rsidRPr="00B36DEF" w:rsidRDefault="002413E6" w:rsidP="00E92E63">
            <w:pPr>
              <w:ind w:left="-114"/>
              <w:rPr>
                <w:color w:val="000000"/>
              </w:rPr>
            </w:pPr>
            <w:r w:rsidRPr="00B36DEF">
              <w:rPr>
                <w:color w:val="000000"/>
              </w:rPr>
              <w:t>Palo Alto, CA</w:t>
            </w:r>
          </w:p>
        </w:tc>
      </w:tr>
      <w:tr w:rsidR="007B3074" w:rsidRPr="00B36DEF" w14:paraId="4B8B202F" w14:textId="77777777" w:rsidTr="007B3074">
        <w:trPr>
          <w:trHeight w:val="350"/>
        </w:trPr>
        <w:tc>
          <w:tcPr>
            <w:tcW w:w="361" w:type="pct"/>
            <w:shd w:val="clear" w:color="auto" w:fill="auto"/>
            <w:vAlign w:val="center"/>
            <w:hideMark/>
          </w:tcPr>
          <w:p w14:paraId="1DDE2366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2009</w:t>
            </w:r>
          </w:p>
        </w:tc>
        <w:tc>
          <w:tcPr>
            <w:tcW w:w="3561" w:type="pct"/>
            <w:gridSpan w:val="2"/>
            <w:shd w:val="clear" w:color="auto" w:fill="auto"/>
            <w:vAlign w:val="center"/>
            <w:hideMark/>
          </w:tcPr>
          <w:p w14:paraId="6E00B27B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Perinatal Infections Medical Conference. Marin General Hospital</w:t>
            </w:r>
          </w:p>
        </w:tc>
        <w:tc>
          <w:tcPr>
            <w:tcW w:w="1078" w:type="pct"/>
            <w:shd w:val="clear" w:color="auto" w:fill="auto"/>
            <w:vAlign w:val="center"/>
            <w:hideMark/>
          </w:tcPr>
          <w:p w14:paraId="2BCBFBE4" w14:textId="77777777" w:rsidR="002413E6" w:rsidRPr="00B36DEF" w:rsidRDefault="002413E6" w:rsidP="00E92E63">
            <w:pPr>
              <w:ind w:left="-114"/>
              <w:rPr>
                <w:color w:val="000000"/>
              </w:rPr>
            </w:pPr>
            <w:r w:rsidRPr="00B36DEF">
              <w:rPr>
                <w:color w:val="000000"/>
              </w:rPr>
              <w:t>Marin, CA</w:t>
            </w:r>
          </w:p>
        </w:tc>
      </w:tr>
      <w:tr w:rsidR="007B3074" w:rsidRPr="00B36DEF" w14:paraId="66488E5D" w14:textId="77777777" w:rsidTr="007B3074">
        <w:trPr>
          <w:trHeight w:val="320"/>
        </w:trPr>
        <w:tc>
          <w:tcPr>
            <w:tcW w:w="361" w:type="pct"/>
            <w:shd w:val="clear" w:color="auto" w:fill="auto"/>
            <w:vAlign w:val="center"/>
            <w:hideMark/>
          </w:tcPr>
          <w:p w14:paraId="335E9A6B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lastRenderedPageBreak/>
              <w:t>2009</w:t>
            </w:r>
          </w:p>
        </w:tc>
        <w:tc>
          <w:tcPr>
            <w:tcW w:w="3561" w:type="pct"/>
            <w:gridSpan w:val="2"/>
            <w:shd w:val="clear" w:color="auto" w:fill="auto"/>
            <w:vAlign w:val="center"/>
            <w:hideMark/>
          </w:tcPr>
          <w:p w14:paraId="4F56D190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UCSF Center for Reproductive Sciences Conference</w:t>
            </w:r>
          </w:p>
        </w:tc>
        <w:tc>
          <w:tcPr>
            <w:tcW w:w="1078" w:type="pct"/>
            <w:shd w:val="clear" w:color="auto" w:fill="auto"/>
            <w:vAlign w:val="center"/>
            <w:hideMark/>
          </w:tcPr>
          <w:p w14:paraId="50B26138" w14:textId="77777777" w:rsidR="002413E6" w:rsidRPr="00B36DEF" w:rsidRDefault="002413E6" w:rsidP="00E92E63">
            <w:pPr>
              <w:ind w:left="-114"/>
              <w:rPr>
                <w:color w:val="000000"/>
              </w:rPr>
            </w:pPr>
            <w:r w:rsidRPr="00B36DEF">
              <w:rPr>
                <w:color w:val="000000"/>
              </w:rPr>
              <w:t>San Francisco, CA</w:t>
            </w:r>
          </w:p>
        </w:tc>
      </w:tr>
      <w:tr w:rsidR="007B3074" w:rsidRPr="00B36DEF" w14:paraId="51482788" w14:textId="77777777" w:rsidTr="007B3074">
        <w:trPr>
          <w:trHeight w:val="320"/>
        </w:trPr>
        <w:tc>
          <w:tcPr>
            <w:tcW w:w="361" w:type="pct"/>
            <w:shd w:val="clear" w:color="auto" w:fill="auto"/>
            <w:vAlign w:val="center"/>
            <w:hideMark/>
          </w:tcPr>
          <w:p w14:paraId="088A6AA4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2009</w:t>
            </w:r>
          </w:p>
        </w:tc>
        <w:tc>
          <w:tcPr>
            <w:tcW w:w="3561" w:type="pct"/>
            <w:gridSpan w:val="2"/>
            <w:shd w:val="clear" w:color="auto" w:fill="auto"/>
            <w:vAlign w:val="center"/>
            <w:hideMark/>
          </w:tcPr>
          <w:p w14:paraId="4129DBC9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NIH/NICHD T32 Perinatal Medicine Grant Workshop</w:t>
            </w:r>
          </w:p>
        </w:tc>
        <w:tc>
          <w:tcPr>
            <w:tcW w:w="1078" w:type="pct"/>
            <w:shd w:val="clear" w:color="auto" w:fill="auto"/>
            <w:vAlign w:val="center"/>
            <w:hideMark/>
          </w:tcPr>
          <w:p w14:paraId="7DE18F6C" w14:textId="77777777" w:rsidR="002413E6" w:rsidRPr="00B36DEF" w:rsidRDefault="002413E6" w:rsidP="00E92E63">
            <w:pPr>
              <w:ind w:left="-114"/>
              <w:rPr>
                <w:color w:val="000000"/>
              </w:rPr>
            </w:pPr>
            <w:r w:rsidRPr="00B36DEF">
              <w:rPr>
                <w:color w:val="000000"/>
              </w:rPr>
              <w:t>San Francisco, CA</w:t>
            </w:r>
          </w:p>
        </w:tc>
      </w:tr>
      <w:tr w:rsidR="007B3074" w:rsidRPr="00B36DEF" w14:paraId="4E19016E" w14:textId="77777777" w:rsidTr="007B3074">
        <w:trPr>
          <w:trHeight w:val="320"/>
        </w:trPr>
        <w:tc>
          <w:tcPr>
            <w:tcW w:w="361" w:type="pct"/>
            <w:shd w:val="clear" w:color="auto" w:fill="auto"/>
            <w:vAlign w:val="center"/>
            <w:hideMark/>
          </w:tcPr>
          <w:p w14:paraId="58216BA4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2009</w:t>
            </w:r>
          </w:p>
        </w:tc>
        <w:tc>
          <w:tcPr>
            <w:tcW w:w="3561" w:type="pct"/>
            <w:gridSpan w:val="2"/>
            <w:shd w:val="clear" w:color="auto" w:fill="auto"/>
            <w:vAlign w:val="center"/>
            <w:hideMark/>
          </w:tcPr>
          <w:p w14:paraId="152B4740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Helen Diller Family Comprehensive Cancer Center. Epigenetics Division of the Cell Cycling and Signaling Conference</w:t>
            </w:r>
          </w:p>
        </w:tc>
        <w:tc>
          <w:tcPr>
            <w:tcW w:w="1078" w:type="pct"/>
            <w:shd w:val="clear" w:color="auto" w:fill="auto"/>
            <w:vAlign w:val="center"/>
            <w:hideMark/>
          </w:tcPr>
          <w:p w14:paraId="38591F78" w14:textId="77777777" w:rsidR="002413E6" w:rsidRPr="00B36DEF" w:rsidRDefault="002413E6" w:rsidP="00E92E63">
            <w:pPr>
              <w:ind w:left="-114"/>
              <w:rPr>
                <w:color w:val="000000"/>
              </w:rPr>
            </w:pPr>
            <w:r w:rsidRPr="00B36DEF">
              <w:rPr>
                <w:color w:val="000000"/>
              </w:rPr>
              <w:t>San Francisco, CA</w:t>
            </w:r>
          </w:p>
        </w:tc>
      </w:tr>
      <w:tr w:rsidR="007B3074" w:rsidRPr="00B36DEF" w14:paraId="3623A40A" w14:textId="77777777" w:rsidTr="007B3074">
        <w:trPr>
          <w:trHeight w:val="320"/>
        </w:trPr>
        <w:tc>
          <w:tcPr>
            <w:tcW w:w="361" w:type="pct"/>
            <w:shd w:val="clear" w:color="auto" w:fill="auto"/>
            <w:vAlign w:val="center"/>
            <w:hideMark/>
          </w:tcPr>
          <w:p w14:paraId="3058B3B3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2009</w:t>
            </w:r>
          </w:p>
        </w:tc>
        <w:tc>
          <w:tcPr>
            <w:tcW w:w="3488" w:type="pct"/>
            <w:shd w:val="clear" w:color="auto" w:fill="auto"/>
            <w:vAlign w:val="center"/>
            <w:hideMark/>
          </w:tcPr>
          <w:p w14:paraId="55F2B297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Grand Rounds, Reproductive &amp; Infectious Disease Division. San Francisco General Hospital</w:t>
            </w:r>
          </w:p>
        </w:tc>
        <w:tc>
          <w:tcPr>
            <w:tcW w:w="1151" w:type="pct"/>
            <w:gridSpan w:val="2"/>
            <w:shd w:val="clear" w:color="auto" w:fill="auto"/>
            <w:vAlign w:val="center"/>
            <w:hideMark/>
          </w:tcPr>
          <w:p w14:paraId="5ABA3F84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San Francisco, CA</w:t>
            </w:r>
          </w:p>
        </w:tc>
      </w:tr>
      <w:tr w:rsidR="007B3074" w:rsidRPr="00B36DEF" w14:paraId="70A0364C" w14:textId="77777777" w:rsidTr="007B3074">
        <w:trPr>
          <w:trHeight w:val="320"/>
        </w:trPr>
        <w:tc>
          <w:tcPr>
            <w:tcW w:w="361" w:type="pct"/>
            <w:shd w:val="clear" w:color="auto" w:fill="auto"/>
            <w:vAlign w:val="center"/>
            <w:hideMark/>
          </w:tcPr>
          <w:p w14:paraId="1058DB7E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2009</w:t>
            </w:r>
          </w:p>
        </w:tc>
        <w:tc>
          <w:tcPr>
            <w:tcW w:w="3488" w:type="pct"/>
            <w:shd w:val="clear" w:color="auto" w:fill="auto"/>
            <w:vAlign w:val="center"/>
            <w:hideMark/>
          </w:tcPr>
          <w:p w14:paraId="3BE92BAB" w14:textId="0AA10FA3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Stanford-UCSF Medical Genetics Review </w:t>
            </w:r>
            <w:r w:rsidR="008D7ACD" w:rsidRPr="00B36DEF">
              <w:rPr>
                <w:color w:val="000000"/>
              </w:rPr>
              <w:t>Course</w:t>
            </w:r>
          </w:p>
        </w:tc>
        <w:tc>
          <w:tcPr>
            <w:tcW w:w="1151" w:type="pct"/>
            <w:gridSpan w:val="2"/>
            <w:shd w:val="clear" w:color="auto" w:fill="auto"/>
            <w:vAlign w:val="center"/>
            <w:hideMark/>
          </w:tcPr>
          <w:p w14:paraId="7B3D101E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Palo Alto, CA</w:t>
            </w:r>
          </w:p>
        </w:tc>
      </w:tr>
      <w:tr w:rsidR="007B3074" w:rsidRPr="00B36DEF" w14:paraId="4F984BAD" w14:textId="77777777" w:rsidTr="007B3074">
        <w:trPr>
          <w:trHeight w:val="320"/>
        </w:trPr>
        <w:tc>
          <w:tcPr>
            <w:tcW w:w="361" w:type="pct"/>
            <w:shd w:val="clear" w:color="auto" w:fill="auto"/>
            <w:vAlign w:val="center"/>
            <w:hideMark/>
          </w:tcPr>
          <w:p w14:paraId="4D4FF4EC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2009</w:t>
            </w:r>
          </w:p>
        </w:tc>
        <w:tc>
          <w:tcPr>
            <w:tcW w:w="3488" w:type="pct"/>
            <w:shd w:val="clear" w:color="auto" w:fill="auto"/>
            <w:vAlign w:val="center"/>
            <w:hideMark/>
          </w:tcPr>
          <w:p w14:paraId="0F73F08E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UCSF Perinatal Medicine &amp; Genetics Core lecture</w:t>
            </w:r>
          </w:p>
        </w:tc>
        <w:tc>
          <w:tcPr>
            <w:tcW w:w="1151" w:type="pct"/>
            <w:gridSpan w:val="2"/>
            <w:shd w:val="clear" w:color="auto" w:fill="auto"/>
            <w:vAlign w:val="center"/>
            <w:hideMark/>
          </w:tcPr>
          <w:p w14:paraId="6DE043DC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San Francisco, CA</w:t>
            </w:r>
          </w:p>
        </w:tc>
      </w:tr>
      <w:tr w:rsidR="007B3074" w:rsidRPr="00B36DEF" w14:paraId="29E8650E" w14:textId="77777777" w:rsidTr="007B3074">
        <w:trPr>
          <w:trHeight w:val="320"/>
        </w:trPr>
        <w:tc>
          <w:tcPr>
            <w:tcW w:w="361" w:type="pct"/>
            <w:shd w:val="clear" w:color="auto" w:fill="auto"/>
            <w:vAlign w:val="center"/>
            <w:hideMark/>
          </w:tcPr>
          <w:p w14:paraId="209C1653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2010</w:t>
            </w:r>
          </w:p>
        </w:tc>
        <w:tc>
          <w:tcPr>
            <w:tcW w:w="3488" w:type="pct"/>
            <w:shd w:val="clear" w:color="auto" w:fill="auto"/>
            <w:vAlign w:val="center"/>
            <w:hideMark/>
          </w:tcPr>
          <w:p w14:paraId="1F1125E7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UCSF Center for Reproductive Sciences Conference</w:t>
            </w:r>
          </w:p>
        </w:tc>
        <w:tc>
          <w:tcPr>
            <w:tcW w:w="1151" w:type="pct"/>
            <w:gridSpan w:val="2"/>
            <w:shd w:val="clear" w:color="auto" w:fill="auto"/>
            <w:vAlign w:val="center"/>
            <w:hideMark/>
          </w:tcPr>
          <w:p w14:paraId="6FE7C7C9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San Francisco, CA</w:t>
            </w:r>
          </w:p>
        </w:tc>
      </w:tr>
      <w:tr w:rsidR="007B3074" w:rsidRPr="00B36DEF" w14:paraId="52AE8A40" w14:textId="77777777" w:rsidTr="007B3074">
        <w:trPr>
          <w:trHeight w:val="320"/>
        </w:trPr>
        <w:tc>
          <w:tcPr>
            <w:tcW w:w="361" w:type="pct"/>
            <w:shd w:val="clear" w:color="auto" w:fill="auto"/>
            <w:vAlign w:val="center"/>
            <w:hideMark/>
          </w:tcPr>
          <w:p w14:paraId="53798774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2010</w:t>
            </w:r>
          </w:p>
        </w:tc>
        <w:tc>
          <w:tcPr>
            <w:tcW w:w="3488" w:type="pct"/>
            <w:shd w:val="clear" w:color="auto" w:fill="auto"/>
            <w:vAlign w:val="center"/>
            <w:hideMark/>
          </w:tcPr>
          <w:p w14:paraId="784E3DE9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Perinatal Infections Medical Conference, Queen of the Valley Medical Center</w:t>
            </w:r>
          </w:p>
        </w:tc>
        <w:tc>
          <w:tcPr>
            <w:tcW w:w="1151" w:type="pct"/>
            <w:gridSpan w:val="2"/>
            <w:shd w:val="clear" w:color="auto" w:fill="auto"/>
            <w:vAlign w:val="center"/>
            <w:hideMark/>
          </w:tcPr>
          <w:p w14:paraId="6CAA0C80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Sonoma, CA </w:t>
            </w:r>
          </w:p>
        </w:tc>
      </w:tr>
      <w:tr w:rsidR="007B3074" w:rsidRPr="00B36DEF" w14:paraId="46A93BA4" w14:textId="77777777" w:rsidTr="007B3074">
        <w:trPr>
          <w:trHeight w:val="320"/>
        </w:trPr>
        <w:tc>
          <w:tcPr>
            <w:tcW w:w="361" w:type="pct"/>
            <w:shd w:val="clear" w:color="auto" w:fill="auto"/>
            <w:vAlign w:val="center"/>
            <w:hideMark/>
          </w:tcPr>
          <w:p w14:paraId="0CFAADEB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2010</w:t>
            </w:r>
          </w:p>
        </w:tc>
        <w:tc>
          <w:tcPr>
            <w:tcW w:w="3488" w:type="pct"/>
            <w:shd w:val="clear" w:color="auto" w:fill="auto"/>
            <w:vAlign w:val="center"/>
            <w:hideMark/>
          </w:tcPr>
          <w:p w14:paraId="07EEBCBB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Perinatal Medical Conference, Natividad Medical Center</w:t>
            </w:r>
          </w:p>
        </w:tc>
        <w:tc>
          <w:tcPr>
            <w:tcW w:w="1151" w:type="pct"/>
            <w:gridSpan w:val="2"/>
            <w:shd w:val="clear" w:color="auto" w:fill="auto"/>
            <w:vAlign w:val="center"/>
            <w:hideMark/>
          </w:tcPr>
          <w:p w14:paraId="6CCB19CA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Salinas, CA</w:t>
            </w:r>
          </w:p>
        </w:tc>
      </w:tr>
      <w:tr w:rsidR="007B3074" w:rsidRPr="00B36DEF" w14:paraId="76E6CA3E" w14:textId="77777777" w:rsidTr="007B3074">
        <w:trPr>
          <w:trHeight w:val="320"/>
        </w:trPr>
        <w:tc>
          <w:tcPr>
            <w:tcW w:w="361" w:type="pct"/>
            <w:shd w:val="clear" w:color="auto" w:fill="auto"/>
            <w:vAlign w:val="center"/>
            <w:hideMark/>
          </w:tcPr>
          <w:p w14:paraId="6561D3B9" w14:textId="724536DB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2010</w:t>
            </w:r>
          </w:p>
        </w:tc>
        <w:tc>
          <w:tcPr>
            <w:tcW w:w="3488" w:type="pct"/>
            <w:shd w:val="clear" w:color="auto" w:fill="auto"/>
            <w:vAlign w:val="center"/>
            <w:hideMark/>
          </w:tcPr>
          <w:p w14:paraId="7504558B" w14:textId="4568D040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Perinatal Medical Conference, Community Hospital of Monterey Peninsula</w:t>
            </w:r>
          </w:p>
        </w:tc>
        <w:tc>
          <w:tcPr>
            <w:tcW w:w="1151" w:type="pct"/>
            <w:gridSpan w:val="2"/>
            <w:shd w:val="clear" w:color="auto" w:fill="auto"/>
            <w:vAlign w:val="center"/>
            <w:hideMark/>
          </w:tcPr>
          <w:p w14:paraId="4252A092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Monterey, CA</w:t>
            </w:r>
          </w:p>
        </w:tc>
      </w:tr>
      <w:tr w:rsidR="007B3074" w:rsidRPr="00B36DEF" w14:paraId="3A02C379" w14:textId="77777777" w:rsidTr="007B3074">
        <w:trPr>
          <w:trHeight w:val="354"/>
        </w:trPr>
        <w:tc>
          <w:tcPr>
            <w:tcW w:w="361" w:type="pct"/>
            <w:shd w:val="clear" w:color="auto" w:fill="auto"/>
            <w:vAlign w:val="center"/>
            <w:hideMark/>
          </w:tcPr>
          <w:p w14:paraId="0EE99820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2010</w:t>
            </w:r>
          </w:p>
        </w:tc>
        <w:tc>
          <w:tcPr>
            <w:tcW w:w="3488" w:type="pct"/>
            <w:shd w:val="clear" w:color="auto" w:fill="auto"/>
            <w:vAlign w:val="center"/>
            <w:hideMark/>
          </w:tcPr>
          <w:p w14:paraId="327DB0CF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UCSF Center for Reproductive Sciences Annual Retreat</w:t>
            </w:r>
          </w:p>
        </w:tc>
        <w:tc>
          <w:tcPr>
            <w:tcW w:w="1151" w:type="pct"/>
            <w:gridSpan w:val="2"/>
            <w:shd w:val="clear" w:color="auto" w:fill="auto"/>
            <w:vAlign w:val="center"/>
            <w:hideMark/>
          </w:tcPr>
          <w:p w14:paraId="1AF4BCFC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San Francisco, CA</w:t>
            </w:r>
          </w:p>
        </w:tc>
      </w:tr>
      <w:tr w:rsidR="007B3074" w:rsidRPr="00B36DEF" w14:paraId="3491FCD0" w14:textId="77777777" w:rsidTr="007B3074">
        <w:trPr>
          <w:trHeight w:val="320"/>
        </w:trPr>
        <w:tc>
          <w:tcPr>
            <w:tcW w:w="361" w:type="pct"/>
            <w:shd w:val="clear" w:color="auto" w:fill="auto"/>
            <w:vAlign w:val="center"/>
            <w:hideMark/>
          </w:tcPr>
          <w:p w14:paraId="1711CE14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2011</w:t>
            </w:r>
          </w:p>
        </w:tc>
        <w:tc>
          <w:tcPr>
            <w:tcW w:w="3488" w:type="pct"/>
            <w:shd w:val="clear" w:color="auto" w:fill="auto"/>
            <w:vAlign w:val="center"/>
            <w:hideMark/>
          </w:tcPr>
          <w:p w14:paraId="211B95EE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UCSF Center for Reproductive Sciences Conference</w:t>
            </w:r>
          </w:p>
        </w:tc>
        <w:tc>
          <w:tcPr>
            <w:tcW w:w="1151" w:type="pct"/>
            <w:gridSpan w:val="2"/>
            <w:shd w:val="clear" w:color="auto" w:fill="auto"/>
            <w:vAlign w:val="center"/>
            <w:hideMark/>
          </w:tcPr>
          <w:p w14:paraId="3A539BEF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San Francisco, CA</w:t>
            </w:r>
          </w:p>
        </w:tc>
      </w:tr>
      <w:tr w:rsidR="007B3074" w:rsidRPr="00B36DEF" w14:paraId="5797DDFC" w14:textId="77777777" w:rsidTr="007B3074">
        <w:trPr>
          <w:trHeight w:val="320"/>
        </w:trPr>
        <w:tc>
          <w:tcPr>
            <w:tcW w:w="361" w:type="pct"/>
            <w:shd w:val="clear" w:color="auto" w:fill="auto"/>
            <w:vAlign w:val="center"/>
            <w:hideMark/>
          </w:tcPr>
          <w:p w14:paraId="5F9C7AFF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2011</w:t>
            </w:r>
          </w:p>
        </w:tc>
        <w:tc>
          <w:tcPr>
            <w:tcW w:w="3488" w:type="pct"/>
            <w:shd w:val="clear" w:color="auto" w:fill="auto"/>
            <w:vAlign w:val="center"/>
            <w:hideMark/>
          </w:tcPr>
          <w:p w14:paraId="112774C3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UCSF Department of Pediatrics, Division of Medical Genetics, Metabolic Conference</w:t>
            </w:r>
          </w:p>
        </w:tc>
        <w:tc>
          <w:tcPr>
            <w:tcW w:w="1151" w:type="pct"/>
            <w:gridSpan w:val="2"/>
            <w:shd w:val="clear" w:color="auto" w:fill="auto"/>
            <w:vAlign w:val="center"/>
            <w:hideMark/>
          </w:tcPr>
          <w:p w14:paraId="31B71470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San Francisco, CA</w:t>
            </w:r>
          </w:p>
        </w:tc>
      </w:tr>
      <w:tr w:rsidR="007B3074" w:rsidRPr="00B36DEF" w14:paraId="09DACBB9" w14:textId="77777777" w:rsidTr="007B3074">
        <w:trPr>
          <w:trHeight w:val="320"/>
        </w:trPr>
        <w:tc>
          <w:tcPr>
            <w:tcW w:w="361" w:type="pct"/>
            <w:shd w:val="clear" w:color="auto" w:fill="auto"/>
            <w:vAlign w:val="center"/>
            <w:hideMark/>
          </w:tcPr>
          <w:p w14:paraId="782BE974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2011</w:t>
            </w:r>
          </w:p>
        </w:tc>
        <w:tc>
          <w:tcPr>
            <w:tcW w:w="3488" w:type="pct"/>
            <w:shd w:val="clear" w:color="auto" w:fill="auto"/>
            <w:vAlign w:val="center"/>
            <w:hideMark/>
          </w:tcPr>
          <w:p w14:paraId="47A81056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Grand Rounds, UCSF Department of Ob/Gyn and RS</w:t>
            </w:r>
          </w:p>
        </w:tc>
        <w:tc>
          <w:tcPr>
            <w:tcW w:w="1151" w:type="pct"/>
            <w:gridSpan w:val="2"/>
            <w:shd w:val="clear" w:color="auto" w:fill="auto"/>
            <w:vAlign w:val="center"/>
            <w:hideMark/>
          </w:tcPr>
          <w:p w14:paraId="15877D33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San Francisco, CA</w:t>
            </w:r>
          </w:p>
        </w:tc>
      </w:tr>
      <w:tr w:rsidR="007B3074" w:rsidRPr="00B36DEF" w14:paraId="1C0B9548" w14:textId="77777777" w:rsidTr="007B3074">
        <w:trPr>
          <w:trHeight w:val="320"/>
        </w:trPr>
        <w:tc>
          <w:tcPr>
            <w:tcW w:w="361" w:type="pct"/>
            <w:shd w:val="clear" w:color="auto" w:fill="auto"/>
            <w:vAlign w:val="center"/>
            <w:hideMark/>
          </w:tcPr>
          <w:p w14:paraId="29C6228B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2011</w:t>
            </w:r>
          </w:p>
        </w:tc>
        <w:tc>
          <w:tcPr>
            <w:tcW w:w="3488" w:type="pct"/>
            <w:shd w:val="clear" w:color="auto" w:fill="auto"/>
            <w:vAlign w:val="center"/>
            <w:hideMark/>
          </w:tcPr>
          <w:p w14:paraId="3127FA06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UCSF Antepartum and Intrapartum Management. CME. Graduate Medical Office</w:t>
            </w:r>
          </w:p>
        </w:tc>
        <w:tc>
          <w:tcPr>
            <w:tcW w:w="1151" w:type="pct"/>
            <w:gridSpan w:val="2"/>
            <w:shd w:val="clear" w:color="auto" w:fill="auto"/>
            <w:vAlign w:val="center"/>
            <w:hideMark/>
          </w:tcPr>
          <w:p w14:paraId="65AF959D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San Francisco, CA</w:t>
            </w:r>
          </w:p>
        </w:tc>
      </w:tr>
      <w:tr w:rsidR="007B3074" w:rsidRPr="00B36DEF" w14:paraId="07B45B25" w14:textId="77777777" w:rsidTr="007B3074">
        <w:trPr>
          <w:trHeight w:val="320"/>
        </w:trPr>
        <w:tc>
          <w:tcPr>
            <w:tcW w:w="361" w:type="pct"/>
            <w:shd w:val="clear" w:color="auto" w:fill="auto"/>
            <w:vAlign w:val="center"/>
            <w:hideMark/>
          </w:tcPr>
          <w:p w14:paraId="036ABE8E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2012</w:t>
            </w:r>
          </w:p>
        </w:tc>
        <w:tc>
          <w:tcPr>
            <w:tcW w:w="3488" w:type="pct"/>
            <w:shd w:val="clear" w:color="auto" w:fill="auto"/>
            <w:vAlign w:val="center"/>
            <w:hideMark/>
          </w:tcPr>
          <w:p w14:paraId="311D076F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UCSF Center for Reproductive Science Annual Retreat, San Francisco</w:t>
            </w:r>
          </w:p>
        </w:tc>
        <w:tc>
          <w:tcPr>
            <w:tcW w:w="1151" w:type="pct"/>
            <w:gridSpan w:val="2"/>
            <w:shd w:val="clear" w:color="auto" w:fill="auto"/>
            <w:vAlign w:val="center"/>
            <w:hideMark/>
          </w:tcPr>
          <w:p w14:paraId="41B2E97E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San Francisco, CA</w:t>
            </w:r>
          </w:p>
        </w:tc>
      </w:tr>
      <w:tr w:rsidR="007B3074" w:rsidRPr="00B36DEF" w14:paraId="33B8EFF0" w14:textId="77777777" w:rsidTr="007B3074">
        <w:trPr>
          <w:trHeight w:val="320"/>
        </w:trPr>
        <w:tc>
          <w:tcPr>
            <w:tcW w:w="361" w:type="pct"/>
            <w:shd w:val="clear" w:color="auto" w:fill="auto"/>
            <w:vAlign w:val="center"/>
            <w:hideMark/>
          </w:tcPr>
          <w:p w14:paraId="2D196226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2012</w:t>
            </w:r>
          </w:p>
        </w:tc>
        <w:tc>
          <w:tcPr>
            <w:tcW w:w="3488" w:type="pct"/>
            <w:shd w:val="clear" w:color="auto" w:fill="auto"/>
            <w:vAlign w:val="center"/>
            <w:hideMark/>
          </w:tcPr>
          <w:p w14:paraId="41D71F20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Perinatal Medical Conference, Santa Rosa Memorial Hospital</w:t>
            </w:r>
          </w:p>
        </w:tc>
        <w:tc>
          <w:tcPr>
            <w:tcW w:w="1151" w:type="pct"/>
            <w:gridSpan w:val="2"/>
            <w:shd w:val="clear" w:color="auto" w:fill="auto"/>
            <w:vAlign w:val="center"/>
            <w:hideMark/>
          </w:tcPr>
          <w:p w14:paraId="74D1E7DD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Napa, CA</w:t>
            </w:r>
          </w:p>
        </w:tc>
      </w:tr>
      <w:tr w:rsidR="007B3074" w:rsidRPr="00B36DEF" w14:paraId="25B01854" w14:textId="77777777" w:rsidTr="007B3074">
        <w:trPr>
          <w:trHeight w:val="320"/>
        </w:trPr>
        <w:tc>
          <w:tcPr>
            <w:tcW w:w="361" w:type="pct"/>
            <w:shd w:val="clear" w:color="auto" w:fill="auto"/>
            <w:vAlign w:val="center"/>
            <w:hideMark/>
          </w:tcPr>
          <w:p w14:paraId="58D99E55" w14:textId="26B0EEBA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2012</w:t>
            </w:r>
          </w:p>
        </w:tc>
        <w:tc>
          <w:tcPr>
            <w:tcW w:w="3488" w:type="pct"/>
            <w:shd w:val="clear" w:color="auto" w:fill="auto"/>
            <w:vAlign w:val="center"/>
            <w:hideMark/>
          </w:tcPr>
          <w:p w14:paraId="2F9BFC0B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Grand Rounds, Dept. of OB/Gyn. Petaluma Valley Hospital</w:t>
            </w:r>
          </w:p>
        </w:tc>
        <w:tc>
          <w:tcPr>
            <w:tcW w:w="1151" w:type="pct"/>
            <w:gridSpan w:val="2"/>
            <w:shd w:val="clear" w:color="auto" w:fill="auto"/>
            <w:vAlign w:val="center"/>
            <w:hideMark/>
          </w:tcPr>
          <w:p w14:paraId="0E2111AF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Sonoma, CA </w:t>
            </w:r>
          </w:p>
        </w:tc>
      </w:tr>
      <w:tr w:rsidR="007B3074" w:rsidRPr="00B36DEF" w14:paraId="27473491" w14:textId="77777777" w:rsidTr="007B3074">
        <w:trPr>
          <w:trHeight w:val="320"/>
        </w:trPr>
        <w:tc>
          <w:tcPr>
            <w:tcW w:w="361" w:type="pct"/>
            <w:shd w:val="clear" w:color="auto" w:fill="auto"/>
            <w:vAlign w:val="center"/>
            <w:hideMark/>
          </w:tcPr>
          <w:p w14:paraId="6FA2195E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2012</w:t>
            </w:r>
          </w:p>
        </w:tc>
        <w:tc>
          <w:tcPr>
            <w:tcW w:w="3488" w:type="pct"/>
            <w:shd w:val="clear" w:color="auto" w:fill="auto"/>
            <w:vAlign w:val="center"/>
            <w:hideMark/>
          </w:tcPr>
          <w:p w14:paraId="38B41699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Perinatal Medical Conference, Community Hospital of Monterey Peninsula</w:t>
            </w:r>
          </w:p>
        </w:tc>
        <w:tc>
          <w:tcPr>
            <w:tcW w:w="1151" w:type="pct"/>
            <w:gridSpan w:val="2"/>
            <w:shd w:val="clear" w:color="auto" w:fill="auto"/>
            <w:vAlign w:val="center"/>
            <w:hideMark/>
          </w:tcPr>
          <w:p w14:paraId="6FD3B156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Monterey, CA</w:t>
            </w:r>
          </w:p>
        </w:tc>
      </w:tr>
      <w:tr w:rsidR="007B3074" w:rsidRPr="00B36DEF" w14:paraId="405D5F36" w14:textId="77777777" w:rsidTr="007B3074">
        <w:trPr>
          <w:trHeight w:val="320"/>
        </w:trPr>
        <w:tc>
          <w:tcPr>
            <w:tcW w:w="361" w:type="pct"/>
            <w:shd w:val="clear" w:color="auto" w:fill="auto"/>
            <w:vAlign w:val="center"/>
            <w:hideMark/>
          </w:tcPr>
          <w:p w14:paraId="71B8701F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2012</w:t>
            </w:r>
          </w:p>
        </w:tc>
        <w:tc>
          <w:tcPr>
            <w:tcW w:w="3488" w:type="pct"/>
            <w:shd w:val="clear" w:color="auto" w:fill="auto"/>
            <w:vAlign w:val="center"/>
            <w:hideMark/>
          </w:tcPr>
          <w:p w14:paraId="4BB2401C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UCSF Center for Reproductive Sciences Conference</w:t>
            </w:r>
          </w:p>
        </w:tc>
        <w:tc>
          <w:tcPr>
            <w:tcW w:w="1151" w:type="pct"/>
            <w:gridSpan w:val="2"/>
            <w:shd w:val="clear" w:color="auto" w:fill="auto"/>
            <w:vAlign w:val="center"/>
            <w:hideMark/>
          </w:tcPr>
          <w:p w14:paraId="10524CEA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San Francisco, CA</w:t>
            </w:r>
          </w:p>
        </w:tc>
      </w:tr>
      <w:tr w:rsidR="007B3074" w:rsidRPr="00B36DEF" w14:paraId="3B33AAA9" w14:textId="77777777" w:rsidTr="007B3074">
        <w:trPr>
          <w:trHeight w:val="320"/>
        </w:trPr>
        <w:tc>
          <w:tcPr>
            <w:tcW w:w="361" w:type="pct"/>
            <w:shd w:val="clear" w:color="auto" w:fill="auto"/>
            <w:vAlign w:val="center"/>
            <w:hideMark/>
          </w:tcPr>
          <w:p w14:paraId="591A68EB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2013</w:t>
            </w:r>
          </w:p>
        </w:tc>
        <w:tc>
          <w:tcPr>
            <w:tcW w:w="3488" w:type="pct"/>
            <w:shd w:val="clear" w:color="auto" w:fill="auto"/>
            <w:vAlign w:val="center"/>
            <w:hideMark/>
          </w:tcPr>
          <w:p w14:paraId="6537D217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Grand Rounds, Department of Pediatrics. Marin General Hospital</w:t>
            </w:r>
          </w:p>
        </w:tc>
        <w:tc>
          <w:tcPr>
            <w:tcW w:w="1151" w:type="pct"/>
            <w:gridSpan w:val="2"/>
            <w:shd w:val="clear" w:color="auto" w:fill="auto"/>
            <w:vAlign w:val="center"/>
            <w:hideMark/>
          </w:tcPr>
          <w:p w14:paraId="2983AA94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Marin, CA</w:t>
            </w:r>
          </w:p>
        </w:tc>
      </w:tr>
      <w:tr w:rsidR="007B3074" w:rsidRPr="00B36DEF" w14:paraId="231DCFD9" w14:textId="77777777" w:rsidTr="007B3074">
        <w:trPr>
          <w:trHeight w:val="320"/>
        </w:trPr>
        <w:tc>
          <w:tcPr>
            <w:tcW w:w="361" w:type="pct"/>
            <w:shd w:val="clear" w:color="auto" w:fill="auto"/>
            <w:vAlign w:val="center"/>
            <w:hideMark/>
          </w:tcPr>
          <w:p w14:paraId="4826E664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2013</w:t>
            </w:r>
          </w:p>
        </w:tc>
        <w:tc>
          <w:tcPr>
            <w:tcW w:w="3488" w:type="pct"/>
            <w:shd w:val="clear" w:color="auto" w:fill="auto"/>
            <w:vAlign w:val="center"/>
            <w:hideMark/>
          </w:tcPr>
          <w:p w14:paraId="176171BB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Fetal Treatment Center Research Meeting. UCSF Pediatric Surgery</w:t>
            </w:r>
          </w:p>
        </w:tc>
        <w:tc>
          <w:tcPr>
            <w:tcW w:w="1151" w:type="pct"/>
            <w:gridSpan w:val="2"/>
            <w:shd w:val="clear" w:color="auto" w:fill="auto"/>
            <w:vAlign w:val="center"/>
            <w:hideMark/>
          </w:tcPr>
          <w:p w14:paraId="1054DFE3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San Francisco, CA</w:t>
            </w:r>
          </w:p>
        </w:tc>
      </w:tr>
      <w:tr w:rsidR="007B3074" w:rsidRPr="00B36DEF" w14:paraId="69BB9C66" w14:textId="77777777" w:rsidTr="007B3074">
        <w:trPr>
          <w:trHeight w:val="320"/>
        </w:trPr>
        <w:tc>
          <w:tcPr>
            <w:tcW w:w="361" w:type="pct"/>
            <w:shd w:val="clear" w:color="auto" w:fill="auto"/>
            <w:vAlign w:val="center"/>
            <w:hideMark/>
          </w:tcPr>
          <w:p w14:paraId="49BB7D24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2013</w:t>
            </w:r>
          </w:p>
        </w:tc>
        <w:tc>
          <w:tcPr>
            <w:tcW w:w="3488" w:type="pct"/>
            <w:shd w:val="clear" w:color="auto" w:fill="auto"/>
            <w:vAlign w:val="center"/>
            <w:hideMark/>
          </w:tcPr>
          <w:p w14:paraId="38BCA898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UCSF Medical Student - Women in Academia Panel</w:t>
            </w:r>
          </w:p>
        </w:tc>
        <w:tc>
          <w:tcPr>
            <w:tcW w:w="1151" w:type="pct"/>
            <w:gridSpan w:val="2"/>
            <w:shd w:val="clear" w:color="auto" w:fill="auto"/>
            <w:vAlign w:val="center"/>
            <w:hideMark/>
          </w:tcPr>
          <w:p w14:paraId="389C92E1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San Francisco, CA</w:t>
            </w:r>
          </w:p>
        </w:tc>
      </w:tr>
      <w:tr w:rsidR="007B3074" w:rsidRPr="00B36DEF" w14:paraId="53801F96" w14:textId="77777777" w:rsidTr="007B3074">
        <w:trPr>
          <w:trHeight w:val="320"/>
        </w:trPr>
        <w:tc>
          <w:tcPr>
            <w:tcW w:w="361" w:type="pct"/>
            <w:shd w:val="clear" w:color="auto" w:fill="auto"/>
            <w:vAlign w:val="center"/>
            <w:hideMark/>
          </w:tcPr>
          <w:p w14:paraId="5D6BED03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2013</w:t>
            </w:r>
          </w:p>
        </w:tc>
        <w:tc>
          <w:tcPr>
            <w:tcW w:w="3488" w:type="pct"/>
            <w:shd w:val="clear" w:color="auto" w:fill="auto"/>
            <w:vAlign w:val="center"/>
            <w:hideMark/>
          </w:tcPr>
          <w:p w14:paraId="107084E1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UCSF Center for Reproductive Sciences Conference</w:t>
            </w:r>
          </w:p>
        </w:tc>
        <w:tc>
          <w:tcPr>
            <w:tcW w:w="1151" w:type="pct"/>
            <w:gridSpan w:val="2"/>
            <w:shd w:val="clear" w:color="auto" w:fill="auto"/>
            <w:vAlign w:val="center"/>
            <w:hideMark/>
          </w:tcPr>
          <w:p w14:paraId="47A657B9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San Francisco, CA</w:t>
            </w:r>
          </w:p>
        </w:tc>
      </w:tr>
      <w:tr w:rsidR="007B3074" w:rsidRPr="00B36DEF" w14:paraId="46BE5C5A" w14:textId="77777777" w:rsidTr="007B3074">
        <w:trPr>
          <w:trHeight w:val="320"/>
        </w:trPr>
        <w:tc>
          <w:tcPr>
            <w:tcW w:w="361" w:type="pct"/>
            <w:shd w:val="clear" w:color="auto" w:fill="auto"/>
            <w:vAlign w:val="center"/>
            <w:hideMark/>
          </w:tcPr>
          <w:p w14:paraId="75488CFD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2014</w:t>
            </w:r>
          </w:p>
        </w:tc>
        <w:tc>
          <w:tcPr>
            <w:tcW w:w="3488" w:type="pct"/>
            <w:shd w:val="clear" w:color="auto" w:fill="auto"/>
            <w:vAlign w:val="center"/>
            <w:hideMark/>
          </w:tcPr>
          <w:p w14:paraId="7B55BB65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UCSF Medical Student - Research Opportunities Panel</w:t>
            </w:r>
          </w:p>
        </w:tc>
        <w:tc>
          <w:tcPr>
            <w:tcW w:w="1151" w:type="pct"/>
            <w:gridSpan w:val="2"/>
            <w:shd w:val="clear" w:color="auto" w:fill="auto"/>
            <w:vAlign w:val="center"/>
            <w:hideMark/>
          </w:tcPr>
          <w:p w14:paraId="23030AB4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San Francisco, CA</w:t>
            </w:r>
          </w:p>
        </w:tc>
      </w:tr>
      <w:tr w:rsidR="007B3074" w:rsidRPr="00B36DEF" w14:paraId="3745725C" w14:textId="77777777" w:rsidTr="007B3074">
        <w:trPr>
          <w:trHeight w:val="322"/>
        </w:trPr>
        <w:tc>
          <w:tcPr>
            <w:tcW w:w="361" w:type="pct"/>
            <w:shd w:val="clear" w:color="auto" w:fill="auto"/>
            <w:vAlign w:val="center"/>
            <w:hideMark/>
          </w:tcPr>
          <w:p w14:paraId="0FE9D50B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2014</w:t>
            </w:r>
          </w:p>
        </w:tc>
        <w:tc>
          <w:tcPr>
            <w:tcW w:w="3488" w:type="pct"/>
            <w:shd w:val="clear" w:color="auto" w:fill="auto"/>
            <w:vAlign w:val="center"/>
            <w:hideMark/>
          </w:tcPr>
          <w:p w14:paraId="189ED380" w14:textId="4646C90F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UCSF Department of Ob/Gyn and </w:t>
            </w:r>
            <w:r w:rsidR="00827920" w:rsidRPr="00B36DEF">
              <w:rPr>
                <w:color w:val="000000"/>
              </w:rPr>
              <w:t>RS, Grand</w:t>
            </w:r>
            <w:r w:rsidR="00B9434C" w:rsidRPr="00B36DEF">
              <w:rPr>
                <w:color w:val="000000"/>
              </w:rPr>
              <w:t xml:space="preserve"> Rounds,</w:t>
            </w:r>
          </w:p>
        </w:tc>
        <w:tc>
          <w:tcPr>
            <w:tcW w:w="1151" w:type="pct"/>
            <w:gridSpan w:val="2"/>
            <w:shd w:val="clear" w:color="auto" w:fill="auto"/>
            <w:vAlign w:val="center"/>
            <w:hideMark/>
          </w:tcPr>
          <w:p w14:paraId="20249A70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San Francisco, CA</w:t>
            </w:r>
          </w:p>
        </w:tc>
      </w:tr>
      <w:tr w:rsidR="007B3074" w:rsidRPr="00B36DEF" w14:paraId="6CC82185" w14:textId="77777777" w:rsidTr="007B3074">
        <w:trPr>
          <w:trHeight w:val="320"/>
        </w:trPr>
        <w:tc>
          <w:tcPr>
            <w:tcW w:w="361" w:type="pct"/>
            <w:shd w:val="clear" w:color="auto" w:fill="auto"/>
            <w:vAlign w:val="center"/>
            <w:hideMark/>
          </w:tcPr>
          <w:p w14:paraId="7E410BAF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2014</w:t>
            </w:r>
          </w:p>
        </w:tc>
        <w:tc>
          <w:tcPr>
            <w:tcW w:w="3488" w:type="pct"/>
            <w:shd w:val="clear" w:color="auto" w:fill="auto"/>
            <w:vAlign w:val="center"/>
            <w:hideMark/>
          </w:tcPr>
          <w:p w14:paraId="206A37BB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UCSF Center for Reproductive Sciences Annual Retreat</w:t>
            </w:r>
          </w:p>
        </w:tc>
        <w:tc>
          <w:tcPr>
            <w:tcW w:w="1151" w:type="pct"/>
            <w:gridSpan w:val="2"/>
            <w:shd w:val="clear" w:color="auto" w:fill="auto"/>
            <w:vAlign w:val="center"/>
            <w:hideMark/>
          </w:tcPr>
          <w:p w14:paraId="25E8BDDA" w14:textId="77777777" w:rsidR="002413E6" w:rsidRPr="00B36DEF" w:rsidRDefault="002413E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San Francisco, CA</w:t>
            </w:r>
          </w:p>
        </w:tc>
      </w:tr>
      <w:tr w:rsidR="007B3074" w:rsidRPr="00B36DEF" w14:paraId="7D195BE8" w14:textId="77777777" w:rsidTr="007B3074">
        <w:trPr>
          <w:trHeight w:val="322"/>
        </w:trPr>
        <w:tc>
          <w:tcPr>
            <w:tcW w:w="361" w:type="pct"/>
            <w:shd w:val="clear" w:color="auto" w:fill="auto"/>
            <w:vAlign w:val="center"/>
            <w:hideMark/>
          </w:tcPr>
          <w:p w14:paraId="0E60EBA7" w14:textId="77777777" w:rsidR="008D7ACD" w:rsidRPr="00B36DEF" w:rsidRDefault="008D7ACD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2014</w:t>
            </w:r>
          </w:p>
        </w:tc>
        <w:tc>
          <w:tcPr>
            <w:tcW w:w="3488" w:type="pct"/>
            <w:shd w:val="clear" w:color="auto" w:fill="auto"/>
            <w:vAlign w:val="center"/>
            <w:hideMark/>
          </w:tcPr>
          <w:p w14:paraId="373D1D44" w14:textId="77777777" w:rsidR="008D7ACD" w:rsidRPr="00B36DEF" w:rsidRDefault="008D7ACD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Grand Rounds, UCSF Department of Ob/Gyn and RS</w:t>
            </w:r>
          </w:p>
        </w:tc>
        <w:tc>
          <w:tcPr>
            <w:tcW w:w="1151" w:type="pct"/>
            <w:gridSpan w:val="2"/>
            <w:shd w:val="clear" w:color="auto" w:fill="auto"/>
            <w:vAlign w:val="center"/>
            <w:hideMark/>
          </w:tcPr>
          <w:p w14:paraId="3E988B00" w14:textId="77777777" w:rsidR="008D7ACD" w:rsidRPr="00B36DEF" w:rsidRDefault="008D7ACD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San Francisco, CA</w:t>
            </w:r>
          </w:p>
        </w:tc>
      </w:tr>
      <w:tr w:rsidR="007B3074" w:rsidRPr="00B36DEF" w14:paraId="2044BE11" w14:textId="77777777" w:rsidTr="007B3074">
        <w:trPr>
          <w:trHeight w:val="322"/>
        </w:trPr>
        <w:tc>
          <w:tcPr>
            <w:tcW w:w="361" w:type="pct"/>
            <w:shd w:val="clear" w:color="auto" w:fill="auto"/>
            <w:vAlign w:val="center"/>
          </w:tcPr>
          <w:p w14:paraId="0FDC3027" w14:textId="628C7A39" w:rsidR="00F96EA8" w:rsidRPr="00B36DEF" w:rsidRDefault="00F96EA8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2015  </w:t>
            </w:r>
          </w:p>
        </w:tc>
        <w:tc>
          <w:tcPr>
            <w:tcW w:w="3488" w:type="pct"/>
            <w:shd w:val="clear" w:color="auto" w:fill="auto"/>
            <w:vAlign w:val="center"/>
          </w:tcPr>
          <w:p w14:paraId="0D2FFA86" w14:textId="7448FABC" w:rsidR="00F96EA8" w:rsidRPr="00B36DEF" w:rsidRDefault="00F96EA8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Stanford OBGYN Residency Core Lecture</w:t>
            </w:r>
            <w:r w:rsidR="00D475A6" w:rsidRPr="00B36DEF">
              <w:rPr>
                <w:color w:val="000000"/>
              </w:rPr>
              <w:t>: NIPT And Prenatal Diagnosis: Paradigm changing</w:t>
            </w:r>
          </w:p>
        </w:tc>
        <w:tc>
          <w:tcPr>
            <w:tcW w:w="1151" w:type="pct"/>
            <w:gridSpan w:val="2"/>
            <w:shd w:val="clear" w:color="auto" w:fill="auto"/>
            <w:vAlign w:val="center"/>
          </w:tcPr>
          <w:p w14:paraId="6812E7CE" w14:textId="77777777" w:rsidR="00F96EA8" w:rsidRPr="00B36DEF" w:rsidRDefault="00D475A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SHC, Palo Alto, CA</w:t>
            </w:r>
          </w:p>
          <w:p w14:paraId="04AA9C8F" w14:textId="0682EEE1" w:rsidR="00D475A6" w:rsidRPr="00B36DEF" w:rsidRDefault="00D475A6" w:rsidP="007B3074">
            <w:pPr>
              <w:rPr>
                <w:color w:val="000000"/>
              </w:rPr>
            </w:pPr>
          </w:p>
        </w:tc>
      </w:tr>
      <w:tr w:rsidR="007B3074" w:rsidRPr="00B36DEF" w14:paraId="713DEF5A" w14:textId="77777777" w:rsidTr="007B3074">
        <w:trPr>
          <w:trHeight w:val="320"/>
        </w:trPr>
        <w:tc>
          <w:tcPr>
            <w:tcW w:w="361" w:type="pct"/>
            <w:shd w:val="clear" w:color="auto" w:fill="auto"/>
            <w:vAlign w:val="center"/>
            <w:hideMark/>
          </w:tcPr>
          <w:p w14:paraId="6AA15A6E" w14:textId="60F6F3DD" w:rsidR="00000530" w:rsidRPr="00B36DEF" w:rsidRDefault="00000530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2015</w:t>
            </w:r>
          </w:p>
        </w:tc>
        <w:tc>
          <w:tcPr>
            <w:tcW w:w="3488" w:type="pct"/>
            <w:shd w:val="clear" w:color="auto" w:fill="auto"/>
            <w:vAlign w:val="center"/>
            <w:hideMark/>
          </w:tcPr>
          <w:p w14:paraId="4B170B82" w14:textId="27729C52" w:rsidR="00000530" w:rsidRPr="00B36DEF" w:rsidRDefault="00000530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Stanford Medical Student – OBGYN Simulation Clinical Skills </w:t>
            </w:r>
          </w:p>
        </w:tc>
        <w:tc>
          <w:tcPr>
            <w:tcW w:w="1151" w:type="pct"/>
            <w:gridSpan w:val="2"/>
            <w:shd w:val="clear" w:color="auto" w:fill="auto"/>
            <w:vAlign w:val="center"/>
            <w:hideMark/>
          </w:tcPr>
          <w:p w14:paraId="4E215EC8" w14:textId="3E2B3A02" w:rsidR="00000530" w:rsidRPr="00B36DEF" w:rsidRDefault="00000530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Stanford, CA</w:t>
            </w:r>
          </w:p>
        </w:tc>
      </w:tr>
      <w:tr w:rsidR="007B3074" w:rsidRPr="00B36DEF" w14:paraId="4050452A" w14:textId="77777777" w:rsidTr="007B3074">
        <w:trPr>
          <w:trHeight w:val="320"/>
        </w:trPr>
        <w:tc>
          <w:tcPr>
            <w:tcW w:w="361" w:type="pct"/>
            <w:shd w:val="clear" w:color="auto" w:fill="auto"/>
            <w:vAlign w:val="center"/>
            <w:hideMark/>
          </w:tcPr>
          <w:p w14:paraId="62105CCB" w14:textId="1CFFC70C" w:rsidR="008D7ACD" w:rsidRPr="00B36DEF" w:rsidRDefault="00226640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2016</w:t>
            </w:r>
          </w:p>
        </w:tc>
        <w:tc>
          <w:tcPr>
            <w:tcW w:w="3488" w:type="pct"/>
            <w:shd w:val="clear" w:color="auto" w:fill="auto"/>
            <w:vAlign w:val="center"/>
            <w:hideMark/>
          </w:tcPr>
          <w:p w14:paraId="28C4D58D" w14:textId="3A7FEF30" w:rsidR="008D7ACD" w:rsidRPr="00B36DEF" w:rsidRDefault="00A870A3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Stanford Reproductive Endocrinology and Infertility Center</w:t>
            </w:r>
          </w:p>
        </w:tc>
        <w:tc>
          <w:tcPr>
            <w:tcW w:w="1151" w:type="pct"/>
            <w:gridSpan w:val="2"/>
            <w:shd w:val="clear" w:color="auto" w:fill="auto"/>
            <w:vAlign w:val="center"/>
            <w:hideMark/>
          </w:tcPr>
          <w:p w14:paraId="22415B17" w14:textId="22C25962" w:rsidR="008D7ACD" w:rsidRPr="00B36DEF" w:rsidRDefault="00226640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Stanford</w:t>
            </w:r>
            <w:r w:rsidR="008D7ACD" w:rsidRPr="00B36DEF">
              <w:rPr>
                <w:color w:val="000000"/>
              </w:rPr>
              <w:t>, CA</w:t>
            </w:r>
          </w:p>
        </w:tc>
      </w:tr>
      <w:tr w:rsidR="007B3074" w:rsidRPr="00B36DEF" w14:paraId="268E37F0" w14:textId="77777777" w:rsidTr="007B3074">
        <w:trPr>
          <w:trHeight w:val="320"/>
        </w:trPr>
        <w:tc>
          <w:tcPr>
            <w:tcW w:w="361" w:type="pct"/>
            <w:shd w:val="clear" w:color="auto" w:fill="auto"/>
            <w:vAlign w:val="center"/>
          </w:tcPr>
          <w:p w14:paraId="58DBED73" w14:textId="55777DDE" w:rsidR="00F96EA8" w:rsidRPr="00B36DEF" w:rsidRDefault="00F96EA8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2016  </w:t>
            </w:r>
          </w:p>
        </w:tc>
        <w:tc>
          <w:tcPr>
            <w:tcW w:w="3488" w:type="pct"/>
            <w:shd w:val="clear" w:color="auto" w:fill="auto"/>
            <w:vAlign w:val="center"/>
          </w:tcPr>
          <w:p w14:paraId="08313D02" w14:textId="249C1081" w:rsidR="00F96EA8" w:rsidRPr="00B36DEF" w:rsidRDefault="00F96EA8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 Non-Invasive Prenatal Screening </w:t>
            </w:r>
            <w:r w:rsidR="00827920" w:rsidRPr="00B36DEF">
              <w:rPr>
                <w:color w:val="000000"/>
              </w:rPr>
              <w:t>(NIPT</w:t>
            </w:r>
            <w:r w:rsidRPr="00B36DEF">
              <w:rPr>
                <w:color w:val="000000"/>
              </w:rPr>
              <w:t>) Perinatal Grand Rounds</w:t>
            </w:r>
          </w:p>
        </w:tc>
        <w:tc>
          <w:tcPr>
            <w:tcW w:w="1151" w:type="pct"/>
            <w:gridSpan w:val="2"/>
            <w:shd w:val="clear" w:color="auto" w:fill="auto"/>
            <w:vAlign w:val="center"/>
          </w:tcPr>
          <w:p w14:paraId="63FE1C3D" w14:textId="6EC61E79" w:rsidR="00F96EA8" w:rsidRPr="00B36DEF" w:rsidRDefault="00F96EA8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LPCH, Palo Alto, CA</w:t>
            </w:r>
          </w:p>
        </w:tc>
      </w:tr>
      <w:tr w:rsidR="007B3074" w:rsidRPr="00B36DEF" w14:paraId="342202F2" w14:textId="77777777" w:rsidTr="007B3074">
        <w:trPr>
          <w:trHeight w:val="322"/>
        </w:trPr>
        <w:tc>
          <w:tcPr>
            <w:tcW w:w="361" w:type="pct"/>
            <w:shd w:val="clear" w:color="auto" w:fill="auto"/>
            <w:vAlign w:val="center"/>
            <w:hideMark/>
          </w:tcPr>
          <w:p w14:paraId="6984A7FB" w14:textId="4BA59981" w:rsidR="008D7ACD" w:rsidRPr="00B36DEF" w:rsidRDefault="008D7ACD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2017</w:t>
            </w:r>
          </w:p>
        </w:tc>
        <w:tc>
          <w:tcPr>
            <w:tcW w:w="3488" w:type="pct"/>
            <w:shd w:val="clear" w:color="auto" w:fill="auto"/>
            <w:vAlign w:val="center"/>
            <w:hideMark/>
          </w:tcPr>
          <w:p w14:paraId="212D3F3F" w14:textId="1F5EDB18" w:rsidR="008D7ACD" w:rsidRPr="00B36DEF" w:rsidRDefault="008D7ACD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Stanford University Department of Ob/</w:t>
            </w:r>
            <w:r w:rsidR="00827920" w:rsidRPr="00B36DEF">
              <w:rPr>
                <w:color w:val="000000"/>
              </w:rPr>
              <w:t>Gyn,</w:t>
            </w:r>
            <w:r w:rsidR="00B9434C" w:rsidRPr="00B36DEF">
              <w:rPr>
                <w:color w:val="000000"/>
              </w:rPr>
              <w:t xml:space="preserve"> Grand Rounds</w:t>
            </w:r>
          </w:p>
        </w:tc>
        <w:tc>
          <w:tcPr>
            <w:tcW w:w="1151" w:type="pct"/>
            <w:gridSpan w:val="2"/>
            <w:shd w:val="clear" w:color="auto" w:fill="auto"/>
            <w:vAlign w:val="center"/>
            <w:hideMark/>
          </w:tcPr>
          <w:p w14:paraId="5FE01F6A" w14:textId="530541E8" w:rsidR="008D7ACD" w:rsidRPr="00B36DEF" w:rsidRDefault="008D7ACD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Stanford, CA</w:t>
            </w:r>
          </w:p>
        </w:tc>
      </w:tr>
      <w:tr w:rsidR="007B3074" w:rsidRPr="00B36DEF" w14:paraId="2E998A74" w14:textId="77777777" w:rsidTr="007B3074">
        <w:trPr>
          <w:trHeight w:val="322"/>
        </w:trPr>
        <w:tc>
          <w:tcPr>
            <w:tcW w:w="361" w:type="pct"/>
            <w:shd w:val="clear" w:color="auto" w:fill="auto"/>
            <w:vAlign w:val="center"/>
          </w:tcPr>
          <w:p w14:paraId="7C957C97" w14:textId="412EA44E" w:rsidR="00DD0EB4" w:rsidRPr="00B36DEF" w:rsidRDefault="00DD0EB4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2018  </w:t>
            </w:r>
          </w:p>
        </w:tc>
        <w:tc>
          <w:tcPr>
            <w:tcW w:w="3488" w:type="pct"/>
            <w:shd w:val="clear" w:color="auto" w:fill="auto"/>
            <w:vAlign w:val="center"/>
          </w:tcPr>
          <w:p w14:paraId="30890524" w14:textId="77777777" w:rsidR="00DD0EB4" w:rsidRPr="00B36DEF" w:rsidRDefault="00DD0EB4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Kaiser Permanente Northern California Regional OBGYN residency</w:t>
            </w:r>
          </w:p>
          <w:p w14:paraId="0DD9A0C6" w14:textId="1AD43F45" w:rsidR="00DD0EB4" w:rsidRPr="00B36DEF" w:rsidRDefault="00DD0EB4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Program Research Retreat</w:t>
            </w:r>
          </w:p>
        </w:tc>
        <w:tc>
          <w:tcPr>
            <w:tcW w:w="1151" w:type="pct"/>
            <w:gridSpan w:val="2"/>
            <w:shd w:val="clear" w:color="auto" w:fill="auto"/>
            <w:vAlign w:val="center"/>
          </w:tcPr>
          <w:p w14:paraId="50071B67" w14:textId="77777777" w:rsidR="00DD0EB4" w:rsidRPr="00B36DEF" w:rsidRDefault="00DD0EB4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Santa Clara, CA</w:t>
            </w:r>
          </w:p>
          <w:p w14:paraId="70F97F67" w14:textId="390D5874" w:rsidR="00D475A6" w:rsidRPr="00B36DEF" w:rsidRDefault="00D475A6" w:rsidP="007B3074">
            <w:pPr>
              <w:rPr>
                <w:color w:val="000000"/>
              </w:rPr>
            </w:pPr>
          </w:p>
        </w:tc>
      </w:tr>
      <w:tr w:rsidR="007B3074" w:rsidRPr="00B36DEF" w14:paraId="57C52523" w14:textId="77777777" w:rsidTr="007B3074">
        <w:trPr>
          <w:trHeight w:val="322"/>
        </w:trPr>
        <w:tc>
          <w:tcPr>
            <w:tcW w:w="361" w:type="pct"/>
            <w:shd w:val="clear" w:color="auto" w:fill="auto"/>
            <w:vAlign w:val="center"/>
          </w:tcPr>
          <w:p w14:paraId="352FE8B1" w14:textId="248623C1" w:rsidR="00DD0EB4" w:rsidRPr="00B36DEF" w:rsidRDefault="00DD0EB4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2018</w:t>
            </w:r>
          </w:p>
        </w:tc>
        <w:tc>
          <w:tcPr>
            <w:tcW w:w="3488" w:type="pct"/>
            <w:shd w:val="clear" w:color="auto" w:fill="auto"/>
            <w:vAlign w:val="center"/>
          </w:tcPr>
          <w:p w14:paraId="09FEA825" w14:textId="27D91566" w:rsidR="00DD0EB4" w:rsidRPr="00B36DEF" w:rsidRDefault="00DD0EB4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Women Health Cardiovascular Center- SCAD/PSCAD Symposium</w:t>
            </w:r>
          </w:p>
        </w:tc>
        <w:tc>
          <w:tcPr>
            <w:tcW w:w="1151" w:type="pct"/>
            <w:gridSpan w:val="2"/>
            <w:shd w:val="clear" w:color="auto" w:fill="auto"/>
            <w:vAlign w:val="center"/>
          </w:tcPr>
          <w:p w14:paraId="09853EC1" w14:textId="67E72B6F" w:rsidR="00DD0EB4" w:rsidRPr="00B36DEF" w:rsidRDefault="00DD0EB4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Stanford, CA</w:t>
            </w:r>
          </w:p>
        </w:tc>
      </w:tr>
      <w:tr w:rsidR="007B3074" w:rsidRPr="00B36DEF" w14:paraId="0DD546A8" w14:textId="77777777" w:rsidTr="007B3074">
        <w:trPr>
          <w:trHeight w:val="322"/>
        </w:trPr>
        <w:tc>
          <w:tcPr>
            <w:tcW w:w="361" w:type="pct"/>
            <w:shd w:val="clear" w:color="auto" w:fill="auto"/>
            <w:vAlign w:val="center"/>
          </w:tcPr>
          <w:p w14:paraId="61F6A20E" w14:textId="4A045A92" w:rsidR="00DD0EB4" w:rsidRPr="00B36DEF" w:rsidRDefault="00DD0EB4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lastRenderedPageBreak/>
              <w:t xml:space="preserve">2018   </w:t>
            </w:r>
          </w:p>
        </w:tc>
        <w:tc>
          <w:tcPr>
            <w:tcW w:w="3488" w:type="pct"/>
            <w:shd w:val="clear" w:color="auto" w:fill="auto"/>
            <w:vAlign w:val="center"/>
          </w:tcPr>
          <w:p w14:paraId="4DB3E101" w14:textId="2EB6C1E7" w:rsidR="00DD0EB4" w:rsidRPr="00B36DEF" w:rsidRDefault="00DD0EB4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3rd Annual Diagnosis and Management of Adult Congenital Heart Disease</w:t>
            </w:r>
          </w:p>
        </w:tc>
        <w:tc>
          <w:tcPr>
            <w:tcW w:w="1151" w:type="pct"/>
            <w:gridSpan w:val="2"/>
            <w:shd w:val="clear" w:color="auto" w:fill="auto"/>
            <w:vAlign w:val="center"/>
          </w:tcPr>
          <w:p w14:paraId="08CBCF1D" w14:textId="769DEC1F" w:rsidR="00DD0EB4" w:rsidRPr="00B36DEF" w:rsidRDefault="00DD0EB4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Stanford, CA</w:t>
            </w:r>
          </w:p>
        </w:tc>
      </w:tr>
      <w:tr w:rsidR="007B3074" w:rsidRPr="00B36DEF" w14:paraId="26590CB8" w14:textId="77777777" w:rsidTr="007B3074">
        <w:trPr>
          <w:trHeight w:val="322"/>
        </w:trPr>
        <w:tc>
          <w:tcPr>
            <w:tcW w:w="361" w:type="pct"/>
            <w:shd w:val="clear" w:color="auto" w:fill="auto"/>
            <w:vAlign w:val="center"/>
          </w:tcPr>
          <w:p w14:paraId="51D060F7" w14:textId="01A48FD6" w:rsidR="00DD0EB4" w:rsidRPr="00B36DEF" w:rsidRDefault="00DD0EB4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2018</w:t>
            </w:r>
          </w:p>
        </w:tc>
        <w:tc>
          <w:tcPr>
            <w:tcW w:w="3488" w:type="pct"/>
            <w:shd w:val="clear" w:color="auto" w:fill="auto"/>
            <w:vAlign w:val="center"/>
          </w:tcPr>
          <w:p w14:paraId="4224CB22" w14:textId="3EEE40BA" w:rsidR="00DD0EB4" w:rsidRPr="00B36DEF" w:rsidRDefault="007B3074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Pacific Coast Obstetrics </w:t>
            </w:r>
            <w:r w:rsidR="00DD0EB4" w:rsidRPr="00B36DEF">
              <w:rPr>
                <w:color w:val="000000"/>
              </w:rPr>
              <w:t xml:space="preserve">and </w:t>
            </w:r>
            <w:r w:rsidR="00827920" w:rsidRPr="00B36DEF">
              <w:rPr>
                <w:color w:val="000000"/>
              </w:rPr>
              <w:t>Gynecology Society Meeting</w:t>
            </w:r>
            <w:r w:rsidR="00DD0EB4" w:rsidRPr="00B36DEF">
              <w:rPr>
                <w:color w:val="000000"/>
              </w:rPr>
              <w:t xml:space="preserve"> </w:t>
            </w:r>
            <w:r w:rsidR="00DD0EB4" w:rsidRPr="00B36DEF">
              <w:rPr>
                <w:color w:val="111111"/>
                <w:sz w:val="18"/>
                <w:szCs w:val="18"/>
                <w:shd w:val="clear" w:color="auto" w:fill="B5AEE4"/>
              </w:rPr>
              <w:t xml:space="preserve">                                                            </w:t>
            </w:r>
          </w:p>
        </w:tc>
        <w:tc>
          <w:tcPr>
            <w:tcW w:w="1151" w:type="pct"/>
            <w:gridSpan w:val="2"/>
            <w:shd w:val="clear" w:color="auto" w:fill="auto"/>
            <w:vAlign w:val="center"/>
          </w:tcPr>
          <w:p w14:paraId="0332045B" w14:textId="77777777" w:rsidR="00DD0EB4" w:rsidRDefault="00DD0EB4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Idaho</w:t>
            </w:r>
          </w:p>
          <w:p w14:paraId="1891A44E" w14:textId="5C7803AE" w:rsidR="001D3170" w:rsidRPr="00B36DEF" w:rsidRDefault="001D3170" w:rsidP="007B3074">
            <w:pPr>
              <w:rPr>
                <w:color w:val="000000"/>
              </w:rPr>
            </w:pPr>
          </w:p>
        </w:tc>
      </w:tr>
      <w:tr w:rsidR="007B3074" w:rsidRPr="00B36DEF" w14:paraId="7A10B35B" w14:textId="77777777" w:rsidTr="007B3074">
        <w:trPr>
          <w:trHeight w:val="322"/>
        </w:trPr>
        <w:tc>
          <w:tcPr>
            <w:tcW w:w="361" w:type="pct"/>
            <w:shd w:val="clear" w:color="auto" w:fill="auto"/>
            <w:vAlign w:val="center"/>
          </w:tcPr>
          <w:p w14:paraId="602BC770" w14:textId="1D80A704" w:rsidR="00F96EA8" w:rsidRPr="00B36DEF" w:rsidRDefault="00F96EA8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2018</w:t>
            </w:r>
          </w:p>
        </w:tc>
        <w:tc>
          <w:tcPr>
            <w:tcW w:w="3488" w:type="pct"/>
            <w:shd w:val="clear" w:color="auto" w:fill="auto"/>
            <w:vAlign w:val="center"/>
          </w:tcPr>
          <w:p w14:paraId="0A8EF40D" w14:textId="3031F48C" w:rsidR="00F96EA8" w:rsidRPr="00B36DEF" w:rsidRDefault="00F96EA8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Maternal Mortality and Cardiovascular Disease for California Board of Registered Nurses Monthly Conference</w:t>
            </w:r>
            <w:r w:rsidR="00D475A6" w:rsidRPr="00B36DEF">
              <w:rPr>
                <w:color w:val="000000"/>
              </w:rPr>
              <w:t xml:space="preserve"> - MCCPOP</w:t>
            </w:r>
          </w:p>
        </w:tc>
        <w:tc>
          <w:tcPr>
            <w:tcW w:w="1151" w:type="pct"/>
            <w:gridSpan w:val="2"/>
            <w:shd w:val="clear" w:color="auto" w:fill="auto"/>
            <w:vAlign w:val="center"/>
          </w:tcPr>
          <w:p w14:paraId="1F3D589E" w14:textId="30253EF1" w:rsidR="00F96EA8" w:rsidRPr="00B36DEF" w:rsidRDefault="00F96EA8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LPC</w:t>
            </w:r>
            <w:r w:rsidR="007B3074" w:rsidRPr="00B36DEF">
              <w:rPr>
                <w:color w:val="000000"/>
              </w:rPr>
              <w:t xml:space="preserve">H, </w:t>
            </w:r>
            <w:r w:rsidRPr="00B36DEF">
              <w:rPr>
                <w:color w:val="000000"/>
              </w:rPr>
              <w:t>Palo Alto, CA</w:t>
            </w:r>
          </w:p>
          <w:p w14:paraId="29353A77" w14:textId="6F68B6E5" w:rsidR="00F96EA8" w:rsidRPr="00B36DEF" w:rsidRDefault="00F96EA8" w:rsidP="007B3074">
            <w:pPr>
              <w:rPr>
                <w:color w:val="000000"/>
              </w:rPr>
            </w:pPr>
          </w:p>
        </w:tc>
      </w:tr>
      <w:tr w:rsidR="007B3074" w:rsidRPr="00B36DEF" w14:paraId="58F68DBA" w14:textId="77777777" w:rsidTr="007B3074">
        <w:trPr>
          <w:trHeight w:val="322"/>
        </w:trPr>
        <w:tc>
          <w:tcPr>
            <w:tcW w:w="361" w:type="pct"/>
            <w:shd w:val="clear" w:color="auto" w:fill="auto"/>
            <w:vAlign w:val="center"/>
          </w:tcPr>
          <w:p w14:paraId="1ED26401" w14:textId="1FFDC9BA" w:rsidR="003B6ECD" w:rsidRPr="00B36DEF" w:rsidRDefault="003B6ECD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2019</w:t>
            </w:r>
          </w:p>
        </w:tc>
        <w:tc>
          <w:tcPr>
            <w:tcW w:w="3488" w:type="pct"/>
            <w:shd w:val="clear" w:color="auto" w:fill="auto"/>
            <w:vAlign w:val="center"/>
          </w:tcPr>
          <w:p w14:paraId="08534BF7" w14:textId="013A605E" w:rsidR="003B6ECD" w:rsidRPr="00B36DEF" w:rsidRDefault="003B6ECD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Women in Surgery Panel </w:t>
            </w:r>
            <w:r w:rsidR="00D822DC" w:rsidRPr="00B36DEF">
              <w:rPr>
                <w:color w:val="000000"/>
              </w:rPr>
              <w:t>Stanford School of Medicine</w:t>
            </w:r>
          </w:p>
        </w:tc>
        <w:tc>
          <w:tcPr>
            <w:tcW w:w="1151" w:type="pct"/>
            <w:gridSpan w:val="2"/>
            <w:shd w:val="clear" w:color="auto" w:fill="auto"/>
            <w:vAlign w:val="center"/>
          </w:tcPr>
          <w:p w14:paraId="7436D2F3" w14:textId="77777777" w:rsidR="003B6ECD" w:rsidRDefault="003B6ECD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Stanford, CA</w:t>
            </w:r>
          </w:p>
          <w:p w14:paraId="7E95EEC9" w14:textId="654A7351" w:rsidR="001D3170" w:rsidRPr="00B36DEF" w:rsidRDefault="001D3170" w:rsidP="007B3074">
            <w:pPr>
              <w:rPr>
                <w:color w:val="000000"/>
              </w:rPr>
            </w:pPr>
          </w:p>
        </w:tc>
      </w:tr>
      <w:tr w:rsidR="007B3074" w:rsidRPr="00B36DEF" w14:paraId="7340867A" w14:textId="77777777" w:rsidTr="007B3074">
        <w:trPr>
          <w:trHeight w:val="322"/>
        </w:trPr>
        <w:tc>
          <w:tcPr>
            <w:tcW w:w="361" w:type="pct"/>
            <w:shd w:val="clear" w:color="auto" w:fill="auto"/>
            <w:vAlign w:val="center"/>
          </w:tcPr>
          <w:p w14:paraId="4540A1CF" w14:textId="4843EC92" w:rsidR="004C5D6C" w:rsidRPr="00B36DEF" w:rsidRDefault="004C5D6C" w:rsidP="007B3074">
            <w:pPr>
              <w:rPr>
                <w:color w:val="000000"/>
              </w:rPr>
            </w:pPr>
            <w:bookmarkStart w:id="1" w:name="_Hlk96675890"/>
            <w:r w:rsidRPr="00B36DEF">
              <w:rPr>
                <w:color w:val="000000"/>
              </w:rPr>
              <w:t>2019</w:t>
            </w:r>
          </w:p>
        </w:tc>
        <w:tc>
          <w:tcPr>
            <w:tcW w:w="3488" w:type="pct"/>
            <w:shd w:val="clear" w:color="auto" w:fill="auto"/>
            <w:vAlign w:val="center"/>
          </w:tcPr>
          <w:p w14:paraId="5B8C646E" w14:textId="0549E9F3" w:rsidR="004C5D6C" w:rsidRPr="00B36DEF" w:rsidRDefault="004C5D6C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Mid-Coastal California Perinatal Outreach </w:t>
            </w:r>
            <w:r w:rsidR="00827920" w:rsidRPr="00B36DEF">
              <w:rPr>
                <w:color w:val="000000"/>
              </w:rPr>
              <w:t>Program (</w:t>
            </w:r>
            <w:r w:rsidR="00A83135" w:rsidRPr="00B36DEF">
              <w:rPr>
                <w:color w:val="000000"/>
              </w:rPr>
              <w:t>MCCPOP</w:t>
            </w:r>
            <w:r w:rsidRPr="00B36DEF">
              <w:rPr>
                <w:color w:val="000000"/>
              </w:rPr>
              <w:t>)</w:t>
            </w:r>
          </w:p>
        </w:tc>
        <w:tc>
          <w:tcPr>
            <w:tcW w:w="1151" w:type="pct"/>
            <w:gridSpan w:val="2"/>
            <w:shd w:val="clear" w:color="auto" w:fill="auto"/>
            <w:vAlign w:val="center"/>
          </w:tcPr>
          <w:p w14:paraId="345FECFC" w14:textId="77777777" w:rsidR="004C5D6C" w:rsidRDefault="004C5D6C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Sierra Vista, CA</w:t>
            </w:r>
          </w:p>
          <w:p w14:paraId="33F5AED2" w14:textId="76479D06" w:rsidR="001D3170" w:rsidRPr="00B36DEF" w:rsidRDefault="001D3170" w:rsidP="007B3074">
            <w:pPr>
              <w:rPr>
                <w:color w:val="000000"/>
              </w:rPr>
            </w:pPr>
          </w:p>
        </w:tc>
      </w:tr>
      <w:bookmarkEnd w:id="1"/>
      <w:tr w:rsidR="007B3074" w:rsidRPr="00B36DEF" w14:paraId="0F913522" w14:textId="77777777" w:rsidTr="007B3074">
        <w:trPr>
          <w:trHeight w:val="322"/>
        </w:trPr>
        <w:tc>
          <w:tcPr>
            <w:tcW w:w="361" w:type="pct"/>
            <w:shd w:val="clear" w:color="auto" w:fill="auto"/>
            <w:vAlign w:val="center"/>
          </w:tcPr>
          <w:p w14:paraId="5102F20D" w14:textId="78907EB0" w:rsidR="003B6ECD" w:rsidRPr="00B36DEF" w:rsidRDefault="003B6ECD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2019</w:t>
            </w:r>
          </w:p>
        </w:tc>
        <w:tc>
          <w:tcPr>
            <w:tcW w:w="3488" w:type="pct"/>
            <w:shd w:val="clear" w:color="auto" w:fill="auto"/>
            <w:vAlign w:val="center"/>
          </w:tcPr>
          <w:p w14:paraId="790CC4DF" w14:textId="0D005921" w:rsidR="003B6ECD" w:rsidRPr="00B36DEF" w:rsidRDefault="003B6ECD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El Camino Hospital Perinatal Conference  </w:t>
            </w:r>
          </w:p>
        </w:tc>
        <w:tc>
          <w:tcPr>
            <w:tcW w:w="1151" w:type="pct"/>
            <w:gridSpan w:val="2"/>
            <w:shd w:val="clear" w:color="auto" w:fill="auto"/>
            <w:vAlign w:val="center"/>
          </w:tcPr>
          <w:p w14:paraId="79E98B48" w14:textId="70DEC1DD" w:rsidR="003B6ECD" w:rsidRPr="00B36DEF" w:rsidRDefault="003B6ECD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Mountain View, CA</w:t>
            </w:r>
          </w:p>
        </w:tc>
      </w:tr>
      <w:tr w:rsidR="001D3170" w:rsidRPr="00B36DEF" w14:paraId="3CD010EE" w14:textId="77777777" w:rsidTr="007B3074">
        <w:trPr>
          <w:trHeight w:val="322"/>
        </w:trPr>
        <w:tc>
          <w:tcPr>
            <w:tcW w:w="361" w:type="pct"/>
            <w:shd w:val="clear" w:color="auto" w:fill="auto"/>
            <w:vAlign w:val="center"/>
          </w:tcPr>
          <w:p w14:paraId="78689019" w14:textId="77777777" w:rsidR="001D3170" w:rsidRPr="00B36DEF" w:rsidRDefault="001D3170" w:rsidP="007B3074">
            <w:pPr>
              <w:rPr>
                <w:color w:val="000000"/>
              </w:rPr>
            </w:pPr>
          </w:p>
        </w:tc>
        <w:tc>
          <w:tcPr>
            <w:tcW w:w="3488" w:type="pct"/>
            <w:shd w:val="clear" w:color="auto" w:fill="auto"/>
            <w:vAlign w:val="center"/>
          </w:tcPr>
          <w:p w14:paraId="5E6D0518" w14:textId="77777777" w:rsidR="001D3170" w:rsidRPr="00B36DEF" w:rsidRDefault="001D3170" w:rsidP="007B3074">
            <w:pPr>
              <w:rPr>
                <w:color w:val="000000"/>
              </w:rPr>
            </w:pPr>
          </w:p>
        </w:tc>
        <w:tc>
          <w:tcPr>
            <w:tcW w:w="1151" w:type="pct"/>
            <w:gridSpan w:val="2"/>
            <w:shd w:val="clear" w:color="auto" w:fill="auto"/>
            <w:vAlign w:val="center"/>
          </w:tcPr>
          <w:p w14:paraId="176946DB" w14:textId="77777777" w:rsidR="001D3170" w:rsidRPr="00B36DEF" w:rsidRDefault="001D3170" w:rsidP="007B3074">
            <w:pPr>
              <w:rPr>
                <w:color w:val="000000"/>
              </w:rPr>
            </w:pPr>
          </w:p>
        </w:tc>
      </w:tr>
      <w:tr w:rsidR="007B3074" w:rsidRPr="00B36DEF" w14:paraId="15C88C0B" w14:textId="77777777" w:rsidTr="007B3074">
        <w:trPr>
          <w:trHeight w:val="322"/>
        </w:trPr>
        <w:tc>
          <w:tcPr>
            <w:tcW w:w="361" w:type="pct"/>
            <w:shd w:val="clear" w:color="auto" w:fill="auto"/>
            <w:vAlign w:val="center"/>
          </w:tcPr>
          <w:p w14:paraId="04150504" w14:textId="0B236C9F" w:rsidR="003B6ECD" w:rsidRPr="00B36DEF" w:rsidRDefault="003B6ECD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2019</w:t>
            </w:r>
          </w:p>
        </w:tc>
        <w:tc>
          <w:tcPr>
            <w:tcW w:w="3488" w:type="pct"/>
            <w:shd w:val="clear" w:color="auto" w:fill="auto"/>
            <w:vAlign w:val="center"/>
          </w:tcPr>
          <w:p w14:paraId="356E2127" w14:textId="3A69E5AC" w:rsidR="003B6ECD" w:rsidRPr="00B36DEF" w:rsidRDefault="0086728E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Latin Medical Students </w:t>
            </w:r>
            <w:r w:rsidR="00827920" w:rsidRPr="00B36DEF">
              <w:rPr>
                <w:color w:val="000000"/>
              </w:rPr>
              <w:t>Association (</w:t>
            </w:r>
            <w:r w:rsidRPr="00B36DEF">
              <w:rPr>
                <w:color w:val="000000"/>
              </w:rPr>
              <w:t>LMSA)</w:t>
            </w:r>
            <w:r w:rsidR="00B55E83" w:rsidRPr="00B36DEF">
              <w:rPr>
                <w:color w:val="000000"/>
              </w:rPr>
              <w:t xml:space="preserve"> West </w:t>
            </w:r>
            <w:r w:rsidRPr="00B36DEF">
              <w:rPr>
                <w:color w:val="000000"/>
              </w:rPr>
              <w:t xml:space="preserve">Regional </w:t>
            </w:r>
            <w:r w:rsidR="004A69D5">
              <w:rPr>
                <w:color w:val="000000"/>
              </w:rPr>
              <w:t>S</w:t>
            </w:r>
            <w:r w:rsidRPr="00B36DEF">
              <w:rPr>
                <w:color w:val="000000"/>
              </w:rPr>
              <w:t>ection</w:t>
            </w:r>
            <w:r w:rsidR="00827920" w:rsidRPr="00B36DEF">
              <w:rPr>
                <w:color w:val="000000"/>
              </w:rPr>
              <w:t>– OB</w:t>
            </w:r>
            <w:r w:rsidRPr="00B36DEF">
              <w:rPr>
                <w:color w:val="000000"/>
              </w:rPr>
              <w:t xml:space="preserve"> Skills</w:t>
            </w:r>
          </w:p>
        </w:tc>
        <w:tc>
          <w:tcPr>
            <w:tcW w:w="1151" w:type="pct"/>
            <w:gridSpan w:val="2"/>
            <w:shd w:val="clear" w:color="auto" w:fill="auto"/>
            <w:vAlign w:val="center"/>
          </w:tcPr>
          <w:p w14:paraId="7BFE0E50" w14:textId="77777777" w:rsidR="003B6ECD" w:rsidRDefault="003B6ECD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Stanford, CA</w:t>
            </w:r>
          </w:p>
          <w:p w14:paraId="5CFA9F92" w14:textId="15265E58" w:rsidR="001D3170" w:rsidRPr="00B36DEF" w:rsidRDefault="001D3170" w:rsidP="007B3074">
            <w:pPr>
              <w:rPr>
                <w:color w:val="000000"/>
              </w:rPr>
            </w:pPr>
          </w:p>
        </w:tc>
      </w:tr>
      <w:tr w:rsidR="007B3074" w:rsidRPr="00B36DEF" w14:paraId="7D6C2626" w14:textId="77777777" w:rsidTr="007B3074">
        <w:trPr>
          <w:trHeight w:val="322"/>
        </w:trPr>
        <w:tc>
          <w:tcPr>
            <w:tcW w:w="361" w:type="pct"/>
            <w:shd w:val="clear" w:color="auto" w:fill="auto"/>
            <w:vAlign w:val="center"/>
          </w:tcPr>
          <w:p w14:paraId="280D33ED" w14:textId="0922A2A0" w:rsidR="00F96EA8" w:rsidRPr="00B36DEF" w:rsidRDefault="00F96EA8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2019</w:t>
            </w:r>
          </w:p>
        </w:tc>
        <w:tc>
          <w:tcPr>
            <w:tcW w:w="3488" w:type="pct"/>
            <w:shd w:val="clear" w:color="auto" w:fill="auto"/>
            <w:vAlign w:val="center"/>
          </w:tcPr>
          <w:p w14:paraId="1D8DC219" w14:textId="64FDA260" w:rsidR="00F96EA8" w:rsidRPr="00B36DEF" w:rsidRDefault="00F96EA8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Antenatal Late Preterm Steroids </w:t>
            </w:r>
            <w:r w:rsidR="00827920" w:rsidRPr="00B36DEF">
              <w:rPr>
                <w:color w:val="000000"/>
              </w:rPr>
              <w:t>(ALTS</w:t>
            </w:r>
            <w:r w:rsidRPr="00B36DEF">
              <w:rPr>
                <w:color w:val="000000"/>
              </w:rPr>
              <w:t>) for California Board of Registered Nurses Monthly Conference</w:t>
            </w:r>
            <w:r w:rsidR="00D475A6" w:rsidRPr="00B36DEF">
              <w:rPr>
                <w:color w:val="000000"/>
              </w:rPr>
              <w:t>-</w:t>
            </w:r>
          </w:p>
        </w:tc>
        <w:tc>
          <w:tcPr>
            <w:tcW w:w="1151" w:type="pct"/>
            <w:gridSpan w:val="2"/>
            <w:shd w:val="clear" w:color="auto" w:fill="auto"/>
            <w:vAlign w:val="center"/>
          </w:tcPr>
          <w:p w14:paraId="1A4EB267" w14:textId="77777777" w:rsidR="00F96EA8" w:rsidRPr="00B36DEF" w:rsidRDefault="00F96EA8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LPCH, Palo Alto, CA</w:t>
            </w:r>
          </w:p>
          <w:p w14:paraId="625BF8FE" w14:textId="69591A31" w:rsidR="00F96EA8" w:rsidRPr="00B36DEF" w:rsidRDefault="00F96EA8" w:rsidP="007B3074">
            <w:pPr>
              <w:rPr>
                <w:color w:val="000000"/>
              </w:rPr>
            </w:pPr>
          </w:p>
        </w:tc>
      </w:tr>
      <w:tr w:rsidR="007B3074" w:rsidRPr="00B36DEF" w14:paraId="66DC1A35" w14:textId="77777777" w:rsidTr="007B3074">
        <w:trPr>
          <w:trHeight w:val="322"/>
        </w:trPr>
        <w:tc>
          <w:tcPr>
            <w:tcW w:w="361" w:type="pct"/>
            <w:shd w:val="clear" w:color="auto" w:fill="auto"/>
            <w:vAlign w:val="center"/>
          </w:tcPr>
          <w:p w14:paraId="2D683610" w14:textId="56B0FF4A" w:rsidR="00F96EA8" w:rsidRPr="00B36DEF" w:rsidRDefault="00F96EA8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2020   </w:t>
            </w:r>
          </w:p>
        </w:tc>
        <w:tc>
          <w:tcPr>
            <w:tcW w:w="3488" w:type="pct"/>
            <w:shd w:val="clear" w:color="auto" w:fill="auto"/>
            <w:vAlign w:val="center"/>
          </w:tcPr>
          <w:p w14:paraId="11EED3EA" w14:textId="232DE0AF" w:rsidR="00F96EA8" w:rsidRPr="00B36DEF" w:rsidRDefault="00F96EA8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Maternal Mortality and Cardiovascular Diseases Grand Rounds. Dominican Hospital. Dignity Health Care.</w:t>
            </w:r>
          </w:p>
        </w:tc>
        <w:tc>
          <w:tcPr>
            <w:tcW w:w="1151" w:type="pct"/>
            <w:gridSpan w:val="2"/>
            <w:shd w:val="clear" w:color="auto" w:fill="auto"/>
            <w:vAlign w:val="center"/>
          </w:tcPr>
          <w:p w14:paraId="2D272F90" w14:textId="20785E4E" w:rsidR="00F96EA8" w:rsidRPr="00B36DEF" w:rsidRDefault="00F96EA8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Santa Cruz</w:t>
            </w:r>
            <w:r w:rsidR="007B3074" w:rsidRPr="00B36DEF">
              <w:rPr>
                <w:color w:val="000000"/>
              </w:rPr>
              <w:t xml:space="preserve">, </w:t>
            </w:r>
            <w:r w:rsidRPr="00B36DEF">
              <w:rPr>
                <w:color w:val="000000"/>
              </w:rPr>
              <w:t>CA</w:t>
            </w:r>
          </w:p>
          <w:p w14:paraId="12447228" w14:textId="3572A3E3" w:rsidR="00F96EA8" w:rsidRPr="00B36DEF" w:rsidRDefault="00F96EA8" w:rsidP="007B3074">
            <w:pPr>
              <w:rPr>
                <w:color w:val="000000"/>
              </w:rPr>
            </w:pPr>
          </w:p>
        </w:tc>
      </w:tr>
      <w:tr w:rsidR="007B3074" w:rsidRPr="00B36DEF" w14:paraId="08941161" w14:textId="77777777" w:rsidTr="007B3074">
        <w:trPr>
          <w:trHeight w:val="322"/>
        </w:trPr>
        <w:tc>
          <w:tcPr>
            <w:tcW w:w="361" w:type="pct"/>
            <w:shd w:val="clear" w:color="auto" w:fill="auto"/>
            <w:vAlign w:val="center"/>
          </w:tcPr>
          <w:p w14:paraId="6E2048FF" w14:textId="17C512E3" w:rsidR="00D475A6" w:rsidRPr="00B36DEF" w:rsidRDefault="00D475A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2020  </w:t>
            </w:r>
          </w:p>
        </w:tc>
        <w:tc>
          <w:tcPr>
            <w:tcW w:w="3488" w:type="pct"/>
            <w:shd w:val="clear" w:color="auto" w:fill="auto"/>
            <w:vAlign w:val="center"/>
          </w:tcPr>
          <w:p w14:paraId="679D486F" w14:textId="285FFE2D" w:rsidR="00D475A6" w:rsidRPr="00B36DEF" w:rsidRDefault="00D475A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Stanfor</w:t>
            </w:r>
            <w:r w:rsidR="007B3074" w:rsidRPr="00B36DEF">
              <w:rPr>
                <w:color w:val="000000"/>
              </w:rPr>
              <w:t>d OBGYN Residency Core Lecture</w:t>
            </w:r>
            <w:r w:rsidR="00681AE2" w:rsidRPr="00B36DEF">
              <w:rPr>
                <w:color w:val="000000"/>
              </w:rPr>
              <w:t>: Prenatal Genetic Screening and Diagnosis.</w:t>
            </w:r>
          </w:p>
        </w:tc>
        <w:tc>
          <w:tcPr>
            <w:tcW w:w="1151" w:type="pct"/>
            <w:gridSpan w:val="2"/>
            <w:shd w:val="clear" w:color="auto" w:fill="auto"/>
            <w:vAlign w:val="center"/>
          </w:tcPr>
          <w:p w14:paraId="1F65D0EF" w14:textId="77777777" w:rsidR="00D475A6" w:rsidRPr="00B36DEF" w:rsidRDefault="00D475A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SHC, Palo Alto, CA</w:t>
            </w:r>
          </w:p>
          <w:p w14:paraId="17F0B673" w14:textId="77777777" w:rsidR="00D475A6" w:rsidRPr="00B36DEF" w:rsidRDefault="00D475A6" w:rsidP="007B3074">
            <w:pPr>
              <w:rPr>
                <w:color w:val="000000"/>
              </w:rPr>
            </w:pPr>
          </w:p>
        </w:tc>
      </w:tr>
      <w:tr w:rsidR="007B3074" w:rsidRPr="00B36DEF" w14:paraId="1D1E61CF" w14:textId="77777777" w:rsidTr="007B3074">
        <w:trPr>
          <w:trHeight w:val="322"/>
        </w:trPr>
        <w:tc>
          <w:tcPr>
            <w:tcW w:w="361" w:type="pct"/>
            <w:shd w:val="clear" w:color="auto" w:fill="auto"/>
            <w:vAlign w:val="center"/>
          </w:tcPr>
          <w:p w14:paraId="08299414" w14:textId="5937CCEF" w:rsidR="00D475A6" w:rsidRPr="00B36DEF" w:rsidRDefault="00D475A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2020  </w:t>
            </w:r>
          </w:p>
        </w:tc>
        <w:tc>
          <w:tcPr>
            <w:tcW w:w="3488" w:type="pct"/>
            <w:shd w:val="clear" w:color="auto" w:fill="auto"/>
            <w:vAlign w:val="center"/>
          </w:tcPr>
          <w:p w14:paraId="3E227F22" w14:textId="6CBE0D98" w:rsidR="00D475A6" w:rsidRPr="00B36DEF" w:rsidRDefault="00D475A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Mid-Coastal California Perinatal Outreach </w:t>
            </w:r>
            <w:r w:rsidR="00827920" w:rsidRPr="00B36DEF">
              <w:rPr>
                <w:color w:val="000000"/>
              </w:rPr>
              <w:t>Program</w:t>
            </w:r>
            <w:r w:rsidR="00752228" w:rsidRPr="00B36DEF">
              <w:rPr>
                <w:color w:val="000000"/>
              </w:rPr>
              <w:t xml:space="preserve"> </w:t>
            </w:r>
            <w:r w:rsidR="00827920" w:rsidRPr="00B36DEF">
              <w:rPr>
                <w:color w:val="000000"/>
              </w:rPr>
              <w:t>(MCCPOP</w:t>
            </w:r>
            <w:r w:rsidRPr="00B36DEF">
              <w:rPr>
                <w:color w:val="000000"/>
              </w:rPr>
              <w:t>)</w:t>
            </w:r>
          </w:p>
        </w:tc>
        <w:tc>
          <w:tcPr>
            <w:tcW w:w="1151" w:type="pct"/>
            <w:gridSpan w:val="2"/>
            <w:shd w:val="clear" w:color="auto" w:fill="auto"/>
            <w:vAlign w:val="center"/>
          </w:tcPr>
          <w:p w14:paraId="4C741A36" w14:textId="691DD209" w:rsidR="00D475A6" w:rsidRPr="00B36DEF" w:rsidRDefault="00D475A6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Sierra Vista, CA</w:t>
            </w:r>
          </w:p>
        </w:tc>
      </w:tr>
      <w:tr w:rsidR="00681AE2" w:rsidRPr="00B36DEF" w14:paraId="035BFF35" w14:textId="77777777" w:rsidTr="007B3074">
        <w:trPr>
          <w:trHeight w:val="322"/>
        </w:trPr>
        <w:tc>
          <w:tcPr>
            <w:tcW w:w="361" w:type="pct"/>
            <w:shd w:val="clear" w:color="auto" w:fill="auto"/>
            <w:vAlign w:val="center"/>
          </w:tcPr>
          <w:p w14:paraId="2567B874" w14:textId="77777777" w:rsidR="00681AE2" w:rsidRPr="00B36DEF" w:rsidRDefault="00681AE2" w:rsidP="007B3074">
            <w:pPr>
              <w:rPr>
                <w:color w:val="000000"/>
              </w:rPr>
            </w:pPr>
          </w:p>
        </w:tc>
        <w:tc>
          <w:tcPr>
            <w:tcW w:w="3488" w:type="pct"/>
            <w:shd w:val="clear" w:color="auto" w:fill="auto"/>
            <w:vAlign w:val="center"/>
          </w:tcPr>
          <w:p w14:paraId="171C02AD" w14:textId="77777777" w:rsidR="00681AE2" w:rsidRPr="00B36DEF" w:rsidRDefault="00681AE2" w:rsidP="007B3074">
            <w:pPr>
              <w:rPr>
                <w:color w:val="000000"/>
              </w:rPr>
            </w:pPr>
          </w:p>
        </w:tc>
        <w:tc>
          <w:tcPr>
            <w:tcW w:w="1151" w:type="pct"/>
            <w:gridSpan w:val="2"/>
            <w:shd w:val="clear" w:color="auto" w:fill="auto"/>
            <w:vAlign w:val="center"/>
          </w:tcPr>
          <w:p w14:paraId="289F53BB" w14:textId="77777777" w:rsidR="00681AE2" w:rsidRPr="00B36DEF" w:rsidRDefault="00681AE2" w:rsidP="007B3074">
            <w:pPr>
              <w:rPr>
                <w:color w:val="000000"/>
              </w:rPr>
            </w:pPr>
          </w:p>
        </w:tc>
      </w:tr>
      <w:tr w:rsidR="007B3074" w:rsidRPr="00B36DEF" w14:paraId="2F389DD5" w14:textId="77777777" w:rsidTr="007B3074">
        <w:trPr>
          <w:trHeight w:val="322"/>
        </w:trPr>
        <w:tc>
          <w:tcPr>
            <w:tcW w:w="361" w:type="pct"/>
            <w:shd w:val="clear" w:color="auto" w:fill="auto"/>
            <w:vAlign w:val="center"/>
          </w:tcPr>
          <w:p w14:paraId="220658C9" w14:textId="2D83D347" w:rsidR="004A480A" w:rsidRPr="00B36DEF" w:rsidRDefault="004A480A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2020 </w:t>
            </w:r>
          </w:p>
        </w:tc>
        <w:tc>
          <w:tcPr>
            <w:tcW w:w="3488" w:type="pct"/>
            <w:shd w:val="clear" w:color="auto" w:fill="auto"/>
            <w:vAlign w:val="center"/>
          </w:tcPr>
          <w:p w14:paraId="6888D967" w14:textId="41EAFD75" w:rsidR="004A480A" w:rsidRPr="00B36DEF" w:rsidRDefault="004A480A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Metabolic Health Center Annual Symposium. Maternal and Child Health. Stanford University.</w:t>
            </w:r>
          </w:p>
        </w:tc>
        <w:tc>
          <w:tcPr>
            <w:tcW w:w="1151" w:type="pct"/>
            <w:gridSpan w:val="2"/>
            <w:shd w:val="clear" w:color="auto" w:fill="auto"/>
            <w:vAlign w:val="center"/>
          </w:tcPr>
          <w:p w14:paraId="65094212" w14:textId="3A3A178D" w:rsidR="004A480A" w:rsidRPr="00B36DEF" w:rsidRDefault="004A480A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Palo Alto, CA</w:t>
            </w:r>
          </w:p>
        </w:tc>
      </w:tr>
      <w:tr w:rsidR="00681AE2" w:rsidRPr="00B36DEF" w14:paraId="7121CFE8" w14:textId="77777777" w:rsidTr="007B3074">
        <w:trPr>
          <w:trHeight w:val="322"/>
        </w:trPr>
        <w:tc>
          <w:tcPr>
            <w:tcW w:w="361" w:type="pct"/>
            <w:shd w:val="clear" w:color="auto" w:fill="auto"/>
            <w:vAlign w:val="center"/>
          </w:tcPr>
          <w:p w14:paraId="02F5A8A0" w14:textId="77777777" w:rsidR="00681AE2" w:rsidRPr="00B36DEF" w:rsidRDefault="00681AE2" w:rsidP="007B3074">
            <w:pPr>
              <w:rPr>
                <w:color w:val="000000"/>
              </w:rPr>
            </w:pPr>
          </w:p>
        </w:tc>
        <w:tc>
          <w:tcPr>
            <w:tcW w:w="3488" w:type="pct"/>
            <w:shd w:val="clear" w:color="auto" w:fill="auto"/>
            <w:vAlign w:val="center"/>
          </w:tcPr>
          <w:p w14:paraId="2552A7D1" w14:textId="77777777" w:rsidR="00681AE2" w:rsidRPr="00B36DEF" w:rsidRDefault="00681AE2" w:rsidP="007B3074">
            <w:pPr>
              <w:rPr>
                <w:color w:val="000000"/>
              </w:rPr>
            </w:pPr>
          </w:p>
        </w:tc>
        <w:tc>
          <w:tcPr>
            <w:tcW w:w="1151" w:type="pct"/>
            <w:gridSpan w:val="2"/>
            <w:shd w:val="clear" w:color="auto" w:fill="auto"/>
            <w:vAlign w:val="center"/>
          </w:tcPr>
          <w:p w14:paraId="6EFCBE6A" w14:textId="77777777" w:rsidR="00681AE2" w:rsidRPr="00B36DEF" w:rsidRDefault="00681AE2" w:rsidP="007B3074">
            <w:pPr>
              <w:rPr>
                <w:color w:val="000000"/>
              </w:rPr>
            </w:pPr>
          </w:p>
        </w:tc>
      </w:tr>
      <w:tr w:rsidR="00A83135" w:rsidRPr="00B36DEF" w14:paraId="7E8F729A" w14:textId="77777777" w:rsidTr="007B3074">
        <w:trPr>
          <w:trHeight w:val="322"/>
        </w:trPr>
        <w:tc>
          <w:tcPr>
            <w:tcW w:w="361" w:type="pct"/>
            <w:shd w:val="clear" w:color="auto" w:fill="auto"/>
            <w:vAlign w:val="center"/>
          </w:tcPr>
          <w:p w14:paraId="2B189F78" w14:textId="00EF0C98" w:rsidR="00A83135" w:rsidRPr="00B36DEF" w:rsidRDefault="00A83135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2020   </w:t>
            </w:r>
          </w:p>
        </w:tc>
        <w:tc>
          <w:tcPr>
            <w:tcW w:w="3488" w:type="pct"/>
            <w:shd w:val="clear" w:color="auto" w:fill="auto"/>
            <w:vAlign w:val="center"/>
          </w:tcPr>
          <w:p w14:paraId="6AAA7D4E" w14:textId="31932E7E" w:rsidR="00A83135" w:rsidRPr="00B36DEF" w:rsidRDefault="00A83135" w:rsidP="00A83135">
            <w:pPr>
              <w:rPr>
                <w:color w:val="000000"/>
              </w:rPr>
            </w:pPr>
            <w:r w:rsidRPr="00B36DEF">
              <w:rPr>
                <w:color w:val="000000"/>
              </w:rPr>
              <w:t>Perinatal Outcomes and Congenital Heart Diseases, Stanford Experience. Fetal and Pregnancy Health Program Meeting</w:t>
            </w:r>
          </w:p>
        </w:tc>
        <w:tc>
          <w:tcPr>
            <w:tcW w:w="1151" w:type="pct"/>
            <w:gridSpan w:val="2"/>
            <w:shd w:val="clear" w:color="auto" w:fill="auto"/>
            <w:vAlign w:val="center"/>
          </w:tcPr>
          <w:p w14:paraId="29961AD0" w14:textId="60D358C2" w:rsidR="00A83135" w:rsidRPr="00B36DEF" w:rsidRDefault="00681AE2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Perinatal Service Johnson Center, Stanford</w:t>
            </w:r>
            <w:r w:rsidR="00B3417B">
              <w:rPr>
                <w:color w:val="000000"/>
              </w:rPr>
              <w:t>,</w:t>
            </w:r>
            <w:r w:rsidR="00A83135" w:rsidRPr="00B36DEF">
              <w:rPr>
                <w:color w:val="000000"/>
              </w:rPr>
              <w:t xml:space="preserve"> CA</w:t>
            </w:r>
          </w:p>
        </w:tc>
      </w:tr>
      <w:tr w:rsidR="00681AE2" w:rsidRPr="00B36DEF" w14:paraId="54AA1BB2" w14:textId="77777777" w:rsidTr="007B3074">
        <w:trPr>
          <w:trHeight w:val="322"/>
        </w:trPr>
        <w:tc>
          <w:tcPr>
            <w:tcW w:w="361" w:type="pct"/>
            <w:shd w:val="clear" w:color="auto" w:fill="auto"/>
            <w:vAlign w:val="center"/>
          </w:tcPr>
          <w:p w14:paraId="7FB47809" w14:textId="77777777" w:rsidR="00681AE2" w:rsidRPr="00B36DEF" w:rsidRDefault="00681AE2" w:rsidP="007B3074">
            <w:pPr>
              <w:rPr>
                <w:color w:val="000000"/>
              </w:rPr>
            </w:pPr>
          </w:p>
        </w:tc>
        <w:tc>
          <w:tcPr>
            <w:tcW w:w="3488" w:type="pct"/>
            <w:shd w:val="clear" w:color="auto" w:fill="auto"/>
            <w:vAlign w:val="center"/>
          </w:tcPr>
          <w:p w14:paraId="496DDBAB" w14:textId="77777777" w:rsidR="00681AE2" w:rsidRPr="00B36DEF" w:rsidRDefault="00681AE2" w:rsidP="00A83135">
            <w:pPr>
              <w:rPr>
                <w:color w:val="000000"/>
              </w:rPr>
            </w:pPr>
          </w:p>
        </w:tc>
        <w:tc>
          <w:tcPr>
            <w:tcW w:w="1151" w:type="pct"/>
            <w:gridSpan w:val="2"/>
            <w:shd w:val="clear" w:color="auto" w:fill="auto"/>
            <w:vAlign w:val="center"/>
          </w:tcPr>
          <w:p w14:paraId="16910644" w14:textId="77777777" w:rsidR="00681AE2" w:rsidRPr="00B36DEF" w:rsidRDefault="00681AE2" w:rsidP="007B3074">
            <w:pPr>
              <w:rPr>
                <w:color w:val="000000"/>
              </w:rPr>
            </w:pPr>
          </w:p>
        </w:tc>
      </w:tr>
      <w:tr w:rsidR="00A83135" w:rsidRPr="00B36DEF" w14:paraId="03F6CC6F" w14:textId="77777777" w:rsidTr="007B3074">
        <w:trPr>
          <w:trHeight w:val="322"/>
        </w:trPr>
        <w:tc>
          <w:tcPr>
            <w:tcW w:w="361" w:type="pct"/>
            <w:shd w:val="clear" w:color="auto" w:fill="auto"/>
            <w:vAlign w:val="center"/>
          </w:tcPr>
          <w:p w14:paraId="009F9252" w14:textId="720C8194" w:rsidR="00A83135" w:rsidRPr="00B36DEF" w:rsidRDefault="00A83135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2021   </w:t>
            </w:r>
          </w:p>
        </w:tc>
        <w:tc>
          <w:tcPr>
            <w:tcW w:w="3488" w:type="pct"/>
            <w:shd w:val="clear" w:color="auto" w:fill="auto"/>
            <w:vAlign w:val="center"/>
          </w:tcPr>
          <w:p w14:paraId="04BCFDE7" w14:textId="521C6658" w:rsidR="00A83135" w:rsidRPr="00B36DEF" w:rsidRDefault="00A83135" w:rsidP="00A83135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Maternal Cardiovascular adaptation during pregnancy and Perinatal Outcomes in a Maternal Cardiac </w:t>
            </w:r>
            <w:r w:rsidR="00827920" w:rsidRPr="00B36DEF">
              <w:rPr>
                <w:color w:val="000000"/>
              </w:rPr>
              <w:t>Population</w:t>
            </w:r>
            <w:r w:rsidRPr="00B36DEF">
              <w:rPr>
                <w:color w:val="000000"/>
              </w:rPr>
              <w:t>-Monthly Clinical C</w:t>
            </w:r>
            <w:r w:rsidR="00C8491B" w:rsidRPr="00B36DEF">
              <w:rPr>
                <w:color w:val="000000"/>
              </w:rPr>
              <w:t>onference</w:t>
            </w:r>
          </w:p>
        </w:tc>
        <w:tc>
          <w:tcPr>
            <w:tcW w:w="1151" w:type="pct"/>
            <w:gridSpan w:val="2"/>
            <w:shd w:val="clear" w:color="auto" w:fill="auto"/>
            <w:vAlign w:val="center"/>
          </w:tcPr>
          <w:p w14:paraId="61653D8A" w14:textId="31617D41" w:rsidR="00A83135" w:rsidRPr="00B36DEF" w:rsidRDefault="00A83135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LPCH/SHC. Palo Alto, CA</w:t>
            </w:r>
          </w:p>
        </w:tc>
      </w:tr>
      <w:tr w:rsidR="00681AE2" w:rsidRPr="00B36DEF" w14:paraId="4DB9E89D" w14:textId="77777777" w:rsidTr="007B3074">
        <w:trPr>
          <w:trHeight w:val="322"/>
        </w:trPr>
        <w:tc>
          <w:tcPr>
            <w:tcW w:w="361" w:type="pct"/>
            <w:shd w:val="clear" w:color="auto" w:fill="auto"/>
            <w:vAlign w:val="center"/>
          </w:tcPr>
          <w:p w14:paraId="4ECEE531" w14:textId="77777777" w:rsidR="00681AE2" w:rsidRPr="00B36DEF" w:rsidRDefault="00681AE2" w:rsidP="007B3074">
            <w:pPr>
              <w:rPr>
                <w:color w:val="000000"/>
              </w:rPr>
            </w:pPr>
          </w:p>
        </w:tc>
        <w:tc>
          <w:tcPr>
            <w:tcW w:w="3488" w:type="pct"/>
            <w:shd w:val="clear" w:color="auto" w:fill="auto"/>
            <w:vAlign w:val="center"/>
          </w:tcPr>
          <w:p w14:paraId="723B7119" w14:textId="77777777" w:rsidR="00681AE2" w:rsidRPr="00B36DEF" w:rsidRDefault="00681AE2" w:rsidP="00A83135">
            <w:pPr>
              <w:rPr>
                <w:color w:val="000000"/>
              </w:rPr>
            </w:pPr>
          </w:p>
        </w:tc>
        <w:tc>
          <w:tcPr>
            <w:tcW w:w="1151" w:type="pct"/>
            <w:gridSpan w:val="2"/>
            <w:shd w:val="clear" w:color="auto" w:fill="auto"/>
            <w:vAlign w:val="center"/>
          </w:tcPr>
          <w:p w14:paraId="6D6EC64A" w14:textId="77777777" w:rsidR="00681AE2" w:rsidRPr="00B36DEF" w:rsidRDefault="00681AE2" w:rsidP="007B3074">
            <w:pPr>
              <w:rPr>
                <w:color w:val="000000"/>
              </w:rPr>
            </w:pPr>
          </w:p>
        </w:tc>
      </w:tr>
      <w:tr w:rsidR="00C8491B" w:rsidRPr="00B36DEF" w14:paraId="6F125939" w14:textId="77777777" w:rsidTr="007B3074">
        <w:trPr>
          <w:trHeight w:val="322"/>
        </w:trPr>
        <w:tc>
          <w:tcPr>
            <w:tcW w:w="361" w:type="pct"/>
            <w:shd w:val="clear" w:color="auto" w:fill="auto"/>
            <w:vAlign w:val="center"/>
          </w:tcPr>
          <w:p w14:paraId="59919BC7" w14:textId="0F24B0C3" w:rsidR="00C8491B" w:rsidRPr="00B36DEF" w:rsidRDefault="00C8491B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2021  </w:t>
            </w:r>
          </w:p>
        </w:tc>
        <w:tc>
          <w:tcPr>
            <w:tcW w:w="3488" w:type="pct"/>
            <w:shd w:val="clear" w:color="auto" w:fill="auto"/>
            <w:vAlign w:val="center"/>
          </w:tcPr>
          <w:p w14:paraId="379FEB2C" w14:textId="02986875" w:rsidR="00C8491B" w:rsidRPr="00B36DEF" w:rsidRDefault="00C8491B" w:rsidP="00A83135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Maternal Cardiac Perinatal Outcomes and Health Care Disparities.    </w:t>
            </w:r>
          </w:p>
          <w:p w14:paraId="4211FAAF" w14:textId="0D0DDA1E" w:rsidR="00C8491B" w:rsidRPr="00B36DEF" w:rsidRDefault="00C8491B" w:rsidP="00A83135">
            <w:pPr>
              <w:rPr>
                <w:color w:val="000000"/>
              </w:rPr>
            </w:pPr>
            <w:r w:rsidRPr="00B36DEF">
              <w:rPr>
                <w:color w:val="000000"/>
              </w:rPr>
              <w:t>California Board of Registered Nurses Monthly Conference - MCCPOP</w:t>
            </w:r>
          </w:p>
        </w:tc>
        <w:tc>
          <w:tcPr>
            <w:tcW w:w="1151" w:type="pct"/>
            <w:gridSpan w:val="2"/>
            <w:shd w:val="clear" w:color="auto" w:fill="auto"/>
            <w:vAlign w:val="center"/>
          </w:tcPr>
          <w:p w14:paraId="46CAD9CD" w14:textId="109D810A" w:rsidR="00C8491B" w:rsidRPr="00B36DEF" w:rsidRDefault="00C8491B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LPCH. Palo </w:t>
            </w:r>
            <w:r w:rsidR="00827920" w:rsidRPr="00B36DEF">
              <w:rPr>
                <w:color w:val="000000"/>
              </w:rPr>
              <w:t>Alto, CA</w:t>
            </w:r>
          </w:p>
        </w:tc>
      </w:tr>
      <w:tr w:rsidR="00681AE2" w:rsidRPr="00B36DEF" w14:paraId="2C62F61B" w14:textId="77777777" w:rsidTr="007B3074">
        <w:trPr>
          <w:trHeight w:val="322"/>
        </w:trPr>
        <w:tc>
          <w:tcPr>
            <w:tcW w:w="361" w:type="pct"/>
            <w:shd w:val="clear" w:color="auto" w:fill="auto"/>
            <w:vAlign w:val="center"/>
          </w:tcPr>
          <w:p w14:paraId="5790AF62" w14:textId="77777777" w:rsidR="00681AE2" w:rsidRPr="00B36DEF" w:rsidRDefault="00681AE2" w:rsidP="007B3074">
            <w:pPr>
              <w:rPr>
                <w:color w:val="000000"/>
              </w:rPr>
            </w:pPr>
          </w:p>
        </w:tc>
        <w:tc>
          <w:tcPr>
            <w:tcW w:w="3488" w:type="pct"/>
            <w:shd w:val="clear" w:color="auto" w:fill="auto"/>
            <w:vAlign w:val="center"/>
          </w:tcPr>
          <w:p w14:paraId="64A52D39" w14:textId="77777777" w:rsidR="00681AE2" w:rsidRPr="00B36DEF" w:rsidRDefault="00681AE2" w:rsidP="00A83135">
            <w:pPr>
              <w:rPr>
                <w:color w:val="000000"/>
              </w:rPr>
            </w:pPr>
          </w:p>
        </w:tc>
        <w:tc>
          <w:tcPr>
            <w:tcW w:w="1151" w:type="pct"/>
            <w:gridSpan w:val="2"/>
            <w:shd w:val="clear" w:color="auto" w:fill="auto"/>
            <w:vAlign w:val="center"/>
          </w:tcPr>
          <w:p w14:paraId="2FC4CFC1" w14:textId="77777777" w:rsidR="00681AE2" w:rsidRPr="00B36DEF" w:rsidRDefault="00681AE2" w:rsidP="007B3074">
            <w:pPr>
              <w:rPr>
                <w:color w:val="000000"/>
              </w:rPr>
            </w:pPr>
          </w:p>
        </w:tc>
      </w:tr>
      <w:tr w:rsidR="00894810" w:rsidRPr="00B36DEF" w14:paraId="094C979D" w14:textId="77777777" w:rsidTr="007B3074">
        <w:trPr>
          <w:trHeight w:val="322"/>
        </w:trPr>
        <w:tc>
          <w:tcPr>
            <w:tcW w:w="361" w:type="pct"/>
            <w:shd w:val="clear" w:color="auto" w:fill="auto"/>
            <w:vAlign w:val="center"/>
          </w:tcPr>
          <w:p w14:paraId="0A07E492" w14:textId="135B43F9" w:rsidR="00894810" w:rsidRPr="00B36DEF" w:rsidRDefault="00894810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2021</w:t>
            </w:r>
          </w:p>
        </w:tc>
        <w:tc>
          <w:tcPr>
            <w:tcW w:w="3488" w:type="pct"/>
            <w:shd w:val="clear" w:color="auto" w:fill="auto"/>
            <w:vAlign w:val="center"/>
          </w:tcPr>
          <w:p w14:paraId="5E071272" w14:textId="38BF9A03" w:rsidR="00894810" w:rsidRPr="00B36DEF" w:rsidRDefault="00894810" w:rsidP="00894810">
            <w:pPr>
              <w:rPr>
                <w:color w:val="000000"/>
              </w:rPr>
            </w:pPr>
            <w:r w:rsidRPr="00B36DEF">
              <w:rPr>
                <w:bCs/>
                <w:color w:val="000000"/>
              </w:rPr>
              <w:t>“Heart Disease and Pregnancy:</w:t>
            </w:r>
            <w:r w:rsidRPr="00B36DEF">
              <w:rPr>
                <w:color w:val="000000"/>
              </w:rPr>
              <w:t xml:space="preserve"> </w:t>
            </w:r>
            <w:r w:rsidRPr="00B36DEF">
              <w:rPr>
                <w:bCs/>
                <w:color w:val="000000"/>
              </w:rPr>
              <w:t>Improving Risk Prediction and Outcomes through Collaboration” OBGYN Grand Rounds</w:t>
            </w:r>
          </w:p>
          <w:p w14:paraId="6BD87434" w14:textId="77777777" w:rsidR="00894810" w:rsidRPr="00B36DEF" w:rsidRDefault="00894810" w:rsidP="00A83135">
            <w:pPr>
              <w:rPr>
                <w:color w:val="000000"/>
              </w:rPr>
            </w:pPr>
          </w:p>
        </w:tc>
        <w:tc>
          <w:tcPr>
            <w:tcW w:w="1151" w:type="pct"/>
            <w:gridSpan w:val="2"/>
            <w:shd w:val="clear" w:color="auto" w:fill="auto"/>
            <w:vAlign w:val="center"/>
          </w:tcPr>
          <w:p w14:paraId="69EECD73" w14:textId="67D36C7E" w:rsidR="00894810" w:rsidRPr="00B36DEF" w:rsidRDefault="00894810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Stanford, CA</w:t>
            </w:r>
          </w:p>
        </w:tc>
      </w:tr>
      <w:tr w:rsidR="004124D0" w:rsidRPr="00B36DEF" w14:paraId="7BD01031" w14:textId="77777777" w:rsidTr="007B3074">
        <w:trPr>
          <w:trHeight w:val="322"/>
        </w:trPr>
        <w:tc>
          <w:tcPr>
            <w:tcW w:w="361" w:type="pct"/>
            <w:shd w:val="clear" w:color="auto" w:fill="auto"/>
            <w:vAlign w:val="center"/>
          </w:tcPr>
          <w:p w14:paraId="4D19EB39" w14:textId="10285601" w:rsidR="004124D0" w:rsidRPr="00B36DEF" w:rsidRDefault="00B04748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2022   </w:t>
            </w:r>
          </w:p>
        </w:tc>
        <w:tc>
          <w:tcPr>
            <w:tcW w:w="3488" w:type="pct"/>
            <w:shd w:val="clear" w:color="auto" w:fill="auto"/>
            <w:vAlign w:val="center"/>
          </w:tcPr>
          <w:p w14:paraId="7661C4BE" w14:textId="450F854B" w:rsidR="004124D0" w:rsidRPr="00B36DEF" w:rsidRDefault="00B04748" w:rsidP="00A83135">
            <w:pPr>
              <w:rPr>
                <w:color w:val="000000"/>
              </w:rPr>
            </w:pPr>
            <w:r w:rsidRPr="00B36DEF">
              <w:rPr>
                <w:color w:val="000000"/>
              </w:rPr>
              <w:t>31</w:t>
            </w:r>
            <w:r w:rsidR="00543587">
              <w:rPr>
                <w:color w:val="000000"/>
              </w:rPr>
              <w:t>st</w:t>
            </w:r>
            <w:r w:rsidRPr="00B36DEF">
              <w:rPr>
                <w:color w:val="000000"/>
              </w:rPr>
              <w:t xml:space="preserve"> Stanford University Minority Medical Alliance (SUMMA) Conference</w:t>
            </w:r>
          </w:p>
        </w:tc>
        <w:tc>
          <w:tcPr>
            <w:tcW w:w="1151" w:type="pct"/>
            <w:gridSpan w:val="2"/>
            <w:shd w:val="clear" w:color="auto" w:fill="auto"/>
            <w:vAlign w:val="center"/>
          </w:tcPr>
          <w:p w14:paraId="1FC5A177" w14:textId="224FA30F" w:rsidR="004124D0" w:rsidRPr="00B36DEF" w:rsidRDefault="00B04748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Stanford, CA</w:t>
            </w:r>
          </w:p>
        </w:tc>
      </w:tr>
    </w:tbl>
    <w:p w14:paraId="54BAD68A" w14:textId="127B3D7D" w:rsidR="002413E6" w:rsidRDefault="002413E6" w:rsidP="002413E6">
      <w:pPr>
        <w:pStyle w:val="BodyText"/>
        <w:kinsoku w:val="0"/>
        <w:overflowPunct w:val="0"/>
        <w:rPr>
          <w:sz w:val="27"/>
          <w:szCs w:val="27"/>
        </w:rPr>
      </w:pPr>
    </w:p>
    <w:p w14:paraId="2A0DD836" w14:textId="5AF1BC3C" w:rsidR="000E7671" w:rsidRDefault="000E7671" w:rsidP="002413E6">
      <w:pPr>
        <w:pStyle w:val="BodyText"/>
        <w:kinsoku w:val="0"/>
        <w:overflowPunct w:val="0"/>
        <w:rPr>
          <w:sz w:val="27"/>
          <w:szCs w:val="27"/>
        </w:rPr>
      </w:pPr>
    </w:p>
    <w:p w14:paraId="06CF38B2" w14:textId="56BEB18C" w:rsidR="00B63F78" w:rsidRDefault="00B63F78" w:rsidP="002413E6">
      <w:pPr>
        <w:pStyle w:val="BodyText"/>
        <w:kinsoku w:val="0"/>
        <w:overflowPunct w:val="0"/>
        <w:rPr>
          <w:sz w:val="27"/>
          <w:szCs w:val="27"/>
        </w:rPr>
      </w:pPr>
    </w:p>
    <w:p w14:paraId="6CAE1A21" w14:textId="77777777" w:rsidR="00B63F78" w:rsidRDefault="00B63F78" w:rsidP="002413E6">
      <w:pPr>
        <w:pStyle w:val="BodyText"/>
        <w:kinsoku w:val="0"/>
        <w:overflowPunct w:val="0"/>
        <w:rPr>
          <w:sz w:val="27"/>
          <w:szCs w:val="27"/>
        </w:rPr>
      </w:pPr>
    </w:p>
    <w:p w14:paraId="6E1975C0" w14:textId="77777777" w:rsidR="000E7671" w:rsidRPr="00B36DEF" w:rsidRDefault="000E7671" w:rsidP="002413E6">
      <w:pPr>
        <w:pStyle w:val="BodyText"/>
        <w:kinsoku w:val="0"/>
        <w:overflowPunct w:val="0"/>
        <w:rPr>
          <w:sz w:val="27"/>
          <w:szCs w:val="27"/>
        </w:rPr>
      </w:pPr>
    </w:p>
    <w:p w14:paraId="1EC54347" w14:textId="77777777" w:rsidR="002413E6" w:rsidRPr="00B36DEF" w:rsidRDefault="002413E6" w:rsidP="002413E6">
      <w:pPr>
        <w:pBdr>
          <w:bottom w:val="single" w:sz="18" w:space="1" w:color="auto"/>
        </w:pBdr>
        <w:tabs>
          <w:tab w:val="right" w:pos="11070"/>
        </w:tabs>
        <w:spacing w:after="120"/>
        <w:ind w:right="14"/>
        <w:jc w:val="both"/>
        <w:rPr>
          <w:b/>
          <w:bCs/>
          <w:lang w:val="es-ES"/>
        </w:rPr>
      </w:pPr>
      <w:r w:rsidRPr="00B36DEF">
        <w:rPr>
          <w:b/>
          <w:bCs/>
          <w:lang w:val="es-ES"/>
        </w:rPr>
        <w:lastRenderedPageBreak/>
        <w:t>UNIVERSITY AND PUBLIC SERVICE</w:t>
      </w:r>
      <w:r w:rsidRPr="00B36DEF">
        <w:rPr>
          <w:b/>
          <w:bCs/>
          <w:lang w:val="es-ES"/>
        </w:rPr>
        <w:tab/>
      </w:r>
    </w:p>
    <w:p w14:paraId="2163760A" w14:textId="7904A188" w:rsidR="007B3074" w:rsidRPr="00B36DEF" w:rsidRDefault="002413E6" w:rsidP="00953356">
      <w:pPr>
        <w:pStyle w:val="BodyText"/>
        <w:kinsoku w:val="0"/>
        <w:overflowPunct w:val="0"/>
        <w:spacing w:before="160"/>
        <w:ind w:right="3550"/>
        <w:rPr>
          <w:b/>
          <w:bCs/>
          <w:sz w:val="24"/>
          <w:szCs w:val="24"/>
        </w:rPr>
      </w:pPr>
      <w:r w:rsidRPr="00B36DEF">
        <w:rPr>
          <w:b/>
          <w:bCs/>
          <w:sz w:val="24"/>
          <w:szCs w:val="24"/>
        </w:rPr>
        <w:t>UNIVERSITY SERVICE</w:t>
      </w:r>
      <w:r w:rsidR="00341B43" w:rsidRPr="00B36DEF">
        <w:rPr>
          <w:b/>
          <w:bCs/>
          <w:sz w:val="24"/>
          <w:szCs w:val="24"/>
        </w:rPr>
        <w:t xml:space="preserve"> /</w:t>
      </w:r>
      <w:r w:rsidRPr="00B36DEF">
        <w:rPr>
          <w:b/>
          <w:bCs/>
          <w:sz w:val="24"/>
          <w:szCs w:val="24"/>
        </w:rPr>
        <w:t>DEPARTAMENTAL SERVICE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668"/>
        <w:gridCol w:w="5823"/>
        <w:gridCol w:w="2269"/>
      </w:tblGrid>
      <w:tr w:rsidR="007B3074" w:rsidRPr="00B36DEF" w14:paraId="3C67530B" w14:textId="77777777" w:rsidTr="00E07B82">
        <w:trPr>
          <w:trHeight w:val="320"/>
        </w:trPr>
        <w:tc>
          <w:tcPr>
            <w:tcW w:w="855" w:type="pct"/>
            <w:shd w:val="clear" w:color="auto" w:fill="auto"/>
            <w:vAlign w:val="center"/>
            <w:hideMark/>
          </w:tcPr>
          <w:p w14:paraId="57CA0E6F" w14:textId="77777777" w:rsidR="00341B43" w:rsidRPr="00B36DEF" w:rsidRDefault="00341B43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2005 – 2010</w:t>
            </w:r>
          </w:p>
        </w:tc>
        <w:tc>
          <w:tcPr>
            <w:tcW w:w="2983" w:type="pct"/>
            <w:shd w:val="clear" w:color="auto" w:fill="auto"/>
            <w:vAlign w:val="center"/>
            <w:hideMark/>
          </w:tcPr>
          <w:p w14:paraId="6186E31A" w14:textId="77777777" w:rsidR="00CF6362" w:rsidRDefault="00CF6362" w:rsidP="007B3074">
            <w:pPr>
              <w:rPr>
                <w:color w:val="000000"/>
              </w:rPr>
            </w:pPr>
          </w:p>
          <w:p w14:paraId="7D98A079" w14:textId="7AC137CE" w:rsidR="00341B43" w:rsidRPr="00B36DEF" w:rsidRDefault="00341B43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UCSF/Stanford University Fellowship in Maternal Fetal Medicine and Medical Genetics</w:t>
            </w:r>
          </w:p>
        </w:tc>
        <w:tc>
          <w:tcPr>
            <w:tcW w:w="1162" w:type="pct"/>
            <w:shd w:val="clear" w:color="auto" w:fill="auto"/>
            <w:vAlign w:val="center"/>
            <w:hideMark/>
          </w:tcPr>
          <w:p w14:paraId="766D2D7E" w14:textId="77777777" w:rsidR="00CF6362" w:rsidRDefault="00CF6362" w:rsidP="007B3074">
            <w:pPr>
              <w:rPr>
                <w:color w:val="000000"/>
              </w:rPr>
            </w:pPr>
          </w:p>
          <w:p w14:paraId="596C2296" w14:textId="77777777" w:rsidR="00CF6362" w:rsidRDefault="00CF6362" w:rsidP="007B3074">
            <w:pPr>
              <w:rPr>
                <w:color w:val="000000"/>
              </w:rPr>
            </w:pPr>
          </w:p>
          <w:p w14:paraId="63512E3A" w14:textId="1C730EB1" w:rsidR="00341B43" w:rsidRPr="00B36DEF" w:rsidRDefault="00596B42" w:rsidP="007B3074">
            <w:pPr>
              <w:rPr>
                <w:color w:val="000000"/>
              </w:rPr>
            </w:pPr>
            <w:r>
              <w:rPr>
                <w:color w:val="000000"/>
              </w:rPr>
              <w:t>C</w:t>
            </w:r>
            <w:r w:rsidR="00341B43" w:rsidRPr="00B36DEF">
              <w:rPr>
                <w:color w:val="000000"/>
              </w:rPr>
              <w:t xml:space="preserve">urriculum </w:t>
            </w:r>
            <w:r>
              <w:rPr>
                <w:color w:val="000000"/>
              </w:rPr>
              <w:t>Design/A</w:t>
            </w:r>
            <w:r w:rsidR="00341B43" w:rsidRPr="00B36DEF">
              <w:rPr>
                <w:color w:val="000000"/>
              </w:rPr>
              <w:t xml:space="preserve">ccreditation </w:t>
            </w:r>
            <w:r>
              <w:rPr>
                <w:color w:val="000000"/>
              </w:rPr>
              <w:t>Lead</w:t>
            </w:r>
          </w:p>
        </w:tc>
      </w:tr>
      <w:tr w:rsidR="007B3074" w:rsidRPr="00B36DEF" w14:paraId="2969A338" w14:textId="77777777" w:rsidTr="00E07B82">
        <w:trPr>
          <w:trHeight w:val="320"/>
        </w:trPr>
        <w:tc>
          <w:tcPr>
            <w:tcW w:w="855" w:type="pct"/>
            <w:shd w:val="clear" w:color="auto" w:fill="auto"/>
            <w:vAlign w:val="center"/>
            <w:hideMark/>
          </w:tcPr>
          <w:p w14:paraId="62E99D05" w14:textId="056C26AA" w:rsidR="00341B43" w:rsidRPr="00B36DEF" w:rsidRDefault="00341B43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2006 </w:t>
            </w:r>
            <w:r w:rsidR="00827920" w:rsidRPr="00B36DEF">
              <w:rPr>
                <w:color w:val="000000"/>
              </w:rPr>
              <w:t>– 2008</w:t>
            </w:r>
          </w:p>
        </w:tc>
        <w:tc>
          <w:tcPr>
            <w:tcW w:w="2983" w:type="pct"/>
            <w:shd w:val="clear" w:color="auto" w:fill="auto"/>
            <w:vAlign w:val="center"/>
            <w:hideMark/>
          </w:tcPr>
          <w:p w14:paraId="3739A25B" w14:textId="77777777" w:rsidR="00341B43" w:rsidRPr="00B36DEF" w:rsidRDefault="00341B43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UCSF Medical Genetics Fellowship Admission Committee</w:t>
            </w:r>
          </w:p>
        </w:tc>
        <w:tc>
          <w:tcPr>
            <w:tcW w:w="1162" w:type="pct"/>
            <w:shd w:val="clear" w:color="auto" w:fill="auto"/>
            <w:vAlign w:val="center"/>
            <w:hideMark/>
          </w:tcPr>
          <w:p w14:paraId="39165939" w14:textId="77777777" w:rsidR="00341B43" w:rsidRPr="00B36DEF" w:rsidRDefault="00341B43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Member </w:t>
            </w:r>
          </w:p>
        </w:tc>
      </w:tr>
      <w:tr w:rsidR="007B3074" w:rsidRPr="00B36DEF" w14:paraId="59916A08" w14:textId="77777777" w:rsidTr="00E07B82">
        <w:trPr>
          <w:trHeight w:val="320"/>
        </w:trPr>
        <w:tc>
          <w:tcPr>
            <w:tcW w:w="855" w:type="pct"/>
            <w:shd w:val="clear" w:color="auto" w:fill="auto"/>
            <w:vAlign w:val="center"/>
            <w:hideMark/>
          </w:tcPr>
          <w:p w14:paraId="54A76812" w14:textId="77777777" w:rsidR="00341B43" w:rsidRPr="00B36DEF" w:rsidRDefault="00341B43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2008 – 2015      </w:t>
            </w:r>
          </w:p>
        </w:tc>
        <w:tc>
          <w:tcPr>
            <w:tcW w:w="2983" w:type="pct"/>
            <w:shd w:val="clear" w:color="auto" w:fill="auto"/>
            <w:vAlign w:val="center"/>
            <w:hideMark/>
          </w:tcPr>
          <w:p w14:paraId="35505461" w14:textId="77777777" w:rsidR="00341B43" w:rsidRPr="00B36DEF" w:rsidRDefault="00341B43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UCSF Ob/Gyn and RS Residency Admission Committee</w:t>
            </w:r>
          </w:p>
        </w:tc>
        <w:tc>
          <w:tcPr>
            <w:tcW w:w="1162" w:type="pct"/>
            <w:shd w:val="clear" w:color="auto" w:fill="auto"/>
            <w:vAlign w:val="center"/>
            <w:hideMark/>
          </w:tcPr>
          <w:p w14:paraId="65C1DEE8" w14:textId="6C2FA5D4" w:rsidR="00341B43" w:rsidRPr="00B36DEF" w:rsidRDefault="00341B43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MFM Division </w:t>
            </w:r>
            <w:proofErr w:type="spellStart"/>
            <w:r w:rsidRPr="00B36DEF">
              <w:rPr>
                <w:color w:val="000000"/>
              </w:rPr>
              <w:t>Re</w:t>
            </w:r>
            <w:r w:rsidR="00B3417B">
              <w:rPr>
                <w:color w:val="000000"/>
              </w:rPr>
              <w:t>Present</w:t>
            </w:r>
            <w:r w:rsidRPr="00B36DEF">
              <w:rPr>
                <w:color w:val="000000"/>
              </w:rPr>
              <w:t>ative</w:t>
            </w:r>
            <w:proofErr w:type="spellEnd"/>
          </w:p>
        </w:tc>
      </w:tr>
      <w:tr w:rsidR="007B3074" w:rsidRPr="00B36DEF" w14:paraId="479F15B8" w14:textId="77777777" w:rsidTr="00E07B82">
        <w:trPr>
          <w:trHeight w:val="320"/>
        </w:trPr>
        <w:tc>
          <w:tcPr>
            <w:tcW w:w="855" w:type="pct"/>
            <w:shd w:val="clear" w:color="auto" w:fill="auto"/>
            <w:vAlign w:val="center"/>
            <w:hideMark/>
          </w:tcPr>
          <w:p w14:paraId="3A9DA97F" w14:textId="77777777" w:rsidR="00341B43" w:rsidRPr="00B36DEF" w:rsidRDefault="00341B43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2010 – 2015     </w:t>
            </w:r>
          </w:p>
        </w:tc>
        <w:tc>
          <w:tcPr>
            <w:tcW w:w="2983" w:type="pct"/>
            <w:shd w:val="clear" w:color="auto" w:fill="auto"/>
            <w:vAlign w:val="center"/>
            <w:hideMark/>
          </w:tcPr>
          <w:p w14:paraId="4D7C38E4" w14:textId="77777777" w:rsidR="00341B43" w:rsidRPr="00B36DEF" w:rsidRDefault="00341B43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UCSF Ob/Gyn and RS Residency Council Committee</w:t>
            </w:r>
          </w:p>
        </w:tc>
        <w:tc>
          <w:tcPr>
            <w:tcW w:w="1162" w:type="pct"/>
            <w:shd w:val="clear" w:color="auto" w:fill="auto"/>
            <w:vAlign w:val="center"/>
            <w:hideMark/>
          </w:tcPr>
          <w:p w14:paraId="319F4ECE" w14:textId="77777777" w:rsidR="00341B43" w:rsidRPr="00B36DEF" w:rsidRDefault="00341B43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Member </w:t>
            </w:r>
          </w:p>
        </w:tc>
      </w:tr>
      <w:tr w:rsidR="007B3074" w:rsidRPr="00B36DEF" w14:paraId="6B45F99F" w14:textId="77777777" w:rsidTr="00E07B82">
        <w:trPr>
          <w:trHeight w:val="320"/>
        </w:trPr>
        <w:tc>
          <w:tcPr>
            <w:tcW w:w="855" w:type="pct"/>
            <w:shd w:val="clear" w:color="auto" w:fill="auto"/>
            <w:vAlign w:val="center"/>
            <w:hideMark/>
          </w:tcPr>
          <w:p w14:paraId="3D11085D" w14:textId="77777777" w:rsidR="00341B43" w:rsidRPr="00B36DEF" w:rsidRDefault="00341B43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2004 – 2015     </w:t>
            </w:r>
          </w:p>
        </w:tc>
        <w:tc>
          <w:tcPr>
            <w:tcW w:w="2983" w:type="pct"/>
            <w:shd w:val="clear" w:color="auto" w:fill="auto"/>
            <w:vAlign w:val="center"/>
            <w:hideMark/>
          </w:tcPr>
          <w:p w14:paraId="517AAD6D" w14:textId="77777777" w:rsidR="00341B43" w:rsidRPr="00B36DEF" w:rsidRDefault="00341B43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UCSF MFM Fellowship Admission Committee</w:t>
            </w:r>
          </w:p>
        </w:tc>
        <w:tc>
          <w:tcPr>
            <w:tcW w:w="1162" w:type="pct"/>
            <w:shd w:val="clear" w:color="auto" w:fill="auto"/>
            <w:vAlign w:val="center"/>
            <w:hideMark/>
          </w:tcPr>
          <w:p w14:paraId="6A5C2009" w14:textId="77777777" w:rsidR="00341B43" w:rsidRPr="00B36DEF" w:rsidRDefault="00341B43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Member </w:t>
            </w:r>
          </w:p>
        </w:tc>
      </w:tr>
      <w:tr w:rsidR="007B3074" w:rsidRPr="00B36DEF" w14:paraId="2CB93818" w14:textId="77777777" w:rsidTr="00E07B82">
        <w:trPr>
          <w:trHeight w:val="380"/>
        </w:trPr>
        <w:tc>
          <w:tcPr>
            <w:tcW w:w="855" w:type="pct"/>
            <w:shd w:val="clear" w:color="auto" w:fill="auto"/>
            <w:vAlign w:val="center"/>
            <w:hideMark/>
          </w:tcPr>
          <w:p w14:paraId="7686285E" w14:textId="77777777" w:rsidR="00341B43" w:rsidRPr="00B36DEF" w:rsidRDefault="00341B43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2010 – 2015       </w:t>
            </w:r>
          </w:p>
        </w:tc>
        <w:tc>
          <w:tcPr>
            <w:tcW w:w="2983" w:type="pct"/>
            <w:shd w:val="clear" w:color="auto" w:fill="auto"/>
            <w:vAlign w:val="center"/>
            <w:hideMark/>
          </w:tcPr>
          <w:p w14:paraId="13C795A9" w14:textId="5907D50F" w:rsidR="00341B43" w:rsidRPr="00B36DEF" w:rsidRDefault="00341B43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UCSF MFM Research Program Oversight Committee</w:t>
            </w:r>
          </w:p>
        </w:tc>
        <w:tc>
          <w:tcPr>
            <w:tcW w:w="1162" w:type="pct"/>
            <w:shd w:val="clear" w:color="auto" w:fill="auto"/>
            <w:vAlign w:val="center"/>
            <w:hideMark/>
          </w:tcPr>
          <w:p w14:paraId="6AC54371" w14:textId="77777777" w:rsidR="00341B43" w:rsidRPr="00B36DEF" w:rsidRDefault="00341B43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Member </w:t>
            </w:r>
          </w:p>
        </w:tc>
      </w:tr>
      <w:tr w:rsidR="007B3074" w:rsidRPr="00B36DEF" w14:paraId="5154706E" w14:textId="77777777" w:rsidTr="00E07B82">
        <w:trPr>
          <w:trHeight w:val="320"/>
        </w:trPr>
        <w:tc>
          <w:tcPr>
            <w:tcW w:w="855" w:type="pct"/>
            <w:shd w:val="clear" w:color="auto" w:fill="auto"/>
            <w:vAlign w:val="center"/>
            <w:hideMark/>
          </w:tcPr>
          <w:p w14:paraId="58A9B5E0" w14:textId="77777777" w:rsidR="00341B43" w:rsidRPr="00B36DEF" w:rsidRDefault="00341B43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2011 – 2015      </w:t>
            </w:r>
          </w:p>
        </w:tc>
        <w:tc>
          <w:tcPr>
            <w:tcW w:w="2983" w:type="pct"/>
            <w:shd w:val="clear" w:color="auto" w:fill="auto"/>
            <w:vAlign w:val="center"/>
            <w:hideMark/>
          </w:tcPr>
          <w:p w14:paraId="01B34552" w14:textId="5D72F4FF" w:rsidR="00341B43" w:rsidRPr="00B36DEF" w:rsidRDefault="00341B43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Obstetrics Academic Curriculum lectures for UCSF Ob/Gyn </w:t>
            </w:r>
            <w:r w:rsidR="00791EFF" w:rsidRPr="00B36DEF">
              <w:rPr>
                <w:color w:val="000000"/>
              </w:rPr>
              <w:t xml:space="preserve">Residency </w:t>
            </w:r>
            <w:r w:rsidRPr="00B36DEF">
              <w:rPr>
                <w:color w:val="000000"/>
              </w:rPr>
              <w:t>Program</w:t>
            </w:r>
          </w:p>
        </w:tc>
        <w:tc>
          <w:tcPr>
            <w:tcW w:w="1162" w:type="pct"/>
            <w:shd w:val="clear" w:color="auto" w:fill="auto"/>
            <w:vAlign w:val="center"/>
            <w:hideMark/>
          </w:tcPr>
          <w:p w14:paraId="55770054" w14:textId="3935BA36" w:rsidR="00341B43" w:rsidRPr="00B36DEF" w:rsidRDefault="00791EFF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Director</w:t>
            </w:r>
            <w:r w:rsidR="00341B43" w:rsidRPr="00B36DEF">
              <w:rPr>
                <w:color w:val="000000"/>
              </w:rPr>
              <w:t xml:space="preserve"> </w:t>
            </w:r>
          </w:p>
        </w:tc>
      </w:tr>
      <w:tr w:rsidR="007B3074" w:rsidRPr="00B36DEF" w14:paraId="3B7DAB9C" w14:textId="77777777" w:rsidTr="00E07B82">
        <w:trPr>
          <w:trHeight w:val="320"/>
        </w:trPr>
        <w:tc>
          <w:tcPr>
            <w:tcW w:w="855" w:type="pct"/>
            <w:shd w:val="clear" w:color="auto" w:fill="auto"/>
            <w:vAlign w:val="center"/>
            <w:hideMark/>
          </w:tcPr>
          <w:p w14:paraId="2F6A1B9B" w14:textId="77777777" w:rsidR="00341B43" w:rsidRPr="00B36DEF" w:rsidRDefault="00341B43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2012 – 2015     </w:t>
            </w:r>
          </w:p>
        </w:tc>
        <w:tc>
          <w:tcPr>
            <w:tcW w:w="2983" w:type="pct"/>
            <w:shd w:val="clear" w:color="auto" w:fill="auto"/>
            <w:vAlign w:val="center"/>
            <w:hideMark/>
          </w:tcPr>
          <w:p w14:paraId="74640ACA" w14:textId="77777777" w:rsidR="00827920" w:rsidRPr="00B36DEF" w:rsidRDefault="00827920" w:rsidP="007B3074">
            <w:pPr>
              <w:rPr>
                <w:color w:val="000000"/>
              </w:rPr>
            </w:pPr>
          </w:p>
          <w:p w14:paraId="088F09BC" w14:textId="77777777" w:rsidR="00341B43" w:rsidRDefault="00341B43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140.25 Perinatal Genetics UCSF Medical </w:t>
            </w:r>
            <w:r w:rsidR="00827920" w:rsidRPr="00B36DEF">
              <w:rPr>
                <w:color w:val="000000"/>
              </w:rPr>
              <w:t>Students’</w:t>
            </w:r>
            <w:r w:rsidRPr="00B36DEF">
              <w:rPr>
                <w:color w:val="000000"/>
              </w:rPr>
              <w:t xml:space="preserve"> </w:t>
            </w:r>
            <w:r w:rsidR="00827920" w:rsidRPr="00B36DEF">
              <w:rPr>
                <w:color w:val="000000"/>
              </w:rPr>
              <w:t>C</w:t>
            </w:r>
            <w:r w:rsidRPr="00B36DEF">
              <w:rPr>
                <w:color w:val="000000"/>
              </w:rPr>
              <w:t>lerkship</w:t>
            </w:r>
          </w:p>
          <w:p w14:paraId="14B1D583" w14:textId="7ECFE4F2" w:rsidR="00B63F78" w:rsidRPr="00B36DEF" w:rsidRDefault="00B63F78" w:rsidP="007B3074">
            <w:pPr>
              <w:rPr>
                <w:color w:val="000000"/>
              </w:rPr>
            </w:pPr>
          </w:p>
        </w:tc>
        <w:tc>
          <w:tcPr>
            <w:tcW w:w="1162" w:type="pct"/>
            <w:shd w:val="clear" w:color="auto" w:fill="auto"/>
            <w:vAlign w:val="center"/>
            <w:hideMark/>
          </w:tcPr>
          <w:p w14:paraId="0558D205" w14:textId="77777777" w:rsidR="00341B43" w:rsidRPr="00B36DEF" w:rsidRDefault="00341B43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Director</w:t>
            </w:r>
          </w:p>
        </w:tc>
      </w:tr>
      <w:tr w:rsidR="007B3074" w:rsidRPr="00B36DEF" w14:paraId="03BE7AD9" w14:textId="77777777" w:rsidTr="00E07B82">
        <w:trPr>
          <w:trHeight w:val="340"/>
        </w:trPr>
        <w:tc>
          <w:tcPr>
            <w:tcW w:w="855" w:type="pct"/>
            <w:shd w:val="clear" w:color="auto" w:fill="auto"/>
            <w:vAlign w:val="center"/>
            <w:hideMark/>
          </w:tcPr>
          <w:p w14:paraId="5F2D5670" w14:textId="77777777" w:rsidR="00341B43" w:rsidRPr="00B36DEF" w:rsidRDefault="00341B43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2012 – 2015      </w:t>
            </w:r>
          </w:p>
        </w:tc>
        <w:tc>
          <w:tcPr>
            <w:tcW w:w="2983" w:type="pct"/>
            <w:shd w:val="clear" w:color="auto" w:fill="auto"/>
            <w:vAlign w:val="center"/>
            <w:hideMark/>
          </w:tcPr>
          <w:p w14:paraId="6959ED90" w14:textId="55ADB92E" w:rsidR="00341B43" w:rsidRPr="00B36DEF" w:rsidRDefault="00341B43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UCSF Diversity Committee. </w:t>
            </w:r>
            <w:r w:rsidR="00827920" w:rsidRPr="00B36DEF">
              <w:rPr>
                <w:color w:val="000000"/>
              </w:rPr>
              <w:t>Department of</w:t>
            </w:r>
            <w:r w:rsidRPr="00B36DEF">
              <w:rPr>
                <w:color w:val="000000"/>
              </w:rPr>
              <w:t xml:space="preserve"> OB/Gyn &amp; RS</w:t>
            </w:r>
          </w:p>
        </w:tc>
        <w:tc>
          <w:tcPr>
            <w:tcW w:w="1162" w:type="pct"/>
            <w:shd w:val="clear" w:color="auto" w:fill="auto"/>
            <w:vAlign w:val="center"/>
            <w:hideMark/>
          </w:tcPr>
          <w:p w14:paraId="39FB9636" w14:textId="77777777" w:rsidR="00341B43" w:rsidRPr="00B36DEF" w:rsidRDefault="00341B43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Co-Chair    </w:t>
            </w:r>
          </w:p>
        </w:tc>
      </w:tr>
      <w:tr w:rsidR="007B3074" w:rsidRPr="00B36DEF" w14:paraId="5E45404E" w14:textId="77777777" w:rsidTr="00E07B82">
        <w:trPr>
          <w:trHeight w:val="320"/>
        </w:trPr>
        <w:tc>
          <w:tcPr>
            <w:tcW w:w="855" w:type="pct"/>
            <w:shd w:val="clear" w:color="auto" w:fill="auto"/>
            <w:vAlign w:val="center"/>
            <w:hideMark/>
          </w:tcPr>
          <w:p w14:paraId="3D7B9985" w14:textId="77777777" w:rsidR="00341B43" w:rsidRPr="00B36DEF" w:rsidRDefault="00341B43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2012 – 2015      </w:t>
            </w:r>
          </w:p>
        </w:tc>
        <w:tc>
          <w:tcPr>
            <w:tcW w:w="2983" w:type="pct"/>
            <w:shd w:val="clear" w:color="auto" w:fill="auto"/>
            <w:vAlign w:val="center"/>
            <w:hideMark/>
          </w:tcPr>
          <w:p w14:paraId="1292174C" w14:textId="77777777" w:rsidR="00B63F78" w:rsidRDefault="00B63F78" w:rsidP="007B3074">
            <w:pPr>
              <w:rPr>
                <w:color w:val="000000"/>
              </w:rPr>
            </w:pPr>
          </w:p>
          <w:p w14:paraId="74A04BCB" w14:textId="72752179" w:rsidR="00B63F78" w:rsidRDefault="00341B43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UCSF Pregnancy and Cardiac </w:t>
            </w:r>
            <w:r w:rsidR="002B1347" w:rsidRPr="00B36DEF">
              <w:rPr>
                <w:color w:val="000000"/>
              </w:rPr>
              <w:t>Treatment (</w:t>
            </w:r>
            <w:r w:rsidRPr="00B36DEF">
              <w:rPr>
                <w:color w:val="000000"/>
              </w:rPr>
              <w:t xml:space="preserve">PACT) </w:t>
            </w:r>
          </w:p>
          <w:p w14:paraId="49BD501E" w14:textId="4488B2E4" w:rsidR="00341B43" w:rsidRPr="00B36DEF" w:rsidRDefault="00341B43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Program. Division of MFM/Perinatal Genetics/Division of Congenital Heart Defect/Division of OB Anesthesia.</w:t>
            </w:r>
          </w:p>
        </w:tc>
        <w:tc>
          <w:tcPr>
            <w:tcW w:w="1162" w:type="pct"/>
            <w:shd w:val="clear" w:color="auto" w:fill="auto"/>
            <w:vAlign w:val="center"/>
            <w:hideMark/>
          </w:tcPr>
          <w:p w14:paraId="7EB76FB4" w14:textId="77777777" w:rsidR="00341B43" w:rsidRPr="00B36DEF" w:rsidRDefault="00341B43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Director</w:t>
            </w:r>
          </w:p>
        </w:tc>
      </w:tr>
      <w:tr w:rsidR="007B3074" w:rsidRPr="00B36DEF" w14:paraId="5BFB568D" w14:textId="77777777" w:rsidTr="00E07B82">
        <w:trPr>
          <w:trHeight w:val="320"/>
        </w:trPr>
        <w:tc>
          <w:tcPr>
            <w:tcW w:w="855" w:type="pct"/>
            <w:shd w:val="clear" w:color="auto" w:fill="auto"/>
            <w:vAlign w:val="center"/>
            <w:hideMark/>
          </w:tcPr>
          <w:p w14:paraId="21C0CA2D" w14:textId="77777777" w:rsidR="00341B43" w:rsidRPr="00B36DEF" w:rsidRDefault="00341B43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2012 – 2013</w:t>
            </w:r>
          </w:p>
        </w:tc>
        <w:tc>
          <w:tcPr>
            <w:tcW w:w="2983" w:type="pct"/>
            <w:shd w:val="clear" w:color="auto" w:fill="auto"/>
            <w:vAlign w:val="center"/>
            <w:hideMark/>
          </w:tcPr>
          <w:p w14:paraId="17C60718" w14:textId="77777777" w:rsidR="00B63F78" w:rsidRDefault="00B63F78" w:rsidP="007B3074">
            <w:pPr>
              <w:rPr>
                <w:color w:val="000000"/>
              </w:rPr>
            </w:pPr>
          </w:p>
          <w:p w14:paraId="7C18F204" w14:textId="2EB6040C" w:rsidR="00341B43" w:rsidRPr="00B36DEF" w:rsidRDefault="00341B43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AAMC Early Career Women Faculty Professional Development Seminar. UCSF</w:t>
            </w:r>
          </w:p>
        </w:tc>
        <w:tc>
          <w:tcPr>
            <w:tcW w:w="1162" w:type="pct"/>
            <w:shd w:val="clear" w:color="auto" w:fill="auto"/>
            <w:vAlign w:val="center"/>
            <w:hideMark/>
          </w:tcPr>
          <w:p w14:paraId="64098334" w14:textId="77777777" w:rsidR="00341B43" w:rsidRPr="00B36DEF" w:rsidRDefault="00341B43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Dept. Nominee                </w:t>
            </w:r>
          </w:p>
        </w:tc>
      </w:tr>
      <w:tr w:rsidR="007B3074" w:rsidRPr="00B36DEF" w14:paraId="6F457D9D" w14:textId="77777777" w:rsidTr="00E07B82">
        <w:trPr>
          <w:trHeight w:val="320"/>
        </w:trPr>
        <w:tc>
          <w:tcPr>
            <w:tcW w:w="855" w:type="pct"/>
            <w:shd w:val="clear" w:color="auto" w:fill="auto"/>
            <w:vAlign w:val="center"/>
            <w:hideMark/>
          </w:tcPr>
          <w:p w14:paraId="5434584E" w14:textId="77777777" w:rsidR="00341B43" w:rsidRPr="00B36DEF" w:rsidRDefault="00341B43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2014 – 2015</w:t>
            </w:r>
          </w:p>
        </w:tc>
        <w:tc>
          <w:tcPr>
            <w:tcW w:w="2983" w:type="pct"/>
            <w:shd w:val="clear" w:color="auto" w:fill="auto"/>
            <w:vAlign w:val="center"/>
            <w:hideMark/>
          </w:tcPr>
          <w:p w14:paraId="13FEBD6F" w14:textId="77777777" w:rsidR="00B63F78" w:rsidRDefault="00B63F78" w:rsidP="007B3074">
            <w:pPr>
              <w:rPr>
                <w:color w:val="000000"/>
              </w:rPr>
            </w:pPr>
          </w:p>
          <w:p w14:paraId="626BAB70" w14:textId="2402A19D" w:rsidR="00341B43" w:rsidRDefault="00341B43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UCSF Medicine Faculty Consul</w:t>
            </w:r>
          </w:p>
          <w:p w14:paraId="772C968D" w14:textId="2EC54EC5" w:rsidR="00B63F78" w:rsidRPr="00B36DEF" w:rsidRDefault="00B63F78" w:rsidP="007B3074">
            <w:pPr>
              <w:rPr>
                <w:color w:val="000000"/>
              </w:rPr>
            </w:pPr>
          </w:p>
        </w:tc>
        <w:tc>
          <w:tcPr>
            <w:tcW w:w="1162" w:type="pct"/>
            <w:shd w:val="clear" w:color="auto" w:fill="auto"/>
            <w:vAlign w:val="center"/>
            <w:hideMark/>
          </w:tcPr>
          <w:p w14:paraId="6955DD29" w14:textId="77777777" w:rsidR="00341B43" w:rsidRDefault="00A870A3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Dept. </w:t>
            </w:r>
            <w:r w:rsidR="00341B43" w:rsidRPr="00B36DEF">
              <w:rPr>
                <w:color w:val="000000"/>
              </w:rPr>
              <w:t>Nominee</w:t>
            </w:r>
          </w:p>
          <w:p w14:paraId="0498A6D9" w14:textId="5F62B8BC" w:rsidR="00B63F78" w:rsidRPr="00B36DEF" w:rsidRDefault="00B63F78" w:rsidP="007B3074">
            <w:pPr>
              <w:rPr>
                <w:color w:val="000000"/>
              </w:rPr>
            </w:pPr>
          </w:p>
        </w:tc>
      </w:tr>
      <w:tr w:rsidR="00B63F78" w:rsidRPr="00B36DEF" w14:paraId="78FC6AEE" w14:textId="77777777" w:rsidTr="00BA0331">
        <w:trPr>
          <w:trHeight w:val="320"/>
        </w:trPr>
        <w:tc>
          <w:tcPr>
            <w:tcW w:w="855" w:type="pct"/>
            <w:shd w:val="clear" w:color="auto" w:fill="auto"/>
            <w:vAlign w:val="center"/>
          </w:tcPr>
          <w:p w14:paraId="579CD9A7" w14:textId="77777777" w:rsidR="00B63F78" w:rsidRDefault="00B63F78" w:rsidP="00BA0331">
            <w:pPr>
              <w:rPr>
                <w:color w:val="000000"/>
              </w:rPr>
            </w:pPr>
          </w:p>
          <w:p w14:paraId="3756C013" w14:textId="77777777" w:rsidR="00B63F78" w:rsidRPr="00B36DEF" w:rsidRDefault="00B63F78" w:rsidP="00BA0331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2015- 2016  </w:t>
            </w:r>
          </w:p>
        </w:tc>
        <w:tc>
          <w:tcPr>
            <w:tcW w:w="2983" w:type="pct"/>
            <w:shd w:val="clear" w:color="auto" w:fill="auto"/>
            <w:vAlign w:val="center"/>
          </w:tcPr>
          <w:p w14:paraId="16135BAB" w14:textId="77777777" w:rsidR="00B63F78" w:rsidRDefault="00B63F78" w:rsidP="00BA0331">
            <w:pPr>
              <w:rPr>
                <w:color w:val="000000"/>
              </w:rPr>
            </w:pPr>
          </w:p>
          <w:p w14:paraId="7FB05C86" w14:textId="77777777" w:rsidR="00B63F78" w:rsidRPr="00B36DEF" w:rsidRDefault="00B63F78" w:rsidP="00BA0331">
            <w:pPr>
              <w:rPr>
                <w:color w:val="000000"/>
              </w:rPr>
            </w:pPr>
            <w:r w:rsidRPr="00B36DEF">
              <w:rPr>
                <w:color w:val="000000"/>
              </w:rPr>
              <w:t>Dept. OBGYN Chair Search Committee</w:t>
            </w:r>
          </w:p>
        </w:tc>
        <w:tc>
          <w:tcPr>
            <w:tcW w:w="1162" w:type="pct"/>
            <w:shd w:val="clear" w:color="auto" w:fill="auto"/>
            <w:vAlign w:val="center"/>
          </w:tcPr>
          <w:p w14:paraId="2BDA83BB" w14:textId="77777777" w:rsidR="00B63F78" w:rsidRPr="00B36DEF" w:rsidRDefault="00B63F78" w:rsidP="00BA0331">
            <w:pPr>
              <w:rPr>
                <w:color w:val="000000"/>
              </w:rPr>
            </w:pPr>
            <w:r w:rsidRPr="00B36DEF">
              <w:rPr>
                <w:color w:val="000000"/>
              </w:rPr>
              <w:t>OFDD Liaison</w:t>
            </w:r>
          </w:p>
        </w:tc>
      </w:tr>
      <w:tr w:rsidR="007B3074" w:rsidRPr="00B36DEF" w14:paraId="262BFB2C" w14:textId="77777777" w:rsidTr="00E07B82">
        <w:trPr>
          <w:trHeight w:val="360"/>
        </w:trPr>
        <w:tc>
          <w:tcPr>
            <w:tcW w:w="855" w:type="pct"/>
            <w:shd w:val="clear" w:color="auto" w:fill="auto"/>
            <w:vAlign w:val="center"/>
            <w:hideMark/>
          </w:tcPr>
          <w:p w14:paraId="57F0E55F" w14:textId="015C8EBB" w:rsidR="00341B43" w:rsidRPr="00B36DEF" w:rsidRDefault="00341B43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2015 </w:t>
            </w:r>
            <w:r w:rsidR="00FC1B64">
              <w:rPr>
                <w:color w:val="000000"/>
              </w:rPr>
              <w:t>-</w:t>
            </w:r>
            <w:r w:rsidR="00B3417B">
              <w:rPr>
                <w:color w:val="000000"/>
              </w:rPr>
              <w:t>Present</w:t>
            </w:r>
            <w:r w:rsidRPr="00B36DEF">
              <w:rPr>
                <w:color w:val="000000"/>
              </w:rPr>
              <w:t xml:space="preserve">       </w:t>
            </w:r>
          </w:p>
        </w:tc>
        <w:tc>
          <w:tcPr>
            <w:tcW w:w="2983" w:type="pct"/>
            <w:shd w:val="clear" w:color="auto" w:fill="auto"/>
            <w:vAlign w:val="center"/>
            <w:hideMark/>
          </w:tcPr>
          <w:p w14:paraId="216EDE04" w14:textId="77777777" w:rsidR="00B63F78" w:rsidRDefault="00B63F78" w:rsidP="007B3074">
            <w:pPr>
              <w:rPr>
                <w:color w:val="000000"/>
              </w:rPr>
            </w:pPr>
          </w:p>
          <w:p w14:paraId="2935ECF9" w14:textId="77777777" w:rsidR="00B63F78" w:rsidRDefault="00B63F78" w:rsidP="007B3074">
            <w:pPr>
              <w:rPr>
                <w:color w:val="000000"/>
              </w:rPr>
            </w:pPr>
          </w:p>
          <w:p w14:paraId="4F9C58BC" w14:textId="3548140C" w:rsidR="00341B43" w:rsidRPr="00B36DEF" w:rsidRDefault="00341B43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Office of the Dean for Faculty Development </w:t>
            </w:r>
            <w:r w:rsidR="00827920" w:rsidRPr="00B36DEF">
              <w:rPr>
                <w:color w:val="000000"/>
              </w:rPr>
              <w:t>and Diversity</w:t>
            </w:r>
            <w:r w:rsidRPr="00B36DEF">
              <w:rPr>
                <w:color w:val="000000"/>
              </w:rPr>
              <w:t xml:space="preserve"> (OFDD) Stanford University School of Medicine</w:t>
            </w:r>
          </w:p>
        </w:tc>
        <w:tc>
          <w:tcPr>
            <w:tcW w:w="1162" w:type="pct"/>
            <w:shd w:val="clear" w:color="auto" w:fill="auto"/>
            <w:vAlign w:val="center"/>
            <w:hideMark/>
          </w:tcPr>
          <w:p w14:paraId="3C04FB5D" w14:textId="77777777" w:rsidR="00341B43" w:rsidRPr="00B36DEF" w:rsidRDefault="00341B43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OBGYN Dept. Liaison   </w:t>
            </w:r>
          </w:p>
        </w:tc>
      </w:tr>
      <w:tr w:rsidR="007B3074" w:rsidRPr="00B36DEF" w14:paraId="3BEB416D" w14:textId="77777777" w:rsidTr="00E07B82">
        <w:trPr>
          <w:trHeight w:val="320"/>
        </w:trPr>
        <w:tc>
          <w:tcPr>
            <w:tcW w:w="855" w:type="pct"/>
            <w:shd w:val="clear" w:color="auto" w:fill="auto"/>
            <w:vAlign w:val="center"/>
          </w:tcPr>
          <w:p w14:paraId="400F77BC" w14:textId="10CA0807" w:rsidR="00975F2D" w:rsidRPr="00B36DEF" w:rsidRDefault="00975F2D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2015 - </w:t>
            </w:r>
            <w:r w:rsidR="00B3417B">
              <w:rPr>
                <w:color w:val="000000"/>
              </w:rPr>
              <w:t>Present</w:t>
            </w:r>
          </w:p>
        </w:tc>
        <w:tc>
          <w:tcPr>
            <w:tcW w:w="2983" w:type="pct"/>
            <w:shd w:val="clear" w:color="auto" w:fill="auto"/>
            <w:vAlign w:val="center"/>
          </w:tcPr>
          <w:p w14:paraId="2C713154" w14:textId="22E9509C" w:rsidR="00975F2D" w:rsidRPr="00B36DEF" w:rsidRDefault="00975F2D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Johnson Center/ MOD Research Center</w:t>
            </w:r>
          </w:p>
        </w:tc>
        <w:tc>
          <w:tcPr>
            <w:tcW w:w="1162" w:type="pct"/>
            <w:shd w:val="clear" w:color="auto" w:fill="auto"/>
            <w:vAlign w:val="center"/>
          </w:tcPr>
          <w:p w14:paraId="33FBF297" w14:textId="77777777" w:rsidR="00975F2D" w:rsidRDefault="00975F2D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Member</w:t>
            </w:r>
          </w:p>
          <w:p w14:paraId="0D7E28AE" w14:textId="3AA3ABA0" w:rsidR="00E07B82" w:rsidRPr="00B36DEF" w:rsidRDefault="00E07B82" w:rsidP="007B3074">
            <w:pPr>
              <w:rPr>
                <w:color w:val="000000"/>
              </w:rPr>
            </w:pPr>
          </w:p>
        </w:tc>
      </w:tr>
      <w:tr w:rsidR="007B3074" w:rsidRPr="00B36DEF" w14:paraId="409F523F" w14:textId="77777777" w:rsidTr="00E07B82">
        <w:trPr>
          <w:trHeight w:val="320"/>
        </w:trPr>
        <w:tc>
          <w:tcPr>
            <w:tcW w:w="855" w:type="pct"/>
            <w:shd w:val="clear" w:color="auto" w:fill="auto"/>
            <w:vAlign w:val="center"/>
            <w:hideMark/>
          </w:tcPr>
          <w:p w14:paraId="004F9F67" w14:textId="47796079" w:rsidR="00341B43" w:rsidRPr="00B36DEF" w:rsidRDefault="00341B43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2015 – </w:t>
            </w:r>
            <w:r w:rsidR="00B3417B">
              <w:rPr>
                <w:color w:val="000000"/>
              </w:rPr>
              <w:t>Present</w:t>
            </w:r>
            <w:r w:rsidRPr="00B36DEF">
              <w:rPr>
                <w:color w:val="000000"/>
              </w:rPr>
              <w:t xml:space="preserve">       </w:t>
            </w:r>
          </w:p>
        </w:tc>
        <w:tc>
          <w:tcPr>
            <w:tcW w:w="2983" w:type="pct"/>
            <w:shd w:val="clear" w:color="auto" w:fill="auto"/>
            <w:vAlign w:val="center"/>
            <w:hideMark/>
          </w:tcPr>
          <w:p w14:paraId="09A2F2C9" w14:textId="77777777" w:rsidR="00341B43" w:rsidRPr="00B36DEF" w:rsidRDefault="00341B43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LPCH Fetal and Pregnancy Health Center</w:t>
            </w:r>
          </w:p>
        </w:tc>
        <w:tc>
          <w:tcPr>
            <w:tcW w:w="1162" w:type="pct"/>
            <w:shd w:val="clear" w:color="auto" w:fill="auto"/>
            <w:vAlign w:val="center"/>
            <w:hideMark/>
          </w:tcPr>
          <w:p w14:paraId="1AEF9A5B" w14:textId="77777777" w:rsidR="00256D3C" w:rsidRDefault="00341B43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Member </w:t>
            </w:r>
          </w:p>
          <w:p w14:paraId="4B48BD9F" w14:textId="6396600C" w:rsidR="00E07B82" w:rsidRPr="00B36DEF" w:rsidRDefault="00E07B82" w:rsidP="007B3074">
            <w:pPr>
              <w:rPr>
                <w:color w:val="000000"/>
              </w:rPr>
            </w:pPr>
          </w:p>
        </w:tc>
      </w:tr>
      <w:tr w:rsidR="007B3074" w:rsidRPr="00B36DEF" w14:paraId="0BE9B0CC" w14:textId="77777777" w:rsidTr="00E07B82">
        <w:trPr>
          <w:trHeight w:val="320"/>
        </w:trPr>
        <w:tc>
          <w:tcPr>
            <w:tcW w:w="855" w:type="pct"/>
            <w:shd w:val="clear" w:color="auto" w:fill="auto"/>
            <w:vAlign w:val="center"/>
            <w:hideMark/>
          </w:tcPr>
          <w:p w14:paraId="49737D29" w14:textId="67A480BF" w:rsidR="006A7E98" w:rsidRPr="00B36DEF" w:rsidRDefault="006A7E98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2015 – </w:t>
            </w:r>
            <w:r w:rsidR="00B3417B">
              <w:rPr>
                <w:color w:val="000000"/>
              </w:rPr>
              <w:t>Present</w:t>
            </w:r>
            <w:r w:rsidRPr="00B36DEF">
              <w:rPr>
                <w:color w:val="000000"/>
              </w:rPr>
              <w:t xml:space="preserve">     </w:t>
            </w:r>
          </w:p>
        </w:tc>
        <w:tc>
          <w:tcPr>
            <w:tcW w:w="2983" w:type="pct"/>
            <w:shd w:val="clear" w:color="auto" w:fill="auto"/>
            <w:vAlign w:val="center"/>
            <w:hideMark/>
          </w:tcPr>
          <w:p w14:paraId="6E956841" w14:textId="0F410871" w:rsidR="006A7E98" w:rsidRPr="00B36DEF" w:rsidRDefault="006A7E98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Stanford Medicine OBGYN Clerkship</w:t>
            </w:r>
          </w:p>
        </w:tc>
        <w:tc>
          <w:tcPr>
            <w:tcW w:w="1162" w:type="pct"/>
            <w:shd w:val="clear" w:color="auto" w:fill="auto"/>
            <w:vAlign w:val="center"/>
            <w:hideMark/>
          </w:tcPr>
          <w:p w14:paraId="74CD880F" w14:textId="5D7950F6" w:rsidR="006A7E98" w:rsidRPr="00B36DEF" w:rsidRDefault="006A7E98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Facilitator</w:t>
            </w:r>
          </w:p>
        </w:tc>
      </w:tr>
      <w:tr w:rsidR="007B3074" w:rsidRPr="00B36DEF" w14:paraId="69AE18CF" w14:textId="77777777" w:rsidTr="00E07B82">
        <w:trPr>
          <w:trHeight w:val="320"/>
        </w:trPr>
        <w:tc>
          <w:tcPr>
            <w:tcW w:w="855" w:type="pct"/>
            <w:shd w:val="clear" w:color="auto" w:fill="auto"/>
            <w:vAlign w:val="center"/>
            <w:hideMark/>
          </w:tcPr>
          <w:p w14:paraId="19424F96" w14:textId="77777777" w:rsidR="00B63F78" w:rsidRDefault="00B63F78" w:rsidP="007B3074">
            <w:pPr>
              <w:rPr>
                <w:color w:val="000000"/>
              </w:rPr>
            </w:pPr>
          </w:p>
          <w:p w14:paraId="16F2D4EF" w14:textId="0146EEC3" w:rsidR="00256D3C" w:rsidRPr="00B36DEF" w:rsidRDefault="00791EFF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2016 – </w:t>
            </w:r>
            <w:r w:rsidR="00B3417B">
              <w:rPr>
                <w:color w:val="000000"/>
              </w:rPr>
              <w:t>Present</w:t>
            </w:r>
            <w:r w:rsidR="00256D3C" w:rsidRPr="00B36DEF">
              <w:rPr>
                <w:color w:val="000000"/>
              </w:rPr>
              <w:t xml:space="preserve">     </w:t>
            </w:r>
          </w:p>
        </w:tc>
        <w:tc>
          <w:tcPr>
            <w:tcW w:w="2983" w:type="pct"/>
            <w:shd w:val="clear" w:color="auto" w:fill="auto"/>
            <w:vAlign w:val="center"/>
            <w:hideMark/>
          </w:tcPr>
          <w:p w14:paraId="6C352E4E" w14:textId="77777777" w:rsidR="00B63F78" w:rsidRDefault="00B63F78" w:rsidP="007B3074">
            <w:pPr>
              <w:rPr>
                <w:color w:val="000000"/>
              </w:rPr>
            </w:pPr>
          </w:p>
          <w:p w14:paraId="7CDF9C87" w14:textId="1FF3EF6F" w:rsidR="00256D3C" w:rsidRPr="00B36DEF" w:rsidRDefault="00791EFF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Stanford Medicine MD Admission </w:t>
            </w:r>
          </w:p>
        </w:tc>
        <w:tc>
          <w:tcPr>
            <w:tcW w:w="1162" w:type="pct"/>
            <w:shd w:val="clear" w:color="auto" w:fill="auto"/>
            <w:vAlign w:val="center"/>
            <w:hideMark/>
          </w:tcPr>
          <w:p w14:paraId="2F163047" w14:textId="77777777" w:rsidR="00B63F78" w:rsidRDefault="00791EFF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OBGYN </w:t>
            </w:r>
          </w:p>
          <w:p w14:paraId="2984E0BA" w14:textId="0D4F1CF2" w:rsidR="00256D3C" w:rsidRPr="00B36DEF" w:rsidRDefault="00E07B82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Re</w:t>
            </w:r>
            <w:r>
              <w:rPr>
                <w:color w:val="000000"/>
              </w:rPr>
              <w:t>present</w:t>
            </w:r>
            <w:r w:rsidRPr="00B36DEF">
              <w:rPr>
                <w:color w:val="000000"/>
              </w:rPr>
              <w:t>ative</w:t>
            </w:r>
          </w:p>
        </w:tc>
      </w:tr>
      <w:tr w:rsidR="007B3074" w:rsidRPr="00B36DEF" w14:paraId="2F1419FD" w14:textId="77777777" w:rsidTr="00E07B82">
        <w:trPr>
          <w:trHeight w:val="320"/>
        </w:trPr>
        <w:tc>
          <w:tcPr>
            <w:tcW w:w="855" w:type="pct"/>
            <w:shd w:val="clear" w:color="auto" w:fill="auto"/>
            <w:vAlign w:val="center"/>
            <w:hideMark/>
          </w:tcPr>
          <w:p w14:paraId="4EE99321" w14:textId="35307F35" w:rsidR="00256D3C" w:rsidRPr="00B36DEF" w:rsidRDefault="00256D3C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2016 – </w:t>
            </w:r>
            <w:r w:rsidR="00B3417B">
              <w:rPr>
                <w:color w:val="000000"/>
              </w:rPr>
              <w:t>Present</w:t>
            </w:r>
            <w:r w:rsidRPr="00B36DEF">
              <w:rPr>
                <w:color w:val="000000"/>
              </w:rPr>
              <w:t xml:space="preserve">     </w:t>
            </w:r>
          </w:p>
        </w:tc>
        <w:tc>
          <w:tcPr>
            <w:tcW w:w="2983" w:type="pct"/>
            <w:shd w:val="clear" w:color="auto" w:fill="auto"/>
            <w:vAlign w:val="center"/>
            <w:hideMark/>
          </w:tcPr>
          <w:p w14:paraId="71BE4867" w14:textId="2450DFF1" w:rsidR="00256D3C" w:rsidRPr="00B36DEF" w:rsidRDefault="00256D3C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Stanford Ob/Gyn Residency Admission Committee</w:t>
            </w:r>
          </w:p>
        </w:tc>
        <w:tc>
          <w:tcPr>
            <w:tcW w:w="1162" w:type="pct"/>
            <w:shd w:val="clear" w:color="auto" w:fill="auto"/>
            <w:vAlign w:val="center"/>
            <w:hideMark/>
          </w:tcPr>
          <w:p w14:paraId="013822F1" w14:textId="77777777" w:rsidR="00E07B82" w:rsidRDefault="00E07B82" w:rsidP="007B3074">
            <w:pPr>
              <w:rPr>
                <w:color w:val="000000"/>
              </w:rPr>
            </w:pPr>
          </w:p>
          <w:p w14:paraId="4DC162BC" w14:textId="0EF5A7EF" w:rsidR="00256D3C" w:rsidRDefault="00256D3C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Member </w:t>
            </w:r>
          </w:p>
          <w:p w14:paraId="2BEC9B71" w14:textId="6CCB4921" w:rsidR="00E07B82" w:rsidRPr="00B36DEF" w:rsidRDefault="00E07B82" w:rsidP="007B3074">
            <w:pPr>
              <w:rPr>
                <w:color w:val="000000"/>
              </w:rPr>
            </w:pPr>
          </w:p>
        </w:tc>
      </w:tr>
      <w:tr w:rsidR="007B3074" w:rsidRPr="00B36DEF" w14:paraId="2D701A2C" w14:textId="77777777" w:rsidTr="00E07B82">
        <w:trPr>
          <w:trHeight w:val="320"/>
        </w:trPr>
        <w:tc>
          <w:tcPr>
            <w:tcW w:w="855" w:type="pct"/>
            <w:shd w:val="clear" w:color="auto" w:fill="auto"/>
            <w:vAlign w:val="center"/>
            <w:hideMark/>
          </w:tcPr>
          <w:p w14:paraId="3135D3E1" w14:textId="589FAB83" w:rsidR="00256D3C" w:rsidRPr="00B36DEF" w:rsidRDefault="00256D3C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2016 – </w:t>
            </w:r>
            <w:r w:rsidR="00B3417B">
              <w:rPr>
                <w:color w:val="000000"/>
              </w:rPr>
              <w:t>Present</w:t>
            </w:r>
            <w:r w:rsidRPr="00B36DEF">
              <w:rPr>
                <w:color w:val="000000"/>
              </w:rPr>
              <w:t xml:space="preserve">    </w:t>
            </w:r>
          </w:p>
        </w:tc>
        <w:tc>
          <w:tcPr>
            <w:tcW w:w="2983" w:type="pct"/>
            <w:shd w:val="clear" w:color="auto" w:fill="auto"/>
            <w:vAlign w:val="center"/>
            <w:hideMark/>
          </w:tcPr>
          <w:p w14:paraId="790E37D3" w14:textId="3B9284B6" w:rsidR="00256D3C" w:rsidRPr="00B36DEF" w:rsidRDefault="00256D3C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Stanford MFM Fellowship Admission Committee</w:t>
            </w:r>
          </w:p>
        </w:tc>
        <w:tc>
          <w:tcPr>
            <w:tcW w:w="1162" w:type="pct"/>
            <w:shd w:val="clear" w:color="auto" w:fill="auto"/>
            <w:vAlign w:val="center"/>
            <w:hideMark/>
          </w:tcPr>
          <w:p w14:paraId="7DEE495F" w14:textId="77777777" w:rsidR="00E07B82" w:rsidRDefault="00E07B82" w:rsidP="007B3074">
            <w:pPr>
              <w:rPr>
                <w:color w:val="000000"/>
              </w:rPr>
            </w:pPr>
          </w:p>
          <w:p w14:paraId="318098BB" w14:textId="61A123FB" w:rsidR="00256D3C" w:rsidRPr="00B36DEF" w:rsidRDefault="00256D3C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Member </w:t>
            </w:r>
          </w:p>
        </w:tc>
      </w:tr>
      <w:tr w:rsidR="007B3074" w:rsidRPr="00B36DEF" w14:paraId="16E5F1BC" w14:textId="77777777" w:rsidTr="00E07B82">
        <w:trPr>
          <w:trHeight w:val="320"/>
        </w:trPr>
        <w:tc>
          <w:tcPr>
            <w:tcW w:w="855" w:type="pct"/>
            <w:shd w:val="clear" w:color="auto" w:fill="auto"/>
            <w:vAlign w:val="center"/>
            <w:hideMark/>
          </w:tcPr>
          <w:p w14:paraId="56AE21CD" w14:textId="6FA976EE" w:rsidR="00341B43" w:rsidRPr="00B36DEF" w:rsidRDefault="007B3074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2016 –</w:t>
            </w:r>
            <w:r w:rsidR="00FC1B64">
              <w:rPr>
                <w:color w:val="000000"/>
              </w:rPr>
              <w:t xml:space="preserve"> </w:t>
            </w:r>
            <w:r w:rsidR="00B3417B">
              <w:rPr>
                <w:color w:val="000000"/>
              </w:rPr>
              <w:t>Present</w:t>
            </w:r>
          </w:p>
        </w:tc>
        <w:tc>
          <w:tcPr>
            <w:tcW w:w="2983" w:type="pct"/>
            <w:shd w:val="clear" w:color="auto" w:fill="auto"/>
            <w:vAlign w:val="center"/>
            <w:hideMark/>
          </w:tcPr>
          <w:p w14:paraId="7153A8A2" w14:textId="3DCE8F5E" w:rsidR="00341B43" w:rsidRPr="00B36DEF" w:rsidRDefault="00341B43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LPCH Peri-viability </w:t>
            </w:r>
            <w:r w:rsidR="00E07B82">
              <w:rPr>
                <w:color w:val="000000"/>
              </w:rPr>
              <w:t>Task Force</w:t>
            </w:r>
            <w:r w:rsidRPr="00B36DEF">
              <w:rPr>
                <w:color w:val="000000"/>
              </w:rPr>
              <w:t>. Dept. OBGYN/Pediatrics</w:t>
            </w:r>
          </w:p>
        </w:tc>
        <w:tc>
          <w:tcPr>
            <w:tcW w:w="1162" w:type="pct"/>
            <w:shd w:val="clear" w:color="auto" w:fill="auto"/>
            <w:vAlign w:val="center"/>
            <w:hideMark/>
          </w:tcPr>
          <w:p w14:paraId="44242B73" w14:textId="77777777" w:rsidR="00E07B82" w:rsidRDefault="00E07B82" w:rsidP="007B3074">
            <w:pPr>
              <w:rPr>
                <w:color w:val="000000"/>
              </w:rPr>
            </w:pPr>
          </w:p>
          <w:p w14:paraId="2981E93E" w14:textId="184F2874" w:rsidR="00341B43" w:rsidRDefault="00341B43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Member </w:t>
            </w:r>
          </w:p>
          <w:p w14:paraId="0E94B3B9" w14:textId="77777777" w:rsidR="00E07B82" w:rsidRDefault="00E07B82" w:rsidP="007B3074">
            <w:pPr>
              <w:rPr>
                <w:color w:val="000000"/>
              </w:rPr>
            </w:pPr>
          </w:p>
          <w:p w14:paraId="31795606" w14:textId="77DDAF22" w:rsidR="00E07B82" w:rsidRPr="00B36DEF" w:rsidRDefault="00E07B82" w:rsidP="007B3074">
            <w:pPr>
              <w:rPr>
                <w:color w:val="000000"/>
              </w:rPr>
            </w:pPr>
          </w:p>
        </w:tc>
      </w:tr>
      <w:tr w:rsidR="007B3074" w:rsidRPr="00B36DEF" w14:paraId="5762BB43" w14:textId="77777777" w:rsidTr="00E07B82">
        <w:trPr>
          <w:trHeight w:val="320"/>
        </w:trPr>
        <w:tc>
          <w:tcPr>
            <w:tcW w:w="855" w:type="pct"/>
            <w:shd w:val="clear" w:color="auto" w:fill="auto"/>
            <w:noWrap/>
            <w:vAlign w:val="center"/>
            <w:hideMark/>
          </w:tcPr>
          <w:p w14:paraId="0E776CB3" w14:textId="2F0B7DED" w:rsidR="00341B43" w:rsidRPr="00B36DEF" w:rsidRDefault="003D120C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lastRenderedPageBreak/>
              <w:t>2016 – 2019</w:t>
            </w:r>
          </w:p>
        </w:tc>
        <w:tc>
          <w:tcPr>
            <w:tcW w:w="2983" w:type="pct"/>
            <w:shd w:val="clear" w:color="auto" w:fill="auto"/>
            <w:vAlign w:val="center"/>
            <w:hideMark/>
          </w:tcPr>
          <w:p w14:paraId="1691D9BC" w14:textId="338ADA41" w:rsidR="00341B43" w:rsidRPr="00B36DEF" w:rsidRDefault="00975F2D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Society of MFM</w:t>
            </w:r>
            <w:r w:rsidR="00341B43" w:rsidRPr="00B36DEF">
              <w:rPr>
                <w:color w:val="000000"/>
              </w:rPr>
              <w:t xml:space="preserve"> Leadership Academy/</w:t>
            </w:r>
            <w:r w:rsidR="00000530" w:rsidRPr="00B36DEF">
              <w:rPr>
                <w:color w:val="000000"/>
              </w:rPr>
              <w:t>Leadership, Tenure</w:t>
            </w:r>
            <w:r w:rsidR="00341B43" w:rsidRPr="00B36DEF">
              <w:rPr>
                <w:color w:val="000000"/>
              </w:rPr>
              <w:t xml:space="preserve"> and Promotion for Women</w:t>
            </w:r>
            <w:r w:rsidR="00000530" w:rsidRPr="00B36DEF">
              <w:rPr>
                <w:color w:val="000000"/>
              </w:rPr>
              <w:t xml:space="preserve"> in Academia</w:t>
            </w:r>
          </w:p>
        </w:tc>
        <w:tc>
          <w:tcPr>
            <w:tcW w:w="1162" w:type="pct"/>
            <w:shd w:val="clear" w:color="auto" w:fill="auto"/>
            <w:vAlign w:val="center"/>
            <w:hideMark/>
          </w:tcPr>
          <w:p w14:paraId="745AB871" w14:textId="77777777" w:rsidR="00341B43" w:rsidRPr="00B36DEF" w:rsidRDefault="00341B43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Co-Leader</w:t>
            </w:r>
          </w:p>
        </w:tc>
      </w:tr>
      <w:tr w:rsidR="00E07B82" w:rsidRPr="00B36DEF" w14:paraId="028EF54E" w14:textId="77777777" w:rsidTr="00E07B82">
        <w:trPr>
          <w:trHeight w:val="320"/>
        </w:trPr>
        <w:tc>
          <w:tcPr>
            <w:tcW w:w="855" w:type="pct"/>
            <w:shd w:val="clear" w:color="auto" w:fill="auto"/>
            <w:vAlign w:val="center"/>
          </w:tcPr>
          <w:p w14:paraId="01969D94" w14:textId="77777777" w:rsidR="00E07B82" w:rsidRPr="00B36DEF" w:rsidRDefault="00E07B82" w:rsidP="007B3074">
            <w:pPr>
              <w:rPr>
                <w:color w:val="000000"/>
              </w:rPr>
            </w:pPr>
          </w:p>
        </w:tc>
        <w:tc>
          <w:tcPr>
            <w:tcW w:w="2983" w:type="pct"/>
            <w:shd w:val="clear" w:color="auto" w:fill="auto"/>
            <w:vAlign w:val="center"/>
          </w:tcPr>
          <w:p w14:paraId="0A27E1DA" w14:textId="77777777" w:rsidR="00E07B82" w:rsidRPr="00B36DEF" w:rsidRDefault="00E07B82" w:rsidP="007B3074">
            <w:pPr>
              <w:rPr>
                <w:color w:val="000000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37102CAF" w14:textId="77777777" w:rsidR="00E07B82" w:rsidRPr="00B36DEF" w:rsidRDefault="00E07B82" w:rsidP="007B3074">
            <w:pPr>
              <w:rPr>
                <w:color w:val="000000"/>
              </w:rPr>
            </w:pPr>
          </w:p>
        </w:tc>
      </w:tr>
      <w:tr w:rsidR="007B3074" w:rsidRPr="00B36DEF" w14:paraId="50A7F21F" w14:textId="77777777" w:rsidTr="00E07B82">
        <w:trPr>
          <w:trHeight w:val="320"/>
        </w:trPr>
        <w:tc>
          <w:tcPr>
            <w:tcW w:w="855" w:type="pct"/>
            <w:shd w:val="clear" w:color="auto" w:fill="FFFFFF" w:themeFill="background1"/>
            <w:vAlign w:val="center"/>
            <w:hideMark/>
          </w:tcPr>
          <w:p w14:paraId="17D5FFCA" w14:textId="18A392BC" w:rsidR="003473B3" w:rsidRPr="00B36DEF" w:rsidRDefault="003473B3" w:rsidP="00953356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2016- </w:t>
            </w:r>
            <w:r w:rsidR="00B3417B">
              <w:rPr>
                <w:color w:val="000000"/>
              </w:rPr>
              <w:t>Present</w:t>
            </w:r>
            <w:r w:rsidRPr="00B36DEF">
              <w:rPr>
                <w:color w:val="000000"/>
              </w:rPr>
              <w:t xml:space="preserve">      </w:t>
            </w:r>
          </w:p>
        </w:tc>
        <w:tc>
          <w:tcPr>
            <w:tcW w:w="2983" w:type="pct"/>
            <w:shd w:val="clear" w:color="auto" w:fill="FFFFFF" w:themeFill="background1"/>
            <w:vAlign w:val="center"/>
            <w:hideMark/>
          </w:tcPr>
          <w:p w14:paraId="07C2B63D" w14:textId="36945D55" w:rsidR="003473B3" w:rsidRPr="00B36DEF" w:rsidRDefault="003473B3" w:rsidP="00953356">
            <w:pPr>
              <w:rPr>
                <w:color w:val="000000"/>
              </w:rPr>
            </w:pPr>
            <w:r w:rsidRPr="00B36DEF">
              <w:rPr>
                <w:color w:val="000000"/>
              </w:rPr>
              <w:t>Academic Curriculum lectures designer for Stanford MFM Fellowship Program</w:t>
            </w:r>
          </w:p>
        </w:tc>
        <w:tc>
          <w:tcPr>
            <w:tcW w:w="1162" w:type="pct"/>
            <w:shd w:val="clear" w:color="auto" w:fill="FFFFFF" w:themeFill="background1"/>
            <w:vAlign w:val="center"/>
            <w:hideMark/>
          </w:tcPr>
          <w:p w14:paraId="53D5EB12" w14:textId="550444BF" w:rsidR="003473B3" w:rsidRPr="00B36DEF" w:rsidRDefault="003473B3" w:rsidP="00953356">
            <w:pPr>
              <w:rPr>
                <w:color w:val="000000"/>
              </w:rPr>
            </w:pPr>
            <w:r w:rsidRPr="00B36DEF">
              <w:rPr>
                <w:color w:val="000000"/>
              </w:rPr>
              <w:t>Stewardship</w:t>
            </w:r>
          </w:p>
        </w:tc>
      </w:tr>
      <w:tr w:rsidR="00C8491B" w:rsidRPr="00B36DEF" w14:paraId="3CB4895F" w14:textId="77777777" w:rsidTr="00E07B82">
        <w:trPr>
          <w:trHeight w:val="320"/>
        </w:trPr>
        <w:tc>
          <w:tcPr>
            <w:tcW w:w="855" w:type="pct"/>
            <w:shd w:val="clear" w:color="auto" w:fill="FFFFFF" w:themeFill="background1"/>
            <w:vAlign w:val="center"/>
          </w:tcPr>
          <w:p w14:paraId="3AA2113A" w14:textId="3570BCFC" w:rsidR="00C8491B" w:rsidRPr="00B36DEF" w:rsidRDefault="00C8491B" w:rsidP="00953356">
            <w:pPr>
              <w:rPr>
                <w:color w:val="000000"/>
              </w:rPr>
            </w:pPr>
            <w:r w:rsidRPr="00B36DEF">
              <w:rPr>
                <w:color w:val="000000"/>
              </w:rPr>
              <w:t>2016-</w:t>
            </w:r>
            <w:r w:rsidR="00B3417B">
              <w:rPr>
                <w:color w:val="000000"/>
              </w:rPr>
              <w:t>Present</w:t>
            </w:r>
          </w:p>
        </w:tc>
        <w:tc>
          <w:tcPr>
            <w:tcW w:w="2983" w:type="pct"/>
            <w:shd w:val="clear" w:color="auto" w:fill="FFFFFF" w:themeFill="background1"/>
            <w:vAlign w:val="center"/>
          </w:tcPr>
          <w:p w14:paraId="7F375833" w14:textId="77777777" w:rsidR="00131A35" w:rsidRDefault="00131A35" w:rsidP="00953356">
            <w:pPr>
              <w:rPr>
                <w:color w:val="000000"/>
              </w:rPr>
            </w:pPr>
          </w:p>
          <w:p w14:paraId="65B6EB60" w14:textId="70DD9202" w:rsidR="00C8491B" w:rsidRDefault="00C8491B" w:rsidP="00953356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Stanford Global </w:t>
            </w:r>
            <w:r w:rsidR="003D120C" w:rsidRPr="00B36DEF">
              <w:rPr>
                <w:color w:val="000000"/>
              </w:rPr>
              <w:t>Outreach Mobil Obstetrical and M</w:t>
            </w:r>
            <w:r w:rsidRPr="00B36DEF">
              <w:rPr>
                <w:color w:val="000000"/>
              </w:rPr>
              <w:t xml:space="preserve">edical </w:t>
            </w:r>
            <w:r w:rsidR="00827920" w:rsidRPr="00B36DEF">
              <w:rPr>
                <w:color w:val="000000"/>
              </w:rPr>
              <w:t>Simulation (</w:t>
            </w:r>
            <w:r w:rsidRPr="00B36DEF">
              <w:rPr>
                <w:color w:val="000000"/>
              </w:rPr>
              <w:t>GOMOMS)Program</w:t>
            </w:r>
          </w:p>
          <w:p w14:paraId="767BB00A" w14:textId="0FE88159" w:rsidR="00131A35" w:rsidRPr="00B36DEF" w:rsidRDefault="00131A35" w:rsidP="00953356">
            <w:pPr>
              <w:rPr>
                <w:color w:val="000000"/>
              </w:rPr>
            </w:pPr>
          </w:p>
        </w:tc>
        <w:tc>
          <w:tcPr>
            <w:tcW w:w="1162" w:type="pct"/>
            <w:shd w:val="clear" w:color="auto" w:fill="FFFFFF" w:themeFill="background1"/>
            <w:vAlign w:val="center"/>
          </w:tcPr>
          <w:p w14:paraId="02516193" w14:textId="77777777" w:rsidR="00C8491B" w:rsidRDefault="00C8491B" w:rsidP="00953356">
            <w:pPr>
              <w:rPr>
                <w:color w:val="000000"/>
              </w:rPr>
            </w:pPr>
            <w:r w:rsidRPr="00B36DEF">
              <w:rPr>
                <w:color w:val="000000"/>
              </w:rPr>
              <w:t>MFM Leader</w:t>
            </w:r>
          </w:p>
          <w:p w14:paraId="021D64E6" w14:textId="50CDCD7F" w:rsidR="00E07B82" w:rsidRPr="00B36DEF" w:rsidRDefault="00E07B82" w:rsidP="00953356">
            <w:pPr>
              <w:rPr>
                <w:color w:val="000000"/>
              </w:rPr>
            </w:pPr>
          </w:p>
        </w:tc>
      </w:tr>
      <w:tr w:rsidR="00E07B82" w:rsidRPr="00B36DEF" w14:paraId="2603E5C3" w14:textId="77777777" w:rsidTr="00E07B82">
        <w:trPr>
          <w:trHeight w:val="320"/>
        </w:trPr>
        <w:tc>
          <w:tcPr>
            <w:tcW w:w="855" w:type="pct"/>
            <w:shd w:val="clear" w:color="auto" w:fill="FFFFFF" w:themeFill="background1"/>
            <w:vAlign w:val="center"/>
          </w:tcPr>
          <w:p w14:paraId="17B6FA8B" w14:textId="405A87DD" w:rsidR="00E07B82" w:rsidRPr="00B36DEF" w:rsidRDefault="00131A35" w:rsidP="00953356">
            <w:pPr>
              <w:rPr>
                <w:color w:val="000000"/>
              </w:rPr>
            </w:pPr>
            <w:r>
              <w:rPr>
                <w:color w:val="000000"/>
              </w:rPr>
              <w:t>2017- 2018</w:t>
            </w:r>
          </w:p>
        </w:tc>
        <w:tc>
          <w:tcPr>
            <w:tcW w:w="2983" w:type="pct"/>
            <w:shd w:val="clear" w:color="auto" w:fill="FFFFFF" w:themeFill="background1"/>
            <w:vAlign w:val="center"/>
          </w:tcPr>
          <w:p w14:paraId="61B6655C" w14:textId="3EA7E3E8" w:rsidR="00131A35" w:rsidRPr="00B36DEF" w:rsidRDefault="00131A35" w:rsidP="00953356">
            <w:pPr>
              <w:rPr>
                <w:color w:val="000000"/>
              </w:rPr>
            </w:pPr>
            <w:r>
              <w:rPr>
                <w:color w:val="000000"/>
              </w:rPr>
              <w:t xml:space="preserve">OBGYN Department Reproductive &amp; Infertility Division </w:t>
            </w:r>
            <w:r w:rsidRPr="00B36DEF">
              <w:rPr>
                <w:color w:val="000000"/>
              </w:rPr>
              <w:t>Director Search Committee</w:t>
            </w:r>
          </w:p>
        </w:tc>
        <w:tc>
          <w:tcPr>
            <w:tcW w:w="1162" w:type="pct"/>
            <w:shd w:val="clear" w:color="auto" w:fill="FFFFFF" w:themeFill="background1"/>
            <w:vAlign w:val="center"/>
          </w:tcPr>
          <w:p w14:paraId="4430C02B" w14:textId="77777777" w:rsidR="00E07B82" w:rsidRDefault="00131A35" w:rsidP="00953356">
            <w:pPr>
              <w:rPr>
                <w:color w:val="000000"/>
              </w:rPr>
            </w:pPr>
            <w:r>
              <w:rPr>
                <w:color w:val="000000"/>
              </w:rPr>
              <w:t>OFDD Liaison</w:t>
            </w:r>
          </w:p>
          <w:p w14:paraId="2D5B6379" w14:textId="146A1192" w:rsidR="00131A35" w:rsidRPr="00B36DEF" w:rsidRDefault="00131A35" w:rsidP="00953356">
            <w:pPr>
              <w:rPr>
                <w:color w:val="000000"/>
              </w:rPr>
            </w:pPr>
          </w:p>
        </w:tc>
      </w:tr>
      <w:tr w:rsidR="00131A35" w:rsidRPr="00B36DEF" w14:paraId="1C8DA09F" w14:textId="77777777" w:rsidTr="00E07B82">
        <w:trPr>
          <w:trHeight w:val="320"/>
        </w:trPr>
        <w:tc>
          <w:tcPr>
            <w:tcW w:w="855" w:type="pct"/>
            <w:shd w:val="clear" w:color="auto" w:fill="FFFFFF" w:themeFill="background1"/>
            <w:vAlign w:val="center"/>
          </w:tcPr>
          <w:p w14:paraId="452F42D2" w14:textId="3D530ADD" w:rsidR="00131A35" w:rsidRDefault="00131A35" w:rsidP="00953356">
            <w:pPr>
              <w:rPr>
                <w:color w:val="000000"/>
              </w:rPr>
            </w:pPr>
            <w:r>
              <w:rPr>
                <w:color w:val="000000"/>
              </w:rPr>
              <w:t>2017- 2019</w:t>
            </w:r>
          </w:p>
        </w:tc>
        <w:tc>
          <w:tcPr>
            <w:tcW w:w="2983" w:type="pct"/>
            <w:shd w:val="clear" w:color="auto" w:fill="FFFFFF" w:themeFill="background1"/>
            <w:vAlign w:val="center"/>
          </w:tcPr>
          <w:p w14:paraId="1BD0B700" w14:textId="77777777" w:rsidR="00131A35" w:rsidRDefault="00131A35" w:rsidP="00953356">
            <w:pPr>
              <w:rPr>
                <w:color w:val="000000"/>
              </w:rPr>
            </w:pPr>
          </w:p>
          <w:p w14:paraId="412357E4" w14:textId="37719793" w:rsidR="00131A35" w:rsidRDefault="00131A35" w:rsidP="00953356">
            <w:pPr>
              <w:rPr>
                <w:color w:val="000000"/>
              </w:rPr>
            </w:pPr>
            <w:r w:rsidRPr="00B36DEF">
              <w:rPr>
                <w:color w:val="000000"/>
              </w:rPr>
              <w:t>Stanford SOM-Diversity Communication Advisory Board (CAB)</w:t>
            </w:r>
          </w:p>
        </w:tc>
        <w:tc>
          <w:tcPr>
            <w:tcW w:w="1162" w:type="pct"/>
            <w:shd w:val="clear" w:color="auto" w:fill="FFFFFF" w:themeFill="background1"/>
            <w:vAlign w:val="center"/>
          </w:tcPr>
          <w:p w14:paraId="03EFAB5C" w14:textId="6921CAEF" w:rsidR="00131A35" w:rsidRDefault="00131A35" w:rsidP="00953356">
            <w:pPr>
              <w:rPr>
                <w:color w:val="000000"/>
              </w:rPr>
            </w:pPr>
            <w:r>
              <w:rPr>
                <w:color w:val="000000"/>
              </w:rPr>
              <w:t>OFDD Liaison</w:t>
            </w:r>
          </w:p>
        </w:tc>
      </w:tr>
      <w:tr w:rsidR="00E07B82" w:rsidRPr="00B36DEF" w14:paraId="58B444EB" w14:textId="77777777" w:rsidTr="00E07B82">
        <w:trPr>
          <w:trHeight w:val="320"/>
        </w:trPr>
        <w:tc>
          <w:tcPr>
            <w:tcW w:w="855" w:type="pct"/>
            <w:shd w:val="clear" w:color="auto" w:fill="FFFFFF" w:themeFill="background1"/>
            <w:vAlign w:val="center"/>
          </w:tcPr>
          <w:p w14:paraId="3C43A51B" w14:textId="4F7A1948" w:rsidR="00E07B82" w:rsidRPr="00B36DEF" w:rsidRDefault="00131A35" w:rsidP="00953356">
            <w:pPr>
              <w:rPr>
                <w:color w:val="000000"/>
              </w:rPr>
            </w:pPr>
            <w:r>
              <w:rPr>
                <w:color w:val="000000"/>
              </w:rPr>
              <w:t>2017- Present</w:t>
            </w:r>
          </w:p>
        </w:tc>
        <w:tc>
          <w:tcPr>
            <w:tcW w:w="2983" w:type="pct"/>
            <w:shd w:val="clear" w:color="auto" w:fill="FFFFFF" w:themeFill="background1"/>
            <w:vAlign w:val="center"/>
          </w:tcPr>
          <w:p w14:paraId="0A21E1D1" w14:textId="49D7A273" w:rsidR="00E07B82" w:rsidRPr="00B36DEF" w:rsidRDefault="00131A35" w:rsidP="00953356">
            <w:pPr>
              <w:rPr>
                <w:color w:val="000000"/>
              </w:rPr>
            </w:pPr>
            <w:r>
              <w:rPr>
                <w:color w:val="000000"/>
              </w:rPr>
              <w:t>Maternal Heart Program. MFM &amp; OB Division. Anesthesia/ ACHD/Cardiology Services.</w:t>
            </w:r>
          </w:p>
        </w:tc>
        <w:tc>
          <w:tcPr>
            <w:tcW w:w="1162" w:type="pct"/>
            <w:shd w:val="clear" w:color="auto" w:fill="FFFFFF" w:themeFill="background1"/>
            <w:vAlign w:val="center"/>
          </w:tcPr>
          <w:p w14:paraId="07E27DF0" w14:textId="77777777" w:rsidR="00131A35" w:rsidRDefault="00131A35" w:rsidP="00953356">
            <w:pPr>
              <w:rPr>
                <w:color w:val="000000"/>
              </w:rPr>
            </w:pPr>
          </w:p>
          <w:p w14:paraId="29A269B6" w14:textId="79352BE9" w:rsidR="00E07B82" w:rsidRDefault="00131A35" w:rsidP="00953356">
            <w:pPr>
              <w:rPr>
                <w:color w:val="000000"/>
              </w:rPr>
            </w:pPr>
            <w:r>
              <w:rPr>
                <w:color w:val="000000"/>
              </w:rPr>
              <w:t>OB Director</w:t>
            </w:r>
          </w:p>
          <w:p w14:paraId="58F2E482" w14:textId="77777777" w:rsidR="00131A35" w:rsidRDefault="00131A35" w:rsidP="00953356">
            <w:pPr>
              <w:rPr>
                <w:color w:val="000000"/>
              </w:rPr>
            </w:pPr>
          </w:p>
          <w:p w14:paraId="50E0BCB5" w14:textId="7CBAE9A5" w:rsidR="00131A35" w:rsidRPr="00B36DEF" w:rsidRDefault="00131A35" w:rsidP="00953356">
            <w:pPr>
              <w:rPr>
                <w:color w:val="000000"/>
              </w:rPr>
            </w:pPr>
          </w:p>
        </w:tc>
      </w:tr>
      <w:tr w:rsidR="007B3074" w:rsidRPr="00B36DEF" w14:paraId="3FB56C95" w14:textId="77777777" w:rsidTr="00E07B82">
        <w:trPr>
          <w:trHeight w:val="320"/>
        </w:trPr>
        <w:tc>
          <w:tcPr>
            <w:tcW w:w="855" w:type="pct"/>
            <w:shd w:val="clear" w:color="auto" w:fill="auto"/>
            <w:vAlign w:val="center"/>
          </w:tcPr>
          <w:p w14:paraId="56EBB702" w14:textId="544B8B2A" w:rsidR="00EC55FE" w:rsidRPr="00B36DEF" w:rsidRDefault="00EC55FE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2017- </w:t>
            </w:r>
            <w:r w:rsidR="00B3417B">
              <w:rPr>
                <w:color w:val="000000"/>
              </w:rPr>
              <w:t>Present</w:t>
            </w:r>
          </w:p>
        </w:tc>
        <w:tc>
          <w:tcPr>
            <w:tcW w:w="2983" w:type="pct"/>
            <w:shd w:val="clear" w:color="auto" w:fill="auto"/>
            <w:vAlign w:val="center"/>
          </w:tcPr>
          <w:p w14:paraId="2BD8A04B" w14:textId="6FDAA4BB" w:rsidR="00EC55FE" w:rsidRPr="00B36DEF" w:rsidRDefault="00975F2D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Stanford Dept. OBGYN-</w:t>
            </w:r>
            <w:r w:rsidR="00EC55FE" w:rsidRPr="00B36DEF">
              <w:rPr>
                <w:color w:val="000000"/>
              </w:rPr>
              <w:t xml:space="preserve">Departmental Strategic Planning Committee </w:t>
            </w:r>
            <w:r w:rsidR="0012117B" w:rsidRPr="00B36DEF">
              <w:rPr>
                <w:color w:val="000000"/>
              </w:rPr>
              <w:t>for</w:t>
            </w:r>
            <w:r w:rsidR="00EC55FE" w:rsidRPr="00B36DEF">
              <w:rPr>
                <w:color w:val="000000"/>
              </w:rPr>
              <w:t xml:space="preserve"> Academic and Professional Development  </w:t>
            </w:r>
          </w:p>
        </w:tc>
        <w:tc>
          <w:tcPr>
            <w:tcW w:w="1162" w:type="pct"/>
            <w:shd w:val="clear" w:color="auto" w:fill="auto"/>
            <w:vAlign w:val="center"/>
          </w:tcPr>
          <w:p w14:paraId="308A2B8C" w14:textId="15D8F6BC" w:rsidR="00EC55FE" w:rsidRPr="00B36DEF" w:rsidRDefault="00EC55FE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Director</w:t>
            </w:r>
          </w:p>
        </w:tc>
      </w:tr>
      <w:tr w:rsidR="00131A35" w:rsidRPr="00B36DEF" w14:paraId="61D202F8" w14:textId="77777777" w:rsidTr="00E07B82">
        <w:trPr>
          <w:trHeight w:val="320"/>
        </w:trPr>
        <w:tc>
          <w:tcPr>
            <w:tcW w:w="855" w:type="pct"/>
            <w:shd w:val="clear" w:color="auto" w:fill="auto"/>
            <w:vAlign w:val="center"/>
          </w:tcPr>
          <w:p w14:paraId="30AD3131" w14:textId="77777777" w:rsidR="00131A35" w:rsidRPr="00B36DEF" w:rsidRDefault="00131A35" w:rsidP="007B3074">
            <w:pPr>
              <w:rPr>
                <w:color w:val="000000"/>
              </w:rPr>
            </w:pPr>
          </w:p>
        </w:tc>
        <w:tc>
          <w:tcPr>
            <w:tcW w:w="2983" w:type="pct"/>
            <w:shd w:val="clear" w:color="auto" w:fill="auto"/>
            <w:vAlign w:val="center"/>
          </w:tcPr>
          <w:p w14:paraId="7F44ED54" w14:textId="77777777" w:rsidR="00131A35" w:rsidRPr="00B36DEF" w:rsidRDefault="00131A35" w:rsidP="007B3074">
            <w:pPr>
              <w:rPr>
                <w:color w:val="000000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1251A921" w14:textId="77777777" w:rsidR="00131A35" w:rsidRPr="00B36DEF" w:rsidRDefault="00131A35" w:rsidP="007B3074">
            <w:pPr>
              <w:rPr>
                <w:color w:val="000000"/>
              </w:rPr>
            </w:pPr>
          </w:p>
        </w:tc>
      </w:tr>
      <w:tr w:rsidR="007B3074" w:rsidRPr="00B36DEF" w14:paraId="64980352" w14:textId="77777777" w:rsidTr="00E07B82">
        <w:trPr>
          <w:trHeight w:val="320"/>
        </w:trPr>
        <w:tc>
          <w:tcPr>
            <w:tcW w:w="855" w:type="pct"/>
            <w:shd w:val="clear" w:color="auto" w:fill="auto"/>
            <w:vAlign w:val="center"/>
          </w:tcPr>
          <w:p w14:paraId="46D61431" w14:textId="75B69F1E" w:rsidR="00975F2D" w:rsidRPr="00B36DEF" w:rsidRDefault="00975F2D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2017- </w:t>
            </w:r>
            <w:r w:rsidR="00B3417B">
              <w:rPr>
                <w:color w:val="000000"/>
              </w:rPr>
              <w:t>Present</w:t>
            </w:r>
            <w:r w:rsidRPr="00B36DEF">
              <w:rPr>
                <w:color w:val="000000"/>
              </w:rPr>
              <w:t xml:space="preserve">        </w:t>
            </w:r>
          </w:p>
        </w:tc>
        <w:tc>
          <w:tcPr>
            <w:tcW w:w="2983" w:type="pct"/>
            <w:shd w:val="clear" w:color="auto" w:fill="auto"/>
            <w:vAlign w:val="center"/>
          </w:tcPr>
          <w:p w14:paraId="1DD16CF3" w14:textId="3C52F965" w:rsidR="00975F2D" w:rsidRPr="00B36DEF" w:rsidRDefault="00975F2D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Stanford University-Child Health Research Institute</w:t>
            </w:r>
          </w:p>
        </w:tc>
        <w:tc>
          <w:tcPr>
            <w:tcW w:w="1162" w:type="pct"/>
            <w:shd w:val="clear" w:color="auto" w:fill="auto"/>
            <w:vAlign w:val="center"/>
          </w:tcPr>
          <w:p w14:paraId="064D7541" w14:textId="312614F6" w:rsidR="00B63F78" w:rsidRPr="00B36DEF" w:rsidRDefault="00975F2D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Scholar/Member</w:t>
            </w:r>
          </w:p>
        </w:tc>
      </w:tr>
      <w:tr w:rsidR="00B63F78" w:rsidRPr="00B36DEF" w14:paraId="681D5B56" w14:textId="77777777" w:rsidTr="00BA0331">
        <w:trPr>
          <w:trHeight w:val="320"/>
        </w:trPr>
        <w:tc>
          <w:tcPr>
            <w:tcW w:w="855" w:type="pct"/>
            <w:shd w:val="clear" w:color="auto" w:fill="auto"/>
            <w:vAlign w:val="center"/>
          </w:tcPr>
          <w:p w14:paraId="04135FB1" w14:textId="77777777" w:rsidR="00B63F78" w:rsidRPr="00B36DEF" w:rsidRDefault="00B63F78" w:rsidP="00BA0331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2018- 2019       </w:t>
            </w:r>
          </w:p>
        </w:tc>
        <w:tc>
          <w:tcPr>
            <w:tcW w:w="2983" w:type="pct"/>
            <w:shd w:val="clear" w:color="auto" w:fill="auto"/>
            <w:vAlign w:val="center"/>
          </w:tcPr>
          <w:p w14:paraId="764AADF0" w14:textId="77777777" w:rsidR="00B63F78" w:rsidRDefault="00B63F78" w:rsidP="00BA0331">
            <w:pPr>
              <w:rPr>
                <w:color w:val="000000"/>
              </w:rPr>
            </w:pPr>
          </w:p>
          <w:p w14:paraId="29FFC993" w14:textId="77777777" w:rsidR="00B63F78" w:rsidRPr="00B36DEF" w:rsidRDefault="00B63F78" w:rsidP="00BA0331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LPCH/ Stanford Health Medication Management Steering Committee </w:t>
            </w:r>
          </w:p>
        </w:tc>
        <w:tc>
          <w:tcPr>
            <w:tcW w:w="1162" w:type="pct"/>
            <w:shd w:val="clear" w:color="auto" w:fill="auto"/>
            <w:vAlign w:val="center"/>
          </w:tcPr>
          <w:p w14:paraId="54E4C9C5" w14:textId="77777777" w:rsidR="00B63F78" w:rsidRPr="00B36DEF" w:rsidRDefault="00B63F78" w:rsidP="00BA0331">
            <w:pPr>
              <w:rPr>
                <w:color w:val="000000"/>
              </w:rPr>
            </w:pPr>
            <w:r w:rsidRPr="00B36DEF">
              <w:rPr>
                <w:color w:val="000000"/>
              </w:rPr>
              <w:t>OB Liaison</w:t>
            </w:r>
          </w:p>
        </w:tc>
      </w:tr>
      <w:tr w:rsidR="00131A35" w:rsidRPr="00B36DEF" w14:paraId="29C635DC" w14:textId="77777777" w:rsidTr="00E07B82">
        <w:trPr>
          <w:trHeight w:val="320"/>
        </w:trPr>
        <w:tc>
          <w:tcPr>
            <w:tcW w:w="855" w:type="pct"/>
            <w:shd w:val="clear" w:color="auto" w:fill="auto"/>
            <w:vAlign w:val="center"/>
          </w:tcPr>
          <w:p w14:paraId="1A9099F4" w14:textId="77777777" w:rsidR="00131A35" w:rsidRPr="00B36DEF" w:rsidRDefault="00131A35" w:rsidP="007B3074">
            <w:pPr>
              <w:rPr>
                <w:color w:val="000000"/>
              </w:rPr>
            </w:pPr>
          </w:p>
        </w:tc>
        <w:tc>
          <w:tcPr>
            <w:tcW w:w="2983" w:type="pct"/>
            <w:shd w:val="clear" w:color="auto" w:fill="auto"/>
            <w:vAlign w:val="center"/>
          </w:tcPr>
          <w:p w14:paraId="386EE688" w14:textId="77777777" w:rsidR="00131A35" w:rsidRPr="00B36DEF" w:rsidRDefault="00131A35" w:rsidP="007B3074">
            <w:pPr>
              <w:rPr>
                <w:color w:val="000000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118EAE6D" w14:textId="77777777" w:rsidR="00131A35" w:rsidRPr="00B36DEF" w:rsidRDefault="00131A35" w:rsidP="007B3074">
            <w:pPr>
              <w:rPr>
                <w:color w:val="000000"/>
              </w:rPr>
            </w:pPr>
          </w:p>
        </w:tc>
      </w:tr>
      <w:tr w:rsidR="007B3074" w:rsidRPr="00B36DEF" w14:paraId="4B5544DE" w14:textId="77777777" w:rsidTr="00E07B82">
        <w:trPr>
          <w:trHeight w:val="320"/>
        </w:trPr>
        <w:tc>
          <w:tcPr>
            <w:tcW w:w="855" w:type="pct"/>
            <w:shd w:val="clear" w:color="auto" w:fill="auto"/>
            <w:vAlign w:val="center"/>
          </w:tcPr>
          <w:p w14:paraId="12D06FCC" w14:textId="687F0309" w:rsidR="00EC55FE" w:rsidRPr="00B36DEF" w:rsidRDefault="00EC55FE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2018- </w:t>
            </w:r>
            <w:r w:rsidR="00B3417B">
              <w:rPr>
                <w:color w:val="000000"/>
              </w:rPr>
              <w:t>Present</w:t>
            </w:r>
            <w:r w:rsidRPr="00B36DEF">
              <w:rPr>
                <w:color w:val="000000"/>
              </w:rPr>
              <w:t xml:space="preserve">            </w:t>
            </w:r>
          </w:p>
        </w:tc>
        <w:tc>
          <w:tcPr>
            <w:tcW w:w="2983" w:type="pct"/>
            <w:shd w:val="clear" w:color="auto" w:fill="auto"/>
            <w:vAlign w:val="center"/>
          </w:tcPr>
          <w:p w14:paraId="615D986F" w14:textId="6490B265" w:rsidR="00EC55FE" w:rsidRPr="00B36DEF" w:rsidRDefault="00975F2D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Stanford Dept. OBGYN-</w:t>
            </w:r>
            <w:r w:rsidR="00EC55FE" w:rsidRPr="00B36DEF">
              <w:rPr>
                <w:color w:val="000000"/>
              </w:rPr>
              <w:t>MFM Division Faculty Search committee</w:t>
            </w:r>
          </w:p>
        </w:tc>
        <w:tc>
          <w:tcPr>
            <w:tcW w:w="1162" w:type="pct"/>
            <w:shd w:val="clear" w:color="auto" w:fill="auto"/>
            <w:vAlign w:val="center"/>
          </w:tcPr>
          <w:p w14:paraId="5EADC46C" w14:textId="7837DA0E" w:rsidR="00EC55FE" w:rsidRPr="00B36DEF" w:rsidRDefault="00EC55FE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Member</w:t>
            </w:r>
          </w:p>
        </w:tc>
      </w:tr>
      <w:tr w:rsidR="007B3074" w:rsidRPr="00B36DEF" w14:paraId="0EE5483A" w14:textId="77777777" w:rsidTr="00E07B82">
        <w:trPr>
          <w:trHeight w:val="320"/>
        </w:trPr>
        <w:tc>
          <w:tcPr>
            <w:tcW w:w="855" w:type="pct"/>
            <w:shd w:val="clear" w:color="auto" w:fill="auto"/>
            <w:vAlign w:val="center"/>
          </w:tcPr>
          <w:p w14:paraId="0BA4D324" w14:textId="1E75E3E4" w:rsidR="0086728E" w:rsidRPr="00B36DEF" w:rsidRDefault="0086728E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2018- </w:t>
            </w:r>
            <w:r w:rsidR="00B3417B">
              <w:rPr>
                <w:color w:val="000000"/>
              </w:rPr>
              <w:t>Present</w:t>
            </w:r>
          </w:p>
        </w:tc>
        <w:tc>
          <w:tcPr>
            <w:tcW w:w="2983" w:type="pct"/>
            <w:shd w:val="clear" w:color="auto" w:fill="auto"/>
            <w:vAlign w:val="center"/>
          </w:tcPr>
          <w:p w14:paraId="4D44B97C" w14:textId="55B542AC" w:rsidR="0086728E" w:rsidRPr="00B36DEF" w:rsidRDefault="0086728E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Metabolic Health Center/Maternal-Child Health</w:t>
            </w:r>
            <w:r w:rsidR="004A0372" w:rsidRPr="00B36DEF">
              <w:rPr>
                <w:color w:val="000000"/>
              </w:rPr>
              <w:t xml:space="preserve"> Stanford University</w:t>
            </w:r>
          </w:p>
        </w:tc>
        <w:tc>
          <w:tcPr>
            <w:tcW w:w="1162" w:type="pct"/>
            <w:shd w:val="clear" w:color="auto" w:fill="auto"/>
            <w:vAlign w:val="center"/>
          </w:tcPr>
          <w:p w14:paraId="608CA6BB" w14:textId="69B277DC" w:rsidR="0086728E" w:rsidRPr="00B36DEF" w:rsidRDefault="00C8491B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Board Member</w:t>
            </w:r>
          </w:p>
        </w:tc>
      </w:tr>
      <w:tr w:rsidR="00131A35" w:rsidRPr="00B36DEF" w14:paraId="7BEE889E" w14:textId="77777777" w:rsidTr="00E07B82">
        <w:trPr>
          <w:trHeight w:val="320"/>
        </w:trPr>
        <w:tc>
          <w:tcPr>
            <w:tcW w:w="855" w:type="pct"/>
            <w:shd w:val="clear" w:color="auto" w:fill="auto"/>
            <w:vAlign w:val="center"/>
          </w:tcPr>
          <w:p w14:paraId="0326F7E7" w14:textId="77777777" w:rsidR="00131A35" w:rsidRPr="00B36DEF" w:rsidRDefault="00131A35" w:rsidP="007B3074">
            <w:pPr>
              <w:rPr>
                <w:color w:val="000000"/>
              </w:rPr>
            </w:pPr>
          </w:p>
        </w:tc>
        <w:tc>
          <w:tcPr>
            <w:tcW w:w="2983" w:type="pct"/>
            <w:shd w:val="clear" w:color="auto" w:fill="auto"/>
            <w:vAlign w:val="center"/>
          </w:tcPr>
          <w:p w14:paraId="090107FA" w14:textId="77777777" w:rsidR="00131A35" w:rsidRPr="00B36DEF" w:rsidRDefault="00131A35" w:rsidP="007B3074">
            <w:pPr>
              <w:rPr>
                <w:color w:val="000000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079BB800" w14:textId="77777777" w:rsidR="00131A35" w:rsidRPr="00B36DEF" w:rsidRDefault="00131A35" w:rsidP="007B3074">
            <w:pPr>
              <w:rPr>
                <w:color w:val="000000"/>
              </w:rPr>
            </w:pPr>
          </w:p>
        </w:tc>
      </w:tr>
      <w:tr w:rsidR="007B3074" w:rsidRPr="00B36DEF" w14:paraId="770000D2" w14:textId="77777777" w:rsidTr="00E07B82">
        <w:trPr>
          <w:trHeight w:val="320"/>
        </w:trPr>
        <w:tc>
          <w:tcPr>
            <w:tcW w:w="855" w:type="pct"/>
            <w:shd w:val="clear" w:color="auto" w:fill="auto"/>
            <w:vAlign w:val="center"/>
          </w:tcPr>
          <w:p w14:paraId="1107FDB7" w14:textId="35F00190" w:rsidR="00975F2D" w:rsidRPr="00B36DEF" w:rsidRDefault="00975F2D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2018-</w:t>
            </w:r>
            <w:r w:rsidR="0086728E" w:rsidRPr="00B36DEF">
              <w:rPr>
                <w:color w:val="000000"/>
              </w:rPr>
              <w:t xml:space="preserve"> </w:t>
            </w:r>
            <w:r w:rsidR="00B3417B">
              <w:rPr>
                <w:color w:val="000000"/>
              </w:rPr>
              <w:t>Present</w:t>
            </w:r>
            <w:r w:rsidRPr="00B36DEF">
              <w:rPr>
                <w:color w:val="000000"/>
              </w:rPr>
              <w:t xml:space="preserve">       </w:t>
            </w:r>
          </w:p>
        </w:tc>
        <w:tc>
          <w:tcPr>
            <w:tcW w:w="2983" w:type="pct"/>
            <w:shd w:val="clear" w:color="auto" w:fill="auto"/>
            <w:vAlign w:val="center"/>
          </w:tcPr>
          <w:p w14:paraId="7A9CFDA4" w14:textId="6D3A5968" w:rsidR="00975F2D" w:rsidRPr="00B36DEF" w:rsidRDefault="00975F2D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Stanford Clinical Opportunity for Residency Experience (SCORE) Program OBGYN</w:t>
            </w:r>
            <w:r w:rsidR="00797017" w:rsidRPr="00B36DEF">
              <w:rPr>
                <w:color w:val="000000"/>
              </w:rPr>
              <w:t xml:space="preserve"> specialist</w:t>
            </w:r>
          </w:p>
        </w:tc>
        <w:tc>
          <w:tcPr>
            <w:tcW w:w="1162" w:type="pct"/>
            <w:shd w:val="clear" w:color="auto" w:fill="auto"/>
            <w:vAlign w:val="center"/>
          </w:tcPr>
          <w:p w14:paraId="73BB6433" w14:textId="3C1B4EEA" w:rsidR="00975F2D" w:rsidRPr="00B36DEF" w:rsidRDefault="00975F2D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Director</w:t>
            </w:r>
          </w:p>
        </w:tc>
      </w:tr>
      <w:tr w:rsidR="00001186" w:rsidRPr="00B36DEF" w14:paraId="410466FE" w14:textId="77777777" w:rsidTr="00BA0331">
        <w:trPr>
          <w:trHeight w:val="708"/>
        </w:trPr>
        <w:tc>
          <w:tcPr>
            <w:tcW w:w="855" w:type="pct"/>
            <w:shd w:val="clear" w:color="auto" w:fill="auto"/>
            <w:vAlign w:val="center"/>
          </w:tcPr>
          <w:p w14:paraId="05B1A0AD" w14:textId="77777777" w:rsidR="00001186" w:rsidRPr="00B36DEF" w:rsidRDefault="00001186" w:rsidP="00BA0331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2019- 2020       </w:t>
            </w:r>
          </w:p>
        </w:tc>
        <w:tc>
          <w:tcPr>
            <w:tcW w:w="2983" w:type="pct"/>
            <w:shd w:val="clear" w:color="auto" w:fill="auto"/>
            <w:vAlign w:val="center"/>
          </w:tcPr>
          <w:p w14:paraId="0A6DAF3E" w14:textId="77777777" w:rsidR="00001186" w:rsidRDefault="00001186" w:rsidP="00BA0331">
            <w:pPr>
              <w:rPr>
                <w:color w:val="000000"/>
              </w:rPr>
            </w:pPr>
          </w:p>
          <w:p w14:paraId="2CE89F50" w14:textId="77777777" w:rsidR="00001186" w:rsidRPr="00B36DEF" w:rsidRDefault="00001186" w:rsidP="00BA0331">
            <w:pPr>
              <w:rPr>
                <w:color w:val="000000"/>
              </w:rPr>
            </w:pPr>
            <w:r w:rsidRPr="00B36DEF">
              <w:rPr>
                <w:color w:val="000000"/>
              </w:rPr>
              <w:t>Stanford Women’s Health and Sex Differences in Medicine (WHSDM) Center Women Forum</w:t>
            </w:r>
          </w:p>
        </w:tc>
        <w:tc>
          <w:tcPr>
            <w:tcW w:w="1162" w:type="pct"/>
            <w:shd w:val="clear" w:color="auto" w:fill="auto"/>
            <w:vAlign w:val="center"/>
          </w:tcPr>
          <w:p w14:paraId="733485F8" w14:textId="77777777" w:rsidR="00001186" w:rsidRPr="00B36DEF" w:rsidRDefault="00001186" w:rsidP="00BA0331">
            <w:pPr>
              <w:rPr>
                <w:color w:val="000000"/>
              </w:rPr>
            </w:pPr>
            <w:r w:rsidRPr="00B36DEF">
              <w:rPr>
                <w:color w:val="000000"/>
              </w:rPr>
              <w:t>Co-Director</w:t>
            </w:r>
          </w:p>
        </w:tc>
      </w:tr>
      <w:tr w:rsidR="007B3074" w:rsidRPr="00B36DEF" w14:paraId="6EA90AF5" w14:textId="77777777" w:rsidTr="00E07B82">
        <w:trPr>
          <w:trHeight w:val="320"/>
        </w:trPr>
        <w:tc>
          <w:tcPr>
            <w:tcW w:w="855" w:type="pct"/>
            <w:shd w:val="clear" w:color="auto" w:fill="auto"/>
            <w:vAlign w:val="center"/>
          </w:tcPr>
          <w:p w14:paraId="6F762977" w14:textId="55A58C82" w:rsidR="00001186" w:rsidRDefault="00001186" w:rsidP="007B3074">
            <w:pPr>
              <w:rPr>
                <w:color w:val="000000"/>
              </w:rPr>
            </w:pPr>
          </w:p>
          <w:p w14:paraId="32B409C7" w14:textId="05322305" w:rsidR="004A0372" w:rsidRPr="00B36DEF" w:rsidRDefault="004A0372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2019- </w:t>
            </w:r>
            <w:r w:rsidR="00B3417B">
              <w:rPr>
                <w:color w:val="000000"/>
              </w:rPr>
              <w:t>Present</w:t>
            </w:r>
            <w:r w:rsidRPr="00B36DEF">
              <w:rPr>
                <w:color w:val="000000"/>
              </w:rPr>
              <w:t xml:space="preserve">       </w:t>
            </w:r>
          </w:p>
        </w:tc>
        <w:tc>
          <w:tcPr>
            <w:tcW w:w="2983" w:type="pct"/>
            <w:shd w:val="clear" w:color="auto" w:fill="auto"/>
            <w:vAlign w:val="center"/>
          </w:tcPr>
          <w:p w14:paraId="18D47B6F" w14:textId="77777777" w:rsidR="00131A35" w:rsidRDefault="00131A35" w:rsidP="007B3074">
            <w:pPr>
              <w:rPr>
                <w:color w:val="000000"/>
              </w:rPr>
            </w:pPr>
          </w:p>
          <w:p w14:paraId="5EC39409" w14:textId="77777777" w:rsidR="00001186" w:rsidRDefault="00001186" w:rsidP="007B3074">
            <w:pPr>
              <w:rPr>
                <w:color w:val="000000"/>
              </w:rPr>
            </w:pPr>
          </w:p>
          <w:p w14:paraId="3FE7D2B6" w14:textId="2321B258" w:rsidR="004A0372" w:rsidRPr="00B36DEF" w:rsidRDefault="004A0372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Stanford SOM Senate Performance, Professionalism, and Promotion (CP3)</w:t>
            </w:r>
          </w:p>
        </w:tc>
        <w:tc>
          <w:tcPr>
            <w:tcW w:w="1162" w:type="pct"/>
            <w:shd w:val="clear" w:color="auto" w:fill="auto"/>
            <w:vAlign w:val="center"/>
          </w:tcPr>
          <w:p w14:paraId="470E2BC3" w14:textId="77777777" w:rsidR="00001186" w:rsidRDefault="00001186" w:rsidP="007B3074">
            <w:pPr>
              <w:rPr>
                <w:color w:val="000000"/>
              </w:rPr>
            </w:pPr>
          </w:p>
          <w:p w14:paraId="3B8B6B88" w14:textId="101314B5" w:rsidR="004A0372" w:rsidRPr="00B36DEF" w:rsidRDefault="004A0372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Board Member</w:t>
            </w:r>
          </w:p>
        </w:tc>
      </w:tr>
      <w:tr w:rsidR="007B3074" w:rsidRPr="00B36DEF" w14:paraId="0A0F09C3" w14:textId="77777777" w:rsidTr="00E07B82">
        <w:trPr>
          <w:trHeight w:val="320"/>
        </w:trPr>
        <w:tc>
          <w:tcPr>
            <w:tcW w:w="855" w:type="pct"/>
            <w:shd w:val="clear" w:color="auto" w:fill="auto"/>
            <w:vAlign w:val="center"/>
          </w:tcPr>
          <w:p w14:paraId="139D8F44" w14:textId="7483647C" w:rsidR="004801F7" w:rsidRPr="00B36DEF" w:rsidRDefault="004801F7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2019-</w:t>
            </w:r>
            <w:r w:rsidR="00B3417B">
              <w:rPr>
                <w:color w:val="000000"/>
              </w:rPr>
              <w:t>Present</w:t>
            </w:r>
          </w:p>
        </w:tc>
        <w:tc>
          <w:tcPr>
            <w:tcW w:w="2983" w:type="pct"/>
            <w:shd w:val="clear" w:color="auto" w:fill="auto"/>
            <w:vAlign w:val="center"/>
          </w:tcPr>
          <w:p w14:paraId="75175B7B" w14:textId="77777777" w:rsidR="00131A35" w:rsidRDefault="00131A35" w:rsidP="007B3074">
            <w:pPr>
              <w:rPr>
                <w:color w:val="000000"/>
              </w:rPr>
            </w:pPr>
          </w:p>
          <w:p w14:paraId="1E8DDB74" w14:textId="2A9018E2" w:rsidR="004801F7" w:rsidRPr="00B36DEF" w:rsidRDefault="004801F7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Stanford Dept. OBGYN-Gynecology Oncology Division Faculty Search committee</w:t>
            </w:r>
          </w:p>
        </w:tc>
        <w:tc>
          <w:tcPr>
            <w:tcW w:w="1162" w:type="pct"/>
            <w:shd w:val="clear" w:color="auto" w:fill="auto"/>
            <w:vAlign w:val="center"/>
          </w:tcPr>
          <w:p w14:paraId="4328AA03" w14:textId="5BF15355" w:rsidR="004801F7" w:rsidRPr="00B36DEF" w:rsidRDefault="004801F7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OFDD Liaison </w:t>
            </w:r>
          </w:p>
        </w:tc>
      </w:tr>
      <w:tr w:rsidR="00001186" w:rsidRPr="00B36DEF" w14:paraId="3B55044E" w14:textId="77777777" w:rsidTr="00BA0331">
        <w:trPr>
          <w:trHeight w:val="320"/>
        </w:trPr>
        <w:tc>
          <w:tcPr>
            <w:tcW w:w="855" w:type="pct"/>
            <w:shd w:val="clear" w:color="auto" w:fill="auto"/>
            <w:vAlign w:val="center"/>
          </w:tcPr>
          <w:p w14:paraId="2C25139B" w14:textId="77777777" w:rsidR="00001186" w:rsidRDefault="00001186" w:rsidP="00BA0331">
            <w:pPr>
              <w:rPr>
                <w:color w:val="000000"/>
              </w:rPr>
            </w:pPr>
          </w:p>
          <w:p w14:paraId="256DD9A8" w14:textId="77777777" w:rsidR="00001186" w:rsidRPr="00B36DEF" w:rsidRDefault="00001186" w:rsidP="00BA0331">
            <w:pPr>
              <w:rPr>
                <w:color w:val="000000"/>
              </w:rPr>
            </w:pPr>
            <w:r w:rsidRPr="00B36DEF">
              <w:rPr>
                <w:color w:val="000000"/>
              </w:rPr>
              <w:t>2019-</w:t>
            </w:r>
            <w:r>
              <w:rPr>
                <w:color w:val="000000"/>
              </w:rPr>
              <w:t>Present</w:t>
            </w:r>
            <w:r w:rsidRPr="00B36DEF">
              <w:rPr>
                <w:color w:val="000000"/>
              </w:rPr>
              <w:t xml:space="preserve">       </w:t>
            </w:r>
          </w:p>
        </w:tc>
        <w:tc>
          <w:tcPr>
            <w:tcW w:w="2983" w:type="pct"/>
            <w:shd w:val="clear" w:color="auto" w:fill="auto"/>
            <w:vAlign w:val="center"/>
          </w:tcPr>
          <w:p w14:paraId="0243CC4A" w14:textId="77777777" w:rsidR="00001186" w:rsidRDefault="00001186" w:rsidP="00BA0331">
            <w:pPr>
              <w:rPr>
                <w:color w:val="000000"/>
              </w:rPr>
            </w:pPr>
          </w:p>
          <w:p w14:paraId="7E00E694" w14:textId="77777777" w:rsidR="00001186" w:rsidRPr="00B36DEF" w:rsidRDefault="00001186" w:rsidP="00BA0331">
            <w:pPr>
              <w:rPr>
                <w:color w:val="000000"/>
              </w:rPr>
            </w:pPr>
            <w:r w:rsidRPr="00B36DEF">
              <w:rPr>
                <w:color w:val="000000"/>
              </w:rPr>
              <w:t>Stanford SOM Preclinical OBGYN 333 Course</w:t>
            </w:r>
          </w:p>
        </w:tc>
        <w:tc>
          <w:tcPr>
            <w:tcW w:w="1162" w:type="pct"/>
            <w:shd w:val="clear" w:color="auto" w:fill="auto"/>
            <w:vAlign w:val="center"/>
          </w:tcPr>
          <w:p w14:paraId="039AC8B6" w14:textId="77777777" w:rsidR="00001186" w:rsidRDefault="00001186" w:rsidP="00BA0331">
            <w:pPr>
              <w:rPr>
                <w:color w:val="000000"/>
              </w:rPr>
            </w:pPr>
          </w:p>
          <w:p w14:paraId="6412ABC8" w14:textId="77777777" w:rsidR="00001186" w:rsidRPr="00B36DEF" w:rsidRDefault="00001186" w:rsidP="00BA0331">
            <w:pPr>
              <w:rPr>
                <w:color w:val="000000"/>
              </w:rPr>
            </w:pPr>
            <w:r w:rsidRPr="00B36DEF">
              <w:rPr>
                <w:color w:val="000000"/>
              </w:rPr>
              <w:t>Co-Director</w:t>
            </w:r>
          </w:p>
        </w:tc>
      </w:tr>
      <w:tr w:rsidR="007B3074" w:rsidRPr="00B36DEF" w14:paraId="0C8EC1D8" w14:textId="77777777" w:rsidTr="00E07B82">
        <w:trPr>
          <w:trHeight w:val="699"/>
        </w:trPr>
        <w:tc>
          <w:tcPr>
            <w:tcW w:w="855" w:type="pct"/>
            <w:shd w:val="clear" w:color="auto" w:fill="auto"/>
            <w:vAlign w:val="center"/>
          </w:tcPr>
          <w:p w14:paraId="01F5FCF8" w14:textId="77777777" w:rsidR="00001186" w:rsidRDefault="00001186" w:rsidP="007B3074">
            <w:pPr>
              <w:rPr>
                <w:color w:val="000000"/>
              </w:rPr>
            </w:pPr>
          </w:p>
          <w:p w14:paraId="45CDD439" w14:textId="77777777" w:rsidR="00001186" w:rsidRDefault="00001186" w:rsidP="007B3074">
            <w:pPr>
              <w:rPr>
                <w:color w:val="000000"/>
              </w:rPr>
            </w:pPr>
          </w:p>
          <w:p w14:paraId="1111FB30" w14:textId="77777777" w:rsidR="00001186" w:rsidRDefault="00001186" w:rsidP="007B3074">
            <w:pPr>
              <w:rPr>
                <w:color w:val="000000"/>
              </w:rPr>
            </w:pPr>
          </w:p>
          <w:p w14:paraId="574D0E13" w14:textId="77777777" w:rsidR="00001186" w:rsidRDefault="00001186" w:rsidP="007B3074">
            <w:pPr>
              <w:rPr>
                <w:color w:val="000000"/>
              </w:rPr>
            </w:pPr>
          </w:p>
          <w:p w14:paraId="28CDC847" w14:textId="77777777" w:rsidR="00001186" w:rsidRDefault="00001186" w:rsidP="007B3074">
            <w:pPr>
              <w:rPr>
                <w:color w:val="000000"/>
              </w:rPr>
            </w:pPr>
          </w:p>
          <w:p w14:paraId="71FC90EA" w14:textId="4221E151" w:rsidR="00DF5310" w:rsidRPr="00B36DEF" w:rsidRDefault="00DF5310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2019-</w:t>
            </w:r>
            <w:r w:rsidR="00B3417B">
              <w:rPr>
                <w:color w:val="000000"/>
              </w:rPr>
              <w:t>Present</w:t>
            </w:r>
            <w:r w:rsidRPr="00B36DEF">
              <w:rPr>
                <w:color w:val="000000"/>
              </w:rPr>
              <w:t xml:space="preserve">       </w:t>
            </w:r>
          </w:p>
        </w:tc>
        <w:tc>
          <w:tcPr>
            <w:tcW w:w="2983" w:type="pct"/>
            <w:shd w:val="clear" w:color="auto" w:fill="auto"/>
            <w:vAlign w:val="center"/>
          </w:tcPr>
          <w:p w14:paraId="739B35C9" w14:textId="34937B63" w:rsidR="00131A35" w:rsidRDefault="00131A35" w:rsidP="007B3074">
            <w:pPr>
              <w:rPr>
                <w:color w:val="000000"/>
              </w:rPr>
            </w:pPr>
          </w:p>
          <w:p w14:paraId="18F15F1B" w14:textId="7EDA55FD" w:rsidR="00001186" w:rsidRDefault="00001186" w:rsidP="007B3074">
            <w:pPr>
              <w:rPr>
                <w:color w:val="000000"/>
              </w:rPr>
            </w:pPr>
          </w:p>
          <w:p w14:paraId="1921BA2E" w14:textId="77777777" w:rsidR="00001186" w:rsidRDefault="00001186" w:rsidP="007B3074">
            <w:pPr>
              <w:rPr>
                <w:color w:val="000000"/>
              </w:rPr>
            </w:pPr>
          </w:p>
          <w:p w14:paraId="0CDDD079" w14:textId="77777777" w:rsidR="00001186" w:rsidRDefault="00001186" w:rsidP="007B3074">
            <w:pPr>
              <w:rPr>
                <w:color w:val="000000"/>
              </w:rPr>
            </w:pPr>
          </w:p>
          <w:p w14:paraId="01504A36" w14:textId="54F66DC4" w:rsidR="00DF5310" w:rsidRPr="00B36DEF" w:rsidRDefault="00C8491B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lastRenderedPageBreak/>
              <w:t>Diversity, Equality, Inclusion (DEI</w:t>
            </w:r>
            <w:r w:rsidR="00DF5310" w:rsidRPr="00B36DEF">
              <w:rPr>
                <w:color w:val="000000"/>
              </w:rPr>
              <w:t>) Department of Obstetrics and Gynecology</w:t>
            </w:r>
          </w:p>
        </w:tc>
        <w:tc>
          <w:tcPr>
            <w:tcW w:w="1162" w:type="pct"/>
            <w:shd w:val="clear" w:color="auto" w:fill="auto"/>
            <w:vAlign w:val="center"/>
          </w:tcPr>
          <w:p w14:paraId="1C0B59D2" w14:textId="77777777" w:rsidR="00001186" w:rsidRDefault="00001186" w:rsidP="007B3074">
            <w:pPr>
              <w:rPr>
                <w:color w:val="000000"/>
              </w:rPr>
            </w:pPr>
          </w:p>
          <w:p w14:paraId="58380E37" w14:textId="77777777" w:rsidR="00001186" w:rsidRDefault="00001186" w:rsidP="007B3074">
            <w:pPr>
              <w:rPr>
                <w:color w:val="000000"/>
              </w:rPr>
            </w:pPr>
          </w:p>
          <w:p w14:paraId="2CC39583" w14:textId="77777777" w:rsidR="00001186" w:rsidRDefault="00001186" w:rsidP="007B3074">
            <w:pPr>
              <w:rPr>
                <w:color w:val="000000"/>
              </w:rPr>
            </w:pPr>
          </w:p>
          <w:p w14:paraId="7CB48587" w14:textId="77777777" w:rsidR="00001186" w:rsidRDefault="00001186" w:rsidP="007B3074">
            <w:pPr>
              <w:rPr>
                <w:color w:val="000000"/>
              </w:rPr>
            </w:pPr>
          </w:p>
          <w:p w14:paraId="4F1A672B" w14:textId="77777777" w:rsidR="00001186" w:rsidRDefault="00001186" w:rsidP="007B3074">
            <w:pPr>
              <w:rPr>
                <w:color w:val="000000"/>
              </w:rPr>
            </w:pPr>
          </w:p>
          <w:p w14:paraId="003BADFF" w14:textId="42F4C06D" w:rsidR="00DF5310" w:rsidRPr="00B36DEF" w:rsidRDefault="004801F7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Director</w:t>
            </w:r>
          </w:p>
        </w:tc>
      </w:tr>
      <w:tr w:rsidR="007B3074" w:rsidRPr="00B36DEF" w14:paraId="32B7A53F" w14:textId="77777777" w:rsidTr="00E07B82">
        <w:trPr>
          <w:trHeight w:val="320"/>
        </w:trPr>
        <w:tc>
          <w:tcPr>
            <w:tcW w:w="855" w:type="pct"/>
            <w:shd w:val="clear" w:color="auto" w:fill="auto"/>
            <w:vAlign w:val="center"/>
          </w:tcPr>
          <w:p w14:paraId="5155F6B1" w14:textId="15B74232" w:rsidR="00AF6911" w:rsidRPr="00B36DEF" w:rsidRDefault="00AF6911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lastRenderedPageBreak/>
              <w:t>2019-</w:t>
            </w:r>
            <w:r w:rsidR="00B3417B">
              <w:rPr>
                <w:color w:val="000000"/>
              </w:rPr>
              <w:t>Present</w:t>
            </w:r>
          </w:p>
        </w:tc>
        <w:tc>
          <w:tcPr>
            <w:tcW w:w="2983" w:type="pct"/>
            <w:shd w:val="clear" w:color="auto" w:fill="auto"/>
            <w:vAlign w:val="center"/>
          </w:tcPr>
          <w:p w14:paraId="1C418F7A" w14:textId="696A704A" w:rsidR="00AF6911" w:rsidRPr="00B36DEF" w:rsidRDefault="00AF6911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Society of Reproductive </w:t>
            </w:r>
            <w:r w:rsidR="00E07B82">
              <w:rPr>
                <w:color w:val="000000"/>
              </w:rPr>
              <w:t>Investigation</w:t>
            </w:r>
            <w:r w:rsidRPr="00B36DEF">
              <w:rPr>
                <w:color w:val="000000"/>
              </w:rPr>
              <w:t>. Career Development and Diversity Committee.</w:t>
            </w:r>
          </w:p>
          <w:p w14:paraId="69E5D55E" w14:textId="4A7C43CB" w:rsidR="00C8491B" w:rsidRPr="00B36DEF" w:rsidRDefault="00C8491B" w:rsidP="007B3074">
            <w:pPr>
              <w:rPr>
                <w:color w:val="000000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313754A9" w14:textId="58DC0D93" w:rsidR="00AF6911" w:rsidRPr="00B36DEF" w:rsidRDefault="00AF6911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Board Member</w:t>
            </w:r>
          </w:p>
        </w:tc>
      </w:tr>
      <w:tr w:rsidR="00C8491B" w:rsidRPr="00B36DEF" w14:paraId="6BEFFA09" w14:textId="77777777" w:rsidTr="00E07B82">
        <w:trPr>
          <w:trHeight w:val="320"/>
        </w:trPr>
        <w:tc>
          <w:tcPr>
            <w:tcW w:w="855" w:type="pct"/>
            <w:shd w:val="clear" w:color="auto" w:fill="auto"/>
            <w:vAlign w:val="center"/>
          </w:tcPr>
          <w:p w14:paraId="7DB24595" w14:textId="07EDBDCA" w:rsidR="00C8491B" w:rsidRPr="00B36DEF" w:rsidRDefault="00C8491B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2021-</w:t>
            </w:r>
            <w:r w:rsidR="00B3417B">
              <w:rPr>
                <w:color w:val="000000"/>
              </w:rPr>
              <w:t>Present</w:t>
            </w:r>
          </w:p>
        </w:tc>
        <w:tc>
          <w:tcPr>
            <w:tcW w:w="2983" w:type="pct"/>
            <w:shd w:val="clear" w:color="auto" w:fill="auto"/>
            <w:vAlign w:val="center"/>
          </w:tcPr>
          <w:p w14:paraId="3B24573F" w14:textId="0FD9AFD8" w:rsidR="00C8491B" w:rsidRPr="00B36DEF" w:rsidRDefault="00C8491B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Society of Maternal-Fetal Medicine Career </w:t>
            </w:r>
            <w:r w:rsidR="00E07B82">
              <w:rPr>
                <w:color w:val="000000"/>
              </w:rPr>
              <w:t>D</w:t>
            </w:r>
            <w:r w:rsidRPr="00B36DEF">
              <w:rPr>
                <w:color w:val="000000"/>
              </w:rPr>
              <w:t>evelopment and DEI Committee</w:t>
            </w:r>
          </w:p>
        </w:tc>
        <w:tc>
          <w:tcPr>
            <w:tcW w:w="1162" w:type="pct"/>
            <w:shd w:val="clear" w:color="auto" w:fill="auto"/>
            <w:vAlign w:val="center"/>
          </w:tcPr>
          <w:p w14:paraId="7C33D7F0" w14:textId="415470D7" w:rsidR="00C8491B" w:rsidRPr="00B36DEF" w:rsidRDefault="00C8491B" w:rsidP="007B3074">
            <w:pPr>
              <w:rPr>
                <w:color w:val="000000"/>
              </w:rPr>
            </w:pPr>
            <w:r w:rsidRPr="00B36DEF">
              <w:rPr>
                <w:color w:val="000000"/>
              </w:rPr>
              <w:t>Board Member</w:t>
            </w:r>
          </w:p>
        </w:tc>
      </w:tr>
    </w:tbl>
    <w:p w14:paraId="44049C87" w14:textId="511CC9AC" w:rsidR="004C2BF1" w:rsidRPr="00B36DEF" w:rsidRDefault="004C2BF1" w:rsidP="002413E6">
      <w:pPr>
        <w:pStyle w:val="BodyText"/>
        <w:tabs>
          <w:tab w:val="left" w:pos="6940"/>
        </w:tabs>
        <w:kinsoku w:val="0"/>
        <w:overflowPunct w:val="0"/>
        <w:spacing w:before="74"/>
        <w:ind w:right="199"/>
        <w:rPr>
          <w:b/>
          <w:bCs/>
          <w:sz w:val="29"/>
          <w:szCs w:val="29"/>
        </w:rPr>
      </w:pPr>
    </w:p>
    <w:p w14:paraId="7FF5BCD5" w14:textId="4293ACB3" w:rsidR="004C2BF1" w:rsidRPr="00B36DEF" w:rsidRDefault="00324D68" w:rsidP="00324D68">
      <w:pPr>
        <w:pBdr>
          <w:bottom w:val="single" w:sz="18" w:space="1" w:color="auto"/>
        </w:pBdr>
        <w:tabs>
          <w:tab w:val="right" w:pos="11070"/>
        </w:tabs>
        <w:spacing w:after="120"/>
        <w:ind w:right="14"/>
        <w:jc w:val="both"/>
        <w:rPr>
          <w:b/>
          <w:bCs/>
        </w:rPr>
      </w:pPr>
      <w:r w:rsidRPr="00B36DEF">
        <w:rPr>
          <w:b/>
          <w:bCs/>
        </w:rPr>
        <w:t>TEACHING AND MENTORING</w:t>
      </w:r>
    </w:p>
    <w:p w14:paraId="0D666F98" w14:textId="77777777" w:rsidR="00324D68" w:rsidRPr="00B36DEF" w:rsidRDefault="00324D68" w:rsidP="002413E6">
      <w:pPr>
        <w:pStyle w:val="BodyText"/>
        <w:kinsoku w:val="0"/>
        <w:overflowPunct w:val="0"/>
        <w:ind w:left="115" w:right="1278"/>
        <w:rPr>
          <w:b/>
          <w:sz w:val="24"/>
          <w:szCs w:val="24"/>
        </w:rPr>
      </w:pPr>
    </w:p>
    <w:p w14:paraId="660A62A2" w14:textId="734F485B" w:rsidR="002413E6" w:rsidRPr="00B36DEF" w:rsidRDefault="002413E6" w:rsidP="00324D68">
      <w:pPr>
        <w:pStyle w:val="BodyText"/>
        <w:kinsoku w:val="0"/>
        <w:overflowPunct w:val="0"/>
        <w:ind w:right="1278"/>
        <w:rPr>
          <w:b/>
          <w:sz w:val="24"/>
          <w:szCs w:val="24"/>
        </w:rPr>
      </w:pPr>
      <w:r w:rsidRPr="00B36DEF">
        <w:rPr>
          <w:b/>
          <w:sz w:val="24"/>
          <w:szCs w:val="24"/>
        </w:rPr>
        <w:t>F</w:t>
      </w:r>
      <w:r w:rsidR="00975F2D" w:rsidRPr="00B36DEF">
        <w:rPr>
          <w:b/>
          <w:sz w:val="24"/>
          <w:szCs w:val="24"/>
        </w:rPr>
        <w:t xml:space="preserve">ORMAL SCHEDULED CLASSES </w:t>
      </w:r>
      <w:r w:rsidR="00E623F5">
        <w:rPr>
          <w:b/>
          <w:sz w:val="24"/>
          <w:szCs w:val="24"/>
        </w:rPr>
        <w:t>for</w:t>
      </w:r>
      <w:r w:rsidR="00975F2D" w:rsidRPr="00B36DEF">
        <w:rPr>
          <w:b/>
          <w:sz w:val="24"/>
          <w:szCs w:val="24"/>
        </w:rPr>
        <w:t xml:space="preserve"> S</w:t>
      </w:r>
      <w:r w:rsidR="00E623F5">
        <w:rPr>
          <w:b/>
          <w:sz w:val="24"/>
          <w:szCs w:val="24"/>
        </w:rPr>
        <w:t xml:space="preserve">CHOOL of MEDICINE </w:t>
      </w:r>
      <w:r w:rsidRPr="00B36DEF">
        <w:rPr>
          <w:b/>
          <w:sz w:val="24"/>
          <w:szCs w:val="24"/>
        </w:rPr>
        <w:t>STUDENTS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587"/>
        <w:gridCol w:w="8173"/>
      </w:tblGrid>
      <w:tr w:rsidR="00F01B92" w:rsidRPr="00B36DEF" w14:paraId="24C0EC65" w14:textId="77777777" w:rsidTr="00F01B92">
        <w:trPr>
          <w:trHeight w:val="320"/>
        </w:trPr>
        <w:tc>
          <w:tcPr>
            <w:tcW w:w="813" w:type="pct"/>
            <w:shd w:val="clear" w:color="auto" w:fill="auto"/>
            <w:vAlign w:val="center"/>
            <w:hideMark/>
          </w:tcPr>
          <w:p w14:paraId="658254D1" w14:textId="77777777" w:rsidR="002413E6" w:rsidRPr="00B36DEF" w:rsidRDefault="002413E6" w:rsidP="00AA6903">
            <w:pPr>
              <w:spacing w:line="276" w:lineRule="auto"/>
              <w:rPr>
                <w:color w:val="000000"/>
              </w:rPr>
            </w:pPr>
            <w:r w:rsidRPr="00B36DEF">
              <w:rPr>
                <w:color w:val="000000"/>
              </w:rPr>
              <w:t>2004 - 2016</w:t>
            </w:r>
          </w:p>
        </w:tc>
        <w:tc>
          <w:tcPr>
            <w:tcW w:w="4187" w:type="pct"/>
            <w:shd w:val="clear" w:color="auto" w:fill="auto"/>
            <w:vAlign w:val="center"/>
            <w:hideMark/>
          </w:tcPr>
          <w:p w14:paraId="50D796F7" w14:textId="77777777" w:rsidR="00827920" w:rsidRPr="00B36DEF" w:rsidRDefault="00827920" w:rsidP="00AA6903">
            <w:pPr>
              <w:spacing w:line="276" w:lineRule="auto"/>
              <w:rPr>
                <w:color w:val="000000"/>
              </w:rPr>
            </w:pPr>
          </w:p>
          <w:p w14:paraId="53FCCFE8" w14:textId="625E25A8" w:rsidR="002413E6" w:rsidRPr="00B36DEF" w:rsidRDefault="002413E6" w:rsidP="00AA6903">
            <w:pPr>
              <w:spacing w:line="276" w:lineRule="auto"/>
              <w:rPr>
                <w:color w:val="000000"/>
              </w:rPr>
            </w:pPr>
            <w:r w:rsidRPr="00B36DEF">
              <w:rPr>
                <w:color w:val="000000"/>
              </w:rPr>
              <w:t>Life Cycle, UCSF School of Medicine. Lead Educator of Essential Core Curriculum for Medical Students</w:t>
            </w:r>
          </w:p>
        </w:tc>
      </w:tr>
      <w:tr w:rsidR="00F01B92" w:rsidRPr="00B36DEF" w14:paraId="32609304" w14:textId="77777777" w:rsidTr="00F01B92">
        <w:trPr>
          <w:trHeight w:val="340"/>
        </w:trPr>
        <w:tc>
          <w:tcPr>
            <w:tcW w:w="813" w:type="pct"/>
            <w:shd w:val="clear" w:color="auto" w:fill="auto"/>
            <w:vAlign w:val="center"/>
            <w:hideMark/>
          </w:tcPr>
          <w:p w14:paraId="1839B4DD" w14:textId="77777777" w:rsidR="002413E6" w:rsidRPr="00B36DEF" w:rsidRDefault="002413E6" w:rsidP="00AA6903">
            <w:pPr>
              <w:spacing w:line="276" w:lineRule="auto"/>
              <w:rPr>
                <w:color w:val="000000"/>
              </w:rPr>
            </w:pPr>
            <w:r w:rsidRPr="00B36DEF">
              <w:rPr>
                <w:color w:val="000000"/>
              </w:rPr>
              <w:t>2004 - 2006</w:t>
            </w:r>
          </w:p>
        </w:tc>
        <w:tc>
          <w:tcPr>
            <w:tcW w:w="4187" w:type="pct"/>
            <w:shd w:val="clear" w:color="auto" w:fill="auto"/>
            <w:vAlign w:val="center"/>
            <w:hideMark/>
          </w:tcPr>
          <w:p w14:paraId="78DC3169" w14:textId="77777777" w:rsidR="002413E6" w:rsidRPr="00B36DEF" w:rsidRDefault="002413E6" w:rsidP="00AA6903">
            <w:pPr>
              <w:spacing w:line="276" w:lineRule="auto"/>
              <w:rPr>
                <w:color w:val="000000"/>
              </w:rPr>
            </w:pPr>
            <w:r w:rsidRPr="00B36DEF">
              <w:rPr>
                <w:color w:val="000000"/>
              </w:rPr>
              <w:t>Essential Core Curriculum for Nurse Midwife Students, UCSF School of Nursing. Lead Educator</w:t>
            </w:r>
          </w:p>
        </w:tc>
      </w:tr>
      <w:tr w:rsidR="00F01B92" w:rsidRPr="00B36DEF" w14:paraId="472CDC7F" w14:textId="77777777" w:rsidTr="00F01B92">
        <w:trPr>
          <w:trHeight w:val="320"/>
        </w:trPr>
        <w:tc>
          <w:tcPr>
            <w:tcW w:w="813" w:type="pct"/>
            <w:shd w:val="clear" w:color="auto" w:fill="auto"/>
            <w:vAlign w:val="center"/>
            <w:hideMark/>
          </w:tcPr>
          <w:p w14:paraId="3DF4BC52" w14:textId="4EE2C9A9" w:rsidR="002413E6" w:rsidRPr="00B36DEF" w:rsidRDefault="00975F2D" w:rsidP="00AA6903">
            <w:pPr>
              <w:spacing w:line="276" w:lineRule="auto"/>
              <w:rPr>
                <w:color w:val="000000"/>
              </w:rPr>
            </w:pPr>
            <w:r w:rsidRPr="00B36DEF">
              <w:rPr>
                <w:color w:val="000000"/>
              </w:rPr>
              <w:t>2004 - 2016</w:t>
            </w:r>
          </w:p>
        </w:tc>
        <w:tc>
          <w:tcPr>
            <w:tcW w:w="4187" w:type="pct"/>
            <w:shd w:val="clear" w:color="auto" w:fill="auto"/>
            <w:vAlign w:val="center"/>
            <w:hideMark/>
          </w:tcPr>
          <w:p w14:paraId="70E974A5" w14:textId="77777777" w:rsidR="002413E6" w:rsidRPr="00B36DEF" w:rsidRDefault="002413E6" w:rsidP="00AA6903">
            <w:pPr>
              <w:spacing w:line="276" w:lineRule="auto"/>
              <w:rPr>
                <w:color w:val="000000"/>
              </w:rPr>
            </w:pPr>
            <w:r w:rsidRPr="00B36DEF">
              <w:rPr>
                <w:color w:val="000000"/>
              </w:rPr>
              <w:t>Prenatal Diagnosis and Basic Medical Genetics Workshop, UCSF School of Medicine. Lead Educator of Essential Core Curriculum for Medical Students.</w:t>
            </w:r>
          </w:p>
        </w:tc>
      </w:tr>
      <w:tr w:rsidR="00F01B92" w:rsidRPr="00B36DEF" w14:paraId="41D0FFC1" w14:textId="77777777" w:rsidTr="00F01B92">
        <w:trPr>
          <w:trHeight w:val="320"/>
        </w:trPr>
        <w:tc>
          <w:tcPr>
            <w:tcW w:w="813" w:type="pct"/>
            <w:shd w:val="clear" w:color="auto" w:fill="auto"/>
            <w:vAlign w:val="center"/>
            <w:hideMark/>
          </w:tcPr>
          <w:p w14:paraId="1F13C609" w14:textId="77777777" w:rsidR="002413E6" w:rsidRPr="00B36DEF" w:rsidRDefault="002413E6" w:rsidP="00AA6903">
            <w:pPr>
              <w:spacing w:line="276" w:lineRule="auto"/>
              <w:rPr>
                <w:color w:val="000000"/>
              </w:rPr>
            </w:pPr>
            <w:r w:rsidRPr="00B36DEF">
              <w:rPr>
                <w:color w:val="000000"/>
              </w:rPr>
              <w:t>2009 - 2010</w:t>
            </w:r>
          </w:p>
        </w:tc>
        <w:tc>
          <w:tcPr>
            <w:tcW w:w="4187" w:type="pct"/>
            <w:shd w:val="clear" w:color="auto" w:fill="auto"/>
            <w:vAlign w:val="center"/>
            <w:hideMark/>
          </w:tcPr>
          <w:p w14:paraId="54A10F33" w14:textId="77777777" w:rsidR="002413E6" w:rsidRPr="00B36DEF" w:rsidRDefault="002413E6" w:rsidP="00AA6903">
            <w:pPr>
              <w:spacing w:line="276" w:lineRule="auto"/>
              <w:rPr>
                <w:color w:val="000000"/>
              </w:rPr>
            </w:pPr>
            <w:r w:rsidRPr="00B36DEF">
              <w:rPr>
                <w:color w:val="000000"/>
              </w:rPr>
              <w:t>Perinatal Ethics, UCSF School of Medicine. Lead Educator of Essential Core Curriculum for Medical Students.</w:t>
            </w:r>
          </w:p>
        </w:tc>
      </w:tr>
      <w:tr w:rsidR="00F01B92" w:rsidRPr="00B36DEF" w14:paraId="2D89895E" w14:textId="77777777" w:rsidTr="00F01B92">
        <w:trPr>
          <w:trHeight w:val="320"/>
        </w:trPr>
        <w:tc>
          <w:tcPr>
            <w:tcW w:w="813" w:type="pct"/>
            <w:shd w:val="clear" w:color="auto" w:fill="auto"/>
            <w:vAlign w:val="center"/>
            <w:hideMark/>
          </w:tcPr>
          <w:p w14:paraId="09F05BFE" w14:textId="77777777" w:rsidR="002413E6" w:rsidRPr="00B36DEF" w:rsidRDefault="002413E6" w:rsidP="00AA6903">
            <w:pPr>
              <w:spacing w:line="276" w:lineRule="auto"/>
              <w:rPr>
                <w:color w:val="000000"/>
              </w:rPr>
            </w:pPr>
            <w:r w:rsidRPr="00B36DEF">
              <w:rPr>
                <w:color w:val="000000"/>
              </w:rPr>
              <w:t>2009 - 2012</w:t>
            </w:r>
          </w:p>
        </w:tc>
        <w:tc>
          <w:tcPr>
            <w:tcW w:w="4187" w:type="pct"/>
            <w:shd w:val="clear" w:color="auto" w:fill="auto"/>
            <w:vAlign w:val="center"/>
            <w:hideMark/>
          </w:tcPr>
          <w:p w14:paraId="6505E0AF" w14:textId="77777777" w:rsidR="002413E6" w:rsidRPr="00B36DEF" w:rsidRDefault="002413E6" w:rsidP="00AA6903">
            <w:pPr>
              <w:spacing w:line="276" w:lineRule="auto"/>
              <w:rPr>
                <w:color w:val="000000"/>
              </w:rPr>
            </w:pPr>
            <w:r w:rsidRPr="00B36DEF">
              <w:rPr>
                <w:color w:val="000000"/>
              </w:rPr>
              <w:t>Ethical Dilemmas in Clinical Genetics, UCSF School of Medicine. Lead Educator of Essential Core Curriculum for Medical Students.</w:t>
            </w:r>
          </w:p>
        </w:tc>
      </w:tr>
      <w:tr w:rsidR="00F01B92" w:rsidRPr="00B36DEF" w14:paraId="7ABD1814" w14:textId="77777777" w:rsidTr="00F01B92">
        <w:trPr>
          <w:trHeight w:val="320"/>
        </w:trPr>
        <w:tc>
          <w:tcPr>
            <w:tcW w:w="813" w:type="pct"/>
            <w:shd w:val="clear" w:color="auto" w:fill="auto"/>
            <w:vAlign w:val="center"/>
            <w:hideMark/>
          </w:tcPr>
          <w:p w14:paraId="1067B54A" w14:textId="77777777" w:rsidR="002413E6" w:rsidRPr="00B36DEF" w:rsidRDefault="002413E6" w:rsidP="00AA6903">
            <w:pPr>
              <w:spacing w:line="276" w:lineRule="auto"/>
              <w:rPr>
                <w:color w:val="000000"/>
              </w:rPr>
            </w:pPr>
            <w:r w:rsidRPr="00B36DEF">
              <w:rPr>
                <w:color w:val="000000"/>
              </w:rPr>
              <w:t>2012 - 2012</w:t>
            </w:r>
          </w:p>
        </w:tc>
        <w:tc>
          <w:tcPr>
            <w:tcW w:w="4187" w:type="pct"/>
            <w:shd w:val="clear" w:color="auto" w:fill="auto"/>
            <w:vAlign w:val="center"/>
            <w:hideMark/>
          </w:tcPr>
          <w:p w14:paraId="75A29F10" w14:textId="3C880ED0" w:rsidR="00164E81" w:rsidRPr="00B36DEF" w:rsidRDefault="002413E6" w:rsidP="00AA6903">
            <w:pPr>
              <w:spacing w:line="276" w:lineRule="auto"/>
              <w:rPr>
                <w:color w:val="000000"/>
              </w:rPr>
            </w:pPr>
            <w:r w:rsidRPr="00B36DEF">
              <w:rPr>
                <w:color w:val="000000"/>
              </w:rPr>
              <w:t>Neurogenetics, UCSF School of Medicine. Lead Educator of Essential Core Curriculum for Medical Students.</w:t>
            </w:r>
          </w:p>
        </w:tc>
      </w:tr>
      <w:tr w:rsidR="00F01B92" w:rsidRPr="00B36DEF" w14:paraId="2DB42B47" w14:textId="77777777" w:rsidTr="00F01B92">
        <w:trPr>
          <w:trHeight w:val="320"/>
        </w:trPr>
        <w:tc>
          <w:tcPr>
            <w:tcW w:w="813" w:type="pct"/>
            <w:shd w:val="clear" w:color="auto" w:fill="auto"/>
            <w:vAlign w:val="center"/>
          </w:tcPr>
          <w:p w14:paraId="02D7573D" w14:textId="77777777" w:rsidR="00FC1B64" w:rsidRDefault="00FC1B64" w:rsidP="00AA6903">
            <w:pPr>
              <w:spacing w:line="276" w:lineRule="auto"/>
              <w:rPr>
                <w:color w:val="000000"/>
              </w:rPr>
            </w:pPr>
          </w:p>
          <w:p w14:paraId="194B3E61" w14:textId="165CD801" w:rsidR="00164E81" w:rsidRPr="00B36DEF" w:rsidRDefault="00F01B92" w:rsidP="00AA6903">
            <w:pPr>
              <w:spacing w:line="276" w:lineRule="auto"/>
              <w:rPr>
                <w:color w:val="000000"/>
              </w:rPr>
            </w:pPr>
            <w:r w:rsidRPr="00B36DEF">
              <w:rPr>
                <w:color w:val="000000"/>
              </w:rPr>
              <w:t>2017-2017</w:t>
            </w:r>
          </w:p>
        </w:tc>
        <w:tc>
          <w:tcPr>
            <w:tcW w:w="4187" w:type="pct"/>
            <w:shd w:val="clear" w:color="auto" w:fill="auto"/>
            <w:vAlign w:val="center"/>
          </w:tcPr>
          <w:p w14:paraId="243C02D4" w14:textId="7880461C" w:rsidR="00164E81" w:rsidRPr="00B36DEF" w:rsidRDefault="00164E81" w:rsidP="00AA6903">
            <w:pPr>
              <w:spacing w:line="276" w:lineRule="auto"/>
              <w:rPr>
                <w:color w:val="000000"/>
              </w:rPr>
            </w:pPr>
            <w:r w:rsidRPr="00B36DEF">
              <w:rPr>
                <w:color w:val="000000"/>
              </w:rPr>
              <w:t>Human Health and Disease MS 1 Core lecture-Stanford University SOM</w:t>
            </w:r>
          </w:p>
          <w:p w14:paraId="4E8651D0" w14:textId="77777777" w:rsidR="00FC1B64" w:rsidRDefault="00FC1B64" w:rsidP="00AA6903">
            <w:pPr>
              <w:spacing w:line="276" w:lineRule="auto"/>
              <w:rPr>
                <w:color w:val="000000"/>
              </w:rPr>
            </w:pPr>
          </w:p>
          <w:p w14:paraId="59EE22B3" w14:textId="1A3A6D78" w:rsidR="00164E81" w:rsidRDefault="00164E81" w:rsidP="00AA6903">
            <w:pPr>
              <w:spacing w:line="276" w:lineRule="auto"/>
              <w:rPr>
                <w:color w:val="000000"/>
              </w:rPr>
            </w:pPr>
            <w:r w:rsidRPr="00B36DEF">
              <w:rPr>
                <w:color w:val="000000"/>
              </w:rPr>
              <w:t>Woman Health MS1-2 Core lecture- Stanford University SOM</w:t>
            </w:r>
          </w:p>
          <w:p w14:paraId="76A4DCB6" w14:textId="56DC3BC7" w:rsidR="00FC1B64" w:rsidRPr="00B36DEF" w:rsidRDefault="00FC1B64" w:rsidP="00AA6903">
            <w:pPr>
              <w:spacing w:line="276" w:lineRule="auto"/>
              <w:rPr>
                <w:color w:val="000000"/>
              </w:rPr>
            </w:pPr>
          </w:p>
        </w:tc>
      </w:tr>
      <w:tr w:rsidR="00F01B92" w:rsidRPr="00B36DEF" w14:paraId="5A537A70" w14:textId="77777777" w:rsidTr="00F01B92">
        <w:trPr>
          <w:trHeight w:val="320"/>
        </w:trPr>
        <w:tc>
          <w:tcPr>
            <w:tcW w:w="813" w:type="pct"/>
            <w:shd w:val="clear" w:color="auto" w:fill="auto"/>
            <w:vAlign w:val="center"/>
          </w:tcPr>
          <w:p w14:paraId="41E55D88" w14:textId="431AAB17" w:rsidR="00975F2D" w:rsidRPr="00B36DEF" w:rsidRDefault="00FC1B64" w:rsidP="00AA6903">
            <w:pPr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2017-Present</w:t>
            </w:r>
          </w:p>
        </w:tc>
        <w:tc>
          <w:tcPr>
            <w:tcW w:w="4187" w:type="pct"/>
            <w:shd w:val="clear" w:color="auto" w:fill="auto"/>
            <w:vAlign w:val="center"/>
          </w:tcPr>
          <w:p w14:paraId="17420200" w14:textId="0218F235" w:rsidR="00FC1B64" w:rsidRPr="00B36DEF" w:rsidRDefault="00FC1B64" w:rsidP="00AA6903">
            <w:pPr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 xml:space="preserve">Stanford OBGYN 398A: </w:t>
            </w:r>
            <w:r w:rsidRPr="00B36DEF">
              <w:rPr>
                <w:color w:val="000000"/>
              </w:rPr>
              <w:t>398A Obstetrics &amp; Prenatal Diagnosis</w:t>
            </w:r>
            <w:r>
              <w:rPr>
                <w:color w:val="000000"/>
              </w:rPr>
              <w:t xml:space="preserve"> SOM</w:t>
            </w:r>
          </w:p>
        </w:tc>
      </w:tr>
      <w:tr w:rsidR="00F01B92" w:rsidRPr="00B36DEF" w14:paraId="2474F046" w14:textId="77777777" w:rsidTr="00F01B92">
        <w:trPr>
          <w:trHeight w:val="320"/>
        </w:trPr>
        <w:tc>
          <w:tcPr>
            <w:tcW w:w="813" w:type="pct"/>
            <w:shd w:val="clear" w:color="auto" w:fill="auto"/>
            <w:vAlign w:val="center"/>
          </w:tcPr>
          <w:p w14:paraId="48DB68F6" w14:textId="5065EF9C" w:rsidR="004C2BF1" w:rsidRPr="00B36DEF" w:rsidRDefault="00F01B92" w:rsidP="00AA6903">
            <w:pPr>
              <w:spacing w:line="276" w:lineRule="auto"/>
              <w:rPr>
                <w:color w:val="000000"/>
              </w:rPr>
            </w:pPr>
            <w:r w:rsidRPr="00B36DEF">
              <w:rPr>
                <w:color w:val="000000"/>
              </w:rPr>
              <w:t>201</w:t>
            </w:r>
            <w:r w:rsidR="00FC1B64">
              <w:rPr>
                <w:color w:val="000000"/>
              </w:rPr>
              <w:t>7</w:t>
            </w:r>
            <w:r w:rsidRPr="00B36DEF">
              <w:rPr>
                <w:color w:val="000000"/>
              </w:rPr>
              <w:t>-</w:t>
            </w:r>
            <w:r w:rsidR="00B3417B">
              <w:rPr>
                <w:color w:val="000000"/>
              </w:rPr>
              <w:t>Present</w:t>
            </w:r>
          </w:p>
        </w:tc>
        <w:tc>
          <w:tcPr>
            <w:tcW w:w="4187" w:type="pct"/>
            <w:shd w:val="clear" w:color="auto" w:fill="auto"/>
            <w:vAlign w:val="center"/>
          </w:tcPr>
          <w:p w14:paraId="6F69D7EB" w14:textId="77777777" w:rsidR="00FC1B64" w:rsidRDefault="00FC1B64" w:rsidP="00AA6903">
            <w:pPr>
              <w:spacing w:line="276" w:lineRule="auto"/>
              <w:rPr>
                <w:color w:val="000000"/>
              </w:rPr>
            </w:pPr>
          </w:p>
          <w:p w14:paraId="13F40AC0" w14:textId="1DD1DF4A" w:rsidR="008A592E" w:rsidRDefault="00FC1B64" w:rsidP="00AA6903">
            <w:pPr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 xml:space="preserve">Stanford </w:t>
            </w:r>
            <w:r w:rsidR="00B72821" w:rsidRPr="00B36DEF">
              <w:rPr>
                <w:color w:val="000000"/>
              </w:rPr>
              <w:t>OBGYN 222: Obstetrics and Gynecologic Skills and Simulation</w:t>
            </w:r>
            <w:r>
              <w:rPr>
                <w:color w:val="000000"/>
              </w:rPr>
              <w:t xml:space="preserve"> SOM</w:t>
            </w:r>
          </w:p>
          <w:p w14:paraId="24567937" w14:textId="473D4104" w:rsidR="00FC1B64" w:rsidRPr="00B36DEF" w:rsidRDefault="00FC1B64" w:rsidP="00AA6903">
            <w:pPr>
              <w:spacing w:line="276" w:lineRule="auto"/>
              <w:rPr>
                <w:color w:val="000000"/>
              </w:rPr>
            </w:pPr>
          </w:p>
        </w:tc>
      </w:tr>
    </w:tbl>
    <w:p w14:paraId="3D8C6128" w14:textId="797206CE" w:rsidR="0012117B" w:rsidRDefault="0012117B" w:rsidP="00AA6903">
      <w:pPr>
        <w:pStyle w:val="BodyText"/>
        <w:kinsoku w:val="0"/>
        <w:overflowPunct w:val="0"/>
        <w:spacing w:line="276" w:lineRule="auto"/>
        <w:ind w:left="115" w:right="1278"/>
        <w:rPr>
          <w:sz w:val="24"/>
          <w:szCs w:val="24"/>
        </w:rPr>
      </w:pPr>
      <w:r w:rsidRPr="00B36DEF">
        <w:rPr>
          <w:sz w:val="24"/>
          <w:szCs w:val="24"/>
        </w:rPr>
        <w:t>2019</w:t>
      </w:r>
      <w:r w:rsidR="00456E72" w:rsidRPr="00B36DEF">
        <w:rPr>
          <w:sz w:val="24"/>
          <w:szCs w:val="24"/>
        </w:rPr>
        <w:t>-</w:t>
      </w:r>
      <w:r w:rsidR="00B3417B">
        <w:rPr>
          <w:sz w:val="24"/>
          <w:szCs w:val="24"/>
        </w:rPr>
        <w:t>Present</w:t>
      </w:r>
      <w:r w:rsidR="00456E72" w:rsidRPr="00B36DEF">
        <w:rPr>
          <w:sz w:val="24"/>
          <w:szCs w:val="24"/>
        </w:rPr>
        <w:t xml:space="preserve">     </w:t>
      </w:r>
      <w:r w:rsidR="00FC1B64">
        <w:rPr>
          <w:sz w:val="24"/>
          <w:szCs w:val="24"/>
        </w:rPr>
        <w:t xml:space="preserve">Stanford </w:t>
      </w:r>
      <w:r w:rsidR="00681AE2" w:rsidRPr="00B36DEF">
        <w:rPr>
          <w:sz w:val="24"/>
          <w:szCs w:val="24"/>
        </w:rPr>
        <w:t>OB/GYN 216: Current Issues in Reproductive Health</w:t>
      </w:r>
      <w:r w:rsidR="00FC1B64">
        <w:rPr>
          <w:sz w:val="24"/>
          <w:szCs w:val="24"/>
        </w:rPr>
        <w:t xml:space="preserve"> SOM</w:t>
      </w:r>
    </w:p>
    <w:p w14:paraId="6F171AD9" w14:textId="77777777" w:rsidR="00FC1B64" w:rsidRPr="00B36DEF" w:rsidRDefault="00FC1B64" w:rsidP="00AA6903">
      <w:pPr>
        <w:pStyle w:val="BodyText"/>
        <w:kinsoku w:val="0"/>
        <w:overflowPunct w:val="0"/>
        <w:spacing w:line="276" w:lineRule="auto"/>
        <w:ind w:left="115" w:right="1278"/>
        <w:rPr>
          <w:sz w:val="24"/>
          <w:szCs w:val="24"/>
        </w:rPr>
      </w:pPr>
    </w:p>
    <w:p w14:paraId="3129B41C" w14:textId="54545F01" w:rsidR="00456E72" w:rsidRDefault="00456E72" w:rsidP="00AA6903">
      <w:pPr>
        <w:pStyle w:val="BodyText"/>
        <w:kinsoku w:val="0"/>
        <w:overflowPunct w:val="0"/>
        <w:spacing w:line="276" w:lineRule="auto"/>
        <w:ind w:left="115" w:right="1278"/>
        <w:rPr>
          <w:sz w:val="24"/>
          <w:szCs w:val="24"/>
        </w:rPr>
      </w:pPr>
      <w:r w:rsidRPr="00B36DEF">
        <w:rPr>
          <w:sz w:val="24"/>
          <w:szCs w:val="24"/>
        </w:rPr>
        <w:t>2020-</w:t>
      </w:r>
      <w:r w:rsidR="00B3417B">
        <w:rPr>
          <w:sz w:val="24"/>
          <w:szCs w:val="24"/>
        </w:rPr>
        <w:t>Present</w:t>
      </w:r>
      <w:r w:rsidRPr="00B36DEF">
        <w:rPr>
          <w:sz w:val="24"/>
          <w:szCs w:val="24"/>
        </w:rPr>
        <w:t xml:space="preserve">     </w:t>
      </w:r>
      <w:r w:rsidR="00FC1B64">
        <w:rPr>
          <w:sz w:val="24"/>
          <w:szCs w:val="24"/>
        </w:rPr>
        <w:t xml:space="preserve">Stanford </w:t>
      </w:r>
      <w:r w:rsidRPr="00B36DEF">
        <w:rPr>
          <w:sz w:val="24"/>
          <w:szCs w:val="24"/>
        </w:rPr>
        <w:t>MED233: Global Health: Beyond Diseases</w:t>
      </w:r>
      <w:r w:rsidR="00FC1B64">
        <w:rPr>
          <w:sz w:val="24"/>
          <w:szCs w:val="24"/>
        </w:rPr>
        <w:t xml:space="preserve"> &amp; </w:t>
      </w:r>
      <w:r w:rsidRPr="00B36DEF">
        <w:rPr>
          <w:sz w:val="24"/>
          <w:szCs w:val="24"/>
        </w:rPr>
        <w:t>Organizations</w:t>
      </w:r>
      <w:r w:rsidR="00FC1B64">
        <w:rPr>
          <w:sz w:val="24"/>
          <w:szCs w:val="24"/>
        </w:rPr>
        <w:t xml:space="preserve"> </w:t>
      </w:r>
    </w:p>
    <w:p w14:paraId="698587C5" w14:textId="77777777" w:rsidR="00FC1B64" w:rsidRPr="00B36DEF" w:rsidRDefault="00FC1B64" w:rsidP="00AA6903">
      <w:pPr>
        <w:pStyle w:val="BodyText"/>
        <w:kinsoku w:val="0"/>
        <w:overflowPunct w:val="0"/>
        <w:spacing w:line="276" w:lineRule="auto"/>
        <w:ind w:left="115" w:right="1278"/>
        <w:rPr>
          <w:sz w:val="24"/>
          <w:szCs w:val="24"/>
        </w:rPr>
      </w:pPr>
    </w:p>
    <w:p w14:paraId="2E45318E" w14:textId="5CC210B0" w:rsidR="00B72821" w:rsidRPr="00B36DEF" w:rsidRDefault="00B72821" w:rsidP="00AA6903">
      <w:pPr>
        <w:pStyle w:val="BodyText"/>
        <w:kinsoku w:val="0"/>
        <w:overflowPunct w:val="0"/>
        <w:spacing w:line="276" w:lineRule="auto"/>
        <w:ind w:left="1705" w:right="1278" w:hanging="1590"/>
        <w:rPr>
          <w:sz w:val="24"/>
          <w:szCs w:val="24"/>
        </w:rPr>
      </w:pPr>
      <w:r w:rsidRPr="00B36DEF">
        <w:rPr>
          <w:sz w:val="24"/>
          <w:szCs w:val="24"/>
        </w:rPr>
        <w:t>20</w:t>
      </w:r>
      <w:r w:rsidR="00456E72" w:rsidRPr="00B36DEF">
        <w:rPr>
          <w:sz w:val="24"/>
          <w:szCs w:val="24"/>
        </w:rPr>
        <w:t>21-</w:t>
      </w:r>
      <w:r w:rsidR="00B3417B">
        <w:rPr>
          <w:sz w:val="24"/>
          <w:szCs w:val="24"/>
        </w:rPr>
        <w:t>Present</w:t>
      </w:r>
      <w:r w:rsidRPr="00B36DEF">
        <w:rPr>
          <w:sz w:val="24"/>
          <w:szCs w:val="24"/>
        </w:rPr>
        <w:tab/>
      </w:r>
      <w:r w:rsidR="00FC1B64">
        <w:rPr>
          <w:sz w:val="24"/>
          <w:szCs w:val="24"/>
        </w:rPr>
        <w:t xml:space="preserve">Stanford </w:t>
      </w:r>
      <w:r w:rsidR="00963599" w:rsidRPr="00B36DEF">
        <w:rPr>
          <w:sz w:val="24"/>
          <w:szCs w:val="24"/>
        </w:rPr>
        <w:t>INDE 274: Medical Spanish</w:t>
      </w:r>
      <w:r w:rsidR="00FC1B64">
        <w:rPr>
          <w:sz w:val="24"/>
          <w:szCs w:val="24"/>
        </w:rPr>
        <w:t xml:space="preserve"> </w:t>
      </w:r>
      <w:r w:rsidR="00963599" w:rsidRPr="00B36DEF">
        <w:rPr>
          <w:sz w:val="24"/>
          <w:szCs w:val="24"/>
        </w:rPr>
        <w:t>SOM</w:t>
      </w:r>
    </w:p>
    <w:p w14:paraId="75DFF5F3" w14:textId="3E80C904" w:rsidR="00F01B92" w:rsidRPr="00B36DEF" w:rsidRDefault="0012117B" w:rsidP="002413E6">
      <w:pPr>
        <w:pStyle w:val="BodyText"/>
        <w:kinsoku w:val="0"/>
        <w:overflowPunct w:val="0"/>
        <w:ind w:left="115" w:right="1278"/>
        <w:rPr>
          <w:b/>
          <w:sz w:val="24"/>
          <w:szCs w:val="24"/>
        </w:rPr>
      </w:pPr>
      <w:r w:rsidRPr="00B36DEF">
        <w:rPr>
          <w:b/>
          <w:sz w:val="24"/>
          <w:szCs w:val="24"/>
        </w:rPr>
        <w:tab/>
      </w:r>
      <w:r w:rsidR="008A592E" w:rsidRPr="00B36DEF">
        <w:rPr>
          <w:b/>
          <w:sz w:val="24"/>
          <w:szCs w:val="24"/>
        </w:rPr>
        <w:t xml:space="preserve">                   </w:t>
      </w:r>
    </w:p>
    <w:p w14:paraId="3DAF4EC6" w14:textId="4397B070" w:rsidR="00752228" w:rsidRDefault="00752228" w:rsidP="002413E6">
      <w:pPr>
        <w:pStyle w:val="BodyText"/>
        <w:kinsoku w:val="0"/>
        <w:overflowPunct w:val="0"/>
        <w:ind w:left="115" w:right="1278"/>
        <w:rPr>
          <w:b/>
          <w:sz w:val="24"/>
          <w:szCs w:val="24"/>
        </w:rPr>
      </w:pPr>
    </w:p>
    <w:p w14:paraId="0720A49E" w14:textId="0736001F" w:rsidR="002413E6" w:rsidRPr="00B36DEF" w:rsidRDefault="002413E6" w:rsidP="002413E6">
      <w:pPr>
        <w:pStyle w:val="BodyText"/>
        <w:kinsoku w:val="0"/>
        <w:overflowPunct w:val="0"/>
        <w:ind w:left="115" w:right="1278"/>
        <w:rPr>
          <w:b/>
          <w:sz w:val="24"/>
          <w:szCs w:val="24"/>
        </w:rPr>
      </w:pPr>
      <w:r w:rsidRPr="00B36DEF">
        <w:rPr>
          <w:b/>
          <w:sz w:val="24"/>
          <w:szCs w:val="24"/>
        </w:rPr>
        <w:t>INFORMAL TEACHING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556"/>
        <w:gridCol w:w="8204"/>
      </w:tblGrid>
      <w:tr w:rsidR="00F01B92" w:rsidRPr="00B36DEF" w14:paraId="00AD14BF" w14:textId="77777777" w:rsidTr="00F01B92">
        <w:trPr>
          <w:trHeight w:val="320"/>
        </w:trPr>
        <w:tc>
          <w:tcPr>
            <w:tcW w:w="797" w:type="pct"/>
            <w:shd w:val="clear" w:color="auto" w:fill="auto"/>
            <w:vAlign w:val="center"/>
            <w:hideMark/>
          </w:tcPr>
          <w:p w14:paraId="70C1213F" w14:textId="77777777" w:rsidR="002413E6" w:rsidRPr="00B36DEF" w:rsidRDefault="002413E6" w:rsidP="00AA6903">
            <w:pPr>
              <w:spacing w:line="276" w:lineRule="auto"/>
              <w:rPr>
                <w:color w:val="000000"/>
              </w:rPr>
            </w:pPr>
            <w:r w:rsidRPr="00B36DEF">
              <w:rPr>
                <w:color w:val="000000"/>
              </w:rPr>
              <w:t xml:space="preserve">2004 - 2015 </w:t>
            </w:r>
          </w:p>
        </w:tc>
        <w:tc>
          <w:tcPr>
            <w:tcW w:w="4203" w:type="pct"/>
            <w:shd w:val="clear" w:color="auto" w:fill="auto"/>
            <w:vAlign w:val="center"/>
            <w:hideMark/>
          </w:tcPr>
          <w:p w14:paraId="6AF389D5" w14:textId="77777777" w:rsidR="00827920" w:rsidRPr="00B36DEF" w:rsidRDefault="00827920" w:rsidP="00AA6903">
            <w:pPr>
              <w:spacing w:line="276" w:lineRule="auto"/>
              <w:rPr>
                <w:color w:val="000000"/>
              </w:rPr>
            </w:pPr>
          </w:p>
          <w:p w14:paraId="3C255EA8" w14:textId="0C170A51" w:rsidR="002413E6" w:rsidRPr="00B36DEF" w:rsidRDefault="002413E6" w:rsidP="00AA6903">
            <w:pPr>
              <w:spacing w:line="276" w:lineRule="auto"/>
              <w:rPr>
                <w:color w:val="000000"/>
              </w:rPr>
            </w:pPr>
            <w:r w:rsidRPr="00B36DEF">
              <w:rPr>
                <w:color w:val="000000"/>
              </w:rPr>
              <w:t>Ultrasound Conference (Monthly), UCSF Medical Center and Benioff Children's Hospital</w:t>
            </w:r>
          </w:p>
        </w:tc>
      </w:tr>
      <w:tr w:rsidR="00F01B92" w:rsidRPr="00B36DEF" w14:paraId="6E6D7E2A" w14:textId="77777777" w:rsidTr="00F01B92">
        <w:trPr>
          <w:trHeight w:val="340"/>
        </w:trPr>
        <w:tc>
          <w:tcPr>
            <w:tcW w:w="797" w:type="pct"/>
            <w:shd w:val="clear" w:color="auto" w:fill="auto"/>
            <w:vAlign w:val="center"/>
            <w:hideMark/>
          </w:tcPr>
          <w:p w14:paraId="0B01A254" w14:textId="77777777" w:rsidR="002413E6" w:rsidRPr="00B36DEF" w:rsidRDefault="002413E6" w:rsidP="00AA6903">
            <w:pPr>
              <w:spacing w:line="276" w:lineRule="auto"/>
              <w:rPr>
                <w:color w:val="000000"/>
              </w:rPr>
            </w:pPr>
            <w:r w:rsidRPr="00B36DEF">
              <w:rPr>
                <w:color w:val="000000"/>
              </w:rPr>
              <w:lastRenderedPageBreak/>
              <w:t xml:space="preserve">2004 - 2015 </w:t>
            </w:r>
          </w:p>
        </w:tc>
        <w:tc>
          <w:tcPr>
            <w:tcW w:w="4203" w:type="pct"/>
            <w:shd w:val="clear" w:color="auto" w:fill="auto"/>
            <w:vAlign w:val="center"/>
            <w:hideMark/>
          </w:tcPr>
          <w:p w14:paraId="58BD3A2C" w14:textId="77777777" w:rsidR="002413E6" w:rsidRPr="00B36DEF" w:rsidRDefault="002413E6" w:rsidP="00AA6903">
            <w:pPr>
              <w:spacing w:line="276" w:lineRule="auto"/>
              <w:rPr>
                <w:color w:val="000000"/>
              </w:rPr>
            </w:pPr>
            <w:r w:rsidRPr="00B36DEF">
              <w:rPr>
                <w:color w:val="000000"/>
              </w:rPr>
              <w:t>Obstetrics M&amp;M meeting (weekly), UCSF Medical Center and Benioff Children’s Hospital</w:t>
            </w:r>
          </w:p>
        </w:tc>
      </w:tr>
      <w:tr w:rsidR="00F01B92" w:rsidRPr="00B36DEF" w14:paraId="2811CA8B" w14:textId="77777777" w:rsidTr="00F01B92">
        <w:trPr>
          <w:trHeight w:val="320"/>
        </w:trPr>
        <w:tc>
          <w:tcPr>
            <w:tcW w:w="797" w:type="pct"/>
            <w:shd w:val="clear" w:color="auto" w:fill="auto"/>
            <w:vAlign w:val="center"/>
            <w:hideMark/>
          </w:tcPr>
          <w:p w14:paraId="798E010C" w14:textId="77777777" w:rsidR="002413E6" w:rsidRPr="00B36DEF" w:rsidRDefault="002413E6" w:rsidP="00AA6903">
            <w:pPr>
              <w:spacing w:line="276" w:lineRule="auto"/>
              <w:rPr>
                <w:color w:val="000000"/>
              </w:rPr>
            </w:pPr>
            <w:r w:rsidRPr="00B36DEF">
              <w:rPr>
                <w:color w:val="000000"/>
              </w:rPr>
              <w:t xml:space="preserve">2004 - 2011 </w:t>
            </w:r>
          </w:p>
        </w:tc>
        <w:tc>
          <w:tcPr>
            <w:tcW w:w="4203" w:type="pct"/>
            <w:shd w:val="clear" w:color="auto" w:fill="auto"/>
            <w:vAlign w:val="center"/>
            <w:hideMark/>
          </w:tcPr>
          <w:p w14:paraId="57CB29DC" w14:textId="77777777" w:rsidR="002413E6" w:rsidRPr="00B36DEF" w:rsidRDefault="002413E6" w:rsidP="00AA6903">
            <w:pPr>
              <w:spacing w:line="276" w:lineRule="auto"/>
              <w:rPr>
                <w:color w:val="000000"/>
              </w:rPr>
            </w:pPr>
            <w:r w:rsidRPr="00B36DEF">
              <w:rPr>
                <w:color w:val="000000"/>
              </w:rPr>
              <w:t>Medical Genetics Clinical conference (weekly), UCSF Medical Center and Benioff Children's Hospital</w:t>
            </w:r>
          </w:p>
        </w:tc>
      </w:tr>
      <w:tr w:rsidR="00F01B92" w:rsidRPr="00B36DEF" w14:paraId="22B9DAF1" w14:textId="77777777" w:rsidTr="00F01B92">
        <w:trPr>
          <w:trHeight w:val="320"/>
        </w:trPr>
        <w:tc>
          <w:tcPr>
            <w:tcW w:w="797" w:type="pct"/>
            <w:shd w:val="clear" w:color="auto" w:fill="auto"/>
            <w:vAlign w:val="center"/>
            <w:hideMark/>
          </w:tcPr>
          <w:p w14:paraId="4D94065F" w14:textId="77777777" w:rsidR="002413E6" w:rsidRPr="00B36DEF" w:rsidRDefault="002413E6" w:rsidP="00AA6903">
            <w:pPr>
              <w:spacing w:line="276" w:lineRule="auto"/>
              <w:rPr>
                <w:color w:val="000000"/>
              </w:rPr>
            </w:pPr>
            <w:r w:rsidRPr="00B36DEF">
              <w:rPr>
                <w:color w:val="000000"/>
              </w:rPr>
              <w:t xml:space="preserve">2004 - 2015 </w:t>
            </w:r>
          </w:p>
        </w:tc>
        <w:tc>
          <w:tcPr>
            <w:tcW w:w="4203" w:type="pct"/>
            <w:shd w:val="clear" w:color="auto" w:fill="auto"/>
            <w:vAlign w:val="center"/>
            <w:hideMark/>
          </w:tcPr>
          <w:p w14:paraId="42C5361D" w14:textId="77777777" w:rsidR="002413E6" w:rsidRPr="00B36DEF" w:rsidRDefault="002413E6" w:rsidP="00AA6903">
            <w:pPr>
              <w:spacing w:line="276" w:lineRule="auto"/>
              <w:rPr>
                <w:color w:val="000000"/>
              </w:rPr>
            </w:pPr>
            <w:r w:rsidRPr="00B36DEF">
              <w:rPr>
                <w:color w:val="000000"/>
              </w:rPr>
              <w:t>Fetal Treatment Center meeting (weekly), UCSF Medical Center and Benioff Children's Hospital</w:t>
            </w:r>
          </w:p>
        </w:tc>
      </w:tr>
      <w:tr w:rsidR="00F01B92" w:rsidRPr="00B36DEF" w14:paraId="3EC17A11" w14:textId="77777777" w:rsidTr="00F01B92">
        <w:trPr>
          <w:trHeight w:val="320"/>
        </w:trPr>
        <w:tc>
          <w:tcPr>
            <w:tcW w:w="797" w:type="pct"/>
            <w:shd w:val="clear" w:color="auto" w:fill="auto"/>
            <w:vAlign w:val="center"/>
            <w:hideMark/>
          </w:tcPr>
          <w:p w14:paraId="4F111250" w14:textId="77777777" w:rsidR="002413E6" w:rsidRPr="00B36DEF" w:rsidRDefault="002413E6" w:rsidP="00AA6903">
            <w:pPr>
              <w:spacing w:line="276" w:lineRule="auto"/>
              <w:rPr>
                <w:color w:val="000000"/>
              </w:rPr>
            </w:pPr>
            <w:r w:rsidRPr="00B36DEF">
              <w:rPr>
                <w:color w:val="000000"/>
              </w:rPr>
              <w:t xml:space="preserve">2010 - 2015 </w:t>
            </w:r>
          </w:p>
        </w:tc>
        <w:tc>
          <w:tcPr>
            <w:tcW w:w="4203" w:type="pct"/>
            <w:shd w:val="clear" w:color="auto" w:fill="auto"/>
            <w:vAlign w:val="center"/>
            <w:hideMark/>
          </w:tcPr>
          <w:p w14:paraId="5CF85AD5" w14:textId="77777777" w:rsidR="002413E6" w:rsidRPr="00B36DEF" w:rsidRDefault="002413E6" w:rsidP="00AA6903">
            <w:pPr>
              <w:spacing w:line="276" w:lineRule="auto"/>
              <w:rPr>
                <w:color w:val="000000"/>
              </w:rPr>
            </w:pPr>
            <w:r w:rsidRPr="00B36DEF">
              <w:rPr>
                <w:color w:val="000000"/>
              </w:rPr>
              <w:t>Obstetrics and Gynecology Block M&amp;M (q 6 weeks), UCSF Medical Center and Benioff Children's Hospital</w:t>
            </w:r>
          </w:p>
        </w:tc>
      </w:tr>
      <w:tr w:rsidR="00F01B92" w:rsidRPr="00B36DEF" w14:paraId="22B09742" w14:textId="77777777" w:rsidTr="00F01B92">
        <w:trPr>
          <w:trHeight w:val="320"/>
        </w:trPr>
        <w:tc>
          <w:tcPr>
            <w:tcW w:w="797" w:type="pct"/>
            <w:shd w:val="clear" w:color="auto" w:fill="auto"/>
            <w:vAlign w:val="center"/>
          </w:tcPr>
          <w:p w14:paraId="1B4DFB71" w14:textId="639D8D77" w:rsidR="00435F33" w:rsidRPr="00B36DEF" w:rsidRDefault="00435F33" w:rsidP="00AA6903">
            <w:pPr>
              <w:spacing w:line="276" w:lineRule="auto"/>
              <w:rPr>
                <w:color w:val="000000"/>
              </w:rPr>
            </w:pPr>
            <w:r w:rsidRPr="00B36DEF">
              <w:rPr>
                <w:color w:val="000000"/>
              </w:rPr>
              <w:t xml:space="preserve">2015- </w:t>
            </w:r>
            <w:r w:rsidR="00B72821" w:rsidRPr="00B36DEF">
              <w:rPr>
                <w:color w:val="000000"/>
              </w:rPr>
              <w:t>Pres.</w:t>
            </w:r>
          </w:p>
        </w:tc>
        <w:tc>
          <w:tcPr>
            <w:tcW w:w="4203" w:type="pct"/>
            <w:shd w:val="clear" w:color="auto" w:fill="auto"/>
            <w:vAlign w:val="center"/>
          </w:tcPr>
          <w:p w14:paraId="19B3D2F4" w14:textId="7BB7B4F3" w:rsidR="00435F33" w:rsidRPr="00B36DEF" w:rsidRDefault="00435F33" w:rsidP="00AA6903">
            <w:pPr>
              <w:spacing w:line="276" w:lineRule="auto"/>
              <w:rPr>
                <w:color w:val="000000"/>
              </w:rPr>
            </w:pPr>
            <w:r w:rsidRPr="00B36DEF">
              <w:rPr>
                <w:color w:val="000000"/>
              </w:rPr>
              <w:t>Ultrasound Conference (Bi-Monthly), LPCH/Stanford Medical Center</w:t>
            </w:r>
          </w:p>
        </w:tc>
      </w:tr>
      <w:tr w:rsidR="00F01B92" w:rsidRPr="00B36DEF" w14:paraId="6BDBF032" w14:textId="77777777" w:rsidTr="00F01B92">
        <w:trPr>
          <w:trHeight w:val="350"/>
        </w:trPr>
        <w:tc>
          <w:tcPr>
            <w:tcW w:w="797" w:type="pct"/>
            <w:shd w:val="clear" w:color="auto" w:fill="auto"/>
            <w:vAlign w:val="center"/>
          </w:tcPr>
          <w:p w14:paraId="73C48631" w14:textId="1EB2C80D" w:rsidR="00435F33" w:rsidRPr="00B36DEF" w:rsidRDefault="00435F33" w:rsidP="00AA6903">
            <w:pPr>
              <w:spacing w:line="276" w:lineRule="auto"/>
              <w:rPr>
                <w:color w:val="000000"/>
              </w:rPr>
            </w:pPr>
            <w:r w:rsidRPr="00B36DEF">
              <w:rPr>
                <w:color w:val="000000"/>
              </w:rPr>
              <w:t xml:space="preserve">2015- </w:t>
            </w:r>
            <w:r w:rsidR="00B72821" w:rsidRPr="00B36DEF">
              <w:rPr>
                <w:color w:val="000000"/>
              </w:rPr>
              <w:t>Pres.</w:t>
            </w:r>
          </w:p>
        </w:tc>
        <w:tc>
          <w:tcPr>
            <w:tcW w:w="4203" w:type="pct"/>
            <w:shd w:val="clear" w:color="auto" w:fill="auto"/>
            <w:vAlign w:val="center"/>
          </w:tcPr>
          <w:p w14:paraId="555D0028" w14:textId="6C44C4C5" w:rsidR="00435F33" w:rsidRPr="00B36DEF" w:rsidRDefault="00EF52AC" w:rsidP="00AA6903">
            <w:pPr>
              <w:spacing w:line="276" w:lineRule="auto"/>
              <w:rPr>
                <w:color w:val="000000"/>
              </w:rPr>
            </w:pPr>
            <w:r w:rsidRPr="00B36DEF">
              <w:rPr>
                <w:color w:val="000000"/>
              </w:rPr>
              <w:t>Obstetrics M&amp;M M</w:t>
            </w:r>
            <w:r w:rsidR="00435F33" w:rsidRPr="00B36DEF">
              <w:rPr>
                <w:color w:val="000000"/>
              </w:rPr>
              <w:t>eeting (monthly), LPCH/Stanford Medical Center</w:t>
            </w:r>
          </w:p>
        </w:tc>
      </w:tr>
      <w:tr w:rsidR="00F01B92" w:rsidRPr="00B36DEF" w14:paraId="75AED7A9" w14:textId="77777777" w:rsidTr="00F01B92">
        <w:trPr>
          <w:trHeight w:val="320"/>
        </w:trPr>
        <w:tc>
          <w:tcPr>
            <w:tcW w:w="797" w:type="pct"/>
            <w:shd w:val="clear" w:color="auto" w:fill="auto"/>
            <w:vAlign w:val="center"/>
          </w:tcPr>
          <w:p w14:paraId="6824212F" w14:textId="2BAC7CBB" w:rsidR="00435F33" w:rsidRPr="00B36DEF" w:rsidRDefault="00435F33" w:rsidP="00AA6903">
            <w:pPr>
              <w:spacing w:line="276" w:lineRule="auto"/>
              <w:rPr>
                <w:color w:val="000000"/>
              </w:rPr>
            </w:pPr>
            <w:r w:rsidRPr="00B36DEF">
              <w:rPr>
                <w:color w:val="000000"/>
              </w:rPr>
              <w:t xml:space="preserve">2015- </w:t>
            </w:r>
            <w:r w:rsidR="00B72821" w:rsidRPr="00B36DEF">
              <w:rPr>
                <w:color w:val="000000"/>
              </w:rPr>
              <w:t>Pres.</w:t>
            </w:r>
          </w:p>
        </w:tc>
        <w:tc>
          <w:tcPr>
            <w:tcW w:w="4203" w:type="pct"/>
            <w:shd w:val="clear" w:color="auto" w:fill="auto"/>
            <w:vAlign w:val="center"/>
          </w:tcPr>
          <w:p w14:paraId="4D19E68F" w14:textId="7D70B7B6" w:rsidR="00435F33" w:rsidRPr="00B36DEF" w:rsidRDefault="00365B39" w:rsidP="00AA6903">
            <w:pPr>
              <w:spacing w:line="276" w:lineRule="auto"/>
              <w:rPr>
                <w:color w:val="000000"/>
              </w:rPr>
            </w:pPr>
            <w:r w:rsidRPr="00B36DEF">
              <w:rPr>
                <w:color w:val="000000"/>
              </w:rPr>
              <w:t>Fetal &amp; Pregnancy Health Program</w:t>
            </w:r>
            <w:r w:rsidR="00EF52AC" w:rsidRPr="00B36DEF">
              <w:rPr>
                <w:color w:val="000000"/>
              </w:rPr>
              <w:t xml:space="preserve"> M</w:t>
            </w:r>
            <w:r w:rsidR="00435F33" w:rsidRPr="00B36DEF">
              <w:rPr>
                <w:color w:val="000000"/>
              </w:rPr>
              <w:t>eeting (Bi-monthly), LPCH/Stanford Medical Center</w:t>
            </w:r>
            <w:r w:rsidRPr="00B36DEF">
              <w:rPr>
                <w:color w:val="000000"/>
              </w:rPr>
              <w:t>. LPCH/Stanford Medical Center</w:t>
            </w:r>
          </w:p>
        </w:tc>
      </w:tr>
      <w:tr w:rsidR="00F01B92" w:rsidRPr="00B36DEF" w14:paraId="5B7A08EF" w14:textId="77777777" w:rsidTr="00F01B92">
        <w:trPr>
          <w:trHeight w:val="320"/>
        </w:trPr>
        <w:tc>
          <w:tcPr>
            <w:tcW w:w="797" w:type="pct"/>
            <w:shd w:val="clear" w:color="auto" w:fill="auto"/>
            <w:vAlign w:val="center"/>
          </w:tcPr>
          <w:p w14:paraId="778CAAB0" w14:textId="5F302D72" w:rsidR="00365B39" w:rsidRPr="00B36DEF" w:rsidRDefault="00365B39" w:rsidP="00AA6903">
            <w:pPr>
              <w:spacing w:line="276" w:lineRule="auto"/>
              <w:rPr>
                <w:color w:val="000000"/>
              </w:rPr>
            </w:pPr>
            <w:r w:rsidRPr="00B36DEF">
              <w:rPr>
                <w:color w:val="000000"/>
              </w:rPr>
              <w:t>2015-</w:t>
            </w:r>
            <w:r w:rsidR="00FC1B64" w:rsidRPr="00B36DEF">
              <w:rPr>
                <w:color w:val="000000"/>
              </w:rPr>
              <w:t xml:space="preserve"> Pres.</w:t>
            </w:r>
          </w:p>
        </w:tc>
        <w:tc>
          <w:tcPr>
            <w:tcW w:w="4203" w:type="pct"/>
            <w:shd w:val="clear" w:color="auto" w:fill="auto"/>
            <w:vAlign w:val="center"/>
          </w:tcPr>
          <w:p w14:paraId="6A7D1420" w14:textId="61008A79" w:rsidR="00365B39" w:rsidRPr="00B36DEF" w:rsidRDefault="00365B39" w:rsidP="00AA6903">
            <w:pPr>
              <w:spacing w:line="276" w:lineRule="auto"/>
              <w:rPr>
                <w:color w:val="000000"/>
              </w:rPr>
            </w:pPr>
            <w:r w:rsidRPr="00B36DEF">
              <w:rPr>
                <w:color w:val="000000"/>
              </w:rPr>
              <w:t xml:space="preserve">March of Dimes Prematurity Research Center </w:t>
            </w:r>
            <w:r w:rsidR="00EF52AC" w:rsidRPr="00B36DEF">
              <w:rPr>
                <w:color w:val="000000"/>
              </w:rPr>
              <w:t>W</w:t>
            </w:r>
            <w:r w:rsidRPr="00B36DEF">
              <w:rPr>
                <w:color w:val="000000"/>
              </w:rPr>
              <w:t>eekly</w:t>
            </w:r>
            <w:r w:rsidR="00EF52AC" w:rsidRPr="00B36DEF">
              <w:rPr>
                <w:color w:val="000000"/>
              </w:rPr>
              <w:t xml:space="preserve"> C</w:t>
            </w:r>
            <w:r w:rsidRPr="00B36DEF">
              <w:rPr>
                <w:color w:val="000000"/>
              </w:rPr>
              <w:t>onference. Johnson Center. LPCH/Stanford Medical Center</w:t>
            </w:r>
          </w:p>
        </w:tc>
      </w:tr>
      <w:tr w:rsidR="00F01B92" w:rsidRPr="00B36DEF" w14:paraId="15943767" w14:textId="77777777" w:rsidTr="00F01B92">
        <w:trPr>
          <w:trHeight w:val="320"/>
        </w:trPr>
        <w:tc>
          <w:tcPr>
            <w:tcW w:w="797" w:type="pct"/>
            <w:shd w:val="clear" w:color="auto" w:fill="auto"/>
            <w:vAlign w:val="center"/>
            <w:hideMark/>
          </w:tcPr>
          <w:p w14:paraId="1F74AC1B" w14:textId="564C4BB3" w:rsidR="00435F33" w:rsidRPr="00B36DEF" w:rsidRDefault="00435F33" w:rsidP="00AA6903">
            <w:pPr>
              <w:spacing w:line="276" w:lineRule="auto"/>
              <w:rPr>
                <w:color w:val="000000"/>
              </w:rPr>
            </w:pPr>
            <w:r w:rsidRPr="00B36DEF">
              <w:rPr>
                <w:color w:val="000000"/>
              </w:rPr>
              <w:t xml:space="preserve">2015- </w:t>
            </w:r>
            <w:r w:rsidR="00FC1B64" w:rsidRPr="00B36DEF">
              <w:rPr>
                <w:color w:val="000000"/>
              </w:rPr>
              <w:t>Pres.</w:t>
            </w:r>
          </w:p>
        </w:tc>
        <w:tc>
          <w:tcPr>
            <w:tcW w:w="4203" w:type="pct"/>
            <w:shd w:val="clear" w:color="auto" w:fill="auto"/>
            <w:vAlign w:val="center"/>
            <w:hideMark/>
          </w:tcPr>
          <w:p w14:paraId="59FB37B0" w14:textId="279476EC" w:rsidR="00435F33" w:rsidRPr="00B36DEF" w:rsidRDefault="00435F33" w:rsidP="00AA6903">
            <w:pPr>
              <w:spacing w:line="276" w:lineRule="auto"/>
              <w:rPr>
                <w:color w:val="000000"/>
              </w:rPr>
            </w:pPr>
            <w:r w:rsidRPr="00B36DEF">
              <w:rPr>
                <w:color w:val="000000"/>
              </w:rPr>
              <w:t xml:space="preserve">Obstetrics </w:t>
            </w:r>
            <w:r w:rsidR="00827920" w:rsidRPr="00B36DEF">
              <w:rPr>
                <w:color w:val="000000"/>
              </w:rPr>
              <w:t>Clerkship,</w:t>
            </w:r>
            <w:r w:rsidRPr="00B36DEF">
              <w:rPr>
                <w:color w:val="000000"/>
              </w:rPr>
              <w:t xml:space="preserve"> Labor and Delivery suite, LPCH/Stanford Medical Center</w:t>
            </w:r>
          </w:p>
        </w:tc>
      </w:tr>
      <w:tr w:rsidR="00F01B92" w:rsidRPr="00B36DEF" w14:paraId="25158919" w14:textId="77777777" w:rsidTr="00F01B92">
        <w:trPr>
          <w:trHeight w:val="320"/>
        </w:trPr>
        <w:tc>
          <w:tcPr>
            <w:tcW w:w="797" w:type="pct"/>
            <w:shd w:val="clear" w:color="auto" w:fill="auto"/>
            <w:vAlign w:val="center"/>
          </w:tcPr>
          <w:p w14:paraId="3C6A3913" w14:textId="4800F156" w:rsidR="00365B39" w:rsidRPr="00B36DEF" w:rsidRDefault="00365B39" w:rsidP="00AA6903">
            <w:pPr>
              <w:spacing w:line="276" w:lineRule="auto"/>
              <w:rPr>
                <w:color w:val="000000"/>
              </w:rPr>
            </w:pPr>
            <w:r w:rsidRPr="00B36DEF">
              <w:rPr>
                <w:color w:val="000000"/>
              </w:rPr>
              <w:t xml:space="preserve">2015- </w:t>
            </w:r>
            <w:r w:rsidR="00FC1B64" w:rsidRPr="00B36DEF">
              <w:rPr>
                <w:color w:val="000000"/>
              </w:rPr>
              <w:t>Pres.</w:t>
            </w:r>
          </w:p>
        </w:tc>
        <w:tc>
          <w:tcPr>
            <w:tcW w:w="4203" w:type="pct"/>
            <w:shd w:val="clear" w:color="auto" w:fill="auto"/>
            <w:vAlign w:val="center"/>
          </w:tcPr>
          <w:p w14:paraId="521C5C80" w14:textId="05A31162" w:rsidR="00365B39" w:rsidRPr="00B36DEF" w:rsidRDefault="00365B39" w:rsidP="00AA6903">
            <w:pPr>
              <w:spacing w:line="276" w:lineRule="auto"/>
              <w:rPr>
                <w:color w:val="000000"/>
              </w:rPr>
            </w:pPr>
            <w:r w:rsidRPr="00B36DEF">
              <w:rPr>
                <w:color w:val="000000"/>
              </w:rPr>
              <w:t xml:space="preserve">MFM Division Research </w:t>
            </w:r>
            <w:r w:rsidR="00EF52AC" w:rsidRPr="00B36DEF">
              <w:rPr>
                <w:color w:val="000000"/>
              </w:rPr>
              <w:t>Monthly M</w:t>
            </w:r>
            <w:r w:rsidRPr="00B36DEF">
              <w:rPr>
                <w:color w:val="000000"/>
              </w:rPr>
              <w:t>eeting</w:t>
            </w:r>
            <w:r w:rsidR="00827920" w:rsidRPr="00B36DEF">
              <w:rPr>
                <w:color w:val="000000"/>
              </w:rPr>
              <w:t>,</w:t>
            </w:r>
            <w:r w:rsidRPr="00B36DEF">
              <w:rPr>
                <w:color w:val="000000"/>
              </w:rPr>
              <w:t xml:space="preserve"> LPCH/Stanford Medical Center</w:t>
            </w:r>
          </w:p>
        </w:tc>
      </w:tr>
      <w:tr w:rsidR="00F01B92" w:rsidRPr="00B36DEF" w14:paraId="242B1382" w14:textId="77777777" w:rsidTr="00F01B92">
        <w:trPr>
          <w:trHeight w:val="320"/>
        </w:trPr>
        <w:tc>
          <w:tcPr>
            <w:tcW w:w="797" w:type="pct"/>
            <w:shd w:val="clear" w:color="auto" w:fill="auto"/>
            <w:vAlign w:val="center"/>
          </w:tcPr>
          <w:p w14:paraId="37E9D674" w14:textId="4F66D632" w:rsidR="00365B39" w:rsidRPr="00B36DEF" w:rsidRDefault="00365B39" w:rsidP="00AA6903">
            <w:pPr>
              <w:spacing w:line="276" w:lineRule="auto"/>
              <w:rPr>
                <w:color w:val="000000"/>
              </w:rPr>
            </w:pPr>
            <w:r w:rsidRPr="00B36DEF">
              <w:rPr>
                <w:color w:val="000000"/>
              </w:rPr>
              <w:t>2015-</w:t>
            </w:r>
            <w:r w:rsidR="00FC1B64" w:rsidRPr="00B36DEF">
              <w:rPr>
                <w:color w:val="000000"/>
              </w:rPr>
              <w:t xml:space="preserve"> Pres.</w:t>
            </w:r>
          </w:p>
        </w:tc>
        <w:tc>
          <w:tcPr>
            <w:tcW w:w="4203" w:type="pct"/>
            <w:shd w:val="clear" w:color="auto" w:fill="auto"/>
            <w:vAlign w:val="center"/>
          </w:tcPr>
          <w:p w14:paraId="20D4F0EA" w14:textId="315ED3C1" w:rsidR="00365B39" w:rsidRPr="00B36DEF" w:rsidRDefault="00365B39" w:rsidP="00AA6903">
            <w:pPr>
              <w:spacing w:line="276" w:lineRule="auto"/>
              <w:rPr>
                <w:color w:val="000000"/>
              </w:rPr>
            </w:pPr>
            <w:r w:rsidRPr="00B36DEF">
              <w:rPr>
                <w:color w:val="000000"/>
              </w:rPr>
              <w:t>High Risk Obstetrics Clerkship, Antepartum service, LPCH/Stanford Medical Center</w:t>
            </w:r>
          </w:p>
        </w:tc>
      </w:tr>
      <w:tr w:rsidR="00F01B92" w:rsidRPr="00B36DEF" w14:paraId="3B3DB50E" w14:textId="77777777" w:rsidTr="00F01B92">
        <w:trPr>
          <w:trHeight w:val="320"/>
        </w:trPr>
        <w:tc>
          <w:tcPr>
            <w:tcW w:w="797" w:type="pct"/>
            <w:shd w:val="clear" w:color="auto" w:fill="auto"/>
            <w:vAlign w:val="center"/>
          </w:tcPr>
          <w:p w14:paraId="32E3774D" w14:textId="66989AE0" w:rsidR="00365B39" w:rsidRPr="00B36DEF" w:rsidRDefault="00365B39" w:rsidP="00AA6903">
            <w:pPr>
              <w:spacing w:line="276" w:lineRule="auto"/>
              <w:rPr>
                <w:color w:val="000000"/>
              </w:rPr>
            </w:pPr>
            <w:r w:rsidRPr="00B36DEF">
              <w:rPr>
                <w:color w:val="000000"/>
              </w:rPr>
              <w:t>2015-</w:t>
            </w:r>
            <w:r w:rsidR="00FC1B64" w:rsidRPr="00B36DEF">
              <w:rPr>
                <w:color w:val="000000"/>
              </w:rPr>
              <w:t xml:space="preserve"> Pres.</w:t>
            </w:r>
          </w:p>
        </w:tc>
        <w:tc>
          <w:tcPr>
            <w:tcW w:w="4203" w:type="pct"/>
            <w:shd w:val="clear" w:color="auto" w:fill="auto"/>
            <w:vAlign w:val="center"/>
          </w:tcPr>
          <w:p w14:paraId="5B648B37" w14:textId="204A185D" w:rsidR="00365B39" w:rsidRPr="00B36DEF" w:rsidRDefault="00365B39" w:rsidP="00AA6903">
            <w:pPr>
              <w:pStyle w:val="BodyText"/>
              <w:kinsoku w:val="0"/>
              <w:overflowPunct w:val="0"/>
              <w:spacing w:before="8" w:line="276" w:lineRule="auto"/>
              <w:rPr>
                <w:sz w:val="24"/>
                <w:szCs w:val="24"/>
              </w:rPr>
            </w:pPr>
            <w:r w:rsidRPr="00B36DEF">
              <w:rPr>
                <w:color w:val="000000"/>
                <w:sz w:val="24"/>
                <w:szCs w:val="24"/>
              </w:rPr>
              <w:t>Prenatal Screening and Diag</w:t>
            </w:r>
            <w:r w:rsidR="00EF52AC" w:rsidRPr="00B36DEF">
              <w:rPr>
                <w:color w:val="000000"/>
                <w:sz w:val="24"/>
                <w:szCs w:val="24"/>
              </w:rPr>
              <w:t>nosis C</w:t>
            </w:r>
            <w:r w:rsidRPr="00B36DEF">
              <w:rPr>
                <w:color w:val="000000"/>
                <w:sz w:val="24"/>
                <w:szCs w:val="24"/>
              </w:rPr>
              <w:t>lerkship, Prenatal Diagnosis Center/LPCH</w:t>
            </w:r>
          </w:p>
        </w:tc>
      </w:tr>
      <w:tr w:rsidR="00F01B92" w:rsidRPr="00B36DEF" w14:paraId="40370401" w14:textId="77777777" w:rsidTr="00F01B92">
        <w:trPr>
          <w:trHeight w:val="320"/>
        </w:trPr>
        <w:tc>
          <w:tcPr>
            <w:tcW w:w="797" w:type="pct"/>
            <w:shd w:val="clear" w:color="auto" w:fill="auto"/>
            <w:vAlign w:val="center"/>
          </w:tcPr>
          <w:p w14:paraId="3E360F84" w14:textId="7ECF3C32" w:rsidR="00EF52AC" w:rsidRPr="00B36DEF" w:rsidRDefault="00EF52AC" w:rsidP="00AA6903">
            <w:pPr>
              <w:spacing w:line="276" w:lineRule="auto"/>
              <w:rPr>
                <w:color w:val="000000"/>
              </w:rPr>
            </w:pPr>
            <w:r w:rsidRPr="00B36DEF">
              <w:rPr>
                <w:color w:val="000000"/>
              </w:rPr>
              <w:t>2015-</w:t>
            </w:r>
            <w:r w:rsidR="00FC1B64" w:rsidRPr="00B36DEF">
              <w:rPr>
                <w:color w:val="000000"/>
              </w:rPr>
              <w:t xml:space="preserve"> Pres.</w:t>
            </w:r>
          </w:p>
        </w:tc>
        <w:tc>
          <w:tcPr>
            <w:tcW w:w="4203" w:type="pct"/>
            <w:shd w:val="clear" w:color="auto" w:fill="auto"/>
            <w:vAlign w:val="center"/>
          </w:tcPr>
          <w:p w14:paraId="3AFE134B" w14:textId="5AC83EE0" w:rsidR="00EF52AC" w:rsidRPr="00B36DEF" w:rsidRDefault="00EF52AC" w:rsidP="00AA6903">
            <w:pPr>
              <w:pStyle w:val="BodyText"/>
              <w:kinsoku w:val="0"/>
              <w:overflowPunct w:val="0"/>
              <w:spacing w:before="8" w:line="276" w:lineRule="auto"/>
              <w:rPr>
                <w:color w:val="000000"/>
                <w:sz w:val="24"/>
                <w:szCs w:val="24"/>
              </w:rPr>
            </w:pPr>
            <w:r w:rsidRPr="00B36DEF">
              <w:rPr>
                <w:color w:val="000000"/>
                <w:sz w:val="24"/>
                <w:szCs w:val="24"/>
              </w:rPr>
              <w:t>Maternal Congenital Heart and Cardiac Disease Program Monthly Case Conference.</w:t>
            </w:r>
            <w:r w:rsidRPr="00B36DEF">
              <w:t xml:space="preserve"> </w:t>
            </w:r>
            <w:r w:rsidRPr="00B36DEF">
              <w:rPr>
                <w:color w:val="000000"/>
                <w:sz w:val="24"/>
                <w:szCs w:val="24"/>
              </w:rPr>
              <w:t>LPCH/Stanford Medical Center.</w:t>
            </w:r>
          </w:p>
        </w:tc>
      </w:tr>
      <w:tr w:rsidR="00F01B92" w:rsidRPr="00B36DEF" w14:paraId="7B8D8D56" w14:textId="77777777" w:rsidTr="00297809">
        <w:trPr>
          <w:trHeight w:val="559"/>
        </w:trPr>
        <w:tc>
          <w:tcPr>
            <w:tcW w:w="797" w:type="pct"/>
            <w:shd w:val="clear" w:color="auto" w:fill="auto"/>
            <w:vAlign w:val="center"/>
          </w:tcPr>
          <w:p w14:paraId="2CD7C0F1" w14:textId="524DF25B" w:rsidR="00EF52AC" w:rsidRPr="00B36DEF" w:rsidRDefault="00EF52AC" w:rsidP="00AA6903">
            <w:pPr>
              <w:spacing w:line="276" w:lineRule="auto"/>
              <w:rPr>
                <w:color w:val="000000"/>
              </w:rPr>
            </w:pPr>
            <w:r w:rsidRPr="00B36DEF">
              <w:rPr>
                <w:color w:val="000000"/>
              </w:rPr>
              <w:t>2016-</w:t>
            </w:r>
            <w:r w:rsidR="00FC1B64" w:rsidRPr="00B36DEF">
              <w:rPr>
                <w:color w:val="000000"/>
              </w:rPr>
              <w:t xml:space="preserve"> Pres.</w:t>
            </w:r>
          </w:p>
        </w:tc>
        <w:tc>
          <w:tcPr>
            <w:tcW w:w="4203" w:type="pct"/>
            <w:shd w:val="clear" w:color="auto" w:fill="auto"/>
            <w:vAlign w:val="center"/>
          </w:tcPr>
          <w:p w14:paraId="6C11A255" w14:textId="5BDE8151" w:rsidR="00EF52AC" w:rsidRPr="00B36DEF" w:rsidRDefault="00EF52AC" w:rsidP="00AA6903">
            <w:pPr>
              <w:pStyle w:val="BodyText"/>
              <w:kinsoku w:val="0"/>
              <w:overflowPunct w:val="0"/>
              <w:spacing w:before="8" w:line="276" w:lineRule="auto"/>
              <w:rPr>
                <w:color w:val="000000"/>
                <w:sz w:val="24"/>
                <w:szCs w:val="24"/>
              </w:rPr>
            </w:pPr>
            <w:r w:rsidRPr="00B36DEF">
              <w:rPr>
                <w:color w:val="000000"/>
                <w:sz w:val="24"/>
                <w:szCs w:val="24"/>
              </w:rPr>
              <w:t xml:space="preserve">OBGYN Dept. Placenta Biology Journal </w:t>
            </w:r>
            <w:r w:rsidR="00827920" w:rsidRPr="00B36DEF">
              <w:rPr>
                <w:color w:val="000000"/>
                <w:sz w:val="24"/>
                <w:szCs w:val="24"/>
              </w:rPr>
              <w:t>Club</w:t>
            </w:r>
            <w:r w:rsidRPr="00B36DEF">
              <w:rPr>
                <w:color w:val="000000"/>
                <w:sz w:val="24"/>
                <w:szCs w:val="24"/>
              </w:rPr>
              <w:t xml:space="preserve"> Monthly Conference. Division of Perinatal Biology. LPCH/Stanford Medical Center.</w:t>
            </w:r>
          </w:p>
        </w:tc>
      </w:tr>
    </w:tbl>
    <w:p w14:paraId="543B74B8" w14:textId="61C72CE0" w:rsidR="00CE5318" w:rsidRDefault="00EF52AC" w:rsidP="00EF52AC">
      <w:pPr>
        <w:pStyle w:val="BodyText"/>
        <w:kinsoku w:val="0"/>
        <w:overflowPunct w:val="0"/>
        <w:spacing w:before="8"/>
        <w:rPr>
          <w:sz w:val="24"/>
          <w:szCs w:val="24"/>
        </w:rPr>
      </w:pPr>
      <w:r w:rsidRPr="00B36DEF">
        <w:rPr>
          <w:sz w:val="24"/>
          <w:szCs w:val="24"/>
        </w:rPr>
        <w:t xml:space="preserve">  </w:t>
      </w:r>
    </w:p>
    <w:p w14:paraId="31117D65" w14:textId="07045460" w:rsidR="000E7671" w:rsidRDefault="000E7671" w:rsidP="00EF52AC">
      <w:pPr>
        <w:pStyle w:val="BodyText"/>
        <w:kinsoku w:val="0"/>
        <w:overflowPunct w:val="0"/>
        <w:spacing w:before="8"/>
        <w:rPr>
          <w:sz w:val="24"/>
          <w:szCs w:val="24"/>
        </w:rPr>
      </w:pPr>
    </w:p>
    <w:p w14:paraId="4C25A1B1" w14:textId="77777777" w:rsidR="000E7671" w:rsidRPr="00B36DEF" w:rsidRDefault="000E7671" w:rsidP="00EF52AC">
      <w:pPr>
        <w:pStyle w:val="BodyText"/>
        <w:kinsoku w:val="0"/>
        <w:overflowPunct w:val="0"/>
        <w:spacing w:before="8"/>
        <w:rPr>
          <w:sz w:val="24"/>
          <w:szCs w:val="24"/>
        </w:rPr>
      </w:pPr>
    </w:p>
    <w:p w14:paraId="41B5C715" w14:textId="237317E4" w:rsidR="00081D76" w:rsidRPr="00B36DEF" w:rsidRDefault="00081D76" w:rsidP="00081D76">
      <w:pPr>
        <w:pBdr>
          <w:bottom w:val="single" w:sz="18" w:space="1" w:color="auto"/>
        </w:pBdr>
        <w:tabs>
          <w:tab w:val="right" w:pos="11070"/>
        </w:tabs>
        <w:spacing w:after="120"/>
        <w:ind w:right="14"/>
        <w:jc w:val="both"/>
        <w:rPr>
          <w:b/>
          <w:bCs/>
          <w:lang w:val="es-ES"/>
        </w:rPr>
      </w:pPr>
      <w:r w:rsidRPr="00B36DEF">
        <w:rPr>
          <w:b/>
          <w:bCs/>
          <w:lang w:val="es-ES"/>
        </w:rPr>
        <w:t>MENTORING</w:t>
      </w:r>
      <w:r w:rsidRPr="00B36DEF">
        <w:rPr>
          <w:b/>
          <w:bCs/>
          <w:lang w:val="es-ES"/>
        </w:rPr>
        <w:tab/>
      </w:r>
    </w:p>
    <w:p w14:paraId="5E64300F" w14:textId="02BFEDBE" w:rsidR="002413E6" w:rsidRPr="00B36DEF" w:rsidRDefault="002413E6" w:rsidP="00081D76">
      <w:pPr>
        <w:pStyle w:val="BodyText"/>
        <w:kinsoku w:val="0"/>
        <w:overflowPunct w:val="0"/>
        <w:spacing w:before="133"/>
        <w:ind w:right="61"/>
        <w:rPr>
          <w:b/>
          <w:sz w:val="24"/>
          <w:szCs w:val="24"/>
        </w:rPr>
      </w:pPr>
      <w:r w:rsidRPr="00B36DEF">
        <w:rPr>
          <w:b/>
          <w:sz w:val="24"/>
          <w:szCs w:val="24"/>
        </w:rPr>
        <w:t xml:space="preserve">PREDOCTORAL </w:t>
      </w:r>
      <w:r w:rsidR="00A35156" w:rsidRPr="00B36DEF">
        <w:rPr>
          <w:b/>
          <w:sz w:val="24"/>
          <w:szCs w:val="24"/>
        </w:rPr>
        <w:t xml:space="preserve">STUDENTS </w:t>
      </w:r>
      <w:r w:rsidR="006A7E98" w:rsidRPr="00B36DEF">
        <w:rPr>
          <w:b/>
          <w:sz w:val="24"/>
          <w:szCs w:val="24"/>
        </w:rPr>
        <w:t>SUPERVISED OR</w:t>
      </w:r>
      <w:r w:rsidRPr="00B36DEF">
        <w:rPr>
          <w:b/>
          <w:sz w:val="24"/>
          <w:szCs w:val="24"/>
        </w:rPr>
        <w:t xml:space="preserve"> MENTORED</w:t>
      </w:r>
    </w:p>
    <w:p w14:paraId="44949AAC" w14:textId="77777777" w:rsidR="002413E6" w:rsidRPr="00B36DEF" w:rsidRDefault="002413E6" w:rsidP="002413E6">
      <w:pPr>
        <w:pStyle w:val="BodyText"/>
        <w:kinsoku w:val="0"/>
        <w:overflowPunct w:val="0"/>
        <w:rPr>
          <w:sz w:val="13"/>
          <w:szCs w:val="13"/>
        </w:rPr>
      </w:pPr>
    </w:p>
    <w:tbl>
      <w:tblPr>
        <w:tblStyle w:val="TableGrid"/>
        <w:tblW w:w="97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51"/>
        <w:gridCol w:w="1539"/>
        <w:gridCol w:w="3670"/>
        <w:gridCol w:w="2868"/>
        <w:gridCol w:w="222"/>
        <w:gridCol w:w="14"/>
      </w:tblGrid>
      <w:tr w:rsidR="001F2AB0" w:rsidRPr="001F2AB0" w14:paraId="7E8DAA9E" w14:textId="77777777" w:rsidTr="001F2AB0">
        <w:trPr>
          <w:gridAfter w:val="1"/>
          <w:wAfter w:w="14" w:type="dxa"/>
          <w:trHeight w:val="600"/>
        </w:trPr>
        <w:tc>
          <w:tcPr>
            <w:tcW w:w="1451" w:type="dxa"/>
            <w:noWrap/>
            <w:hideMark/>
          </w:tcPr>
          <w:p w14:paraId="57F2CB4E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>2008-2012</w:t>
            </w:r>
          </w:p>
        </w:tc>
        <w:tc>
          <w:tcPr>
            <w:tcW w:w="1539" w:type="dxa"/>
            <w:noWrap/>
            <w:hideMark/>
          </w:tcPr>
          <w:p w14:paraId="186E5278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 xml:space="preserve">Kelly Marie </w:t>
            </w:r>
            <w:proofErr w:type="spellStart"/>
            <w:r w:rsidRPr="001F2AB0">
              <w:rPr>
                <w:sz w:val="24"/>
                <w:szCs w:val="24"/>
              </w:rPr>
              <w:t>Haston</w:t>
            </w:r>
            <w:proofErr w:type="spellEnd"/>
          </w:p>
        </w:tc>
        <w:tc>
          <w:tcPr>
            <w:tcW w:w="3670" w:type="dxa"/>
            <w:noWrap/>
            <w:hideMark/>
          </w:tcPr>
          <w:p w14:paraId="5B5E84FB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 xml:space="preserve">Biomedical Sciences Graduate Program, </w:t>
            </w:r>
            <w:proofErr w:type="gramStart"/>
            <w:r w:rsidRPr="001F2AB0">
              <w:rPr>
                <w:sz w:val="24"/>
                <w:szCs w:val="24"/>
              </w:rPr>
              <w:t>UCSF,CA</w:t>
            </w:r>
            <w:proofErr w:type="gramEnd"/>
          </w:p>
        </w:tc>
        <w:tc>
          <w:tcPr>
            <w:tcW w:w="3090" w:type="dxa"/>
            <w:gridSpan w:val="2"/>
            <w:hideMark/>
          </w:tcPr>
          <w:p w14:paraId="542084A6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>Post-</w:t>
            </w:r>
            <w:proofErr w:type="spellStart"/>
            <w:r w:rsidRPr="001F2AB0">
              <w:rPr>
                <w:sz w:val="24"/>
                <w:szCs w:val="24"/>
              </w:rPr>
              <w:t>doct</w:t>
            </w:r>
            <w:proofErr w:type="spellEnd"/>
            <w:r w:rsidRPr="001F2AB0">
              <w:rPr>
                <w:sz w:val="24"/>
                <w:szCs w:val="24"/>
              </w:rPr>
              <w:t xml:space="preserve">. Harvard </w:t>
            </w:r>
            <w:proofErr w:type="spellStart"/>
            <w:proofErr w:type="gramStart"/>
            <w:r w:rsidRPr="001F2AB0">
              <w:rPr>
                <w:sz w:val="24"/>
                <w:szCs w:val="24"/>
              </w:rPr>
              <w:t>University,MA</w:t>
            </w:r>
            <w:proofErr w:type="spellEnd"/>
            <w:proofErr w:type="gramEnd"/>
          </w:p>
        </w:tc>
      </w:tr>
      <w:tr w:rsidR="001F2AB0" w:rsidRPr="001F2AB0" w14:paraId="0D1560DD" w14:textId="77777777" w:rsidTr="001F2AB0">
        <w:trPr>
          <w:gridAfter w:val="1"/>
          <w:wAfter w:w="14" w:type="dxa"/>
          <w:trHeight w:val="600"/>
        </w:trPr>
        <w:tc>
          <w:tcPr>
            <w:tcW w:w="1451" w:type="dxa"/>
            <w:noWrap/>
            <w:hideMark/>
          </w:tcPr>
          <w:p w14:paraId="1BD77932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>2009-</w:t>
            </w:r>
          </w:p>
        </w:tc>
        <w:tc>
          <w:tcPr>
            <w:tcW w:w="1539" w:type="dxa"/>
            <w:noWrap/>
            <w:hideMark/>
          </w:tcPr>
          <w:p w14:paraId="34512824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>Tatiana Rosenblatt</w:t>
            </w:r>
          </w:p>
        </w:tc>
        <w:tc>
          <w:tcPr>
            <w:tcW w:w="3670" w:type="dxa"/>
            <w:noWrap/>
            <w:hideMark/>
          </w:tcPr>
          <w:p w14:paraId="287DB0AA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 xml:space="preserve">Senior Student, Marin County High </w:t>
            </w:r>
            <w:proofErr w:type="gramStart"/>
            <w:r w:rsidRPr="001F2AB0">
              <w:rPr>
                <w:sz w:val="24"/>
                <w:szCs w:val="24"/>
              </w:rPr>
              <w:t>School ,CA</w:t>
            </w:r>
            <w:proofErr w:type="gramEnd"/>
          </w:p>
        </w:tc>
        <w:tc>
          <w:tcPr>
            <w:tcW w:w="3090" w:type="dxa"/>
            <w:gridSpan w:val="2"/>
            <w:noWrap/>
            <w:hideMark/>
          </w:tcPr>
          <w:p w14:paraId="78EF3D73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>PGY-2 Ophthalmology Residency. Harvard University.MA</w:t>
            </w:r>
          </w:p>
        </w:tc>
      </w:tr>
      <w:tr w:rsidR="001F2AB0" w:rsidRPr="001F2AB0" w14:paraId="4C2DF627" w14:textId="77777777" w:rsidTr="001F2AB0">
        <w:trPr>
          <w:trHeight w:val="600"/>
        </w:trPr>
        <w:tc>
          <w:tcPr>
            <w:tcW w:w="1451" w:type="dxa"/>
            <w:noWrap/>
            <w:hideMark/>
          </w:tcPr>
          <w:p w14:paraId="0831A9F9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>2009-2009</w:t>
            </w:r>
          </w:p>
        </w:tc>
        <w:tc>
          <w:tcPr>
            <w:tcW w:w="1539" w:type="dxa"/>
            <w:noWrap/>
            <w:hideMark/>
          </w:tcPr>
          <w:p w14:paraId="745264F5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 xml:space="preserve">Gregory </w:t>
            </w:r>
            <w:proofErr w:type="spellStart"/>
            <w:r w:rsidRPr="001F2AB0">
              <w:rPr>
                <w:sz w:val="24"/>
                <w:szCs w:val="24"/>
              </w:rPr>
              <w:t>Gressel</w:t>
            </w:r>
            <w:proofErr w:type="spellEnd"/>
          </w:p>
        </w:tc>
        <w:tc>
          <w:tcPr>
            <w:tcW w:w="3670" w:type="dxa"/>
            <w:noWrap/>
            <w:hideMark/>
          </w:tcPr>
          <w:p w14:paraId="17F8115A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 xml:space="preserve">MS-4, Boston University </w:t>
            </w:r>
            <w:proofErr w:type="gramStart"/>
            <w:r w:rsidRPr="001F2AB0">
              <w:rPr>
                <w:sz w:val="24"/>
                <w:szCs w:val="24"/>
              </w:rPr>
              <w:t>SOM ,MA</w:t>
            </w:r>
            <w:proofErr w:type="gramEnd"/>
          </w:p>
        </w:tc>
        <w:tc>
          <w:tcPr>
            <w:tcW w:w="2868" w:type="dxa"/>
            <w:noWrap/>
            <w:hideMark/>
          </w:tcPr>
          <w:p w14:paraId="22BE7766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 xml:space="preserve">PGY-1 OBGYN </w:t>
            </w:r>
            <w:proofErr w:type="spellStart"/>
            <w:r w:rsidRPr="001F2AB0">
              <w:rPr>
                <w:sz w:val="24"/>
                <w:szCs w:val="24"/>
              </w:rPr>
              <w:t>Residency.Yale</w:t>
            </w:r>
            <w:proofErr w:type="spellEnd"/>
            <w:r w:rsidRPr="001F2AB0">
              <w:rPr>
                <w:sz w:val="24"/>
                <w:szCs w:val="24"/>
              </w:rPr>
              <w:t xml:space="preserve"> </w:t>
            </w:r>
            <w:proofErr w:type="spellStart"/>
            <w:r w:rsidRPr="001F2AB0">
              <w:rPr>
                <w:sz w:val="24"/>
                <w:szCs w:val="24"/>
              </w:rPr>
              <w:t>University.CT</w:t>
            </w:r>
            <w:proofErr w:type="spellEnd"/>
            <w:r w:rsidRPr="001F2AB0">
              <w:rPr>
                <w:sz w:val="24"/>
                <w:szCs w:val="24"/>
              </w:rPr>
              <w:t>.</w:t>
            </w:r>
          </w:p>
        </w:tc>
        <w:tc>
          <w:tcPr>
            <w:tcW w:w="236" w:type="dxa"/>
            <w:gridSpan w:val="2"/>
            <w:noWrap/>
            <w:hideMark/>
          </w:tcPr>
          <w:p w14:paraId="7FF74563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6"/>
                <w:szCs w:val="26"/>
              </w:rPr>
            </w:pPr>
          </w:p>
        </w:tc>
      </w:tr>
      <w:tr w:rsidR="001F2AB0" w:rsidRPr="001F2AB0" w14:paraId="37CCB975" w14:textId="77777777" w:rsidTr="001F2AB0">
        <w:trPr>
          <w:trHeight w:val="600"/>
        </w:trPr>
        <w:tc>
          <w:tcPr>
            <w:tcW w:w="1451" w:type="dxa"/>
            <w:noWrap/>
            <w:hideMark/>
          </w:tcPr>
          <w:p w14:paraId="1A491481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>2009-2009</w:t>
            </w:r>
          </w:p>
        </w:tc>
        <w:tc>
          <w:tcPr>
            <w:tcW w:w="1539" w:type="dxa"/>
            <w:noWrap/>
            <w:hideMark/>
          </w:tcPr>
          <w:p w14:paraId="00A466A5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>Maria Aleshin</w:t>
            </w:r>
          </w:p>
        </w:tc>
        <w:tc>
          <w:tcPr>
            <w:tcW w:w="3670" w:type="dxa"/>
            <w:noWrap/>
            <w:hideMark/>
          </w:tcPr>
          <w:p w14:paraId="3E0269E2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 xml:space="preserve">UC Berkeley Undergraduate </w:t>
            </w:r>
            <w:proofErr w:type="spellStart"/>
            <w:proofErr w:type="gramStart"/>
            <w:r w:rsidRPr="001F2AB0">
              <w:rPr>
                <w:sz w:val="24"/>
                <w:szCs w:val="24"/>
              </w:rPr>
              <w:t>Program,CA</w:t>
            </w:r>
            <w:proofErr w:type="spellEnd"/>
            <w:proofErr w:type="gramEnd"/>
          </w:p>
        </w:tc>
        <w:tc>
          <w:tcPr>
            <w:tcW w:w="2868" w:type="dxa"/>
            <w:noWrap/>
            <w:hideMark/>
          </w:tcPr>
          <w:p w14:paraId="7DA4E7CE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 xml:space="preserve">MS-1 UCLA </w:t>
            </w:r>
            <w:proofErr w:type="gramStart"/>
            <w:r w:rsidRPr="001F2AB0">
              <w:rPr>
                <w:sz w:val="24"/>
                <w:szCs w:val="24"/>
              </w:rPr>
              <w:t>SOM,CA</w:t>
            </w:r>
            <w:proofErr w:type="gramEnd"/>
          </w:p>
        </w:tc>
        <w:tc>
          <w:tcPr>
            <w:tcW w:w="236" w:type="dxa"/>
            <w:gridSpan w:val="2"/>
            <w:noWrap/>
            <w:hideMark/>
          </w:tcPr>
          <w:p w14:paraId="3A5DB3EF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6"/>
                <w:szCs w:val="26"/>
              </w:rPr>
            </w:pPr>
          </w:p>
        </w:tc>
      </w:tr>
      <w:tr w:rsidR="001F2AB0" w:rsidRPr="001F2AB0" w14:paraId="34EA91E9" w14:textId="77777777" w:rsidTr="001F2AB0">
        <w:trPr>
          <w:trHeight w:val="600"/>
        </w:trPr>
        <w:tc>
          <w:tcPr>
            <w:tcW w:w="1451" w:type="dxa"/>
            <w:noWrap/>
            <w:hideMark/>
          </w:tcPr>
          <w:p w14:paraId="43F38AFB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>2009-2013</w:t>
            </w:r>
          </w:p>
        </w:tc>
        <w:tc>
          <w:tcPr>
            <w:tcW w:w="1539" w:type="dxa"/>
            <w:noWrap/>
            <w:hideMark/>
          </w:tcPr>
          <w:p w14:paraId="712791FA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>Melissa Schirmer</w:t>
            </w:r>
          </w:p>
        </w:tc>
        <w:tc>
          <w:tcPr>
            <w:tcW w:w="3670" w:type="dxa"/>
            <w:noWrap/>
            <w:hideMark/>
          </w:tcPr>
          <w:p w14:paraId="16181903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 xml:space="preserve">Stanford Undergraduate BS </w:t>
            </w:r>
            <w:proofErr w:type="spellStart"/>
            <w:proofErr w:type="gramStart"/>
            <w:r w:rsidRPr="001F2AB0">
              <w:rPr>
                <w:sz w:val="24"/>
                <w:szCs w:val="24"/>
              </w:rPr>
              <w:t>Program,CA</w:t>
            </w:r>
            <w:proofErr w:type="spellEnd"/>
            <w:proofErr w:type="gramEnd"/>
          </w:p>
        </w:tc>
        <w:tc>
          <w:tcPr>
            <w:tcW w:w="2868" w:type="dxa"/>
            <w:noWrap/>
            <w:hideMark/>
          </w:tcPr>
          <w:p w14:paraId="35843EDD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 xml:space="preserve">Clinical Trial Section Manager. </w:t>
            </w:r>
            <w:proofErr w:type="spellStart"/>
            <w:r w:rsidRPr="001F2AB0">
              <w:rPr>
                <w:sz w:val="24"/>
                <w:szCs w:val="24"/>
              </w:rPr>
              <w:t>Natera</w:t>
            </w:r>
            <w:proofErr w:type="spellEnd"/>
            <w:r w:rsidRPr="001F2AB0">
              <w:rPr>
                <w:sz w:val="24"/>
                <w:szCs w:val="24"/>
              </w:rPr>
              <w:t xml:space="preserve"> LLC.</w:t>
            </w:r>
          </w:p>
        </w:tc>
        <w:tc>
          <w:tcPr>
            <w:tcW w:w="236" w:type="dxa"/>
            <w:gridSpan w:val="2"/>
            <w:noWrap/>
            <w:hideMark/>
          </w:tcPr>
          <w:p w14:paraId="2D6C75A9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6"/>
                <w:szCs w:val="26"/>
              </w:rPr>
            </w:pPr>
          </w:p>
        </w:tc>
      </w:tr>
      <w:tr w:rsidR="001F2AB0" w:rsidRPr="001F2AB0" w14:paraId="7963E5A6" w14:textId="77777777" w:rsidTr="001F2AB0">
        <w:trPr>
          <w:trHeight w:val="600"/>
        </w:trPr>
        <w:tc>
          <w:tcPr>
            <w:tcW w:w="1451" w:type="dxa"/>
            <w:noWrap/>
            <w:hideMark/>
          </w:tcPr>
          <w:p w14:paraId="25EC765B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>2010-2010</w:t>
            </w:r>
          </w:p>
        </w:tc>
        <w:tc>
          <w:tcPr>
            <w:tcW w:w="1539" w:type="dxa"/>
            <w:noWrap/>
            <w:hideMark/>
          </w:tcPr>
          <w:p w14:paraId="7B854B4F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>Jennifer Stella</w:t>
            </w:r>
          </w:p>
        </w:tc>
        <w:tc>
          <w:tcPr>
            <w:tcW w:w="3670" w:type="dxa"/>
            <w:noWrap/>
            <w:hideMark/>
          </w:tcPr>
          <w:p w14:paraId="43A71620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 xml:space="preserve">MS-1 UCSF </w:t>
            </w:r>
            <w:proofErr w:type="gramStart"/>
            <w:r w:rsidRPr="001F2AB0">
              <w:rPr>
                <w:sz w:val="24"/>
                <w:szCs w:val="24"/>
              </w:rPr>
              <w:t>SOM,CA</w:t>
            </w:r>
            <w:proofErr w:type="gramEnd"/>
          </w:p>
        </w:tc>
        <w:tc>
          <w:tcPr>
            <w:tcW w:w="2868" w:type="dxa"/>
            <w:noWrap/>
            <w:hideMark/>
          </w:tcPr>
          <w:p w14:paraId="7C08B059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 xml:space="preserve">MS-1 UCSF </w:t>
            </w:r>
            <w:proofErr w:type="gramStart"/>
            <w:r w:rsidRPr="001F2AB0">
              <w:rPr>
                <w:sz w:val="24"/>
                <w:szCs w:val="24"/>
              </w:rPr>
              <w:t>SOM,CA</w:t>
            </w:r>
            <w:proofErr w:type="gramEnd"/>
          </w:p>
        </w:tc>
        <w:tc>
          <w:tcPr>
            <w:tcW w:w="236" w:type="dxa"/>
            <w:gridSpan w:val="2"/>
            <w:noWrap/>
            <w:hideMark/>
          </w:tcPr>
          <w:p w14:paraId="746247A8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6"/>
                <w:szCs w:val="26"/>
              </w:rPr>
            </w:pPr>
          </w:p>
        </w:tc>
      </w:tr>
      <w:tr w:rsidR="001F2AB0" w:rsidRPr="001F2AB0" w14:paraId="04D939CB" w14:textId="77777777" w:rsidTr="001F2AB0">
        <w:trPr>
          <w:gridAfter w:val="1"/>
          <w:wAfter w:w="14" w:type="dxa"/>
          <w:trHeight w:val="600"/>
        </w:trPr>
        <w:tc>
          <w:tcPr>
            <w:tcW w:w="1451" w:type="dxa"/>
            <w:noWrap/>
            <w:hideMark/>
          </w:tcPr>
          <w:p w14:paraId="086E079F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>2010-2011</w:t>
            </w:r>
          </w:p>
        </w:tc>
        <w:tc>
          <w:tcPr>
            <w:tcW w:w="1539" w:type="dxa"/>
            <w:noWrap/>
            <w:hideMark/>
          </w:tcPr>
          <w:p w14:paraId="00270B0C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 xml:space="preserve">Marina </w:t>
            </w:r>
            <w:proofErr w:type="spellStart"/>
            <w:r w:rsidRPr="001F2AB0">
              <w:rPr>
                <w:sz w:val="24"/>
                <w:szCs w:val="24"/>
              </w:rPr>
              <w:t>Stasenko</w:t>
            </w:r>
            <w:proofErr w:type="spellEnd"/>
          </w:p>
        </w:tc>
        <w:tc>
          <w:tcPr>
            <w:tcW w:w="3670" w:type="dxa"/>
            <w:noWrap/>
            <w:hideMark/>
          </w:tcPr>
          <w:p w14:paraId="74DF8C3F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 xml:space="preserve">MS-4 Weill Cornell Medical </w:t>
            </w:r>
            <w:proofErr w:type="spellStart"/>
            <w:proofErr w:type="gramStart"/>
            <w:r w:rsidRPr="001F2AB0">
              <w:rPr>
                <w:sz w:val="24"/>
                <w:szCs w:val="24"/>
              </w:rPr>
              <w:t>College,NY</w:t>
            </w:r>
            <w:proofErr w:type="spellEnd"/>
            <w:proofErr w:type="gramEnd"/>
          </w:p>
        </w:tc>
        <w:tc>
          <w:tcPr>
            <w:tcW w:w="3090" w:type="dxa"/>
            <w:gridSpan w:val="2"/>
            <w:noWrap/>
            <w:hideMark/>
          </w:tcPr>
          <w:p w14:paraId="3F143244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 xml:space="preserve">PGY-1 OBGYN </w:t>
            </w:r>
            <w:proofErr w:type="spellStart"/>
            <w:r w:rsidRPr="001F2AB0">
              <w:rPr>
                <w:sz w:val="24"/>
                <w:szCs w:val="24"/>
              </w:rPr>
              <w:t>Residency.Michigan</w:t>
            </w:r>
            <w:proofErr w:type="spellEnd"/>
            <w:r w:rsidRPr="001F2AB0">
              <w:rPr>
                <w:sz w:val="24"/>
                <w:szCs w:val="24"/>
              </w:rPr>
              <w:t xml:space="preserve"> </w:t>
            </w:r>
            <w:proofErr w:type="spellStart"/>
            <w:r w:rsidRPr="001F2AB0">
              <w:rPr>
                <w:sz w:val="24"/>
                <w:szCs w:val="24"/>
              </w:rPr>
              <w:t>University.MI</w:t>
            </w:r>
            <w:proofErr w:type="spellEnd"/>
          </w:p>
        </w:tc>
      </w:tr>
      <w:tr w:rsidR="001F2AB0" w:rsidRPr="001F2AB0" w14:paraId="579DA4A1" w14:textId="77777777" w:rsidTr="001F2AB0">
        <w:trPr>
          <w:trHeight w:val="600"/>
        </w:trPr>
        <w:tc>
          <w:tcPr>
            <w:tcW w:w="1451" w:type="dxa"/>
            <w:noWrap/>
            <w:hideMark/>
          </w:tcPr>
          <w:p w14:paraId="1C8AC11E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lastRenderedPageBreak/>
              <w:t>2010-2011</w:t>
            </w:r>
          </w:p>
        </w:tc>
        <w:tc>
          <w:tcPr>
            <w:tcW w:w="1539" w:type="dxa"/>
            <w:noWrap/>
            <w:hideMark/>
          </w:tcPr>
          <w:p w14:paraId="121F615C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>Angie Park</w:t>
            </w:r>
          </w:p>
        </w:tc>
        <w:tc>
          <w:tcPr>
            <w:tcW w:w="3670" w:type="dxa"/>
            <w:noWrap/>
            <w:hideMark/>
          </w:tcPr>
          <w:p w14:paraId="58E6C882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 xml:space="preserve">UC Berkeley Undergraduate </w:t>
            </w:r>
            <w:proofErr w:type="spellStart"/>
            <w:proofErr w:type="gramStart"/>
            <w:r w:rsidRPr="001F2AB0">
              <w:rPr>
                <w:sz w:val="24"/>
                <w:szCs w:val="24"/>
              </w:rPr>
              <w:t>Program,CA</w:t>
            </w:r>
            <w:proofErr w:type="spellEnd"/>
            <w:proofErr w:type="gramEnd"/>
          </w:p>
        </w:tc>
        <w:tc>
          <w:tcPr>
            <w:tcW w:w="2868" w:type="dxa"/>
            <w:noWrap/>
            <w:hideMark/>
          </w:tcPr>
          <w:p w14:paraId="28A70502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>MPH Boston University, MA</w:t>
            </w:r>
          </w:p>
        </w:tc>
        <w:tc>
          <w:tcPr>
            <w:tcW w:w="236" w:type="dxa"/>
            <w:gridSpan w:val="2"/>
            <w:noWrap/>
            <w:hideMark/>
          </w:tcPr>
          <w:p w14:paraId="2A77F924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6"/>
                <w:szCs w:val="26"/>
              </w:rPr>
            </w:pPr>
          </w:p>
        </w:tc>
      </w:tr>
      <w:tr w:rsidR="001F2AB0" w:rsidRPr="001F2AB0" w14:paraId="0868E2FC" w14:textId="77777777" w:rsidTr="001F2AB0">
        <w:trPr>
          <w:trHeight w:val="600"/>
        </w:trPr>
        <w:tc>
          <w:tcPr>
            <w:tcW w:w="1451" w:type="dxa"/>
            <w:noWrap/>
            <w:hideMark/>
          </w:tcPr>
          <w:p w14:paraId="55C1AA6D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>2010-2011</w:t>
            </w:r>
          </w:p>
        </w:tc>
        <w:tc>
          <w:tcPr>
            <w:tcW w:w="1539" w:type="dxa"/>
            <w:noWrap/>
            <w:hideMark/>
          </w:tcPr>
          <w:p w14:paraId="01B3EDB2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 xml:space="preserve">Tristan </w:t>
            </w:r>
            <w:proofErr w:type="spellStart"/>
            <w:r w:rsidRPr="001F2AB0">
              <w:rPr>
                <w:sz w:val="24"/>
                <w:szCs w:val="24"/>
              </w:rPr>
              <w:t>Juhan</w:t>
            </w:r>
            <w:proofErr w:type="spellEnd"/>
          </w:p>
        </w:tc>
        <w:tc>
          <w:tcPr>
            <w:tcW w:w="3670" w:type="dxa"/>
            <w:noWrap/>
            <w:hideMark/>
          </w:tcPr>
          <w:p w14:paraId="6EB26DD3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 xml:space="preserve">UC Santa Barbara Undergraduate </w:t>
            </w:r>
            <w:proofErr w:type="spellStart"/>
            <w:proofErr w:type="gramStart"/>
            <w:r w:rsidRPr="001F2AB0">
              <w:rPr>
                <w:sz w:val="24"/>
                <w:szCs w:val="24"/>
              </w:rPr>
              <w:t>Program,CA</w:t>
            </w:r>
            <w:proofErr w:type="spellEnd"/>
            <w:proofErr w:type="gramEnd"/>
          </w:p>
        </w:tc>
        <w:tc>
          <w:tcPr>
            <w:tcW w:w="2868" w:type="dxa"/>
            <w:noWrap/>
            <w:hideMark/>
          </w:tcPr>
          <w:p w14:paraId="4E2C1F48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>MPH Loyola University, IL.</w:t>
            </w:r>
          </w:p>
        </w:tc>
        <w:tc>
          <w:tcPr>
            <w:tcW w:w="236" w:type="dxa"/>
            <w:gridSpan w:val="2"/>
            <w:noWrap/>
            <w:hideMark/>
          </w:tcPr>
          <w:p w14:paraId="0DB8DFA8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6"/>
                <w:szCs w:val="26"/>
              </w:rPr>
            </w:pPr>
          </w:p>
        </w:tc>
      </w:tr>
      <w:tr w:rsidR="001F2AB0" w:rsidRPr="001F2AB0" w14:paraId="23E39EDD" w14:textId="77777777" w:rsidTr="001F2AB0">
        <w:trPr>
          <w:trHeight w:val="600"/>
        </w:trPr>
        <w:tc>
          <w:tcPr>
            <w:tcW w:w="1451" w:type="dxa"/>
            <w:noWrap/>
            <w:hideMark/>
          </w:tcPr>
          <w:p w14:paraId="3AD8A4CE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>2010-2014</w:t>
            </w:r>
          </w:p>
        </w:tc>
        <w:tc>
          <w:tcPr>
            <w:tcW w:w="1539" w:type="dxa"/>
            <w:noWrap/>
            <w:hideMark/>
          </w:tcPr>
          <w:p w14:paraId="243742B6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 xml:space="preserve">Gabriel </w:t>
            </w:r>
            <w:proofErr w:type="spellStart"/>
            <w:r w:rsidRPr="001F2AB0">
              <w:rPr>
                <w:sz w:val="24"/>
                <w:szCs w:val="24"/>
              </w:rPr>
              <w:t>Goldfien</w:t>
            </w:r>
            <w:proofErr w:type="spellEnd"/>
          </w:p>
        </w:tc>
        <w:tc>
          <w:tcPr>
            <w:tcW w:w="3670" w:type="dxa"/>
            <w:noWrap/>
            <w:hideMark/>
          </w:tcPr>
          <w:p w14:paraId="77070BB8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 xml:space="preserve">UC Santa Cruz </w:t>
            </w:r>
            <w:proofErr w:type="spellStart"/>
            <w:r w:rsidRPr="001F2AB0">
              <w:rPr>
                <w:sz w:val="24"/>
                <w:szCs w:val="24"/>
              </w:rPr>
              <w:t>Undergraduated</w:t>
            </w:r>
            <w:proofErr w:type="spellEnd"/>
            <w:r w:rsidRPr="001F2AB0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1F2AB0">
              <w:rPr>
                <w:sz w:val="24"/>
                <w:szCs w:val="24"/>
              </w:rPr>
              <w:t>Program,CA</w:t>
            </w:r>
            <w:proofErr w:type="spellEnd"/>
            <w:proofErr w:type="gramEnd"/>
          </w:p>
        </w:tc>
        <w:tc>
          <w:tcPr>
            <w:tcW w:w="2868" w:type="dxa"/>
            <w:noWrap/>
            <w:hideMark/>
          </w:tcPr>
          <w:p w14:paraId="6459763F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 xml:space="preserve">MS-3 UCSF </w:t>
            </w:r>
            <w:proofErr w:type="gramStart"/>
            <w:r w:rsidRPr="001F2AB0">
              <w:rPr>
                <w:sz w:val="24"/>
                <w:szCs w:val="24"/>
              </w:rPr>
              <w:t>SOM,CA</w:t>
            </w:r>
            <w:proofErr w:type="gramEnd"/>
          </w:p>
        </w:tc>
        <w:tc>
          <w:tcPr>
            <w:tcW w:w="236" w:type="dxa"/>
            <w:gridSpan w:val="2"/>
            <w:noWrap/>
            <w:hideMark/>
          </w:tcPr>
          <w:p w14:paraId="571A3803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6"/>
                <w:szCs w:val="26"/>
              </w:rPr>
            </w:pPr>
          </w:p>
        </w:tc>
      </w:tr>
      <w:tr w:rsidR="001F2AB0" w:rsidRPr="001F2AB0" w14:paraId="092A76B9" w14:textId="77777777" w:rsidTr="001F2AB0">
        <w:trPr>
          <w:trHeight w:val="600"/>
        </w:trPr>
        <w:tc>
          <w:tcPr>
            <w:tcW w:w="1451" w:type="dxa"/>
            <w:noWrap/>
            <w:hideMark/>
          </w:tcPr>
          <w:p w14:paraId="6E523A9B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>2010-2014</w:t>
            </w:r>
          </w:p>
        </w:tc>
        <w:tc>
          <w:tcPr>
            <w:tcW w:w="1539" w:type="dxa"/>
            <w:noWrap/>
            <w:hideMark/>
          </w:tcPr>
          <w:p w14:paraId="639F4098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>Jaqueline Gilmore</w:t>
            </w:r>
          </w:p>
        </w:tc>
        <w:tc>
          <w:tcPr>
            <w:tcW w:w="3670" w:type="dxa"/>
            <w:noWrap/>
            <w:hideMark/>
          </w:tcPr>
          <w:p w14:paraId="6F7E03D2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 xml:space="preserve">MS-4 UCSF </w:t>
            </w:r>
            <w:proofErr w:type="gramStart"/>
            <w:r w:rsidRPr="001F2AB0">
              <w:rPr>
                <w:sz w:val="24"/>
                <w:szCs w:val="24"/>
              </w:rPr>
              <w:t>SOM,CA</w:t>
            </w:r>
            <w:proofErr w:type="gramEnd"/>
          </w:p>
        </w:tc>
        <w:tc>
          <w:tcPr>
            <w:tcW w:w="2868" w:type="dxa"/>
            <w:noWrap/>
            <w:hideMark/>
          </w:tcPr>
          <w:p w14:paraId="5065921D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 xml:space="preserve">PGY-7 MFM Fellowship </w:t>
            </w:r>
            <w:proofErr w:type="gramStart"/>
            <w:r w:rsidRPr="001F2AB0">
              <w:rPr>
                <w:sz w:val="24"/>
                <w:szCs w:val="24"/>
              </w:rPr>
              <w:t>UCSF,CA</w:t>
            </w:r>
            <w:proofErr w:type="gramEnd"/>
          </w:p>
        </w:tc>
        <w:tc>
          <w:tcPr>
            <w:tcW w:w="236" w:type="dxa"/>
            <w:gridSpan w:val="2"/>
            <w:noWrap/>
            <w:hideMark/>
          </w:tcPr>
          <w:p w14:paraId="63A34211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6"/>
                <w:szCs w:val="26"/>
              </w:rPr>
            </w:pPr>
          </w:p>
        </w:tc>
      </w:tr>
      <w:tr w:rsidR="001F2AB0" w:rsidRPr="001F2AB0" w14:paraId="3E9D1770" w14:textId="77777777" w:rsidTr="001F2AB0">
        <w:trPr>
          <w:trHeight w:val="600"/>
        </w:trPr>
        <w:tc>
          <w:tcPr>
            <w:tcW w:w="1451" w:type="dxa"/>
            <w:noWrap/>
            <w:hideMark/>
          </w:tcPr>
          <w:p w14:paraId="3D1943F1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>2012-</w:t>
            </w:r>
          </w:p>
        </w:tc>
        <w:tc>
          <w:tcPr>
            <w:tcW w:w="1539" w:type="dxa"/>
            <w:noWrap/>
            <w:hideMark/>
          </w:tcPr>
          <w:p w14:paraId="0D5038E4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>Daisy Leon- Martinez</w:t>
            </w:r>
          </w:p>
        </w:tc>
        <w:tc>
          <w:tcPr>
            <w:tcW w:w="3670" w:type="dxa"/>
            <w:noWrap/>
            <w:hideMark/>
          </w:tcPr>
          <w:p w14:paraId="59A3291E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 xml:space="preserve">MS-4 UCSF </w:t>
            </w:r>
            <w:proofErr w:type="gramStart"/>
            <w:r w:rsidRPr="001F2AB0">
              <w:rPr>
                <w:sz w:val="24"/>
                <w:szCs w:val="24"/>
              </w:rPr>
              <w:t>SOM,CA</w:t>
            </w:r>
            <w:proofErr w:type="gramEnd"/>
          </w:p>
        </w:tc>
        <w:tc>
          <w:tcPr>
            <w:tcW w:w="2868" w:type="dxa"/>
            <w:noWrap/>
            <w:hideMark/>
          </w:tcPr>
          <w:p w14:paraId="636D36C4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 xml:space="preserve">Jr </w:t>
            </w:r>
            <w:proofErr w:type="spellStart"/>
            <w:r w:rsidRPr="001F2AB0">
              <w:rPr>
                <w:sz w:val="24"/>
                <w:szCs w:val="24"/>
              </w:rPr>
              <w:t>Faculyy</w:t>
            </w:r>
            <w:proofErr w:type="spellEnd"/>
            <w:r w:rsidRPr="001F2AB0">
              <w:rPr>
                <w:sz w:val="24"/>
                <w:szCs w:val="24"/>
              </w:rPr>
              <w:t xml:space="preserve"> MFM Division </w:t>
            </w:r>
            <w:proofErr w:type="gramStart"/>
            <w:r w:rsidRPr="001F2AB0">
              <w:rPr>
                <w:sz w:val="24"/>
                <w:szCs w:val="24"/>
              </w:rPr>
              <w:t>UCSF,CA</w:t>
            </w:r>
            <w:proofErr w:type="gramEnd"/>
          </w:p>
        </w:tc>
        <w:tc>
          <w:tcPr>
            <w:tcW w:w="236" w:type="dxa"/>
            <w:gridSpan w:val="2"/>
            <w:noWrap/>
            <w:hideMark/>
          </w:tcPr>
          <w:p w14:paraId="6FDAF95B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6"/>
                <w:szCs w:val="26"/>
              </w:rPr>
            </w:pPr>
          </w:p>
        </w:tc>
      </w:tr>
      <w:tr w:rsidR="001F2AB0" w:rsidRPr="001F2AB0" w14:paraId="21CB9517" w14:textId="77777777" w:rsidTr="001F2AB0">
        <w:trPr>
          <w:trHeight w:val="600"/>
        </w:trPr>
        <w:tc>
          <w:tcPr>
            <w:tcW w:w="1451" w:type="dxa"/>
            <w:noWrap/>
            <w:hideMark/>
          </w:tcPr>
          <w:p w14:paraId="2B98F570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>2013-2014</w:t>
            </w:r>
          </w:p>
        </w:tc>
        <w:tc>
          <w:tcPr>
            <w:tcW w:w="1539" w:type="dxa"/>
            <w:noWrap/>
            <w:hideMark/>
          </w:tcPr>
          <w:p w14:paraId="260C83AF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>Daisy Leon- Martinez</w:t>
            </w:r>
          </w:p>
        </w:tc>
        <w:tc>
          <w:tcPr>
            <w:tcW w:w="3670" w:type="dxa"/>
            <w:noWrap/>
            <w:hideMark/>
          </w:tcPr>
          <w:p w14:paraId="49249AAE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 xml:space="preserve">Senior Student, Marin County High </w:t>
            </w:r>
            <w:proofErr w:type="gramStart"/>
            <w:r w:rsidRPr="001F2AB0">
              <w:rPr>
                <w:sz w:val="24"/>
                <w:szCs w:val="24"/>
              </w:rPr>
              <w:t>School ,CA</w:t>
            </w:r>
            <w:proofErr w:type="gramEnd"/>
          </w:p>
        </w:tc>
        <w:tc>
          <w:tcPr>
            <w:tcW w:w="2868" w:type="dxa"/>
            <w:noWrap/>
            <w:hideMark/>
          </w:tcPr>
          <w:p w14:paraId="1C4ED157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 xml:space="preserve">Freshman </w:t>
            </w:r>
            <w:proofErr w:type="spellStart"/>
            <w:r w:rsidRPr="001F2AB0">
              <w:rPr>
                <w:sz w:val="24"/>
                <w:szCs w:val="24"/>
              </w:rPr>
              <w:t>yr</w:t>
            </w:r>
            <w:proofErr w:type="spellEnd"/>
            <w:r w:rsidRPr="001F2AB0">
              <w:rPr>
                <w:sz w:val="24"/>
                <w:szCs w:val="24"/>
              </w:rPr>
              <w:t xml:space="preserve"> Duke </w:t>
            </w:r>
            <w:proofErr w:type="spellStart"/>
            <w:proofErr w:type="gramStart"/>
            <w:r w:rsidRPr="001F2AB0">
              <w:rPr>
                <w:sz w:val="24"/>
                <w:szCs w:val="24"/>
              </w:rPr>
              <w:t>University,NC</w:t>
            </w:r>
            <w:proofErr w:type="spellEnd"/>
            <w:proofErr w:type="gramEnd"/>
          </w:p>
        </w:tc>
        <w:tc>
          <w:tcPr>
            <w:tcW w:w="236" w:type="dxa"/>
            <w:gridSpan w:val="2"/>
            <w:noWrap/>
            <w:hideMark/>
          </w:tcPr>
          <w:p w14:paraId="16C1BF10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6"/>
                <w:szCs w:val="26"/>
              </w:rPr>
            </w:pPr>
          </w:p>
        </w:tc>
      </w:tr>
      <w:tr w:rsidR="001F2AB0" w:rsidRPr="001F2AB0" w14:paraId="7BF4BE98" w14:textId="77777777" w:rsidTr="001F2AB0">
        <w:trPr>
          <w:trHeight w:val="600"/>
        </w:trPr>
        <w:tc>
          <w:tcPr>
            <w:tcW w:w="1451" w:type="dxa"/>
            <w:noWrap/>
            <w:hideMark/>
          </w:tcPr>
          <w:p w14:paraId="1A2369C0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>2014-2015</w:t>
            </w:r>
          </w:p>
        </w:tc>
        <w:tc>
          <w:tcPr>
            <w:tcW w:w="1539" w:type="dxa"/>
            <w:noWrap/>
            <w:hideMark/>
          </w:tcPr>
          <w:p w14:paraId="5B9CAEC9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proofErr w:type="spellStart"/>
            <w:r w:rsidRPr="001F2AB0">
              <w:rPr>
                <w:sz w:val="24"/>
                <w:szCs w:val="24"/>
              </w:rPr>
              <w:t>Jasson</w:t>
            </w:r>
            <w:proofErr w:type="spellEnd"/>
            <w:r w:rsidRPr="001F2AB0">
              <w:rPr>
                <w:sz w:val="24"/>
                <w:szCs w:val="24"/>
              </w:rPr>
              <w:t xml:space="preserve"> Farrell</w:t>
            </w:r>
          </w:p>
        </w:tc>
        <w:tc>
          <w:tcPr>
            <w:tcW w:w="3670" w:type="dxa"/>
            <w:noWrap/>
            <w:hideMark/>
          </w:tcPr>
          <w:p w14:paraId="24EA2C2A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>Brigham Young University Undergraduate, UT</w:t>
            </w:r>
          </w:p>
        </w:tc>
        <w:tc>
          <w:tcPr>
            <w:tcW w:w="2868" w:type="dxa"/>
            <w:noWrap/>
            <w:hideMark/>
          </w:tcPr>
          <w:p w14:paraId="46AD0440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 xml:space="preserve">MS-1 Touro </w:t>
            </w:r>
            <w:proofErr w:type="spellStart"/>
            <w:proofErr w:type="gramStart"/>
            <w:r w:rsidRPr="001F2AB0">
              <w:rPr>
                <w:sz w:val="24"/>
                <w:szCs w:val="24"/>
              </w:rPr>
              <w:t>University,CA</w:t>
            </w:r>
            <w:proofErr w:type="spellEnd"/>
            <w:proofErr w:type="gramEnd"/>
          </w:p>
        </w:tc>
        <w:tc>
          <w:tcPr>
            <w:tcW w:w="236" w:type="dxa"/>
            <w:gridSpan w:val="2"/>
            <w:noWrap/>
            <w:hideMark/>
          </w:tcPr>
          <w:p w14:paraId="7688DF8B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6"/>
                <w:szCs w:val="26"/>
              </w:rPr>
            </w:pPr>
          </w:p>
        </w:tc>
      </w:tr>
      <w:tr w:rsidR="001F2AB0" w:rsidRPr="001F2AB0" w14:paraId="63C23C8E" w14:textId="77777777" w:rsidTr="001F2AB0">
        <w:trPr>
          <w:trHeight w:val="600"/>
        </w:trPr>
        <w:tc>
          <w:tcPr>
            <w:tcW w:w="1451" w:type="dxa"/>
            <w:noWrap/>
            <w:hideMark/>
          </w:tcPr>
          <w:p w14:paraId="7740CB05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>2015-2019</w:t>
            </w:r>
          </w:p>
        </w:tc>
        <w:tc>
          <w:tcPr>
            <w:tcW w:w="1539" w:type="dxa"/>
            <w:noWrap/>
            <w:hideMark/>
          </w:tcPr>
          <w:p w14:paraId="0BB97E20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>Rodrigo Diaz Bursal</w:t>
            </w:r>
          </w:p>
        </w:tc>
        <w:tc>
          <w:tcPr>
            <w:tcW w:w="3670" w:type="dxa"/>
            <w:noWrap/>
            <w:hideMark/>
          </w:tcPr>
          <w:p w14:paraId="6628361D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 xml:space="preserve">MS-5 Central </w:t>
            </w:r>
            <w:proofErr w:type="spellStart"/>
            <w:proofErr w:type="gramStart"/>
            <w:r w:rsidRPr="001F2AB0">
              <w:rPr>
                <w:sz w:val="24"/>
                <w:szCs w:val="24"/>
              </w:rPr>
              <w:t>University,Venezuela</w:t>
            </w:r>
            <w:proofErr w:type="spellEnd"/>
            <w:proofErr w:type="gramEnd"/>
          </w:p>
        </w:tc>
        <w:tc>
          <w:tcPr>
            <w:tcW w:w="2868" w:type="dxa"/>
            <w:noWrap/>
            <w:hideMark/>
          </w:tcPr>
          <w:p w14:paraId="2FB0E1FC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 xml:space="preserve">PGY- 4 OBGYN </w:t>
            </w:r>
            <w:proofErr w:type="spellStart"/>
            <w:proofErr w:type="gramStart"/>
            <w:r w:rsidRPr="001F2AB0">
              <w:rPr>
                <w:sz w:val="24"/>
                <w:szCs w:val="24"/>
              </w:rPr>
              <w:t>Bridgeport,CT</w:t>
            </w:r>
            <w:proofErr w:type="spellEnd"/>
            <w:proofErr w:type="gramEnd"/>
          </w:p>
        </w:tc>
        <w:tc>
          <w:tcPr>
            <w:tcW w:w="236" w:type="dxa"/>
            <w:gridSpan w:val="2"/>
            <w:noWrap/>
            <w:hideMark/>
          </w:tcPr>
          <w:p w14:paraId="2FDA4628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6"/>
                <w:szCs w:val="26"/>
              </w:rPr>
            </w:pPr>
          </w:p>
        </w:tc>
      </w:tr>
      <w:tr w:rsidR="001F2AB0" w:rsidRPr="001F2AB0" w14:paraId="4B22A236" w14:textId="77777777" w:rsidTr="001F2AB0">
        <w:trPr>
          <w:gridAfter w:val="1"/>
          <w:wAfter w:w="14" w:type="dxa"/>
          <w:trHeight w:val="600"/>
        </w:trPr>
        <w:tc>
          <w:tcPr>
            <w:tcW w:w="1451" w:type="dxa"/>
            <w:noWrap/>
            <w:hideMark/>
          </w:tcPr>
          <w:p w14:paraId="2D99ED20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>2016-</w:t>
            </w:r>
          </w:p>
        </w:tc>
        <w:tc>
          <w:tcPr>
            <w:tcW w:w="1539" w:type="dxa"/>
            <w:noWrap/>
            <w:hideMark/>
          </w:tcPr>
          <w:p w14:paraId="052AC0CA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 xml:space="preserve">Amanda Ramsay Lutz   </w:t>
            </w:r>
          </w:p>
        </w:tc>
        <w:tc>
          <w:tcPr>
            <w:tcW w:w="3670" w:type="dxa"/>
            <w:noWrap/>
            <w:hideMark/>
          </w:tcPr>
          <w:p w14:paraId="5432C8E4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>MSTP-4 Stanford University SOM</w:t>
            </w:r>
          </w:p>
        </w:tc>
        <w:tc>
          <w:tcPr>
            <w:tcW w:w="3090" w:type="dxa"/>
            <w:gridSpan w:val="2"/>
            <w:noWrap/>
            <w:hideMark/>
          </w:tcPr>
          <w:p w14:paraId="3B51C5EB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 xml:space="preserve">PGY-3 </w:t>
            </w:r>
            <w:proofErr w:type="spellStart"/>
            <w:proofErr w:type="gramStart"/>
            <w:r w:rsidRPr="001F2AB0">
              <w:rPr>
                <w:sz w:val="24"/>
                <w:szCs w:val="24"/>
              </w:rPr>
              <w:t>OBGYN,University</w:t>
            </w:r>
            <w:proofErr w:type="spellEnd"/>
            <w:proofErr w:type="gramEnd"/>
            <w:r w:rsidRPr="001F2AB0">
              <w:rPr>
                <w:sz w:val="24"/>
                <w:szCs w:val="24"/>
              </w:rPr>
              <w:t xml:space="preserve"> Hospital </w:t>
            </w:r>
            <w:proofErr w:type="spellStart"/>
            <w:r w:rsidRPr="001F2AB0">
              <w:rPr>
                <w:sz w:val="24"/>
                <w:szCs w:val="24"/>
              </w:rPr>
              <w:t>Bern,Switzerland</w:t>
            </w:r>
            <w:proofErr w:type="spellEnd"/>
          </w:p>
        </w:tc>
      </w:tr>
      <w:tr w:rsidR="001F2AB0" w:rsidRPr="001F2AB0" w14:paraId="740EBF84" w14:textId="77777777" w:rsidTr="001F2AB0">
        <w:trPr>
          <w:trHeight w:val="600"/>
        </w:trPr>
        <w:tc>
          <w:tcPr>
            <w:tcW w:w="1451" w:type="dxa"/>
            <w:noWrap/>
            <w:hideMark/>
          </w:tcPr>
          <w:p w14:paraId="0AB5C34B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>2017-</w:t>
            </w:r>
          </w:p>
        </w:tc>
        <w:tc>
          <w:tcPr>
            <w:tcW w:w="1539" w:type="dxa"/>
            <w:noWrap/>
            <w:hideMark/>
          </w:tcPr>
          <w:p w14:paraId="7A11C745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 xml:space="preserve">Yasmin </w:t>
            </w:r>
            <w:proofErr w:type="spellStart"/>
            <w:r w:rsidRPr="001F2AB0">
              <w:rPr>
                <w:sz w:val="24"/>
                <w:szCs w:val="24"/>
              </w:rPr>
              <w:t>Gamati</w:t>
            </w:r>
            <w:proofErr w:type="spellEnd"/>
          </w:p>
        </w:tc>
        <w:tc>
          <w:tcPr>
            <w:tcW w:w="3670" w:type="dxa"/>
            <w:noWrap/>
            <w:hideMark/>
          </w:tcPr>
          <w:p w14:paraId="171696A8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 xml:space="preserve">UC Davis Undergraduate </w:t>
            </w:r>
            <w:proofErr w:type="spellStart"/>
            <w:proofErr w:type="gramStart"/>
            <w:r w:rsidRPr="001F2AB0">
              <w:rPr>
                <w:sz w:val="24"/>
                <w:szCs w:val="24"/>
              </w:rPr>
              <w:t>Program,CA</w:t>
            </w:r>
            <w:proofErr w:type="spellEnd"/>
            <w:proofErr w:type="gramEnd"/>
          </w:p>
        </w:tc>
        <w:tc>
          <w:tcPr>
            <w:tcW w:w="2868" w:type="dxa"/>
            <w:noWrap/>
            <w:hideMark/>
          </w:tcPr>
          <w:p w14:paraId="589E76C8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>MPH NYU University, NY</w:t>
            </w:r>
          </w:p>
        </w:tc>
        <w:tc>
          <w:tcPr>
            <w:tcW w:w="236" w:type="dxa"/>
            <w:gridSpan w:val="2"/>
            <w:noWrap/>
            <w:hideMark/>
          </w:tcPr>
          <w:p w14:paraId="523FC8FF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6"/>
                <w:szCs w:val="26"/>
              </w:rPr>
            </w:pPr>
          </w:p>
        </w:tc>
      </w:tr>
      <w:tr w:rsidR="001F2AB0" w:rsidRPr="001F2AB0" w14:paraId="3B730AF5" w14:textId="77777777" w:rsidTr="001F2AB0">
        <w:trPr>
          <w:trHeight w:val="600"/>
        </w:trPr>
        <w:tc>
          <w:tcPr>
            <w:tcW w:w="1451" w:type="dxa"/>
            <w:noWrap/>
            <w:hideMark/>
          </w:tcPr>
          <w:p w14:paraId="74D625D5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>2018-</w:t>
            </w:r>
          </w:p>
        </w:tc>
        <w:tc>
          <w:tcPr>
            <w:tcW w:w="1539" w:type="dxa"/>
            <w:noWrap/>
            <w:hideMark/>
          </w:tcPr>
          <w:p w14:paraId="56765862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>Diana Sanchez</w:t>
            </w:r>
          </w:p>
        </w:tc>
        <w:tc>
          <w:tcPr>
            <w:tcW w:w="3670" w:type="dxa"/>
            <w:noWrap/>
            <w:hideMark/>
          </w:tcPr>
          <w:p w14:paraId="1529991F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>UF Gainesville Undergraduate Program</w:t>
            </w:r>
          </w:p>
        </w:tc>
        <w:tc>
          <w:tcPr>
            <w:tcW w:w="2868" w:type="dxa"/>
            <w:noWrap/>
            <w:hideMark/>
          </w:tcPr>
          <w:p w14:paraId="77E3F4DA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 xml:space="preserve">MS-2 Rockford </w:t>
            </w:r>
            <w:proofErr w:type="gramStart"/>
            <w:r w:rsidRPr="001F2AB0">
              <w:rPr>
                <w:sz w:val="24"/>
                <w:szCs w:val="24"/>
              </w:rPr>
              <w:t>University ,IL</w:t>
            </w:r>
            <w:proofErr w:type="gramEnd"/>
          </w:p>
        </w:tc>
        <w:tc>
          <w:tcPr>
            <w:tcW w:w="236" w:type="dxa"/>
            <w:gridSpan w:val="2"/>
            <w:noWrap/>
            <w:hideMark/>
          </w:tcPr>
          <w:p w14:paraId="7F35510B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6"/>
                <w:szCs w:val="26"/>
              </w:rPr>
            </w:pPr>
          </w:p>
        </w:tc>
      </w:tr>
      <w:tr w:rsidR="001F2AB0" w:rsidRPr="001F2AB0" w14:paraId="7CA40A24" w14:textId="77777777" w:rsidTr="001F2AB0">
        <w:trPr>
          <w:trHeight w:val="600"/>
        </w:trPr>
        <w:tc>
          <w:tcPr>
            <w:tcW w:w="1451" w:type="dxa"/>
            <w:noWrap/>
            <w:hideMark/>
          </w:tcPr>
          <w:p w14:paraId="47782B80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>2018-2018</w:t>
            </w:r>
          </w:p>
        </w:tc>
        <w:tc>
          <w:tcPr>
            <w:tcW w:w="1539" w:type="dxa"/>
            <w:noWrap/>
            <w:hideMark/>
          </w:tcPr>
          <w:p w14:paraId="6829A6D0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>Diana Wise</w:t>
            </w:r>
          </w:p>
        </w:tc>
        <w:tc>
          <w:tcPr>
            <w:tcW w:w="3670" w:type="dxa"/>
            <w:noWrap/>
            <w:hideMark/>
          </w:tcPr>
          <w:p w14:paraId="20F1672F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 xml:space="preserve">MS-3 Stanford University </w:t>
            </w:r>
            <w:proofErr w:type="gramStart"/>
            <w:r w:rsidRPr="001F2AB0">
              <w:rPr>
                <w:sz w:val="24"/>
                <w:szCs w:val="24"/>
              </w:rPr>
              <w:t>SOM,CA</w:t>
            </w:r>
            <w:proofErr w:type="gramEnd"/>
          </w:p>
        </w:tc>
        <w:tc>
          <w:tcPr>
            <w:tcW w:w="2868" w:type="dxa"/>
            <w:noWrap/>
            <w:hideMark/>
          </w:tcPr>
          <w:p w14:paraId="681045F2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 xml:space="preserve">MS-3 Stanford University </w:t>
            </w:r>
            <w:proofErr w:type="gramStart"/>
            <w:r w:rsidRPr="001F2AB0">
              <w:rPr>
                <w:sz w:val="24"/>
                <w:szCs w:val="24"/>
              </w:rPr>
              <w:t>SOM,CA</w:t>
            </w:r>
            <w:proofErr w:type="gramEnd"/>
          </w:p>
        </w:tc>
        <w:tc>
          <w:tcPr>
            <w:tcW w:w="236" w:type="dxa"/>
            <w:gridSpan w:val="2"/>
            <w:noWrap/>
            <w:hideMark/>
          </w:tcPr>
          <w:p w14:paraId="535846E1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6"/>
                <w:szCs w:val="26"/>
              </w:rPr>
            </w:pPr>
          </w:p>
        </w:tc>
      </w:tr>
      <w:tr w:rsidR="001F2AB0" w:rsidRPr="001F2AB0" w14:paraId="2071EAD9" w14:textId="77777777" w:rsidTr="001F2AB0">
        <w:trPr>
          <w:trHeight w:val="600"/>
        </w:trPr>
        <w:tc>
          <w:tcPr>
            <w:tcW w:w="1451" w:type="dxa"/>
            <w:noWrap/>
            <w:hideMark/>
          </w:tcPr>
          <w:p w14:paraId="3C25F034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>2018-</w:t>
            </w:r>
          </w:p>
        </w:tc>
        <w:tc>
          <w:tcPr>
            <w:tcW w:w="1539" w:type="dxa"/>
            <w:noWrap/>
            <w:hideMark/>
          </w:tcPr>
          <w:p w14:paraId="167CCEBD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>Pooja Parameshwar</w:t>
            </w:r>
          </w:p>
        </w:tc>
        <w:tc>
          <w:tcPr>
            <w:tcW w:w="3670" w:type="dxa"/>
            <w:noWrap/>
            <w:hideMark/>
          </w:tcPr>
          <w:p w14:paraId="4D13E5F3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 xml:space="preserve">MS-1 Stanford University </w:t>
            </w:r>
            <w:proofErr w:type="gramStart"/>
            <w:r w:rsidRPr="001F2AB0">
              <w:rPr>
                <w:sz w:val="24"/>
                <w:szCs w:val="24"/>
              </w:rPr>
              <w:t>SOM,CA</w:t>
            </w:r>
            <w:proofErr w:type="gramEnd"/>
          </w:p>
        </w:tc>
        <w:tc>
          <w:tcPr>
            <w:tcW w:w="2868" w:type="dxa"/>
            <w:noWrap/>
            <w:hideMark/>
          </w:tcPr>
          <w:p w14:paraId="0F698B73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>MS-5 Stanford University SOM, CA</w:t>
            </w:r>
          </w:p>
        </w:tc>
        <w:tc>
          <w:tcPr>
            <w:tcW w:w="236" w:type="dxa"/>
            <w:gridSpan w:val="2"/>
            <w:noWrap/>
            <w:hideMark/>
          </w:tcPr>
          <w:p w14:paraId="5F176B08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6"/>
                <w:szCs w:val="26"/>
              </w:rPr>
            </w:pPr>
          </w:p>
        </w:tc>
      </w:tr>
      <w:tr w:rsidR="001F2AB0" w:rsidRPr="001F2AB0" w14:paraId="4FC03C0B" w14:textId="77777777" w:rsidTr="001F2AB0">
        <w:trPr>
          <w:trHeight w:val="600"/>
        </w:trPr>
        <w:tc>
          <w:tcPr>
            <w:tcW w:w="1451" w:type="dxa"/>
            <w:noWrap/>
            <w:hideMark/>
          </w:tcPr>
          <w:p w14:paraId="4D4B519C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>2018-</w:t>
            </w:r>
          </w:p>
        </w:tc>
        <w:tc>
          <w:tcPr>
            <w:tcW w:w="1539" w:type="dxa"/>
            <w:noWrap/>
            <w:hideMark/>
          </w:tcPr>
          <w:p w14:paraId="5D86B226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>Pamela K Meza</w:t>
            </w:r>
          </w:p>
        </w:tc>
        <w:tc>
          <w:tcPr>
            <w:tcW w:w="3670" w:type="dxa"/>
            <w:noWrap/>
            <w:hideMark/>
          </w:tcPr>
          <w:p w14:paraId="136D4BE7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 xml:space="preserve">MS-1 Stanford University </w:t>
            </w:r>
            <w:proofErr w:type="gramStart"/>
            <w:r w:rsidRPr="001F2AB0">
              <w:rPr>
                <w:sz w:val="24"/>
                <w:szCs w:val="24"/>
              </w:rPr>
              <w:t>SOM,CA</w:t>
            </w:r>
            <w:proofErr w:type="gramEnd"/>
          </w:p>
        </w:tc>
        <w:tc>
          <w:tcPr>
            <w:tcW w:w="2868" w:type="dxa"/>
            <w:noWrap/>
            <w:hideMark/>
          </w:tcPr>
          <w:p w14:paraId="63058634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 xml:space="preserve">PGY-2 OBGYN Stanford </w:t>
            </w:r>
            <w:proofErr w:type="spellStart"/>
            <w:proofErr w:type="gramStart"/>
            <w:r w:rsidRPr="001F2AB0">
              <w:rPr>
                <w:sz w:val="24"/>
                <w:szCs w:val="24"/>
              </w:rPr>
              <w:t>University,CA</w:t>
            </w:r>
            <w:proofErr w:type="spellEnd"/>
            <w:proofErr w:type="gramEnd"/>
          </w:p>
        </w:tc>
        <w:tc>
          <w:tcPr>
            <w:tcW w:w="236" w:type="dxa"/>
            <w:gridSpan w:val="2"/>
            <w:noWrap/>
            <w:hideMark/>
          </w:tcPr>
          <w:p w14:paraId="65FA55F3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6"/>
                <w:szCs w:val="26"/>
              </w:rPr>
            </w:pPr>
          </w:p>
        </w:tc>
      </w:tr>
      <w:tr w:rsidR="001F2AB0" w:rsidRPr="001F2AB0" w14:paraId="63259762" w14:textId="77777777" w:rsidTr="001F2AB0">
        <w:trPr>
          <w:trHeight w:val="600"/>
        </w:trPr>
        <w:tc>
          <w:tcPr>
            <w:tcW w:w="1451" w:type="dxa"/>
            <w:noWrap/>
            <w:hideMark/>
          </w:tcPr>
          <w:p w14:paraId="1CCC5A00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>2018-</w:t>
            </w:r>
          </w:p>
        </w:tc>
        <w:tc>
          <w:tcPr>
            <w:tcW w:w="1539" w:type="dxa"/>
            <w:noWrap/>
            <w:hideMark/>
          </w:tcPr>
          <w:p w14:paraId="66A569F8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>Aileen Portugal</w:t>
            </w:r>
          </w:p>
        </w:tc>
        <w:tc>
          <w:tcPr>
            <w:tcW w:w="3670" w:type="dxa"/>
            <w:noWrap/>
            <w:hideMark/>
          </w:tcPr>
          <w:p w14:paraId="72DF433B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>SCORE Program Stanford University SOM, CA</w:t>
            </w:r>
          </w:p>
        </w:tc>
        <w:tc>
          <w:tcPr>
            <w:tcW w:w="2868" w:type="dxa"/>
            <w:noWrap/>
            <w:hideMark/>
          </w:tcPr>
          <w:p w14:paraId="7A231D19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 xml:space="preserve">PGY- 4 OBGYN </w:t>
            </w:r>
            <w:proofErr w:type="gramStart"/>
            <w:r w:rsidRPr="001F2AB0">
              <w:rPr>
                <w:sz w:val="24"/>
                <w:szCs w:val="24"/>
              </w:rPr>
              <w:t>UCSF,CA</w:t>
            </w:r>
            <w:proofErr w:type="gramEnd"/>
          </w:p>
        </w:tc>
        <w:tc>
          <w:tcPr>
            <w:tcW w:w="236" w:type="dxa"/>
            <w:gridSpan w:val="2"/>
            <w:noWrap/>
            <w:hideMark/>
          </w:tcPr>
          <w:p w14:paraId="3020533A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6"/>
                <w:szCs w:val="26"/>
              </w:rPr>
            </w:pPr>
          </w:p>
        </w:tc>
      </w:tr>
      <w:tr w:rsidR="001F2AB0" w:rsidRPr="001F2AB0" w14:paraId="626A0152" w14:textId="77777777" w:rsidTr="001F2AB0">
        <w:trPr>
          <w:trHeight w:val="600"/>
        </w:trPr>
        <w:tc>
          <w:tcPr>
            <w:tcW w:w="1451" w:type="dxa"/>
            <w:noWrap/>
            <w:hideMark/>
          </w:tcPr>
          <w:p w14:paraId="342D7719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>2018-</w:t>
            </w:r>
          </w:p>
        </w:tc>
        <w:tc>
          <w:tcPr>
            <w:tcW w:w="1539" w:type="dxa"/>
            <w:noWrap/>
            <w:hideMark/>
          </w:tcPr>
          <w:p w14:paraId="4F3ED485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>Elizabeth Sherwin</w:t>
            </w:r>
          </w:p>
        </w:tc>
        <w:tc>
          <w:tcPr>
            <w:tcW w:w="3670" w:type="dxa"/>
            <w:noWrap/>
            <w:hideMark/>
          </w:tcPr>
          <w:p w14:paraId="386BD55F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 xml:space="preserve">CRC MFM Division, Stanford </w:t>
            </w:r>
            <w:proofErr w:type="spellStart"/>
            <w:proofErr w:type="gramStart"/>
            <w:r w:rsidRPr="001F2AB0">
              <w:rPr>
                <w:sz w:val="24"/>
                <w:szCs w:val="24"/>
              </w:rPr>
              <w:t>University,CA</w:t>
            </w:r>
            <w:proofErr w:type="spellEnd"/>
            <w:proofErr w:type="gramEnd"/>
          </w:p>
        </w:tc>
        <w:tc>
          <w:tcPr>
            <w:tcW w:w="2868" w:type="dxa"/>
            <w:noWrap/>
            <w:hideMark/>
          </w:tcPr>
          <w:p w14:paraId="1BE57C4C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 xml:space="preserve">MPH UC </w:t>
            </w:r>
            <w:proofErr w:type="spellStart"/>
            <w:proofErr w:type="gramStart"/>
            <w:r w:rsidRPr="001F2AB0">
              <w:rPr>
                <w:sz w:val="24"/>
                <w:szCs w:val="24"/>
              </w:rPr>
              <w:t>Berkeley,CA</w:t>
            </w:r>
            <w:proofErr w:type="spellEnd"/>
            <w:proofErr w:type="gramEnd"/>
          </w:p>
        </w:tc>
        <w:tc>
          <w:tcPr>
            <w:tcW w:w="236" w:type="dxa"/>
            <w:gridSpan w:val="2"/>
            <w:noWrap/>
            <w:hideMark/>
          </w:tcPr>
          <w:p w14:paraId="4DDE40D5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6"/>
                <w:szCs w:val="26"/>
              </w:rPr>
            </w:pPr>
          </w:p>
        </w:tc>
      </w:tr>
      <w:tr w:rsidR="001F2AB0" w:rsidRPr="001F2AB0" w14:paraId="424C02AF" w14:textId="77777777" w:rsidTr="001F2AB0">
        <w:trPr>
          <w:trHeight w:val="600"/>
        </w:trPr>
        <w:tc>
          <w:tcPr>
            <w:tcW w:w="1451" w:type="dxa"/>
            <w:noWrap/>
            <w:hideMark/>
          </w:tcPr>
          <w:p w14:paraId="17C18DBE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>2019-</w:t>
            </w:r>
          </w:p>
        </w:tc>
        <w:tc>
          <w:tcPr>
            <w:tcW w:w="1539" w:type="dxa"/>
            <w:noWrap/>
            <w:hideMark/>
          </w:tcPr>
          <w:p w14:paraId="77677B86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>Katherine Brandin</w:t>
            </w:r>
          </w:p>
        </w:tc>
        <w:tc>
          <w:tcPr>
            <w:tcW w:w="3670" w:type="dxa"/>
            <w:noWrap/>
            <w:hideMark/>
          </w:tcPr>
          <w:p w14:paraId="57FACB26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 xml:space="preserve">Junior Student, Sacred Heart </w:t>
            </w:r>
            <w:proofErr w:type="spellStart"/>
            <w:proofErr w:type="gramStart"/>
            <w:r w:rsidRPr="001F2AB0">
              <w:rPr>
                <w:sz w:val="24"/>
                <w:szCs w:val="24"/>
              </w:rPr>
              <w:t>Schools,CA</w:t>
            </w:r>
            <w:proofErr w:type="spellEnd"/>
            <w:proofErr w:type="gramEnd"/>
          </w:p>
        </w:tc>
        <w:tc>
          <w:tcPr>
            <w:tcW w:w="2868" w:type="dxa"/>
            <w:noWrap/>
            <w:hideMark/>
          </w:tcPr>
          <w:p w14:paraId="4B505A3A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>Sophomore University of Notre Dame</w:t>
            </w:r>
          </w:p>
        </w:tc>
        <w:tc>
          <w:tcPr>
            <w:tcW w:w="236" w:type="dxa"/>
            <w:gridSpan w:val="2"/>
            <w:noWrap/>
            <w:hideMark/>
          </w:tcPr>
          <w:p w14:paraId="64A252B6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6"/>
                <w:szCs w:val="26"/>
              </w:rPr>
            </w:pPr>
          </w:p>
        </w:tc>
      </w:tr>
      <w:tr w:rsidR="001F2AB0" w:rsidRPr="001F2AB0" w14:paraId="35EF753B" w14:textId="77777777" w:rsidTr="001F2AB0">
        <w:trPr>
          <w:trHeight w:val="600"/>
        </w:trPr>
        <w:tc>
          <w:tcPr>
            <w:tcW w:w="1451" w:type="dxa"/>
            <w:noWrap/>
            <w:hideMark/>
          </w:tcPr>
          <w:p w14:paraId="790FC2FF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>2020-2021</w:t>
            </w:r>
          </w:p>
        </w:tc>
        <w:tc>
          <w:tcPr>
            <w:tcW w:w="1539" w:type="dxa"/>
            <w:noWrap/>
            <w:hideMark/>
          </w:tcPr>
          <w:p w14:paraId="6CB89F27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proofErr w:type="spellStart"/>
            <w:r w:rsidRPr="001F2AB0">
              <w:rPr>
                <w:sz w:val="24"/>
                <w:szCs w:val="24"/>
              </w:rPr>
              <w:t>Emiliana</w:t>
            </w:r>
            <w:proofErr w:type="spellEnd"/>
            <w:r w:rsidRPr="001F2AB0">
              <w:rPr>
                <w:sz w:val="24"/>
                <w:szCs w:val="24"/>
              </w:rPr>
              <w:t xml:space="preserve"> </w:t>
            </w:r>
            <w:proofErr w:type="spellStart"/>
            <w:r w:rsidRPr="001F2AB0">
              <w:rPr>
                <w:sz w:val="24"/>
                <w:szCs w:val="24"/>
              </w:rPr>
              <w:t>Marcano</w:t>
            </w:r>
            <w:proofErr w:type="spellEnd"/>
          </w:p>
        </w:tc>
        <w:tc>
          <w:tcPr>
            <w:tcW w:w="3670" w:type="dxa"/>
            <w:noWrap/>
            <w:hideMark/>
          </w:tcPr>
          <w:p w14:paraId="01BE9861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 xml:space="preserve">Senior </w:t>
            </w:r>
            <w:proofErr w:type="spellStart"/>
            <w:proofErr w:type="gramStart"/>
            <w:r w:rsidRPr="001F2AB0">
              <w:rPr>
                <w:sz w:val="24"/>
                <w:szCs w:val="24"/>
              </w:rPr>
              <w:t>Student,Unified</w:t>
            </w:r>
            <w:proofErr w:type="spellEnd"/>
            <w:proofErr w:type="gramEnd"/>
            <w:r w:rsidRPr="001F2AB0">
              <w:rPr>
                <w:sz w:val="24"/>
                <w:szCs w:val="24"/>
              </w:rPr>
              <w:t xml:space="preserve"> Orlando District, FL</w:t>
            </w:r>
          </w:p>
        </w:tc>
        <w:tc>
          <w:tcPr>
            <w:tcW w:w="2868" w:type="dxa"/>
            <w:noWrap/>
            <w:hideMark/>
          </w:tcPr>
          <w:p w14:paraId="07E8626F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 xml:space="preserve">Freshman </w:t>
            </w:r>
            <w:proofErr w:type="spellStart"/>
            <w:r w:rsidRPr="001F2AB0">
              <w:rPr>
                <w:sz w:val="24"/>
                <w:szCs w:val="24"/>
              </w:rPr>
              <w:t>yr</w:t>
            </w:r>
            <w:proofErr w:type="spellEnd"/>
            <w:r w:rsidRPr="001F2AB0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1F2AB0">
              <w:rPr>
                <w:sz w:val="24"/>
                <w:szCs w:val="24"/>
              </w:rPr>
              <w:t>Wellesley,MA</w:t>
            </w:r>
            <w:proofErr w:type="spellEnd"/>
            <w:proofErr w:type="gramEnd"/>
          </w:p>
        </w:tc>
        <w:tc>
          <w:tcPr>
            <w:tcW w:w="236" w:type="dxa"/>
            <w:gridSpan w:val="2"/>
            <w:noWrap/>
            <w:hideMark/>
          </w:tcPr>
          <w:p w14:paraId="791501B5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6"/>
                <w:szCs w:val="26"/>
              </w:rPr>
            </w:pPr>
          </w:p>
        </w:tc>
      </w:tr>
      <w:tr w:rsidR="001F2AB0" w:rsidRPr="001F2AB0" w14:paraId="6DF090F7" w14:textId="77777777" w:rsidTr="001F2AB0">
        <w:trPr>
          <w:trHeight w:val="600"/>
        </w:trPr>
        <w:tc>
          <w:tcPr>
            <w:tcW w:w="1451" w:type="dxa"/>
            <w:noWrap/>
            <w:hideMark/>
          </w:tcPr>
          <w:p w14:paraId="3E712622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>2020-</w:t>
            </w:r>
          </w:p>
        </w:tc>
        <w:tc>
          <w:tcPr>
            <w:tcW w:w="1539" w:type="dxa"/>
            <w:noWrap/>
            <w:hideMark/>
          </w:tcPr>
          <w:p w14:paraId="15D0CE0E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>Sierra Willens</w:t>
            </w:r>
          </w:p>
        </w:tc>
        <w:tc>
          <w:tcPr>
            <w:tcW w:w="3670" w:type="dxa"/>
            <w:noWrap/>
            <w:hideMark/>
          </w:tcPr>
          <w:p w14:paraId="067DB18D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 xml:space="preserve">MS-1 Stanford University </w:t>
            </w:r>
            <w:proofErr w:type="gramStart"/>
            <w:r w:rsidRPr="001F2AB0">
              <w:rPr>
                <w:sz w:val="24"/>
                <w:szCs w:val="24"/>
              </w:rPr>
              <w:t>SOM,CA</w:t>
            </w:r>
            <w:proofErr w:type="gramEnd"/>
          </w:p>
        </w:tc>
        <w:tc>
          <w:tcPr>
            <w:tcW w:w="2868" w:type="dxa"/>
            <w:noWrap/>
            <w:hideMark/>
          </w:tcPr>
          <w:p w14:paraId="1F11261F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 xml:space="preserve">MS-3 Stanford University </w:t>
            </w:r>
            <w:proofErr w:type="gramStart"/>
            <w:r w:rsidRPr="001F2AB0">
              <w:rPr>
                <w:sz w:val="24"/>
                <w:szCs w:val="24"/>
              </w:rPr>
              <w:t>SOM,CA</w:t>
            </w:r>
            <w:proofErr w:type="gramEnd"/>
          </w:p>
        </w:tc>
        <w:tc>
          <w:tcPr>
            <w:tcW w:w="236" w:type="dxa"/>
            <w:gridSpan w:val="2"/>
            <w:noWrap/>
            <w:hideMark/>
          </w:tcPr>
          <w:p w14:paraId="6FF03A11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6"/>
                <w:szCs w:val="26"/>
              </w:rPr>
            </w:pPr>
          </w:p>
        </w:tc>
      </w:tr>
      <w:tr w:rsidR="001F2AB0" w:rsidRPr="001F2AB0" w14:paraId="7484CB70" w14:textId="77777777" w:rsidTr="001F2AB0">
        <w:trPr>
          <w:trHeight w:val="600"/>
        </w:trPr>
        <w:tc>
          <w:tcPr>
            <w:tcW w:w="1451" w:type="dxa"/>
            <w:noWrap/>
            <w:hideMark/>
          </w:tcPr>
          <w:p w14:paraId="40F6380F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>2020-</w:t>
            </w:r>
          </w:p>
        </w:tc>
        <w:tc>
          <w:tcPr>
            <w:tcW w:w="1539" w:type="dxa"/>
            <w:noWrap/>
            <w:hideMark/>
          </w:tcPr>
          <w:p w14:paraId="40D179AE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>Avery Wagner</w:t>
            </w:r>
          </w:p>
        </w:tc>
        <w:tc>
          <w:tcPr>
            <w:tcW w:w="3670" w:type="dxa"/>
            <w:noWrap/>
            <w:hideMark/>
          </w:tcPr>
          <w:p w14:paraId="3F35E712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 xml:space="preserve">Freshman Student, Sacred Heart </w:t>
            </w:r>
            <w:proofErr w:type="spellStart"/>
            <w:proofErr w:type="gramStart"/>
            <w:r w:rsidRPr="001F2AB0">
              <w:rPr>
                <w:sz w:val="24"/>
                <w:szCs w:val="24"/>
              </w:rPr>
              <w:t>Schools,CA</w:t>
            </w:r>
            <w:proofErr w:type="spellEnd"/>
            <w:proofErr w:type="gramEnd"/>
          </w:p>
        </w:tc>
        <w:tc>
          <w:tcPr>
            <w:tcW w:w="2868" w:type="dxa"/>
            <w:noWrap/>
            <w:hideMark/>
          </w:tcPr>
          <w:p w14:paraId="11EE75BC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 xml:space="preserve">Junior Student, Sacred Heart </w:t>
            </w:r>
            <w:proofErr w:type="spellStart"/>
            <w:proofErr w:type="gramStart"/>
            <w:r w:rsidRPr="001F2AB0">
              <w:rPr>
                <w:sz w:val="24"/>
                <w:szCs w:val="24"/>
              </w:rPr>
              <w:t>Schools,CA</w:t>
            </w:r>
            <w:proofErr w:type="spellEnd"/>
            <w:proofErr w:type="gramEnd"/>
          </w:p>
        </w:tc>
        <w:tc>
          <w:tcPr>
            <w:tcW w:w="236" w:type="dxa"/>
            <w:gridSpan w:val="2"/>
            <w:noWrap/>
            <w:hideMark/>
          </w:tcPr>
          <w:p w14:paraId="042758C2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6"/>
                <w:szCs w:val="26"/>
              </w:rPr>
            </w:pPr>
          </w:p>
        </w:tc>
      </w:tr>
      <w:tr w:rsidR="001F2AB0" w:rsidRPr="001F2AB0" w14:paraId="1EBC9F9E" w14:textId="77777777" w:rsidTr="001F2AB0">
        <w:trPr>
          <w:trHeight w:val="600"/>
        </w:trPr>
        <w:tc>
          <w:tcPr>
            <w:tcW w:w="1451" w:type="dxa"/>
            <w:noWrap/>
            <w:hideMark/>
          </w:tcPr>
          <w:p w14:paraId="257D7409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>2021-</w:t>
            </w:r>
          </w:p>
        </w:tc>
        <w:tc>
          <w:tcPr>
            <w:tcW w:w="1539" w:type="dxa"/>
            <w:noWrap/>
            <w:hideMark/>
          </w:tcPr>
          <w:p w14:paraId="58D949EC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 xml:space="preserve">Doreen </w:t>
            </w:r>
            <w:proofErr w:type="spellStart"/>
            <w:r w:rsidRPr="001F2AB0">
              <w:rPr>
                <w:sz w:val="24"/>
                <w:szCs w:val="24"/>
              </w:rPr>
              <w:t>Echeverri</w:t>
            </w:r>
            <w:proofErr w:type="spellEnd"/>
          </w:p>
        </w:tc>
        <w:tc>
          <w:tcPr>
            <w:tcW w:w="3670" w:type="dxa"/>
            <w:noWrap/>
            <w:hideMark/>
          </w:tcPr>
          <w:p w14:paraId="22F5B59B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>The British School Caracas, Venezuela</w:t>
            </w:r>
          </w:p>
        </w:tc>
        <w:tc>
          <w:tcPr>
            <w:tcW w:w="2868" w:type="dxa"/>
            <w:noWrap/>
            <w:hideMark/>
          </w:tcPr>
          <w:p w14:paraId="4744D11A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 xml:space="preserve">Sophomore Duke </w:t>
            </w:r>
            <w:proofErr w:type="spellStart"/>
            <w:proofErr w:type="gramStart"/>
            <w:r w:rsidRPr="001F2AB0">
              <w:rPr>
                <w:sz w:val="24"/>
                <w:szCs w:val="24"/>
              </w:rPr>
              <w:t>University,NC</w:t>
            </w:r>
            <w:proofErr w:type="spellEnd"/>
            <w:proofErr w:type="gramEnd"/>
          </w:p>
        </w:tc>
        <w:tc>
          <w:tcPr>
            <w:tcW w:w="236" w:type="dxa"/>
            <w:gridSpan w:val="2"/>
            <w:noWrap/>
            <w:hideMark/>
          </w:tcPr>
          <w:p w14:paraId="3616AB76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6"/>
                <w:szCs w:val="26"/>
              </w:rPr>
            </w:pPr>
          </w:p>
        </w:tc>
      </w:tr>
      <w:tr w:rsidR="001F2AB0" w:rsidRPr="001F2AB0" w14:paraId="64CA683D" w14:textId="77777777" w:rsidTr="001F2AB0">
        <w:trPr>
          <w:trHeight w:val="600"/>
        </w:trPr>
        <w:tc>
          <w:tcPr>
            <w:tcW w:w="1451" w:type="dxa"/>
            <w:noWrap/>
            <w:hideMark/>
          </w:tcPr>
          <w:p w14:paraId="45442A65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>2021-</w:t>
            </w:r>
          </w:p>
        </w:tc>
        <w:tc>
          <w:tcPr>
            <w:tcW w:w="1539" w:type="dxa"/>
            <w:noWrap/>
            <w:hideMark/>
          </w:tcPr>
          <w:p w14:paraId="631B2ECB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 xml:space="preserve">Danielle </w:t>
            </w:r>
            <w:proofErr w:type="spellStart"/>
            <w:r w:rsidRPr="001F2AB0">
              <w:rPr>
                <w:sz w:val="24"/>
                <w:szCs w:val="24"/>
              </w:rPr>
              <w:t>Blaur</w:t>
            </w:r>
            <w:proofErr w:type="spellEnd"/>
          </w:p>
        </w:tc>
        <w:tc>
          <w:tcPr>
            <w:tcW w:w="3670" w:type="dxa"/>
            <w:noWrap/>
            <w:hideMark/>
          </w:tcPr>
          <w:p w14:paraId="24DF143D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>SCORE Program Stanford University SOM, CA</w:t>
            </w:r>
          </w:p>
        </w:tc>
        <w:tc>
          <w:tcPr>
            <w:tcW w:w="2868" w:type="dxa"/>
            <w:noWrap/>
            <w:hideMark/>
          </w:tcPr>
          <w:p w14:paraId="1D18309E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 xml:space="preserve">PGY-1 OBGYN Stanford University </w:t>
            </w:r>
            <w:proofErr w:type="gramStart"/>
            <w:r w:rsidRPr="001F2AB0">
              <w:rPr>
                <w:sz w:val="24"/>
                <w:szCs w:val="24"/>
              </w:rPr>
              <w:t>SOM,CA</w:t>
            </w:r>
            <w:proofErr w:type="gramEnd"/>
          </w:p>
        </w:tc>
        <w:tc>
          <w:tcPr>
            <w:tcW w:w="236" w:type="dxa"/>
            <w:gridSpan w:val="2"/>
            <w:noWrap/>
            <w:hideMark/>
          </w:tcPr>
          <w:p w14:paraId="440DE9AD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6"/>
                <w:szCs w:val="26"/>
              </w:rPr>
            </w:pPr>
          </w:p>
        </w:tc>
      </w:tr>
      <w:tr w:rsidR="001F2AB0" w:rsidRPr="001F2AB0" w14:paraId="0FCC0555" w14:textId="77777777" w:rsidTr="001F2AB0">
        <w:trPr>
          <w:trHeight w:val="600"/>
        </w:trPr>
        <w:tc>
          <w:tcPr>
            <w:tcW w:w="1451" w:type="dxa"/>
            <w:noWrap/>
            <w:hideMark/>
          </w:tcPr>
          <w:p w14:paraId="440DD68F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>2021-</w:t>
            </w:r>
          </w:p>
        </w:tc>
        <w:tc>
          <w:tcPr>
            <w:tcW w:w="1539" w:type="dxa"/>
            <w:noWrap/>
            <w:hideMark/>
          </w:tcPr>
          <w:p w14:paraId="61ED0317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>Lisandra Valdez Dominguez</w:t>
            </w:r>
          </w:p>
        </w:tc>
        <w:tc>
          <w:tcPr>
            <w:tcW w:w="3670" w:type="dxa"/>
            <w:noWrap/>
            <w:hideMark/>
          </w:tcPr>
          <w:p w14:paraId="5C9C6CB5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 xml:space="preserve">MS-1 Stanford University </w:t>
            </w:r>
            <w:proofErr w:type="gramStart"/>
            <w:r w:rsidRPr="001F2AB0">
              <w:rPr>
                <w:sz w:val="24"/>
                <w:szCs w:val="24"/>
              </w:rPr>
              <w:t>SOM,CA</w:t>
            </w:r>
            <w:proofErr w:type="gramEnd"/>
          </w:p>
        </w:tc>
        <w:tc>
          <w:tcPr>
            <w:tcW w:w="2868" w:type="dxa"/>
            <w:noWrap/>
            <w:hideMark/>
          </w:tcPr>
          <w:p w14:paraId="78035669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 xml:space="preserve">MS-2 Stanford University </w:t>
            </w:r>
            <w:proofErr w:type="gramStart"/>
            <w:r w:rsidRPr="001F2AB0">
              <w:rPr>
                <w:sz w:val="24"/>
                <w:szCs w:val="24"/>
              </w:rPr>
              <w:t>SOM,CA</w:t>
            </w:r>
            <w:proofErr w:type="gramEnd"/>
          </w:p>
        </w:tc>
        <w:tc>
          <w:tcPr>
            <w:tcW w:w="236" w:type="dxa"/>
            <w:gridSpan w:val="2"/>
            <w:noWrap/>
            <w:hideMark/>
          </w:tcPr>
          <w:p w14:paraId="3316E13F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6"/>
                <w:szCs w:val="26"/>
              </w:rPr>
            </w:pPr>
          </w:p>
        </w:tc>
      </w:tr>
      <w:tr w:rsidR="001F2AB0" w:rsidRPr="001F2AB0" w14:paraId="5610E477" w14:textId="77777777" w:rsidTr="001F2AB0">
        <w:trPr>
          <w:trHeight w:val="600"/>
        </w:trPr>
        <w:tc>
          <w:tcPr>
            <w:tcW w:w="1451" w:type="dxa"/>
            <w:noWrap/>
            <w:hideMark/>
          </w:tcPr>
          <w:p w14:paraId="20F54062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lastRenderedPageBreak/>
              <w:t>2021-</w:t>
            </w:r>
          </w:p>
        </w:tc>
        <w:tc>
          <w:tcPr>
            <w:tcW w:w="1539" w:type="dxa"/>
            <w:noWrap/>
            <w:hideMark/>
          </w:tcPr>
          <w:p w14:paraId="7BB3B369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>Elisa Padron</w:t>
            </w:r>
          </w:p>
        </w:tc>
        <w:tc>
          <w:tcPr>
            <w:tcW w:w="3670" w:type="dxa"/>
            <w:noWrap/>
            <w:hideMark/>
          </w:tcPr>
          <w:p w14:paraId="37F6ABBF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 xml:space="preserve">MS-1 Stanford University </w:t>
            </w:r>
            <w:proofErr w:type="gramStart"/>
            <w:r w:rsidRPr="001F2AB0">
              <w:rPr>
                <w:sz w:val="24"/>
                <w:szCs w:val="24"/>
              </w:rPr>
              <w:t>SOM,CA</w:t>
            </w:r>
            <w:proofErr w:type="gramEnd"/>
          </w:p>
        </w:tc>
        <w:tc>
          <w:tcPr>
            <w:tcW w:w="2868" w:type="dxa"/>
            <w:noWrap/>
            <w:hideMark/>
          </w:tcPr>
          <w:p w14:paraId="0D2787BF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 xml:space="preserve">MS-2 Stanford University </w:t>
            </w:r>
            <w:proofErr w:type="gramStart"/>
            <w:r w:rsidRPr="001F2AB0">
              <w:rPr>
                <w:sz w:val="24"/>
                <w:szCs w:val="24"/>
              </w:rPr>
              <w:t>SOM,CA</w:t>
            </w:r>
            <w:proofErr w:type="gramEnd"/>
          </w:p>
        </w:tc>
        <w:tc>
          <w:tcPr>
            <w:tcW w:w="236" w:type="dxa"/>
            <w:gridSpan w:val="2"/>
            <w:noWrap/>
            <w:hideMark/>
          </w:tcPr>
          <w:p w14:paraId="408F5732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6"/>
                <w:szCs w:val="26"/>
              </w:rPr>
            </w:pPr>
          </w:p>
        </w:tc>
      </w:tr>
      <w:tr w:rsidR="001F2AB0" w:rsidRPr="001F2AB0" w14:paraId="1EB6F562" w14:textId="77777777" w:rsidTr="001F2AB0">
        <w:trPr>
          <w:trHeight w:val="600"/>
        </w:trPr>
        <w:tc>
          <w:tcPr>
            <w:tcW w:w="1451" w:type="dxa"/>
            <w:noWrap/>
            <w:hideMark/>
          </w:tcPr>
          <w:p w14:paraId="6119981F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>2021-</w:t>
            </w:r>
          </w:p>
        </w:tc>
        <w:tc>
          <w:tcPr>
            <w:tcW w:w="1539" w:type="dxa"/>
            <w:noWrap/>
            <w:hideMark/>
          </w:tcPr>
          <w:p w14:paraId="2DEDD6DF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>Norma Jimenez Ramirez</w:t>
            </w:r>
          </w:p>
        </w:tc>
        <w:tc>
          <w:tcPr>
            <w:tcW w:w="3670" w:type="dxa"/>
            <w:noWrap/>
            <w:hideMark/>
          </w:tcPr>
          <w:p w14:paraId="1858FB49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 xml:space="preserve">MS-4 Stanford University </w:t>
            </w:r>
            <w:proofErr w:type="gramStart"/>
            <w:r w:rsidRPr="001F2AB0">
              <w:rPr>
                <w:sz w:val="24"/>
                <w:szCs w:val="24"/>
              </w:rPr>
              <w:t>SOM,CA</w:t>
            </w:r>
            <w:proofErr w:type="gramEnd"/>
          </w:p>
        </w:tc>
        <w:tc>
          <w:tcPr>
            <w:tcW w:w="2868" w:type="dxa"/>
            <w:noWrap/>
            <w:hideMark/>
          </w:tcPr>
          <w:p w14:paraId="28ACE3EE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 xml:space="preserve">MS-5 Stanford University </w:t>
            </w:r>
            <w:proofErr w:type="gramStart"/>
            <w:r w:rsidRPr="001F2AB0">
              <w:rPr>
                <w:sz w:val="24"/>
                <w:szCs w:val="24"/>
              </w:rPr>
              <w:t>SOM,CA</w:t>
            </w:r>
            <w:proofErr w:type="gramEnd"/>
          </w:p>
        </w:tc>
        <w:tc>
          <w:tcPr>
            <w:tcW w:w="236" w:type="dxa"/>
            <w:gridSpan w:val="2"/>
            <w:noWrap/>
            <w:hideMark/>
          </w:tcPr>
          <w:p w14:paraId="0BB0F516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6"/>
                <w:szCs w:val="26"/>
              </w:rPr>
            </w:pPr>
          </w:p>
        </w:tc>
      </w:tr>
      <w:tr w:rsidR="001F2AB0" w:rsidRPr="001F2AB0" w14:paraId="03FF4E32" w14:textId="77777777" w:rsidTr="001F2AB0">
        <w:trPr>
          <w:trHeight w:val="600"/>
        </w:trPr>
        <w:tc>
          <w:tcPr>
            <w:tcW w:w="1451" w:type="dxa"/>
            <w:noWrap/>
            <w:hideMark/>
          </w:tcPr>
          <w:p w14:paraId="6BF06067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>2021-2022</w:t>
            </w:r>
          </w:p>
        </w:tc>
        <w:tc>
          <w:tcPr>
            <w:tcW w:w="1539" w:type="dxa"/>
            <w:noWrap/>
            <w:hideMark/>
          </w:tcPr>
          <w:p w14:paraId="7FAF4B45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>Ariana O’Malley</w:t>
            </w:r>
          </w:p>
        </w:tc>
        <w:tc>
          <w:tcPr>
            <w:tcW w:w="3670" w:type="dxa"/>
            <w:noWrap/>
            <w:hideMark/>
          </w:tcPr>
          <w:p w14:paraId="02E7A003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 xml:space="preserve">MSPA-1 Stanford University </w:t>
            </w:r>
            <w:proofErr w:type="gramStart"/>
            <w:r w:rsidRPr="001F2AB0">
              <w:rPr>
                <w:sz w:val="24"/>
                <w:szCs w:val="24"/>
              </w:rPr>
              <w:t>SOM,CA</w:t>
            </w:r>
            <w:proofErr w:type="gramEnd"/>
          </w:p>
        </w:tc>
        <w:tc>
          <w:tcPr>
            <w:tcW w:w="2868" w:type="dxa"/>
            <w:noWrap/>
            <w:hideMark/>
          </w:tcPr>
          <w:p w14:paraId="0AF25601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 xml:space="preserve">MSPA-2 Stanford University </w:t>
            </w:r>
            <w:proofErr w:type="gramStart"/>
            <w:r w:rsidRPr="001F2AB0">
              <w:rPr>
                <w:sz w:val="24"/>
                <w:szCs w:val="24"/>
              </w:rPr>
              <w:t>SOM,CA</w:t>
            </w:r>
            <w:proofErr w:type="gramEnd"/>
          </w:p>
        </w:tc>
        <w:tc>
          <w:tcPr>
            <w:tcW w:w="236" w:type="dxa"/>
            <w:gridSpan w:val="2"/>
            <w:noWrap/>
            <w:hideMark/>
          </w:tcPr>
          <w:p w14:paraId="0DDA1FB6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6"/>
                <w:szCs w:val="26"/>
              </w:rPr>
            </w:pPr>
          </w:p>
        </w:tc>
      </w:tr>
      <w:tr w:rsidR="001F2AB0" w:rsidRPr="001F2AB0" w14:paraId="269C8009" w14:textId="77777777" w:rsidTr="001F2AB0">
        <w:trPr>
          <w:trHeight w:val="600"/>
        </w:trPr>
        <w:tc>
          <w:tcPr>
            <w:tcW w:w="1451" w:type="dxa"/>
            <w:noWrap/>
            <w:hideMark/>
          </w:tcPr>
          <w:p w14:paraId="74678A86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>2022-</w:t>
            </w:r>
          </w:p>
        </w:tc>
        <w:tc>
          <w:tcPr>
            <w:tcW w:w="1539" w:type="dxa"/>
            <w:noWrap/>
            <w:hideMark/>
          </w:tcPr>
          <w:p w14:paraId="433A1B45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>Graciela Ceballos</w:t>
            </w:r>
          </w:p>
        </w:tc>
        <w:tc>
          <w:tcPr>
            <w:tcW w:w="3670" w:type="dxa"/>
            <w:noWrap/>
            <w:hideMark/>
          </w:tcPr>
          <w:p w14:paraId="27350D8B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>SCORE Program Stanford University SOM, CA</w:t>
            </w:r>
          </w:p>
        </w:tc>
        <w:tc>
          <w:tcPr>
            <w:tcW w:w="2868" w:type="dxa"/>
            <w:noWrap/>
            <w:hideMark/>
          </w:tcPr>
          <w:p w14:paraId="3955616B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 xml:space="preserve">MS-4 George Washington </w:t>
            </w:r>
            <w:proofErr w:type="spellStart"/>
            <w:proofErr w:type="gramStart"/>
            <w:r w:rsidRPr="001F2AB0">
              <w:rPr>
                <w:sz w:val="24"/>
                <w:szCs w:val="24"/>
              </w:rPr>
              <w:t>University,DC</w:t>
            </w:r>
            <w:proofErr w:type="spellEnd"/>
            <w:proofErr w:type="gramEnd"/>
          </w:p>
        </w:tc>
        <w:tc>
          <w:tcPr>
            <w:tcW w:w="236" w:type="dxa"/>
            <w:gridSpan w:val="2"/>
            <w:noWrap/>
            <w:hideMark/>
          </w:tcPr>
          <w:p w14:paraId="1B870A22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6"/>
                <w:szCs w:val="26"/>
              </w:rPr>
            </w:pPr>
          </w:p>
        </w:tc>
      </w:tr>
      <w:tr w:rsidR="001F2AB0" w:rsidRPr="001F2AB0" w14:paraId="5E2C677B" w14:textId="77777777" w:rsidTr="001F2AB0">
        <w:trPr>
          <w:trHeight w:val="600"/>
        </w:trPr>
        <w:tc>
          <w:tcPr>
            <w:tcW w:w="1451" w:type="dxa"/>
            <w:noWrap/>
            <w:hideMark/>
          </w:tcPr>
          <w:p w14:paraId="5CE8B043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>2022-</w:t>
            </w:r>
          </w:p>
        </w:tc>
        <w:tc>
          <w:tcPr>
            <w:tcW w:w="1539" w:type="dxa"/>
            <w:noWrap/>
            <w:hideMark/>
          </w:tcPr>
          <w:p w14:paraId="65BECFC2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>Elisabeth Adkins</w:t>
            </w:r>
          </w:p>
        </w:tc>
        <w:tc>
          <w:tcPr>
            <w:tcW w:w="3670" w:type="dxa"/>
            <w:noWrap/>
            <w:hideMark/>
          </w:tcPr>
          <w:p w14:paraId="64352203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>SCORE Program Stanford University SOM, CA</w:t>
            </w:r>
          </w:p>
        </w:tc>
        <w:tc>
          <w:tcPr>
            <w:tcW w:w="2868" w:type="dxa"/>
            <w:noWrap/>
            <w:hideMark/>
          </w:tcPr>
          <w:p w14:paraId="6566B371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4"/>
                <w:szCs w:val="24"/>
              </w:rPr>
            </w:pPr>
            <w:r w:rsidRPr="001F2AB0">
              <w:rPr>
                <w:sz w:val="24"/>
                <w:szCs w:val="24"/>
              </w:rPr>
              <w:t xml:space="preserve">MS-4 Wright State </w:t>
            </w:r>
            <w:proofErr w:type="spellStart"/>
            <w:proofErr w:type="gramStart"/>
            <w:r w:rsidRPr="001F2AB0">
              <w:rPr>
                <w:sz w:val="24"/>
                <w:szCs w:val="24"/>
              </w:rPr>
              <w:t>University,OH</w:t>
            </w:r>
            <w:proofErr w:type="spellEnd"/>
            <w:proofErr w:type="gramEnd"/>
          </w:p>
        </w:tc>
        <w:tc>
          <w:tcPr>
            <w:tcW w:w="236" w:type="dxa"/>
            <w:gridSpan w:val="2"/>
            <w:noWrap/>
            <w:hideMark/>
          </w:tcPr>
          <w:p w14:paraId="2FFED489" w14:textId="77777777" w:rsidR="001F2AB0" w:rsidRPr="001F2AB0" w:rsidRDefault="001F2AB0" w:rsidP="001F2AB0">
            <w:pPr>
              <w:pStyle w:val="BodyText"/>
              <w:kinsoku w:val="0"/>
              <w:overflowPunct w:val="0"/>
              <w:spacing w:before="9"/>
              <w:rPr>
                <w:sz w:val="26"/>
                <w:szCs w:val="26"/>
              </w:rPr>
            </w:pPr>
          </w:p>
        </w:tc>
      </w:tr>
    </w:tbl>
    <w:p w14:paraId="6872A9EE" w14:textId="77777777" w:rsidR="002413E6" w:rsidRPr="00B36DEF" w:rsidRDefault="002413E6" w:rsidP="002413E6">
      <w:pPr>
        <w:pStyle w:val="BodyText"/>
        <w:kinsoku w:val="0"/>
        <w:overflowPunct w:val="0"/>
        <w:spacing w:before="9"/>
        <w:rPr>
          <w:sz w:val="26"/>
          <w:szCs w:val="26"/>
        </w:rPr>
      </w:pPr>
    </w:p>
    <w:p w14:paraId="529B2ECC" w14:textId="77777777" w:rsidR="006B0E38" w:rsidRDefault="006B0E38" w:rsidP="00081D76">
      <w:pPr>
        <w:pStyle w:val="BodyText"/>
        <w:kinsoku w:val="0"/>
        <w:overflowPunct w:val="0"/>
        <w:spacing w:before="74"/>
        <w:ind w:right="61"/>
        <w:rPr>
          <w:b/>
          <w:sz w:val="24"/>
          <w:szCs w:val="24"/>
        </w:rPr>
      </w:pPr>
    </w:p>
    <w:p w14:paraId="5A0D922D" w14:textId="06A7CF55" w:rsidR="004C11DA" w:rsidRPr="00B36DEF" w:rsidRDefault="002B1347" w:rsidP="00081D76">
      <w:pPr>
        <w:pStyle w:val="BodyText"/>
        <w:kinsoku w:val="0"/>
        <w:overflowPunct w:val="0"/>
        <w:spacing w:before="74"/>
        <w:ind w:right="61"/>
        <w:rPr>
          <w:b/>
          <w:sz w:val="24"/>
          <w:szCs w:val="24"/>
        </w:rPr>
      </w:pPr>
      <w:r w:rsidRPr="00B36DEF">
        <w:rPr>
          <w:b/>
          <w:sz w:val="24"/>
          <w:szCs w:val="24"/>
        </w:rPr>
        <w:t xml:space="preserve">POSTDOCTORAL </w:t>
      </w:r>
      <w:r w:rsidR="002413E6" w:rsidRPr="00B36DEF">
        <w:rPr>
          <w:b/>
          <w:sz w:val="24"/>
          <w:szCs w:val="24"/>
        </w:rPr>
        <w:t xml:space="preserve">FELLOWS AND </w:t>
      </w:r>
      <w:r w:rsidR="00481601" w:rsidRPr="00B36DEF">
        <w:rPr>
          <w:b/>
          <w:sz w:val="24"/>
          <w:szCs w:val="24"/>
        </w:rPr>
        <w:t xml:space="preserve">RESIDENTS SUPERVISED </w:t>
      </w:r>
      <w:r w:rsidR="004C11DA" w:rsidRPr="00B36DEF">
        <w:rPr>
          <w:b/>
          <w:sz w:val="24"/>
          <w:szCs w:val="24"/>
        </w:rPr>
        <w:t>OR MENTORED</w:t>
      </w:r>
    </w:p>
    <w:p w14:paraId="747FC291" w14:textId="77777777" w:rsidR="002413E6" w:rsidRPr="00B36DEF" w:rsidRDefault="002413E6" w:rsidP="002413E6">
      <w:pPr>
        <w:pStyle w:val="BodyText"/>
        <w:kinsoku w:val="0"/>
        <w:overflowPunct w:val="0"/>
        <w:spacing w:before="11"/>
        <w:rPr>
          <w:sz w:val="24"/>
          <w:szCs w:val="24"/>
        </w:rPr>
      </w:pPr>
    </w:p>
    <w:tbl>
      <w:tblPr>
        <w:tblW w:w="9178" w:type="dxa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2547"/>
        <w:gridCol w:w="2430"/>
        <w:gridCol w:w="2783"/>
      </w:tblGrid>
      <w:tr w:rsidR="00335754" w:rsidRPr="00B36DEF" w14:paraId="7CFB061F" w14:textId="77777777" w:rsidTr="004A69D5">
        <w:trPr>
          <w:trHeight w:val="480"/>
        </w:trPr>
        <w:tc>
          <w:tcPr>
            <w:tcW w:w="1418" w:type="dxa"/>
            <w:shd w:val="clear" w:color="auto" w:fill="auto"/>
            <w:vAlign w:val="center"/>
          </w:tcPr>
          <w:p w14:paraId="64581ED9" w14:textId="77777777" w:rsidR="00335754" w:rsidRPr="00335754" w:rsidRDefault="00335754" w:rsidP="00DF75FE">
            <w:pPr>
              <w:pStyle w:val="TableParagraph"/>
              <w:kinsoku w:val="0"/>
              <w:overflowPunct w:val="0"/>
              <w:spacing w:before="102" w:line="259" w:lineRule="auto"/>
              <w:ind w:left="496"/>
              <w:jc w:val="both"/>
              <w:rPr>
                <w:b/>
                <w:bCs/>
                <w:u w:val="single"/>
                <w:lang w:eastAsia="es-ES"/>
              </w:rPr>
            </w:pPr>
            <w:bookmarkStart w:id="2" w:name="_Hlk97881774"/>
            <w:r w:rsidRPr="00335754">
              <w:rPr>
                <w:b/>
                <w:bCs/>
                <w:u w:val="single"/>
                <w:lang w:eastAsia="es-ES"/>
              </w:rPr>
              <w:t>Dates</w:t>
            </w:r>
          </w:p>
        </w:tc>
        <w:tc>
          <w:tcPr>
            <w:tcW w:w="2547" w:type="dxa"/>
            <w:shd w:val="clear" w:color="auto" w:fill="auto"/>
            <w:vAlign w:val="center"/>
          </w:tcPr>
          <w:p w14:paraId="23A45382" w14:textId="77777777" w:rsidR="00335754" w:rsidRPr="00335754" w:rsidRDefault="00335754" w:rsidP="00B20000">
            <w:pPr>
              <w:pStyle w:val="TableParagraph"/>
              <w:kinsoku w:val="0"/>
              <w:overflowPunct w:val="0"/>
              <w:spacing w:before="102" w:line="259" w:lineRule="auto"/>
              <w:ind w:left="449" w:right="90"/>
              <w:jc w:val="both"/>
              <w:rPr>
                <w:b/>
                <w:bCs/>
                <w:u w:val="single"/>
                <w:lang w:eastAsia="es-ES"/>
              </w:rPr>
            </w:pPr>
            <w:r w:rsidRPr="00335754">
              <w:rPr>
                <w:b/>
                <w:bCs/>
                <w:u w:val="single"/>
                <w:lang w:eastAsia="es-ES"/>
              </w:rPr>
              <w:t>Name</w:t>
            </w:r>
          </w:p>
        </w:tc>
        <w:tc>
          <w:tcPr>
            <w:tcW w:w="2430" w:type="dxa"/>
            <w:shd w:val="clear" w:color="auto" w:fill="auto"/>
            <w:vAlign w:val="center"/>
          </w:tcPr>
          <w:p w14:paraId="7224728C" w14:textId="1C46C46B" w:rsidR="00335754" w:rsidRPr="00335754" w:rsidRDefault="00335754" w:rsidP="00DF75FE">
            <w:pPr>
              <w:pStyle w:val="TableParagraph"/>
              <w:kinsoku w:val="0"/>
              <w:overflowPunct w:val="0"/>
              <w:spacing w:before="102" w:line="259" w:lineRule="auto"/>
              <w:ind w:left="0" w:right="756"/>
              <w:jc w:val="both"/>
              <w:rPr>
                <w:b/>
                <w:bCs/>
                <w:u w:val="single"/>
                <w:lang w:eastAsia="es-ES"/>
              </w:rPr>
            </w:pPr>
            <w:r w:rsidRPr="00335754">
              <w:rPr>
                <w:b/>
                <w:bCs/>
                <w:u w:val="single"/>
                <w:lang w:eastAsia="es-ES"/>
              </w:rPr>
              <w:t>Fellow</w:t>
            </w:r>
          </w:p>
        </w:tc>
        <w:tc>
          <w:tcPr>
            <w:tcW w:w="2783" w:type="dxa"/>
            <w:shd w:val="clear" w:color="auto" w:fill="auto"/>
            <w:vAlign w:val="center"/>
          </w:tcPr>
          <w:p w14:paraId="14D2FB2F" w14:textId="77777777" w:rsidR="00335754" w:rsidRPr="00335754" w:rsidRDefault="00335754" w:rsidP="00DF75FE">
            <w:pPr>
              <w:pStyle w:val="TableParagraph"/>
              <w:kinsoku w:val="0"/>
              <w:overflowPunct w:val="0"/>
              <w:spacing w:before="102" w:line="259" w:lineRule="auto"/>
              <w:ind w:right="300"/>
              <w:rPr>
                <w:b/>
                <w:bCs/>
                <w:u w:val="single"/>
                <w:lang w:eastAsia="es-ES"/>
              </w:rPr>
            </w:pPr>
            <w:r w:rsidRPr="00335754">
              <w:rPr>
                <w:b/>
                <w:bCs/>
                <w:u w:val="single"/>
                <w:lang w:eastAsia="es-ES"/>
              </w:rPr>
              <w:t>Current Position</w:t>
            </w:r>
          </w:p>
        </w:tc>
      </w:tr>
      <w:bookmarkEnd w:id="2"/>
      <w:tr w:rsidR="00335754" w:rsidRPr="00B36DEF" w14:paraId="25A0B8D1" w14:textId="77777777" w:rsidTr="004A69D5">
        <w:trPr>
          <w:trHeight w:val="1"/>
        </w:trPr>
        <w:tc>
          <w:tcPr>
            <w:tcW w:w="1418" w:type="dxa"/>
            <w:vAlign w:val="center"/>
          </w:tcPr>
          <w:p w14:paraId="68A53203" w14:textId="3EEED890" w:rsidR="00335754" w:rsidRPr="00B36DEF" w:rsidRDefault="00335754" w:rsidP="00DF75FE">
            <w:pPr>
              <w:pStyle w:val="TableParagraph"/>
              <w:kinsoku w:val="0"/>
              <w:overflowPunct w:val="0"/>
              <w:spacing w:line="218" w:lineRule="exact"/>
              <w:jc w:val="both"/>
              <w:rPr>
                <w:lang w:eastAsia="es-ES"/>
              </w:rPr>
            </w:pPr>
            <w:r w:rsidRPr="00B36DEF">
              <w:rPr>
                <w:lang w:eastAsia="es-ES"/>
              </w:rPr>
              <w:t xml:space="preserve">2001 </w:t>
            </w:r>
            <w:r w:rsidR="009262C2">
              <w:rPr>
                <w:lang w:eastAsia="es-ES"/>
              </w:rPr>
              <w:t>–</w:t>
            </w:r>
            <w:r w:rsidRPr="00B36DEF">
              <w:rPr>
                <w:lang w:eastAsia="es-ES"/>
              </w:rPr>
              <w:t xml:space="preserve"> </w:t>
            </w:r>
            <w:r w:rsidR="009262C2">
              <w:rPr>
                <w:lang w:eastAsia="es-ES"/>
              </w:rPr>
              <w:t>Pres.</w:t>
            </w:r>
          </w:p>
        </w:tc>
        <w:tc>
          <w:tcPr>
            <w:tcW w:w="2547" w:type="dxa"/>
            <w:vAlign w:val="center"/>
          </w:tcPr>
          <w:p w14:paraId="247C955A" w14:textId="2BB516B4" w:rsidR="00335754" w:rsidRPr="00B36DEF" w:rsidRDefault="00335754" w:rsidP="004A69D5">
            <w:pPr>
              <w:pStyle w:val="TableParagraph"/>
              <w:kinsoku w:val="0"/>
              <w:overflowPunct w:val="0"/>
              <w:spacing w:line="252" w:lineRule="auto"/>
              <w:rPr>
                <w:lang w:eastAsia="es-ES"/>
              </w:rPr>
            </w:pPr>
            <w:r w:rsidRPr="00B36DEF">
              <w:rPr>
                <w:lang w:eastAsia="es-ES"/>
              </w:rPr>
              <w:t>Nicole</w:t>
            </w:r>
            <w:r w:rsidR="00DF75FE">
              <w:rPr>
                <w:lang w:eastAsia="es-ES"/>
              </w:rPr>
              <w:t xml:space="preserve"> </w:t>
            </w:r>
            <w:r w:rsidRPr="00B36DEF">
              <w:rPr>
                <w:lang w:eastAsia="es-ES"/>
              </w:rPr>
              <w:t>Smith, MD/MPH</w:t>
            </w:r>
          </w:p>
        </w:tc>
        <w:tc>
          <w:tcPr>
            <w:tcW w:w="2430" w:type="dxa"/>
            <w:vAlign w:val="center"/>
          </w:tcPr>
          <w:p w14:paraId="5A7A65A0" w14:textId="77777777" w:rsidR="00335754" w:rsidRPr="00B36DEF" w:rsidRDefault="00335754" w:rsidP="004A69D5">
            <w:pPr>
              <w:pStyle w:val="TableParagraph"/>
              <w:kinsoku w:val="0"/>
              <w:overflowPunct w:val="0"/>
              <w:spacing w:line="252" w:lineRule="auto"/>
              <w:ind w:left="116" w:right="249"/>
              <w:rPr>
                <w:lang w:eastAsia="es-ES"/>
              </w:rPr>
            </w:pPr>
            <w:r w:rsidRPr="00B36DEF">
              <w:rPr>
                <w:lang w:eastAsia="es-ES"/>
              </w:rPr>
              <w:t>Yale Ob/Gyn and RS Residency Program</w:t>
            </w:r>
          </w:p>
        </w:tc>
        <w:tc>
          <w:tcPr>
            <w:tcW w:w="2783" w:type="dxa"/>
            <w:vAlign w:val="center"/>
          </w:tcPr>
          <w:p w14:paraId="32B6B093" w14:textId="6A7ECA08" w:rsidR="00335754" w:rsidRPr="00B36DEF" w:rsidRDefault="00335754" w:rsidP="00DF75FE">
            <w:pPr>
              <w:pStyle w:val="TableParagraph"/>
              <w:kinsoku w:val="0"/>
              <w:overflowPunct w:val="0"/>
              <w:ind w:left="102" w:right="300"/>
              <w:rPr>
                <w:lang w:eastAsia="es-ES"/>
              </w:rPr>
            </w:pPr>
            <w:r w:rsidRPr="00B36DEF">
              <w:rPr>
                <w:lang w:eastAsia="es-ES"/>
              </w:rPr>
              <w:t>Assistant Professor</w:t>
            </w:r>
            <w:r w:rsidR="004B7C1C">
              <w:rPr>
                <w:lang w:eastAsia="es-ES"/>
              </w:rPr>
              <w:t>,</w:t>
            </w:r>
            <w:r w:rsidRPr="00B36DEF">
              <w:rPr>
                <w:lang w:eastAsia="es-ES"/>
              </w:rPr>
              <w:t xml:space="preserve"> Harvard University. </w:t>
            </w:r>
          </w:p>
        </w:tc>
      </w:tr>
      <w:tr w:rsidR="00335754" w:rsidRPr="00B36DEF" w14:paraId="650AF129" w14:textId="77777777" w:rsidTr="004A69D5">
        <w:trPr>
          <w:trHeight w:val="1"/>
        </w:trPr>
        <w:tc>
          <w:tcPr>
            <w:tcW w:w="1418" w:type="dxa"/>
            <w:vAlign w:val="center"/>
          </w:tcPr>
          <w:p w14:paraId="21DEF35C" w14:textId="77777777" w:rsidR="00335754" w:rsidRPr="00B36DEF" w:rsidRDefault="00335754" w:rsidP="00DF75FE">
            <w:pPr>
              <w:pStyle w:val="TableParagraph"/>
              <w:kinsoku w:val="0"/>
              <w:overflowPunct w:val="0"/>
              <w:spacing w:line="218" w:lineRule="exact"/>
              <w:jc w:val="both"/>
              <w:rPr>
                <w:lang w:eastAsia="es-ES"/>
              </w:rPr>
            </w:pPr>
            <w:r w:rsidRPr="00B36DEF">
              <w:rPr>
                <w:lang w:eastAsia="es-ES"/>
              </w:rPr>
              <w:t>2008 - 2014</w:t>
            </w:r>
          </w:p>
        </w:tc>
        <w:tc>
          <w:tcPr>
            <w:tcW w:w="2547" w:type="dxa"/>
            <w:vAlign w:val="center"/>
          </w:tcPr>
          <w:p w14:paraId="012AC434" w14:textId="3DE7ADD1" w:rsidR="00335754" w:rsidRPr="00B36DEF" w:rsidRDefault="00335754" w:rsidP="00DF75FE">
            <w:pPr>
              <w:pStyle w:val="TableParagraph"/>
              <w:kinsoku w:val="0"/>
              <w:overflowPunct w:val="0"/>
              <w:spacing w:line="249" w:lineRule="auto"/>
              <w:rPr>
                <w:lang w:eastAsia="es-ES"/>
              </w:rPr>
            </w:pPr>
            <w:r w:rsidRPr="00B36DEF">
              <w:rPr>
                <w:lang w:eastAsia="es-ES"/>
              </w:rPr>
              <w:t>Lynn Yee, MD, MPH</w:t>
            </w:r>
          </w:p>
        </w:tc>
        <w:tc>
          <w:tcPr>
            <w:tcW w:w="2430" w:type="dxa"/>
            <w:vAlign w:val="center"/>
          </w:tcPr>
          <w:p w14:paraId="60B59FB5" w14:textId="77777777" w:rsidR="00335754" w:rsidRPr="00B36DEF" w:rsidRDefault="00335754" w:rsidP="004A69D5">
            <w:pPr>
              <w:pStyle w:val="TableParagraph"/>
              <w:kinsoku w:val="0"/>
              <w:overflowPunct w:val="0"/>
              <w:spacing w:line="249" w:lineRule="auto"/>
              <w:ind w:left="116" w:right="67"/>
              <w:rPr>
                <w:lang w:eastAsia="es-ES"/>
              </w:rPr>
            </w:pPr>
            <w:r w:rsidRPr="00B36DEF">
              <w:rPr>
                <w:lang w:eastAsia="es-ES"/>
              </w:rPr>
              <w:t>UCSF Ob/Gyn and RS Residency Program</w:t>
            </w:r>
          </w:p>
        </w:tc>
        <w:tc>
          <w:tcPr>
            <w:tcW w:w="2783" w:type="dxa"/>
            <w:vAlign w:val="center"/>
          </w:tcPr>
          <w:p w14:paraId="10D20B5F" w14:textId="7912A97F" w:rsidR="00335754" w:rsidRPr="00B36DEF" w:rsidRDefault="00335754" w:rsidP="00DF75FE">
            <w:pPr>
              <w:pStyle w:val="TableParagraph"/>
              <w:kinsoku w:val="0"/>
              <w:overflowPunct w:val="0"/>
              <w:ind w:left="102" w:right="300"/>
              <w:rPr>
                <w:lang w:eastAsia="es-ES"/>
              </w:rPr>
            </w:pPr>
            <w:r w:rsidRPr="00B36DEF">
              <w:rPr>
                <w:lang w:eastAsia="es-ES"/>
              </w:rPr>
              <w:t>Assistant Professor</w:t>
            </w:r>
            <w:r w:rsidR="004B7C1C">
              <w:rPr>
                <w:lang w:eastAsia="es-ES"/>
              </w:rPr>
              <w:t>,</w:t>
            </w:r>
            <w:r w:rsidRPr="00B36DEF">
              <w:rPr>
                <w:lang w:eastAsia="es-ES"/>
              </w:rPr>
              <w:t xml:space="preserve"> Northwestern University </w:t>
            </w:r>
          </w:p>
        </w:tc>
      </w:tr>
      <w:tr w:rsidR="00335754" w:rsidRPr="00B36DEF" w14:paraId="78CA9A4B" w14:textId="77777777" w:rsidTr="004A69D5">
        <w:trPr>
          <w:trHeight w:val="1"/>
        </w:trPr>
        <w:tc>
          <w:tcPr>
            <w:tcW w:w="1418" w:type="dxa"/>
            <w:vAlign w:val="center"/>
          </w:tcPr>
          <w:p w14:paraId="53C76A4F" w14:textId="647CD844" w:rsidR="00335754" w:rsidRPr="00B36DEF" w:rsidRDefault="00335754" w:rsidP="00DF75FE">
            <w:pPr>
              <w:jc w:val="both"/>
            </w:pPr>
            <w:r w:rsidRPr="00B36DEF">
              <w:rPr>
                <w:lang w:eastAsia="es-ES"/>
              </w:rPr>
              <w:t xml:space="preserve">  2009 - 2012</w:t>
            </w:r>
          </w:p>
        </w:tc>
        <w:tc>
          <w:tcPr>
            <w:tcW w:w="2547" w:type="dxa"/>
            <w:vAlign w:val="center"/>
          </w:tcPr>
          <w:p w14:paraId="2446425A" w14:textId="2282B505" w:rsidR="00335754" w:rsidRPr="00B36DEF" w:rsidRDefault="009262C2" w:rsidP="00DF75FE">
            <w:r>
              <w:rPr>
                <w:lang w:eastAsia="es-ES"/>
              </w:rPr>
              <w:t xml:space="preserve">  </w:t>
            </w:r>
            <w:r w:rsidR="00335754" w:rsidRPr="00B36DEF">
              <w:rPr>
                <w:lang w:eastAsia="es-ES"/>
              </w:rPr>
              <w:t>Lena Kim, MD</w:t>
            </w:r>
          </w:p>
        </w:tc>
        <w:tc>
          <w:tcPr>
            <w:tcW w:w="2430" w:type="dxa"/>
            <w:vAlign w:val="center"/>
          </w:tcPr>
          <w:p w14:paraId="366C2E85" w14:textId="09EE9151" w:rsidR="00335754" w:rsidRPr="00B36DEF" w:rsidRDefault="004B7C1C" w:rsidP="004A69D5">
            <w:r>
              <w:rPr>
                <w:lang w:eastAsia="es-ES"/>
              </w:rPr>
              <w:t xml:space="preserve"> </w:t>
            </w:r>
            <w:r w:rsidR="00335754" w:rsidRPr="00B36DEF">
              <w:rPr>
                <w:lang w:eastAsia="es-ES"/>
              </w:rPr>
              <w:t xml:space="preserve">UCSF Maternal-Fetal </w:t>
            </w:r>
            <w:r>
              <w:rPr>
                <w:lang w:eastAsia="es-ES"/>
              </w:rPr>
              <w:t xml:space="preserve">      </w:t>
            </w:r>
            <w:r w:rsidR="00335754" w:rsidRPr="00B36DEF">
              <w:rPr>
                <w:lang w:eastAsia="es-ES"/>
              </w:rPr>
              <w:t>Medicine Fellow</w:t>
            </w:r>
          </w:p>
        </w:tc>
        <w:tc>
          <w:tcPr>
            <w:tcW w:w="2783" w:type="dxa"/>
            <w:vAlign w:val="center"/>
          </w:tcPr>
          <w:p w14:paraId="3AAC2314" w14:textId="77777777" w:rsidR="00335754" w:rsidRPr="00B36DEF" w:rsidRDefault="00335754" w:rsidP="004B7C1C">
            <w:pPr>
              <w:pStyle w:val="TableParagraph"/>
              <w:kinsoku w:val="0"/>
              <w:overflowPunct w:val="0"/>
              <w:spacing w:before="4"/>
              <w:ind w:right="300"/>
              <w:rPr>
                <w:lang w:eastAsia="es-ES"/>
              </w:rPr>
            </w:pPr>
            <w:r w:rsidRPr="00B36DEF">
              <w:rPr>
                <w:lang w:eastAsia="es-ES"/>
              </w:rPr>
              <w:t>Assistant Professor UCSF Ob/Gyn</w:t>
            </w:r>
          </w:p>
        </w:tc>
      </w:tr>
      <w:tr w:rsidR="00335754" w:rsidRPr="00B36DEF" w14:paraId="02833E91" w14:textId="77777777" w:rsidTr="004A69D5">
        <w:trPr>
          <w:trHeight w:val="1"/>
        </w:trPr>
        <w:tc>
          <w:tcPr>
            <w:tcW w:w="1418" w:type="dxa"/>
            <w:vAlign w:val="center"/>
          </w:tcPr>
          <w:p w14:paraId="0845B240" w14:textId="3F35E6C1" w:rsidR="00335754" w:rsidRPr="00B36DEF" w:rsidRDefault="00335754" w:rsidP="00DF75FE">
            <w:pPr>
              <w:pStyle w:val="TableParagraph"/>
              <w:kinsoku w:val="0"/>
              <w:overflowPunct w:val="0"/>
              <w:spacing w:before="4" w:line="259" w:lineRule="auto"/>
              <w:jc w:val="both"/>
              <w:rPr>
                <w:lang w:eastAsia="es-ES"/>
              </w:rPr>
            </w:pPr>
            <w:r w:rsidRPr="00B36DEF">
              <w:rPr>
                <w:lang w:eastAsia="es-ES"/>
              </w:rPr>
              <w:t>20</w:t>
            </w:r>
            <w:r w:rsidR="00BA0331">
              <w:rPr>
                <w:lang w:eastAsia="es-ES"/>
              </w:rPr>
              <w:t>09</w:t>
            </w:r>
            <w:r w:rsidRPr="00B36DEF">
              <w:rPr>
                <w:lang w:eastAsia="es-ES"/>
              </w:rPr>
              <w:t xml:space="preserve"> - 2014</w:t>
            </w:r>
          </w:p>
        </w:tc>
        <w:tc>
          <w:tcPr>
            <w:tcW w:w="2547" w:type="dxa"/>
            <w:vAlign w:val="center"/>
          </w:tcPr>
          <w:p w14:paraId="74D40428" w14:textId="77777777" w:rsidR="00335754" w:rsidRPr="00B36DEF" w:rsidRDefault="00335754" w:rsidP="00DF75FE">
            <w:pPr>
              <w:pStyle w:val="TableParagraph"/>
              <w:kinsoku w:val="0"/>
              <w:overflowPunct w:val="0"/>
              <w:spacing w:before="4" w:line="242" w:lineRule="auto"/>
              <w:ind w:right="201"/>
              <w:rPr>
                <w:lang w:eastAsia="es-ES"/>
              </w:rPr>
            </w:pPr>
            <w:r w:rsidRPr="00B36DEF">
              <w:rPr>
                <w:lang w:eastAsia="es-ES"/>
              </w:rPr>
              <w:t xml:space="preserve">Betsy </w:t>
            </w:r>
            <w:proofErr w:type="spellStart"/>
            <w:r w:rsidRPr="00B36DEF">
              <w:rPr>
                <w:lang w:eastAsia="es-ES"/>
              </w:rPr>
              <w:t>Encarnacio</w:t>
            </w:r>
            <w:proofErr w:type="spellEnd"/>
            <w:r w:rsidRPr="00B36DEF">
              <w:rPr>
                <w:lang w:eastAsia="es-ES"/>
              </w:rPr>
              <w:t>, MD</w:t>
            </w:r>
          </w:p>
        </w:tc>
        <w:tc>
          <w:tcPr>
            <w:tcW w:w="2430" w:type="dxa"/>
            <w:vAlign w:val="center"/>
          </w:tcPr>
          <w:p w14:paraId="04B07A9B" w14:textId="77777777" w:rsidR="00335754" w:rsidRPr="00B36DEF" w:rsidRDefault="00335754" w:rsidP="004A69D5">
            <w:pPr>
              <w:pStyle w:val="TableParagraph"/>
              <w:kinsoku w:val="0"/>
              <w:overflowPunct w:val="0"/>
              <w:spacing w:before="4" w:line="249" w:lineRule="auto"/>
              <w:ind w:left="116" w:right="249"/>
              <w:rPr>
                <w:lang w:eastAsia="es-ES"/>
              </w:rPr>
            </w:pPr>
            <w:r w:rsidRPr="00B36DEF">
              <w:rPr>
                <w:lang w:eastAsia="es-ES"/>
              </w:rPr>
              <w:t>UCSF Ob/Gyn and RS Residency Program</w:t>
            </w:r>
          </w:p>
        </w:tc>
        <w:tc>
          <w:tcPr>
            <w:tcW w:w="2783" w:type="dxa"/>
            <w:vAlign w:val="center"/>
          </w:tcPr>
          <w:p w14:paraId="4A38DD01" w14:textId="56C5A9A1" w:rsidR="00335754" w:rsidRPr="00B36DEF" w:rsidRDefault="00335754" w:rsidP="00DF75FE">
            <w:pPr>
              <w:pStyle w:val="TableParagraph"/>
              <w:kinsoku w:val="0"/>
              <w:overflowPunct w:val="0"/>
              <w:spacing w:before="4"/>
              <w:ind w:left="106" w:right="300"/>
              <w:rPr>
                <w:lang w:eastAsia="es-ES"/>
              </w:rPr>
            </w:pPr>
            <w:r w:rsidRPr="00B36DEF">
              <w:rPr>
                <w:lang w:eastAsia="es-ES"/>
              </w:rPr>
              <w:t>MFM Physician/Kaiser Permanent</w:t>
            </w:r>
            <w:r w:rsidR="00DC6AB9">
              <w:rPr>
                <w:lang w:eastAsia="es-ES"/>
              </w:rPr>
              <w:t>e, Oakland</w:t>
            </w:r>
          </w:p>
        </w:tc>
      </w:tr>
      <w:tr w:rsidR="00335754" w:rsidRPr="00B36DEF" w14:paraId="0559196A" w14:textId="77777777" w:rsidTr="004A69D5">
        <w:trPr>
          <w:trHeight w:val="773"/>
        </w:trPr>
        <w:tc>
          <w:tcPr>
            <w:tcW w:w="1418" w:type="dxa"/>
            <w:vAlign w:val="center"/>
          </w:tcPr>
          <w:p w14:paraId="17154BDD" w14:textId="77777777" w:rsidR="00335754" w:rsidRPr="00B36DEF" w:rsidRDefault="00335754" w:rsidP="00DF75FE">
            <w:pPr>
              <w:pStyle w:val="TableParagraph"/>
              <w:kinsoku w:val="0"/>
              <w:overflowPunct w:val="0"/>
              <w:spacing w:line="218" w:lineRule="exact"/>
              <w:jc w:val="both"/>
              <w:rPr>
                <w:lang w:eastAsia="es-ES"/>
              </w:rPr>
            </w:pPr>
            <w:r w:rsidRPr="00B36DEF">
              <w:rPr>
                <w:lang w:eastAsia="es-ES"/>
              </w:rPr>
              <w:t>2009 - 2013</w:t>
            </w:r>
          </w:p>
        </w:tc>
        <w:tc>
          <w:tcPr>
            <w:tcW w:w="2547" w:type="dxa"/>
            <w:vAlign w:val="center"/>
          </w:tcPr>
          <w:p w14:paraId="270C0F0A" w14:textId="77777777" w:rsidR="00335754" w:rsidRPr="00B36DEF" w:rsidRDefault="00335754" w:rsidP="00DF75FE">
            <w:pPr>
              <w:pStyle w:val="TableParagraph"/>
              <w:kinsoku w:val="0"/>
              <w:overflowPunct w:val="0"/>
              <w:spacing w:line="249" w:lineRule="auto"/>
              <w:ind w:left="105" w:right="201"/>
              <w:rPr>
                <w:lang w:eastAsia="es-ES"/>
              </w:rPr>
            </w:pPr>
            <w:proofErr w:type="spellStart"/>
            <w:r w:rsidRPr="00B36DEF">
              <w:rPr>
                <w:lang w:eastAsia="es-ES"/>
              </w:rPr>
              <w:t>Jin</w:t>
            </w:r>
            <w:proofErr w:type="spellEnd"/>
            <w:r w:rsidRPr="00B36DEF">
              <w:rPr>
                <w:lang w:eastAsia="es-ES"/>
              </w:rPr>
              <w:t xml:space="preserve"> Chang, DO</w:t>
            </w:r>
          </w:p>
        </w:tc>
        <w:tc>
          <w:tcPr>
            <w:tcW w:w="2430" w:type="dxa"/>
            <w:vAlign w:val="center"/>
          </w:tcPr>
          <w:p w14:paraId="14A9BD7D" w14:textId="77777777" w:rsidR="00335754" w:rsidRPr="00B36DEF" w:rsidRDefault="00335754" w:rsidP="004A69D5">
            <w:pPr>
              <w:pStyle w:val="TableParagraph"/>
              <w:kinsoku w:val="0"/>
              <w:overflowPunct w:val="0"/>
              <w:spacing w:line="252" w:lineRule="auto"/>
              <w:ind w:left="137" w:right="67"/>
              <w:rPr>
                <w:lang w:eastAsia="es-ES"/>
              </w:rPr>
            </w:pPr>
            <w:r w:rsidRPr="00B36DEF">
              <w:rPr>
                <w:lang w:eastAsia="es-ES"/>
              </w:rPr>
              <w:t>UCSF MFM Fellow</w:t>
            </w:r>
          </w:p>
        </w:tc>
        <w:tc>
          <w:tcPr>
            <w:tcW w:w="2783" w:type="dxa"/>
            <w:vAlign w:val="center"/>
          </w:tcPr>
          <w:p w14:paraId="2F5FB2BF" w14:textId="57039AC0" w:rsidR="00335754" w:rsidRPr="00B36DEF" w:rsidRDefault="00335754" w:rsidP="00DF75FE">
            <w:pPr>
              <w:pStyle w:val="TableParagraph"/>
              <w:kinsoku w:val="0"/>
              <w:overflowPunct w:val="0"/>
              <w:ind w:left="152" w:right="300"/>
              <w:rPr>
                <w:lang w:val="es-ES" w:eastAsia="es-ES"/>
              </w:rPr>
            </w:pPr>
            <w:r w:rsidRPr="00B36DEF">
              <w:rPr>
                <w:lang w:val="es-ES" w:eastAsia="es-ES"/>
              </w:rPr>
              <w:t>MFM, Santa Clara Valley Medical Center, CA</w:t>
            </w:r>
          </w:p>
        </w:tc>
      </w:tr>
      <w:tr w:rsidR="00335754" w:rsidRPr="00B36DEF" w14:paraId="27AA44C1" w14:textId="77777777" w:rsidTr="004A69D5">
        <w:trPr>
          <w:trHeight w:val="1"/>
        </w:trPr>
        <w:tc>
          <w:tcPr>
            <w:tcW w:w="1418" w:type="dxa"/>
            <w:vAlign w:val="center"/>
          </w:tcPr>
          <w:p w14:paraId="4630AAAF" w14:textId="77777777" w:rsidR="00335754" w:rsidRPr="00B36DEF" w:rsidRDefault="00335754" w:rsidP="00DF75FE">
            <w:pPr>
              <w:pStyle w:val="TableParagraph"/>
              <w:kinsoku w:val="0"/>
              <w:overflowPunct w:val="0"/>
              <w:spacing w:before="1" w:line="259" w:lineRule="auto"/>
              <w:jc w:val="both"/>
              <w:rPr>
                <w:lang w:eastAsia="es-ES"/>
              </w:rPr>
            </w:pPr>
            <w:r w:rsidRPr="00B36DEF">
              <w:rPr>
                <w:lang w:eastAsia="es-ES"/>
              </w:rPr>
              <w:t>2009 - 2010</w:t>
            </w:r>
          </w:p>
        </w:tc>
        <w:tc>
          <w:tcPr>
            <w:tcW w:w="2547" w:type="dxa"/>
            <w:vAlign w:val="center"/>
          </w:tcPr>
          <w:p w14:paraId="5410D7BC" w14:textId="77777777" w:rsidR="00335754" w:rsidRPr="00B36DEF" w:rsidRDefault="00335754" w:rsidP="00DF75FE">
            <w:pPr>
              <w:pStyle w:val="TableParagraph"/>
              <w:kinsoku w:val="0"/>
              <w:overflowPunct w:val="0"/>
              <w:spacing w:line="247" w:lineRule="auto"/>
              <w:ind w:left="105" w:right="201"/>
              <w:rPr>
                <w:lang w:eastAsia="es-ES"/>
              </w:rPr>
            </w:pPr>
            <w:r w:rsidRPr="00B36DEF">
              <w:rPr>
                <w:lang w:eastAsia="es-ES"/>
              </w:rPr>
              <w:t>Clara Ward, MD</w:t>
            </w:r>
          </w:p>
        </w:tc>
        <w:tc>
          <w:tcPr>
            <w:tcW w:w="2430" w:type="dxa"/>
            <w:vAlign w:val="center"/>
          </w:tcPr>
          <w:p w14:paraId="2531312C" w14:textId="77777777" w:rsidR="00335754" w:rsidRPr="00B36DEF" w:rsidRDefault="00335754" w:rsidP="004A69D5">
            <w:pPr>
              <w:pStyle w:val="TableParagraph"/>
              <w:kinsoku w:val="0"/>
              <w:overflowPunct w:val="0"/>
              <w:spacing w:before="1" w:line="259" w:lineRule="auto"/>
              <w:ind w:left="137" w:right="67"/>
              <w:rPr>
                <w:lang w:eastAsia="es-ES"/>
              </w:rPr>
            </w:pPr>
            <w:r w:rsidRPr="00B36DEF">
              <w:rPr>
                <w:lang w:eastAsia="es-ES"/>
              </w:rPr>
              <w:t>UCSF MFM Fellow</w:t>
            </w:r>
          </w:p>
        </w:tc>
        <w:tc>
          <w:tcPr>
            <w:tcW w:w="2783" w:type="dxa"/>
            <w:vAlign w:val="center"/>
          </w:tcPr>
          <w:p w14:paraId="65D7ECF4" w14:textId="0D07F5AF" w:rsidR="00335754" w:rsidRPr="00B36DEF" w:rsidRDefault="00335754" w:rsidP="00DF75FE">
            <w:pPr>
              <w:pStyle w:val="TableParagraph"/>
              <w:kinsoku w:val="0"/>
              <w:overflowPunct w:val="0"/>
              <w:spacing w:before="1"/>
              <w:ind w:left="152" w:right="300"/>
              <w:rPr>
                <w:lang w:eastAsia="es-ES"/>
              </w:rPr>
            </w:pPr>
            <w:r w:rsidRPr="00B36DEF">
              <w:rPr>
                <w:lang w:eastAsia="es-ES"/>
              </w:rPr>
              <w:t>MFM Attending</w:t>
            </w:r>
            <w:r w:rsidR="00D75B0F">
              <w:rPr>
                <w:lang w:eastAsia="es-ES"/>
              </w:rPr>
              <w:t>,</w:t>
            </w:r>
            <w:r w:rsidRPr="00B36DEF">
              <w:rPr>
                <w:lang w:eastAsia="es-ES"/>
              </w:rPr>
              <w:t xml:space="preserve"> University of Texas Houston</w:t>
            </w:r>
          </w:p>
        </w:tc>
      </w:tr>
      <w:tr w:rsidR="00335754" w:rsidRPr="00B36DEF" w14:paraId="2C54DE67" w14:textId="77777777" w:rsidTr="004A69D5">
        <w:trPr>
          <w:trHeight w:val="942"/>
        </w:trPr>
        <w:tc>
          <w:tcPr>
            <w:tcW w:w="1418" w:type="dxa"/>
            <w:vAlign w:val="center"/>
          </w:tcPr>
          <w:p w14:paraId="4A1C5A1C" w14:textId="77777777" w:rsidR="00335754" w:rsidRPr="00B36DEF" w:rsidRDefault="00335754" w:rsidP="00DF75FE">
            <w:pPr>
              <w:pStyle w:val="TableParagraph"/>
              <w:kinsoku w:val="0"/>
              <w:overflowPunct w:val="0"/>
              <w:spacing w:line="218" w:lineRule="exact"/>
              <w:jc w:val="both"/>
              <w:rPr>
                <w:lang w:eastAsia="es-ES"/>
              </w:rPr>
            </w:pPr>
            <w:r w:rsidRPr="00B36DEF">
              <w:rPr>
                <w:lang w:eastAsia="es-ES"/>
              </w:rPr>
              <w:t>2009 - 2014</w:t>
            </w:r>
          </w:p>
        </w:tc>
        <w:tc>
          <w:tcPr>
            <w:tcW w:w="2547" w:type="dxa"/>
            <w:vAlign w:val="center"/>
          </w:tcPr>
          <w:p w14:paraId="3CB9AE47" w14:textId="77C5081D" w:rsidR="00335754" w:rsidRPr="00B36DEF" w:rsidRDefault="00335754" w:rsidP="00DF75FE">
            <w:pPr>
              <w:pStyle w:val="TableParagraph"/>
              <w:kinsoku w:val="0"/>
              <w:overflowPunct w:val="0"/>
              <w:spacing w:line="249" w:lineRule="auto"/>
              <w:ind w:left="105" w:right="201"/>
              <w:rPr>
                <w:lang w:eastAsia="es-ES"/>
              </w:rPr>
            </w:pPr>
            <w:r w:rsidRPr="00B36DEF">
              <w:rPr>
                <w:lang w:eastAsia="es-ES"/>
              </w:rPr>
              <w:t>Karla Bermudez Wegner, MD</w:t>
            </w:r>
          </w:p>
        </w:tc>
        <w:tc>
          <w:tcPr>
            <w:tcW w:w="2430" w:type="dxa"/>
            <w:vAlign w:val="center"/>
          </w:tcPr>
          <w:p w14:paraId="3A5FA5EC" w14:textId="77777777" w:rsidR="00335754" w:rsidRPr="00B36DEF" w:rsidRDefault="00335754" w:rsidP="004A69D5">
            <w:pPr>
              <w:pStyle w:val="TableParagraph"/>
              <w:kinsoku w:val="0"/>
              <w:overflowPunct w:val="0"/>
              <w:spacing w:line="218" w:lineRule="exact"/>
              <w:ind w:left="137" w:right="67"/>
              <w:rPr>
                <w:lang w:eastAsia="es-ES"/>
              </w:rPr>
            </w:pPr>
            <w:r w:rsidRPr="00B36DEF">
              <w:rPr>
                <w:lang w:eastAsia="es-ES"/>
              </w:rPr>
              <w:t>UCSF Medical Genetics Fellow</w:t>
            </w:r>
          </w:p>
        </w:tc>
        <w:tc>
          <w:tcPr>
            <w:tcW w:w="2783" w:type="dxa"/>
            <w:vAlign w:val="center"/>
          </w:tcPr>
          <w:p w14:paraId="2E1F7F14" w14:textId="77777777" w:rsidR="00335754" w:rsidRPr="00B36DEF" w:rsidRDefault="00335754" w:rsidP="00DF75FE">
            <w:pPr>
              <w:pStyle w:val="TableParagraph"/>
              <w:kinsoku w:val="0"/>
              <w:overflowPunct w:val="0"/>
              <w:ind w:left="130" w:right="300"/>
              <w:rPr>
                <w:lang w:eastAsia="es-ES"/>
              </w:rPr>
            </w:pPr>
            <w:r w:rsidRPr="00B36DEF">
              <w:rPr>
                <w:lang w:eastAsia="es-ES"/>
              </w:rPr>
              <w:t>MFM Attending</w:t>
            </w:r>
          </w:p>
          <w:p w14:paraId="095AF8AA" w14:textId="77777777" w:rsidR="00335754" w:rsidRPr="00B36DEF" w:rsidRDefault="00335754" w:rsidP="00DF75FE">
            <w:pPr>
              <w:pStyle w:val="TableParagraph"/>
              <w:kinsoku w:val="0"/>
              <w:overflowPunct w:val="0"/>
              <w:spacing w:before="64"/>
              <w:ind w:left="130" w:right="300"/>
              <w:rPr>
                <w:lang w:eastAsia="es-ES"/>
              </w:rPr>
            </w:pPr>
            <w:r w:rsidRPr="00B36DEF">
              <w:rPr>
                <w:lang w:eastAsia="es-ES"/>
              </w:rPr>
              <w:t>Baylor College of Medicine</w:t>
            </w:r>
          </w:p>
          <w:p w14:paraId="02024670" w14:textId="0568E4D6" w:rsidR="00335754" w:rsidRPr="00B36DEF" w:rsidRDefault="00335754" w:rsidP="00DF75FE">
            <w:pPr>
              <w:pStyle w:val="TableParagraph"/>
              <w:kinsoku w:val="0"/>
              <w:overflowPunct w:val="0"/>
              <w:ind w:left="152" w:right="300"/>
              <w:rPr>
                <w:lang w:eastAsia="es-ES"/>
              </w:rPr>
            </w:pPr>
          </w:p>
        </w:tc>
      </w:tr>
      <w:tr w:rsidR="00335754" w:rsidRPr="00B36DEF" w14:paraId="69CDD68A" w14:textId="77777777" w:rsidTr="004A69D5">
        <w:trPr>
          <w:trHeight w:val="663"/>
        </w:trPr>
        <w:tc>
          <w:tcPr>
            <w:tcW w:w="1418" w:type="dxa"/>
            <w:vAlign w:val="center"/>
          </w:tcPr>
          <w:p w14:paraId="63193127" w14:textId="58571F2C" w:rsidR="00335754" w:rsidRPr="00B36DEF" w:rsidRDefault="00335754" w:rsidP="00DF75FE">
            <w:pPr>
              <w:pStyle w:val="TableParagraph"/>
              <w:kinsoku w:val="0"/>
              <w:overflowPunct w:val="0"/>
              <w:spacing w:line="218" w:lineRule="exact"/>
              <w:jc w:val="both"/>
              <w:rPr>
                <w:lang w:eastAsia="es-ES"/>
              </w:rPr>
            </w:pPr>
            <w:r w:rsidRPr="00B36DEF">
              <w:rPr>
                <w:lang w:eastAsia="es-ES"/>
              </w:rPr>
              <w:t>2009 - 2011</w:t>
            </w:r>
          </w:p>
        </w:tc>
        <w:tc>
          <w:tcPr>
            <w:tcW w:w="2547" w:type="dxa"/>
            <w:vAlign w:val="center"/>
          </w:tcPr>
          <w:p w14:paraId="587F93C3" w14:textId="2153BC8B" w:rsidR="00335754" w:rsidRPr="00B36DEF" w:rsidRDefault="00335754" w:rsidP="00DF75FE">
            <w:pPr>
              <w:pStyle w:val="TableParagraph"/>
              <w:kinsoku w:val="0"/>
              <w:overflowPunct w:val="0"/>
              <w:spacing w:line="249" w:lineRule="auto"/>
              <w:ind w:left="105" w:right="201"/>
              <w:rPr>
                <w:lang w:eastAsia="es-ES"/>
              </w:rPr>
            </w:pPr>
            <w:r w:rsidRPr="00B36DEF">
              <w:rPr>
                <w:lang w:eastAsia="es-ES"/>
              </w:rPr>
              <w:t>Amy Wong, MD</w:t>
            </w:r>
          </w:p>
        </w:tc>
        <w:tc>
          <w:tcPr>
            <w:tcW w:w="2430" w:type="dxa"/>
            <w:vAlign w:val="center"/>
          </w:tcPr>
          <w:p w14:paraId="31547D94" w14:textId="41671374" w:rsidR="00335754" w:rsidRPr="00B36DEF" w:rsidRDefault="00335754" w:rsidP="004A69D5">
            <w:pPr>
              <w:pStyle w:val="TableParagraph"/>
              <w:kinsoku w:val="0"/>
              <w:overflowPunct w:val="0"/>
              <w:spacing w:line="218" w:lineRule="exact"/>
              <w:ind w:left="137" w:right="67"/>
              <w:rPr>
                <w:lang w:eastAsia="es-ES"/>
              </w:rPr>
            </w:pPr>
            <w:r w:rsidRPr="00B36DEF">
              <w:rPr>
                <w:lang w:eastAsia="es-ES"/>
              </w:rPr>
              <w:t xml:space="preserve">Stanford University </w:t>
            </w:r>
            <w:r w:rsidR="00DF75FE" w:rsidRPr="00B36DEF">
              <w:rPr>
                <w:lang w:eastAsia="es-ES"/>
              </w:rPr>
              <w:t>Residency, 3</w:t>
            </w:r>
            <w:r w:rsidRPr="00B36DEF">
              <w:rPr>
                <w:lang w:eastAsia="es-ES"/>
              </w:rPr>
              <w:t>rd Year</w:t>
            </w:r>
          </w:p>
        </w:tc>
        <w:tc>
          <w:tcPr>
            <w:tcW w:w="2783" w:type="dxa"/>
            <w:vAlign w:val="center"/>
          </w:tcPr>
          <w:p w14:paraId="23B1E09C" w14:textId="489B6617" w:rsidR="00335754" w:rsidRPr="00B36DEF" w:rsidRDefault="00335754" w:rsidP="00DF75FE">
            <w:pPr>
              <w:pStyle w:val="TableParagraph"/>
              <w:kinsoku w:val="0"/>
              <w:overflowPunct w:val="0"/>
              <w:spacing w:before="4"/>
              <w:ind w:left="102" w:right="499"/>
              <w:rPr>
                <w:lang w:val="es-ES" w:eastAsia="es-ES"/>
              </w:rPr>
            </w:pPr>
            <w:r w:rsidRPr="00B36DEF">
              <w:rPr>
                <w:lang w:val="es-ES" w:eastAsia="es-ES"/>
              </w:rPr>
              <w:t>MFM</w:t>
            </w:r>
            <w:r w:rsidR="009262C2">
              <w:rPr>
                <w:lang w:val="es-ES" w:eastAsia="es-ES"/>
              </w:rPr>
              <w:t>/</w:t>
            </w:r>
            <w:r w:rsidRPr="00B36DEF">
              <w:rPr>
                <w:lang w:val="es-ES" w:eastAsia="es-ES"/>
              </w:rPr>
              <w:t xml:space="preserve"> PAMF</w:t>
            </w:r>
          </w:p>
          <w:p w14:paraId="041D0ECF" w14:textId="7A027AF6" w:rsidR="00335754" w:rsidRPr="00B36DEF" w:rsidRDefault="00335754" w:rsidP="00DF75FE">
            <w:pPr>
              <w:pStyle w:val="TableParagraph"/>
              <w:kinsoku w:val="0"/>
              <w:overflowPunct w:val="0"/>
              <w:ind w:left="130" w:right="300"/>
              <w:rPr>
                <w:lang w:val="es-ES" w:eastAsia="es-ES"/>
              </w:rPr>
            </w:pPr>
            <w:r w:rsidRPr="00B36DEF">
              <w:rPr>
                <w:lang w:val="es-ES" w:eastAsia="es-ES"/>
              </w:rPr>
              <w:t>Palo Alto, CA</w:t>
            </w:r>
          </w:p>
        </w:tc>
      </w:tr>
      <w:tr w:rsidR="00335754" w:rsidRPr="00B36DEF" w14:paraId="013C666D" w14:textId="77777777" w:rsidTr="004A69D5">
        <w:trPr>
          <w:trHeight w:val="1"/>
        </w:trPr>
        <w:tc>
          <w:tcPr>
            <w:tcW w:w="1418" w:type="dxa"/>
            <w:vAlign w:val="center"/>
          </w:tcPr>
          <w:p w14:paraId="3E5FFD6F" w14:textId="7F3B148B" w:rsidR="00335754" w:rsidRPr="00B36DEF" w:rsidRDefault="00335754" w:rsidP="00DF75FE">
            <w:pPr>
              <w:pStyle w:val="TableParagraph"/>
              <w:kinsoku w:val="0"/>
              <w:overflowPunct w:val="0"/>
              <w:spacing w:line="218" w:lineRule="exact"/>
              <w:jc w:val="both"/>
              <w:rPr>
                <w:lang w:eastAsia="es-ES"/>
              </w:rPr>
            </w:pPr>
            <w:r w:rsidRPr="00B36DEF">
              <w:rPr>
                <w:lang w:eastAsia="es-ES"/>
              </w:rPr>
              <w:t>2012 - 2016</w:t>
            </w:r>
          </w:p>
        </w:tc>
        <w:tc>
          <w:tcPr>
            <w:tcW w:w="2547" w:type="dxa"/>
            <w:vAlign w:val="center"/>
          </w:tcPr>
          <w:p w14:paraId="038A55A8" w14:textId="18901BFF" w:rsidR="00335754" w:rsidRPr="00B36DEF" w:rsidRDefault="00335754" w:rsidP="00DF75FE">
            <w:pPr>
              <w:pStyle w:val="TableParagraph"/>
              <w:kinsoku w:val="0"/>
              <w:overflowPunct w:val="0"/>
              <w:spacing w:line="249" w:lineRule="auto"/>
              <w:ind w:left="105" w:right="201"/>
              <w:rPr>
                <w:lang w:eastAsia="es-ES"/>
              </w:rPr>
            </w:pPr>
            <w:r w:rsidRPr="00B36DEF">
              <w:rPr>
                <w:lang w:eastAsia="es-ES"/>
              </w:rPr>
              <w:t xml:space="preserve">Adam </w:t>
            </w:r>
            <w:proofErr w:type="spellStart"/>
            <w:r w:rsidRPr="00B36DEF">
              <w:rPr>
                <w:lang w:eastAsia="es-ES"/>
              </w:rPr>
              <w:t>Leckwoitz</w:t>
            </w:r>
            <w:proofErr w:type="spellEnd"/>
          </w:p>
        </w:tc>
        <w:tc>
          <w:tcPr>
            <w:tcW w:w="2430" w:type="dxa"/>
            <w:vAlign w:val="center"/>
          </w:tcPr>
          <w:p w14:paraId="6D04C8B3" w14:textId="6B8ED715" w:rsidR="00335754" w:rsidRPr="00B36DEF" w:rsidRDefault="00335754" w:rsidP="004A69D5">
            <w:pPr>
              <w:pStyle w:val="TableParagraph"/>
              <w:kinsoku w:val="0"/>
              <w:overflowPunct w:val="0"/>
              <w:spacing w:line="218" w:lineRule="exact"/>
              <w:ind w:left="137" w:right="67"/>
              <w:rPr>
                <w:lang w:eastAsia="es-ES"/>
              </w:rPr>
            </w:pPr>
            <w:r w:rsidRPr="00B36DEF">
              <w:rPr>
                <w:lang w:eastAsia="es-ES"/>
              </w:rPr>
              <w:t>UCSF PGY-1</w:t>
            </w:r>
          </w:p>
        </w:tc>
        <w:tc>
          <w:tcPr>
            <w:tcW w:w="2783" w:type="dxa"/>
            <w:vAlign w:val="center"/>
          </w:tcPr>
          <w:p w14:paraId="35D32B99" w14:textId="5F5E8E43" w:rsidR="00335754" w:rsidRPr="00B36DEF" w:rsidRDefault="00335754" w:rsidP="00DF75FE">
            <w:pPr>
              <w:pStyle w:val="TableParagraph"/>
              <w:kinsoku w:val="0"/>
              <w:overflowPunct w:val="0"/>
              <w:spacing w:before="4"/>
              <w:ind w:left="102" w:right="499"/>
              <w:rPr>
                <w:lang w:val="es-ES" w:eastAsia="es-ES"/>
              </w:rPr>
            </w:pPr>
            <w:r w:rsidRPr="00B36DEF">
              <w:rPr>
                <w:lang w:eastAsia="es-ES"/>
              </w:rPr>
              <w:t>WSU MFM Assistant Professor</w:t>
            </w:r>
          </w:p>
        </w:tc>
      </w:tr>
      <w:tr w:rsidR="00335754" w:rsidRPr="00B36DEF" w14:paraId="3BCF36FB" w14:textId="77777777" w:rsidTr="004A69D5">
        <w:trPr>
          <w:trHeight w:val="1"/>
        </w:trPr>
        <w:tc>
          <w:tcPr>
            <w:tcW w:w="1418" w:type="dxa"/>
            <w:vAlign w:val="center"/>
          </w:tcPr>
          <w:p w14:paraId="703C976E" w14:textId="06BF9205" w:rsidR="00335754" w:rsidRPr="00B36DEF" w:rsidRDefault="00335754" w:rsidP="00DF75FE">
            <w:pPr>
              <w:pStyle w:val="TableParagraph"/>
              <w:kinsoku w:val="0"/>
              <w:overflowPunct w:val="0"/>
              <w:spacing w:line="218" w:lineRule="exact"/>
              <w:jc w:val="both"/>
              <w:rPr>
                <w:lang w:val="es-ES" w:eastAsia="es-ES"/>
              </w:rPr>
            </w:pPr>
            <w:r w:rsidRPr="00B36DEF">
              <w:rPr>
                <w:lang w:eastAsia="es-ES"/>
              </w:rPr>
              <w:t>2012 - 2013</w:t>
            </w:r>
          </w:p>
        </w:tc>
        <w:tc>
          <w:tcPr>
            <w:tcW w:w="2547" w:type="dxa"/>
            <w:vAlign w:val="center"/>
          </w:tcPr>
          <w:p w14:paraId="5F8A5164" w14:textId="7E5171C0" w:rsidR="00335754" w:rsidRPr="00B36DEF" w:rsidRDefault="00335754" w:rsidP="00DF75FE">
            <w:pPr>
              <w:pStyle w:val="TableParagraph"/>
              <w:kinsoku w:val="0"/>
              <w:overflowPunct w:val="0"/>
              <w:spacing w:line="249" w:lineRule="auto"/>
              <w:ind w:left="105" w:right="201"/>
              <w:rPr>
                <w:lang w:val="es-ES" w:eastAsia="es-ES"/>
              </w:rPr>
            </w:pPr>
            <w:r w:rsidRPr="00B36DEF">
              <w:rPr>
                <w:lang w:eastAsia="es-ES"/>
              </w:rPr>
              <w:t>Joshua Cohen, MD</w:t>
            </w:r>
          </w:p>
        </w:tc>
        <w:tc>
          <w:tcPr>
            <w:tcW w:w="2430" w:type="dxa"/>
            <w:vAlign w:val="center"/>
          </w:tcPr>
          <w:p w14:paraId="58616209" w14:textId="1585CBD6" w:rsidR="00335754" w:rsidRPr="00B36DEF" w:rsidRDefault="00335754" w:rsidP="004A69D5">
            <w:pPr>
              <w:pStyle w:val="TableParagraph"/>
              <w:kinsoku w:val="0"/>
              <w:overflowPunct w:val="0"/>
              <w:spacing w:line="218" w:lineRule="exact"/>
              <w:ind w:left="137" w:right="67"/>
              <w:rPr>
                <w:lang w:eastAsia="es-ES"/>
              </w:rPr>
            </w:pPr>
            <w:r w:rsidRPr="00B36DEF">
              <w:rPr>
                <w:lang w:eastAsia="es-ES"/>
              </w:rPr>
              <w:t>UCSF Ob/Gyn and RS Residency Program</w:t>
            </w:r>
          </w:p>
        </w:tc>
        <w:tc>
          <w:tcPr>
            <w:tcW w:w="2783" w:type="dxa"/>
            <w:vAlign w:val="center"/>
          </w:tcPr>
          <w:p w14:paraId="76307396" w14:textId="7F3E89C0" w:rsidR="00335754" w:rsidRPr="00B36DEF" w:rsidRDefault="00335754" w:rsidP="00DF75FE">
            <w:pPr>
              <w:pStyle w:val="TableParagraph"/>
              <w:kinsoku w:val="0"/>
              <w:overflowPunct w:val="0"/>
              <w:ind w:left="130" w:right="300"/>
              <w:rPr>
                <w:lang w:val="es-ES" w:eastAsia="es-ES"/>
              </w:rPr>
            </w:pPr>
            <w:r w:rsidRPr="00B36DEF">
              <w:rPr>
                <w:lang w:eastAsia="es-ES"/>
              </w:rPr>
              <w:t>Gynecologic Oncology Assistant Professor, UCLA</w:t>
            </w:r>
          </w:p>
        </w:tc>
      </w:tr>
      <w:tr w:rsidR="00335754" w:rsidRPr="00B36DEF" w14:paraId="155A7FEC" w14:textId="77777777" w:rsidTr="004A69D5">
        <w:trPr>
          <w:trHeight w:val="1"/>
        </w:trPr>
        <w:tc>
          <w:tcPr>
            <w:tcW w:w="1418" w:type="dxa"/>
            <w:vAlign w:val="center"/>
          </w:tcPr>
          <w:p w14:paraId="4EE4D33C" w14:textId="77777777" w:rsidR="00335754" w:rsidRPr="00B36DEF" w:rsidRDefault="00335754" w:rsidP="00DF75FE">
            <w:pPr>
              <w:pStyle w:val="TableParagraph"/>
              <w:kinsoku w:val="0"/>
              <w:overflowPunct w:val="0"/>
              <w:spacing w:line="218" w:lineRule="exact"/>
              <w:jc w:val="both"/>
              <w:rPr>
                <w:lang w:eastAsia="es-ES"/>
              </w:rPr>
            </w:pPr>
            <w:r w:rsidRPr="00B36DEF">
              <w:rPr>
                <w:lang w:eastAsia="es-ES"/>
              </w:rPr>
              <w:t>2012 – 2014</w:t>
            </w:r>
          </w:p>
        </w:tc>
        <w:tc>
          <w:tcPr>
            <w:tcW w:w="2547" w:type="dxa"/>
            <w:vAlign w:val="center"/>
          </w:tcPr>
          <w:p w14:paraId="3B889005" w14:textId="77777777" w:rsidR="00335754" w:rsidRPr="00B36DEF" w:rsidRDefault="00335754" w:rsidP="00DF75FE">
            <w:pPr>
              <w:pStyle w:val="TableParagraph"/>
              <w:kinsoku w:val="0"/>
              <w:overflowPunct w:val="0"/>
              <w:spacing w:line="249" w:lineRule="auto"/>
              <w:ind w:left="105" w:right="201"/>
              <w:rPr>
                <w:lang w:eastAsia="es-ES"/>
              </w:rPr>
            </w:pPr>
            <w:r w:rsidRPr="00B36DEF">
              <w:rPr>
                <w:lang w:eastAsia="es-ES"/>
              </w:rPr>
              <w:t>Ben Li, MD</w:t>
            </w:r>
          </w:p>
        </w:tc>
        <w:tc>
          <w:tcPr>
            <w:tcW w:w="2430" w:type="dxa"/>
            <w:vAlign w:val="center"/>
          </w:tcPr>
          <w:p w14:paraId="0109E6E3" w14:textId="3C3D6983" w:rsidR="00335754" w:rsidRPr="00B36DEF" w:rsidRDefault="00335754" w:rsidP="004A69D5">
            <w:pPr>
              <w:pStyle w:val="TableParagraph"/>
              <w:kinsoku w:val="0"/>
              <w:overflowPunct w:val="0"/>
              <w:spacing w:line="252" w:lineRule="auto"/>
              <w:ind w:left="137" w:right="67"/>
              <w:rPr>
                <w:lang w:eastAsia="es-ES"/>
              </w:rPr>
            </w:pPr>
            <w:r w:rsidRPr="00B36DEF">
              <w:rPr>
                <w:lang w:eastAsia="es-ES"/>
              </w:rPr>
              <w:t>UCSF MFM/Medical Genetics</w:t>
            </w:r>
            <w:r w:rsidR="00DF75FE">
              <w:rPr>
                <w:lang w:eastAsia="es-ES"/>
              </w:rPr>
              <w:t xml:space="preserve"> </w:t>
            </w:r>
            <w:r w:rsidRPr="00B36DEF">
              <w:rPr>
                <w:lang w:eastAsia="es-ES"/>
              </w:rPr>
              <w:t>Combined Fellowship</w:t>
            </w:r>
          </w:p>
        </w:tc>
        <w:tc>
          <w:tcPr>
            <w:tcW w:w="2783" w:type="dxa"/>
            <w:vAlign w:val="center"/>
          </w:tcPr>
          <w:p w14:paraId="2448BBD4" w14:textId="77777777" w:rsidR="00335754" w:rsidRPr="00B36DEF" w:rsidRDefault="00335754" w:rsidP="00DF75FE">
            <w:pPr>
              <w:pStyle w:val="TableParagraph"/>
              <w:kinsoku w:val="0"/>
              <w:overflowPunct w:val="0"/>
              <w:spacing w:before="52"/>
              <w:ind w:left="130" w:right="300"/>
              <w:rPr>
                <w:lang w:eastAsia="es-ES"/>
              </w:rPr>
            </w:pPr>
            <w:r w:rsidRPr="00B36DEF">
              <w:rPr>
                <w:lang w:eastAsia="es-ES"/>
              </w:rPr>
              <w:t>Assistant Professor UCSF</w:t>
            </w:r>
          </w:p>
        </w:tc>
      </w:tr>
      <w:tr w:rsidR="00335754" w:rsidRPr="00B36DEF" w14:paraId="09D96215" w14:textId="77777777" w:rsidTr="004A69D5">
        <w:trPr>
          <w:trHeight w:val="1"/>
        </w:trPr>
        <w:tc>
          <w:tcPr>
            <w:tcW w:w="1418" w:type="dxa"/>
            <w:vAlign w:val="center"/>
          </w:tcPr>
          <w:p w14:paraId="4BEA3449" w14:textId="77777777" w:rsidR="00335754" w:rsidRPr="00B36DEF" w:rsidRDefault="00335754" w:rsidP="00DF75FE">
            <w:pPr>
              <w:pStyle w:val="TableParagraph"/>
              <w:kinsoku w:val="0"/>
              <w:overflowPunct w:val="0"/>
              <w:spacing w:line="218" w:lineRule="exact"/>
              <w:jc w:val="both"/>
              <w:rPr>
                <w:lang w:eastAsia="es-ES"/>
              </w:rPr>
            </w:pPr>
            <w:r w:rsidRPr="00B36DEF">
              <w:rPr>
                <w:lang w:eastAsia="es-ES"/>
              </w:rPr>
              <w:t>2013 - 2014</w:t>
            </w:r>
          </w:p>
        </w:tc>
        <w:tc>
          <w:tcPr>
            <w:tcW w:w="2547" w:type="dxa"/>
            <w:vAlign w:val="center"/>
          </w:tcPr>
          <w:p w14:paraId="72E4AD28" w14:textId="77777777" w:rsidR="00335754" w:rsidRPr="00B36DEF" w:rsidRDefault="00335754" w:rsidP="00DF75FE">
            <w:pPr>
              <w:pStyle w:val="TableParagraph"/>
              <w:kinsoku w:val="0"/>
              <w:overflowPunct w:val="0"/>
              <w:spacing w:line="218" w:lineRule="exact"/>
              <w:ind w:left="105" w:right="201"/>
              <w:rPr>
                <w:lang w:eastAsia="es-ES"/>
              </w:rPr>
            </w:pPr>
            <w:r w:rsidRPr="00B36DEF">
              <w:rPr>
                <w:lang w:eastAsia="es-ES"/>
              </w:rPr>
              <w:t>Dana Henry</w:t>
            </w:r>
          </w:p>
        </w:tc>
        <w:tc>
          <w:tcPr>
            <w:tcW w:w="2430" w:type="dxa"/>
            <w:vAlign w:val="center"/>
          </w:tcPr>
          <w:p w14:paraId="49D3D32A" w14:textId="77777777" w:rsidR="00335754" w:rsidRPr="00B36DEF" w:rsidRDefault="00335754" w:rsidP="004A69D5">
            <w:pPr>
              <w:pStyle w:val="TableParagraph"/>
              <w:kinsoku w:val="0"/>
              <w:overflowPunct w:val="0"/>
              <w:spacing w:line="249" w:lineRule="auto"/>
              <w:ind w:left="137" w:right="100"/>
              <w:rPr>
                <w:lang w:eastAsia="es-ES"/>
              </w:rPr>
            </w:pPr>
            <w:r w:rsidRPr="00B36DEF">
              <w:rPr>
                <w:lang w:eastAsia="es-ES"/>
              </w:rPr>
              <w:t>UCSF MFM Fellow</w:t>
            </w:r>
          </w:p>
        </w:tc>
        <w:tc>
          <w:tcPr>
            <w:tcW w:w="2783" w:type="dxa"/>
            <w:vAlign w:val="center"/>
          </w:tcPr>
          <w:p w14:paraId="0DF13FE6" w14:textId="2E95CBCC" w:rsidR="00335754" w:rsidRPr="00B36DEF" w:rsidRDefault="00335754" w:rsidP="00DF75FE">
            <w:pPr>
              <w:pStyle w:val="TableParagraph"/>
              <w:kinsoku w:val="0"/>
              <w:overflowPunct w:val="0"/>
              <w:ind w:left="152" w:right="499"/>
              <w:rPr>
                <w:lang w:eastAsia="es-ES"/>
              </w:rPr>
            </w:pPr>
            <w:r w:rsidRPr="00B36DEF">
              <w:rPr>
                <w:lang w:eastAsia="es-ES"/>
              </w:rPr>
              <w:t>MFM</w:t>
            </w:r>
            <w:r w:rsidR="009262C2">
              <w:rPr>
                <w:lang w:eastAsia="es-ES"/>
              </w:rPr>
              <w:t>/</w:t>
            </w:r>
            <w:r w:rsidRPr="00B36DEF">
              <w:rPr>
                <w:lang w:eastAsia="es-ES"/>
              </w:rPr>
              <w:t>CPCM</w:t>
            </w:r>
          </w:p>
          <w:p w14:paraId="09B69093" w14:textId="77777777" w:rsidR="00335754" w:rsidRDefault="00335754" w:rsidP="00DF75FE">
            <w:pPr>
              <w:pStyle w:val="TableParagraph"/>
              <w:kinsoku w:val="0"/>
              <w:overflowPunct w:val="0"/>
              <w:ind w:left="152" w:right="300"/>
              <w:rPr>
                <w:lang w:eastAsia="es-ES"/>
              </w:rPr>
            </w:pPr>
            <w:r w:rsidRPr="00B36DEF">
              <w:rPr>
                <w:lang w:eastAsia="es-ES"/>
              </w:rPr>
              <w:t>San Francisco, CA</w:t>
            </w:r>
          </w:p>
          <w:p w14:paraId="7B2D09AE" w14:textId="43B82029" w:rsidR="009262C2" w:rsidRPr="00B36DEF" w:rsidRDefault="009262C2" w:rsidP="00DF75FE">
            <w:pPr>
              <w:pStyle w:val="TableParagraph"/>
              <w:kinsoku w:val="0"/>
              <w:overflowPunct w:val="0"/>
              <w:ind w:left="152" w:right="300"/>
              <w:rPr>
                <w:lang w:eastAsia="es-ES"/>
              </w:rPr>
            </w:pPr>
          </w:p>
        </w:tc>
      </w:tr>
      <w:tr w:rsidR="00335754" w:rsidRPr="00B36DEF" w14:paraId="2D023EEE" w14:textId="77777777" w:rsidTr="004A69D5">
        <w:trPr>
          <w:trHeight w:val="1"/>
        </w:trPr>
        <w:tc>
          <w:tcPr>
            <w:tcW w:w="1418" w:type="dxa"/>
            <w:vAlign w:val="center"/>
          </w:tcPr>
          <w:p w14:paraId="73947B7E" w14:textId="77777777" w:rsidR="00335754" w:rsidRPr="00B36DEF" w:rsidRDefault="00335754" w:rsidP="00DF75FE">
            <w:pPr>
              <w:pStyle w:val="TableParagraph"/>
              <w:kinsoku w:val="0"/>
              <w:overflowPunct w:val="0"/>
              <w:spacing w:line="218" w:lineRule="exact"/>
              <w:jc w:val="both"/>
              <w:rPr>
                <w:lang w:eastAsia="es-ES"/>
              </w:rPr>
            </w:pPr>
            <w:r w:rsidRPr="00B36DEF">
              <w:rPr>
                <w:lang w:eastAsia="es-ES"/>
              </w:rPr>
              <w:lastRenderedPageBreak/>
              <w:t>2013 - 2014</w:t>
            </w:r>
          </w:p>
        </w:tc>
        <w:tc>
          <w:tcPr>
            <w:tcW w:w="2547" w:type="dxa"/>
            <w:vAlign w:val="center"/>
          </w:tcPr>
          <w:p w14:paraId="22529600" w14:textId="77777777" w:rsidR="00335754" w:rsidRPr="00B36DEF" w:rsidRDefault="00335754" w:rsidP="00DF75FE">
            <w:pPr>
              <w:pStyle w:val="TableParagraph"/>
              <w:kinsoku w:val="0"/>
              <w:overflowPunct w:val="0"/>
              <w:spacing w:line="218" w:lineRule="exact"/>
              <w:ind w:left="105" w:right="201"/>
              <w:rPr>
                <w:lang w:eastAsia="es-ES"/>
              </w:rPr>
            </w:pPr>
            <w:r w:rsidRPr="00B36DEF">
              <w:rPr>
                <w:lang w:eastAsia="es-ES"/>
              </w:rPr>
              <w:t xml:space="preserve">Emely </w:t>
            </w:r>
            <w:proofErr w:type="spellStart"/>
            <w:r w:rsidRPr="00B36DEF">
              <w:rPr>
                <w:lang w:eastAsia="es-ES"/>
              </w:rPr>
              <w:t>Scibetta</w:t>
            </w:r>
            <w:proofErr w:type="spellEnd"/>
          </w:p>
        </w:tc>
        <w:tc>
          <w:tcPr>
            <w:tcW w:w="2430" w:type="dxa"/>
            <w:vAlign w:val="center"/>
          </w:tcPr>
          <w:p w14:paraId="55512FFA" w14:textId="77777777" w:rsidR="00335754" w:rsidRPr="00B36DEF" w:rsidRDefault="00335754" w:rsidP="004A69D5">
            <w:pPr>
              <w:pStyle w:val="TableParagraph"/>
              <w:kinsoku w:val="0"/>
              <w:overflowPunct w:val="0"/>
              <w:spacing w:line="218" w:lineRule="exact"/>
              <w:ind w:left="137" w:right="67"/>
              <w:rPr>
                <w:lang w:eastAsia="es-ES"/>
              </w:rPr>
            </w:pPr>
            <w:r w:rsidRPr="00B36DEF">
              <w:rPr>
                <w:lang w:eastAsia="es-ES"/>
              </w:rPr>
              <w:t>UCSF PGY-3</w:t>
            </w:r>
          </w:p>
        </w:tc>
        <w:tc>
          <w:tcPr>
            <w:tcW w:w="2783" w:type="dxa"/>
            <w:vAlign w:val="center"/>
          </w:tcPr>
          <w:p w14:paraId="72A131D9" w14:textId="7D77501B" w:rsidR="00335754" w:rsidRPr="00B36DEF" w:rsidRDefault="00335754" w:rsidP="00DF75FE">
            <w:pPr>
              <w:pStyle w:val="TableParagraph"/>
              <w:kinsoku w:val="0"/>
              <w:overflowPunct w:val="0"/>
              <w:ind w:left="152" w:right="300"/>
              <w:rPr>
                <w:lang w:val="es-ES" w:eastAsia="es-ES"/>
              </w:rPr>
            </w:pPr>
            <w:r w:rsidRPr="00B36DEF">
              <w:rPr>
                <w:lang w:val="es-ES" w:eastAsia="es-ES"/>
              </w:rPr>
              <w:t xml:space="preserve">MFM </w:t>
            </w:r>
            <w:proofErr w:type="spellStart"/>
            <w:r w:rsidRPr="00B36DEF">
              <w:rPr>
                <w:lang w:val="es-ES" w:eastAsia="es-ES"/>
              </w:rPr>
              <w:t>Fellow</w:t>
            </w:r>
            <w:proofErr w:type="spellEnd"/>
            <w:r>
              <w:rPr>
                <w:lang w:val="es-ES" w:eastAsia="es-ES"/>
              </w:rPr>
              <w:t>,</w:t>
            </w:r>
            <w:r w:rsidRPr="00B36DEF">
              <w:rPr>
                <w:lang w:val="es-ES" w:eastAsia="es-ES"/>
              </w:rPr>
              <w:t xml:space="preserve"> UCLA. Los </w:t>
            </w:r>
            <w:proofErr w:type="spellStart"/>
            <w:r w:rsidRPr="00B36DEF">
              <w:rPr>
                <w:lang w:val="es-ES" w:eastAsia="es-ES"/>
              </w:rPr>
              <w:t>Angeles</w:t>
            </w:r>
            <w:proofErr w:type="spellEnd"/>
            <w:r w:rsidRPr="00B36DEF">
              <w:rPr>
                <w:lang w:val="es-ES" w:eastAsia="es-ES"/>
              </w:rPr>
              <w:t>, CA</w:t>
            </w:r>
          </w:p>
        </w:tc>
      </w:tr>
      <w:tr w:rsidR="00BA0331" w:rsidRPr="00B36DEF" w14:paraId="715846B5" w14:textId="77777777" w:rsidTr="004A69D5">
        <w:trPr>
          <w:trHeight w:val="1"/>
        </w:trPr>
        <w:tc>
          <w:tcPr>
            <w:tcW w:w="1418" w:type="dxa"/>
            <w:vAlign w:val="center"/>
          </w:tcPr>
          <w:tbl>
            <w:tblPr>
              <w:tblW w:w="918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036"/>
              <w:gridCol w:w="3656"/>
              <w:gridCol w:w="3488"/>
            </w:tblGrid>
            <w:tr w:rsidR="00BA0331" w14:paraId="76F44022" w14:textId="77777777" w:rsidTr="00BA0331">
              <w:trPr>
                <w:trHeight w:val="1"/>
              </w:trPr>
              <w:tc>
                <w:tcPr>
                  <w:tcW w:w="1418" w:type="dxa"/>
                  <w:vAlign w:val="center"/>
                  <w:hideMark/>
                </w:tcPr>
                <w:p w14:paraId="5A4CF682" w14:textId="3F9D1B65" w:rsidR="00BA0331" w:rsidRDefault="00BA0331" w:rsidP="00BA0331">
                  <w:pPr>
                    <w:pStyle w:val="TableParagraph"/>
                    <w:kinsoku w:val="0"/>
                    <w:overflowPunct w:val="0"/>
                    <w:spacing w:line="218" w:lineRule="exact"/>
                    <w:jc w:val="both"/>
                    <w:rPr>
                      <w:lang w:eastAsia="es-ES"/>
                    </w:rPr>
                  </w:pPr>
                  <w:r>
                    <w:rPr>
                      <w:lang w:eastAsia="es-ES"/>
                    </w:rPr>
                    <w:t>2015-</w:t>
                  </w:r>
                </w:p>
              </w:tc>
              <w:tc>
                <w:tcPr>
                  <w:tcW w:w="2547" w:type="dxa"/>
                  <w:vAlign w:val="center"/>
                  <w:hideMark/>
                </w:tcPr>
                <w:p w14:paraId="5599C233" w14:textId="77777777" w:rsidR="00BA0331" w:rsidRDefault="00BA0331" w:rsidP="00BA0331">
                  <w:pPr>
                    <w:pStyle w:val="TableParagraph"/>
                    <w:kinsoku w:val="0"/>
                    <w:overflowPunct w:val="0"/>
                    <w:spacing w:line="218" w:lineRule="exact"/>
                    <w:ind w:left="105" w:right="201"/>
                    <w:rPr>
                      <w:lang w:eastAsia="es-ES"/>
                    </w:rPr>
                  </w:pPr>
                  <w:r>
                    <w:rPr>
                      <w:lang w:eastAsia="es-ES"/>
                    </w:rPr>
                    <w:t>Nichole Young-Lin</w:t>
                  </w:r>
                </w:p>
              </w:tc>
              <w:tc>
                <w:tcPr>
                  <w:tcW w:w="2430" w:type="dxa"/>
                  <w:vAlign w:val="center"/>
                  <w:hideMark/>
                </w:tcPr>
                <w:p w14:paraId="06BC0ABA" w14:textId="77777777" w:rsidR="00BA0331" w:rsidRDefault="00BA0331" w:rsidP="00BA0331">
                  <w:pPr>
                    <w:pStyle w:val="TableParagraph"/>
                    <w:kinsoku w:val="0"/>
                    <w:overflowPunct w:val="0"/>
                    <w:spacing w:line="247" w:lineRule="auto"/>
                    <w:ind w:left="137" w:right="100"/>
                    <w:rPr>
                      <w:lang w:eastAsia="es-ES"/>
                    </w:rPr>
                  </w:pPr>
                  <w:r>
                    <w:rPr>
                      <w:lang w:eastAsia="es-ES"/>
                    </w:rPr>
                    <w:t>Stanford PGY-2</w:t>
                  </w:r>
                </w:p>
              </w:tc>
            </w:tr>
          </w:tbl>
          <w:p w14:paraId="634EB05D" w14:textId="77777777" w:rsidR="00BA0331" w:rsidRPr="00B36DEF" w:rsidRDefault="00BA0331" w:rsidP="00DF75FE">
            <w:pPr>
              <w:pStyle w:val="TableParagraph"/>
              <w:kinsoku w:val="0"/>
              <w:overflowPunct w:val="0"/>
              <w:spacing w:line="218" w:lineRule="exact"/>
              <w:jc w:val="both"/>
              <w:rPr>
                <w:lang w:eastAsia="es-ES"/>
              </w:rPr>
            </w:pPr>
          </w:p>
        </w:tc>
        <w:tc>
          <w:tcPr>
            <w:tcW w:w="2547" w:type="dxa"/>
            <w:vAlign w:val="center"/>
          </w:tcPr>
          <w:p w14:paraId="5CD0C982" w14:textId="495AF334" w:rsidR="00BA0331" w:rsidRPr="00B36DEF" w:rsidRDefault="00BA0331" w:rsidP="00DF75FE">
            <w:pPr>
              <w:pStyle w:val="TableParagraph"/>
              <w:kinsoku w:val="0"/>
              <w:overflowPunct w:val="0"/>
              <w:spacing w:line="218" w:lineRule="exact"/>
              <w:ind w:left="105" w:right="201"/>
              <w:rPr>
                <w:lang w:eastAsia="es-ES"/>
              </w:rPr>
            </w:pPr>
            <w:r>
              <w:rPr>
                <w:lang w:eastAsia="es-ES"/>
              </w:rPr>
              <w:t>Nichole Young-Lin</w:t>
            </w:r>
          </w:p>
        </w:tc>
        <w:tc>
          <w:tcPr>
            <w:tcW w:w="2430" w:type="dxa"/>
            <w:vAlign w:val="center"/>
          </w:tcPr>
          <w:p w14:paraId="50CF6561" w14:textId="2F96777C" w:rsidR="00BA0331" w:rsidRPr="00B36DEF" w:rsidRDefault="00BA0331" w:rsidP="004A69D5">
            <w:pPr>
              <w:pStyle w:val="TableParagraph"/>
              <w:kinsoku w:val="0"/>
              <w:overflowPunct w:val="0"/>
              <w:spacing w:line="218" w:lineRule="exact"/>
              <w:ind w:left="137" w:right="67"/>
              <w:rPr>
                <w:lang w:eastAsia="es-ES"/>
              </w:rPr>
            </w:pPr>
            <w:r>
              <w:rPr>
                <w:lang w:eastAsia="es-ES"/>
              </w:rPr>
              <w:t>Stanford PGY-2</w:t>
            </w:r>
          </w:p>
        </w:tc>
        <w:tc>
          <w:tcPr>
            <w:tcW w:w="2783" w:type="dxa"/>
            <w:vAlign w:val="center"/>
          </w:tcPr>
          <w:p w14:paraId="3F711C52" w14:textId="3E0EAC28" w:rsidR="00BA0331" w:rsidRPr="00B36DEF" w:rsidRDefault="00BA0331" w:rsidP="00DF75FE">
            <w:pPr>
              <w:pStyle w:val="TableParagraph"/>
              <w:kinsoku w:val="0"/>
              <w:overflowPunct w:val="0"/>
              <w:ind w:left="152" w:right="300"/>
              <w:rPr>
                <w:lang w:val="es-ES" w:eastAsia="es-ES"/>
              </w:rPr>
            </w:pPr>
            <w:r>
              <w:rPr>
                <w:lang w:val="es-ES" w:eastAsia="es-ES"/>
              </w:rPr>
              <w:t xml:space="preserve">GOOGLE, </w:t>
            </w:r>
            <w:proofErr w:type="spellStart"/>
            <w:proofErr w:type="gramStart"/>
            <w:r>
              <w:rPr>
                <w:lang w:val="es-ES" w:eastAsia="es-ES"/>
              </w:rPr>
              <w:t>Lab,CA</w:t>
            </w:r>
            <w:proofErr w:type="spellEnd"/>
            <w:proofErr w:type="gramEnd"/>
          </w:p>
        </w:tc>
      </w:tr>
      <w:tr w:rsidR="00335754" w:rsidRPr="00B36DEF" w14:paraId="6FD70CBF" w14:textId="77777777" w:rsidTr="004A69D5">
        <w:trPr>
          <w:trHeight w:val="1"/>
        </w:trPr>
        <w:tc>
          <w:tcPr>
            <w:tcW w:w="1418" w:type="dxa"/>
            <w:vAlign w:val="center"/>
          </w:tcPr>
          <w:p w14:paraId="2156124F" w14:textId="0855EAF2" w:rsidR="00335754" w:rsidRPr="00B36DEF" w:rsidRDefault="00335754" w:rsidP="00DF75FE">
            <w:pPr>
              <w:pStyle w:val="TableParagraph"/>
              <w:kinsoku w:val="0"/>
              <w:overflowPunct w:val="0"/>
              <w:spacing w:line="218" w:lineRule="exact"/>
              <w:jc w:val="both"/>
              <w:rPr>
                <w:lang w:eastAsia="es-ES"/>
              </w:rPr>
            </w:pPr>
            <w:r w:rsidRPr="00B36DEF">
              <w:rPr>
                <w:lang w:eastAsia="es-ES"/>
              </w:rPr>
              <w:t>2015-</w:t>
            </w:r>
          </w:p>
        </w:tc>
        <w:tc>
          <w:tcPr>
            <w:tcW w:w="2547" w:type="dxa"/>
            <w:vAlign w:val="center"/>
          </w:tcPr>
          <w:p w14:paraId="7E092FAC" w14:textId="77B0D9B9" w:rsidR="00335754" w:rsidRPr="00B36DEF" w:rsidRDefault="00335754" w:rsidP="00DF75FE">
            <w:pPr>
              <w:pStyle w:val="TableParagraph"/>
              <w:kinsoku w:val="0"/>
              <w:overflowPunct w:val="0"/>
              <w:spacing w:line="218" w:lineRule="exact"/>
              <w:ind w:left="105" w:right="201"/>
              <w:rPr>
                <w:lang w:eastAsia="es-ES"/>
              </w:rPr>
            </w:pPr>
            <w:r w:rsidRPr="00B36DEF">
              <w:rPr>
                <w:lang w:eastAsia="es-ES"/>
              </w:rPr>
              <w:t>Sam Do</w:t>
            </w:r>
          </w:p>
        </w:tc>
        <w:tc>
          <w:tcPr>
            <w:tcW w:w="2430" w:type="dxa"/>
            <w:vAlign w:val="center"/>
          </w:tcPr>
          <w:p w14:paraId="4176C48F" w14:textId="2C160510" w:rsidR="00335754" w:rsidRPr="00B36DEF" w:rsidRDefault="00335754" w:rsidP="004A69D5">
            <w:pPr>
              <w:pStyle w:val="TableParagraph"/>
              <w:kinsoku w:val="0"/>
              <w:overflowPunct w:val="0"/>
              <w:spacing w:line="249" w:lineRule="auto"/>
              <w:ind w:left="137" w:right="100"/>
              <w:rPr>
                <w:lang w:eastAsia="es-ES"/>
              </w:rPr>
            </w:pPr>
            <w:r w:rsidRPr="00B36DEF">
              <w:rPr>
                <w:lang w:eastAsia="es-ES"/>
              </w:rPr>
              <w:t>Stanford PG-3</w:t>
            </w:r>
          </w:p>
        </w:tc>
        <w:tc>
          <w:tcPr>
            <w:tcW w:w="2783" w:type="dxa"/>
            <w:vAlign w:val="center"/>
          </w:tcPr>
          <w:p w14:paraId="5B9EA2C3" w14:textId="21C56A0B" w:rsidR="00335754" w:rsidRPr="00B36DEF" w:rsidRDefault="00335754" w:rsidP="00DF75FE">
            <w:pPr>
              <w:pStyle w:val="TableParagraph"/>
              <w:kinsoku w:val="0"/>
              <w:overflowPunct w:val="0"/>
              <w:ind w:left="152" w:right="300"/>
              <w:rPr>
                <w:lang w:eastAsia="es-ES"/>
              </w:rPr>
            </w:pPr>
            <w:r w:rsidRPr="00B36DEF">
              <w:rPr>
                <w:lang w:eastAsia="es-ES"/>
              </w:rPr>
              <w:t>NYC Attending Physician</w:t>
            </w:r>
          </w:p>
        </w:tc>
      </w:tr>
      <w:tr w:rsidR="00335754" w:rsidRPr="00B36DEF" w14:paraId="40B04E06" w14:textId="77777777" w:rsidTr="004A69D5">
        <w:trPr>
          <w:trHeight w:val="1"/>
        </w:trPr>
        <w:tc>
          <w:tcPr>
            <w:tcW w:w="1418" w:type="dxa"/>
            <w:vAlign w:val="center"/>
          </w:tcPr>
          <w:p w14:paraId="05DA6BCB" w14:textId="037C92C7" w:rsidR="00335754" w:rsidRPr="00B36DEF" w:rsidRDefault="00335754" w:rsidP="00DF75FE">
            <w:pPr>
              <w:pStyle w:val="TableParagraph"/>
              <w:kinsoku w:val="0"/>
              <w:overflowPunct w:val="0"/>
              <w:spacing w:line="218" w:lineRule="exact"/>
              <w:jc w:val="both"/>
              <w:rPr>
                <w:lang w:eastAsia="es-ES"/>
              </w:rPr>
            </w:pPr>
            <w:r w:rsidRPr="00B36DEF">
              <w:rPr>
                <w:lang w:eastAsia="es-ES"/>
              </w:rPr>
              <w:t>2015-</w:t>
            </w:r>
          </w:p>
          <w:p w14:paraId="2765FEC0" w14:textId="77777777" w:rsidR="00335754" w:rsidRPr="00B36DEF" w:rsidRDefault="00335754" w:rsidP="00DF75FE">
            <w:pPr>
              <w:pStyle w:val="TableParagraph"/>
              <w:kinsoku w:val="0"/>
              <w:overflowPunct w:val="0"/>
              <w:spacing w:line="218" w:lineRule="exact"/>
              <w:jc w:val="both"/>
              <w:rPr>
                <w:lang w:eastAsia="es-ES"/>
              </w:rPr>
            </w:pPr>
          </w:p>
          <w:p w14:paraId="3F193A5F" w14:textId="77777777" w:rsidR="00335754" w:rsidRPr="00B36DEF" w:rsidRDefault="00335754" w:rsidP="00DF75FE">
            <w:pPr>
              <w:pStyle w:val="TableParagraph"/>
              <w:kinsoku w:val="0"/>
              <w:overflowPunct w:val="0"/>
              <w:spacing w:line="218" w:lineRule="exact"/>
              <w:jc w:val="both"/>
              <w:rPr>
                <w:lang w:eastAsia="es-ES"/>
              </w:rPr>
            </w:pPr>
          </w:p>
          <w:p w14:paraId="4DE07795" w14:textId="0611E462" w:rsidR="00335754" w:rsidRPr="00B36DEF" w:rsidRDefault="00335754" w:rsidP="00DF75FE">
            <w:pPr>
              <w:pStyle w:val="TableParagraph"/>
              <w:kinsoku w:val="0"/>
              <w:overflowPunct w:val="0"/>
              <w:spacing w:line="218" w:lineRule="exact"/>
              <w:jc w:val="both"/>
              <w:rPr>
                <w:lang w:eastAsia="es-ES"/>
              </w:rPr>
            </w:pPr>
            <w:r w:rsidRPr="00B36DEF">
              <w:rPr>
                <w:lang w:eastAsia="es-ES"/>
              </w:rPr>
              <w:t>2017-</w:t>
            </w:r>
            <w:r w:rsidR="009262C2">
              <w:rPr>
                <w:lang w:eastAsia="es-ES"/>
              </w:rPr>
              <w:t>2020</w:t>
            </w:r>
          </w:p>
        </w:tc>
        <w:tc>
          <w:tcPr>
            <w:tcW w:w="2547" w:type="dxa"/>
            <w:vAlign w:val="center"/>
          </w:tcPr>
          <w:p w14:paraId="06C11A39" w14:textId="77777777" w:rsidR="00335754" w:rsidRPr="00B36DEF" w:rsidRDefault="00335754" w:rsidP="00DF75FE">
            <w:pPr>
              <w:pStyle w:val="TableParagraph"/>
              <w:kinsoku w:val="0"/>
              <w:overflowPunct w:val="0"/>
              <w:spacing w:line="218" w:lineRule="exact"/>
              <w:ind w:left="105" w:right="201"/>
              <w:rPr>
                <w:lang w:eastAsia="es-ES"/>
              </w:rPr>
            </w:pPr>
            <w:proofErr w:type="spellStart"/>
            <w:r w:rsidRPr="00B36DEF">
              <w:rPr>
                <w:lang w:eastAsia="es-ES"/>
              </w:rPr>
              <w:t>Chryslin</w:t>
            </w:r>
            <w:proofErr w:type="spellEnd"/>
            <w:r w:rsidRPr="00B36DEF">
              <w:rPr>
                <w:lang w:eastAsia="es-ES"/>
              </w:rPr>
              <w:t xml:space="preserve"> White</w:t>
            </w:r>
          </w:p>
          <w:p w14:paraId="1BD114D7" w14:textId="77777777" w:rsidR="00335754" w:rsidRPr="00B36DEF" w:rsidRDefault="00335754" w:rsidP="00DF75FE">
            <w:pPr>
              <w:pStyle w:val="TableParagraph"/>
              <w:kinsoku w:val="0"/>
              <w:overflowPunct w:val="0"/>
              <w:spacing w:line="218" w:lineRule="exact"/>
              <w:ind w:left="105" w:right="201"/>
              <w:rPr>
                <w:lang w:eastAsia="es-ES"/>
              </w:rPr>
            </w:pPr>
          </w:p>
          <w:p w14:paraId="7886D340" w14:textId="77777777" w:rsidR="009262C2" w:rsidRDefault="009262C2" w:rsidP="009262C2">
            <w:pPr>
              <w:pStyle w:val="TableParagraph"/>
              <w:kinsoku w:val="0"/>
              <w:overflowPunct w:val="0"/>
              <w:spacing w:line="218" w:lineRule="exact"/>
              <w:ind w:left="105" w:right="201"/>
              <w:rPr>
                <w:lang w:eastAsia="es-ES"/>
              </w:rPr>
            </w:pPr>
          </w:p>
          <w:p w14:paraId="3758679F" w14:textId="6593F765" w:rsidR="00335754" w:rsidRPr="00B36DEF" w:rsidRDefault="00335754" w:rsidP="009262C2">
            <w:pPr>
              <w:pStyle w:val="TableParagraph"/>
              <w:kinsoku w:val="0"/>
              <w:overflowPunct w:val="0"/>
              <w:spacing w:line="218" w:lineRule="exact"/>
              <w:ind w:left="105" w:right="201"/>
              <w:rPr>
                <w:lang w:eastAsia="es-ES"/>
              </w:rPr>
            </w:pPr>
            <w:r w:rsidRPr="00B36DEF">
              <w:rPr>
                <w:lang w:eastAsia="es-ES"/>
              </w:rPr>
              <w:t xml:space="preserve">Mana </w:t>
            </w:r>
            <w:proofErr w:type="spellStart"/>
            <w:r w:rsidRPr="00B36DEF">
              <w:rPr>
                <w:lang w:eastAsia="es-ES"/>
              </w:rPr>
              <w:t>Baskovic</w:t>
            </w:r>
            <w:proofErr w:type="spellEnd"/>
          </w:p>
        </w:tc>
        <w:tc>
          <w:tcPr>
            <w:tcW w:w="2430" w:type="dxa"/>
            <w:vAlign w:val="center"/>
          </w:tcPr>
          <w:p w14:paraId="1E64817F" w14:textId="77777777" w:rsidR="009262C2" w:rsidRDefault="009262C2" w:rsidP="004A69D5">
            <w:pPr>
              <w:pStyle w:val="TableParagraph"/>
              <w:kinsoku w:val="0"/>
              <w:overflowPunct w:val="0"/>
              <w:spacing w:line="249" w:lineRule="auto"/>
              <w:ind w:left="137" w:right="100"/>
              <w:rPr>
                <w:lang w:eastAsia="es-ES"/>
              </w:rPr>
            </w:pPr>
          </w:p>
          <w:p w14:paraId="21D06FEA" w14:textId="3003D739" w:rsidR="00335754" w:rsidRPr="00B36DEF" w:rsidRDefault="00335754" w:rsidP="004A69D5">
            <w:pPr>
              <w:pStyle w:val="TableParagraph"/>
              <w:kinsoku w:val="0"/>
              <w:overflowPunct w:val="0"/>
              <w:spacing w:line="249" w:lineRule="auto"/>
              <w:ind w:left="137" w:right="100"/>
              <w:rPr>
                <w:lang w:eastAsia="es-ES"/>
              </w:rPr>
            </w:pPr>
            <w:r w:rsidRPr="00B36DEF">
              <w:rPr>
                <w:lang w:eastAsia="es-ES"/>
              </w:rPr>
              <w:t>Stanford PGY-2</w:t>
            </w:r>
          </w:p>
          <w:p w14:paraId="6A4CB538" w14:textId="77777777" w:rsidR="00335754" w:rsidRPr="00B36DEF" w:rsidRDefault="00335754" w:rsidP="004A69D5">
            <w:pPr>
              <w:pStyle w:val="TableParagraph"/>
              <w:kinsoku w:val="0"/>
              <w:overflowPunct w:val="0"/>
              <w:spacing w:line="249" w:lineRule="auto"/>
              <w:ind w:left="137" w:right="100"/>
              <w:rPr>
                <w:lang w:eastAsia="es-ES"/>
              </w:rPr>
            </w:pPr>
          </w:p>
          <w:p w14:paraId="66F5445E" w14:textId="247D0734" w:rsidR="00335754" w:rsidRPr="00B36DEF" w:rsidRDefault="00335754" w:rsidP="004A69D5">
            <w:pPr>
              <w:pStyle w:val="TableParagraph"/>
              <w:kinsoku w:val="0"/>
              <w:overflowPunct w:val="0"/>
              <w:spacing w:line="249" w:lineRule="auto"/>
              <w:ind w:left="137" w:right="100"/>
              <w:rPr>
                <w:lang w:eastAsia="es-ES"/>
              </w:rPr>
            </w:pPr>
            <w:r w:rsidRPr="00B36DEF">
              <w:rPr>
                <w:lang w:eastAsia="es-ES"/>
              </w:rPr>
              <w:t>Stanford PGY-1</w:t>
            </w:r>
          </w:p>
          <w:p w14:paraId="558C0618" w14:textId="35DAAFCE" w:rsidR="00335754" w:rsidRPr="00B36DEF" w:rsidRDefault="00335754" w:rsidP="004A69D5">
            <w:pPr>
              <w:pStyle w:val="TableParagraph"/>
              <w:kinsoku w:val="0"/>
              <w:overflowPunct w:val="0"/>
              <w:spacing w:line="249" w:lineRule="auto"/>
              <w:ind w:left="137" w:right="100"/>
              <w:rPr>
                <w:lang w:eastAsia="es-ES"/>
              </w:rPr>
            </w:pPr>
          </w:p>
        </w:tc>
        <w:tc>
          <w:tcPr>
            <w:tcW w:w="2783" w:type="dxa"/>
            <w:vAlign w:val="center"/>
          </w:tcPr>
          <w:p w14:paraId="36779EFC" w14:textId="4D5E26D0" w:rsidR="00335754" w:rsidRPr="00B36DEF" w:rsidRDefault="009262C2" w:rsidP="009262C2">
            <w:pPr>
              <w:pStyle w:val="TableParagraph"/>
              <w:kinsoku w:val="0"/>
              <w:overflowPunct w:val="0"/>
              <w:ind w:left="0" w:right="300"/>
              <w:rPr>
                <w:lang w:eastAsia="es-ES"/>
              </w:rPr>
            </w:pPr>
            <w:r>
              <w:rPr>
                <w:lang w:eastAsia="es-ES"/>
              </w:rPr>
              <w:t xml:space="preserve">  SHA </w:t>
            </w:r>
            <w:r w:rsidR="00335754" w:rsidRPr="00B36DEF">
              <w:rPr>
                <w:lang w:eastAsia="es-ES"/>
              </w:rPr>
              <w:t>Physician</w:t>
            </w:r>
          </w:p>
          <w:p w14:paraId="56CF68A0" w14:textId="77777777" w:rsidR="00335754" w:rsidRPr="00B36DEF" w:rsidRDefault="00335754" w:rsidP="00DF75FE">
            <w:pPr>
              <w:pStyle w:val="TableParagraph"/>
              <w:kinsoku w:val="0"/>
              <w:overflowPunct w:val="0"/>
              <w:ind w:left="152" w:right="300"/>
              <w:rPr>
                <w:lang w:eastAsia="es-ES"/>
              </w:rPr>
            </w:pPr>
            <w:r w:rsidRPr="00B36DEF">
              <w:rPr>
                <w:lang w:eastAsia="es-ES"/>
              </w:rPr>
              <w:t>OBGYN Stanford</w:t>
            </w:r>
          </w:p>
          <w:p w14:paraId="456EA4AD" w14:textId="023D55D1" w:rsidR="00335754" w:rsidRPr="00B36DEF" w:rsidRDefault="009262C2" w:rsidP="009262C2">
            <w:pPr>
              <w:pStyle w:val="TableParagraph"/>
              <w:kinsoku w:val="0"/>
              <w:overflowPunct w:val="0"/>
              <w:ind w:right="300"/>
              <w:rPr>
                <w:lang w:eastAsia="es-ES"/>
              </w:rPr>
            </w:pPr>
            <w:r>
              <w:rPr>
                <w:lang w:eastAsia="es-ES"/>
              </w:rPr>
              <w:t xml:space="preserve"> OBGYN LA County</w:t>
            </w:r>
          </w:p>
        </w:tc>
      </w:tr>
      <w:tr w:rsidR="00335754" w:rsidRPr="00B36DEF" w14:paraId="3FFF9502" w14:textId="77777777" w:rsidTr="004A69D5">
        <w:trPr>
          <w:trHeight w:val="1"/>
        </w:trPr>
        <w:tc>
          <w:tcPr>
            <w:tcW w:w="1418" w:type="dxa"/>
            <w:vAlign w:val="center"/>
          </w:tcPr>
          <w:p w14:paraId="0F4E631A" w14:textId="00755576" w:rsidR="00335754" w:rsidRPr="00B36DEF" w:rsidRDefault="00335754" w:rsidP="00DF75FE">
            <w:pPr>
              <w:pStyle w:val="TableParagraph"/>
              <w:kinsoku w:val="0"/>
              <w:overflowPunct w:val="0"/>
              <w:spacing w:line="218" w:lineRule="exact"/>
              <w:jc w:val="both"/>
              <w:rPr>
                <w:lang w:eastAsia="es-ES"/>
              </w:rPr>
            </w:pPr>
            <w:r w:rsidRPr="00B36DEF">
              <w:rPr>
                <w:lang w:eastAsia="es-ES"/>
              </w:rPr>
              <w:t>2017-</w:t>
            </w:r>
            <w:r w:rsidR="009262C2">
              <w:rPr>
                <w:lang w:eastAsia="es-ES"/>
              </w:rPr>
              <w:t>2020</w:t>
            </w:r>
          </w:p>
        </w:tc>
        <w:tc>
          <w:tcPr>
            <w:tcW w:w="2547" w:type="dxa"/>
            <w:vAlign w:val="center"/>
          </w:tcPr>
          <w:p w14:paraId="4D3C8342" w14:textId="342FBC20" w:rsidR="00335754" w:rsidRPr="00B36DEF" w:rsidRDefault="00335754" w:rsidP="00DF75FE">
            <w:pPr>
              <w:pStyle w:val="TableParagraph"/>
              <w:kinsoku w:val="0"/>
              <w:overflowPunct w:val="0"/>
              <w:spacing w:line="218" w:lineRule="exact"/>
              <w:ind w:left="105" w:right="201"/>
              <w:rPr>
                <w:lang w:eastAsia="es-ES"/>
              </w:rPr>
            </w:pPr>
            <w:r w:rsidRPr="00B36DEF">
              <w:rPr>
                <w:lang w:eastAsia="es-ES"/>
              </w:rPr>
              <w:t>Anita Chanana</w:t>
            </w:r>
          </w:p>
        </w:tc>
        <w:tc>
          <w:tcPr>
            <w:tcW w:w="2430" w:type="dxa"/>
            <w:vAlign w:val="center"/>
          </w:tcPr>
          <w:p w14:paraId="25845844" w14:textId="2650E63A" w:rsidR="00335754" w:rsidRPr="00B36DEF" w:rsidRDefault="00335754" w:rsidP="004A69D5">
            <w:pPr>
              <w:pStyle w:val="TableParagraph"/>
              <w:kinsoku w:val="0"/>
              <w:overflowPunct w:val="0"/>
              <w:spacing w:line="249" w:lineRule="auto"/>
              <w:ind w:left="137" w:right="100"/>
              <w:rPr>
                <w:lang w:eastAsia="es-ES"/>
              </w:rPr>
            </w:pPr>
            <w:r w:rsidRPr="00B36DEF">
              <w:rPr>
                <w:lang w:eastAsia="es-ES"/>
              </w:rPr>
              <w:t>Stanford MS 4</w:t>
            </w:r>
          </w:p>
        </w:tc>
        <w:tc>
          <w:tcPr>
            <w:tcW w:w="2783" w:type="dxa"/>
            <w:vAlign w:val="center"/>
          </w:tcPr>
          <w:p w14:paraId="2AEF78F2" w14:textId="0B2DF2B6" w:rsidR="00335754" w:rsidRPr="00B36DEF" w:rsidRDefault="00335754" w:rsidP="00DF75FE">
            <w:pPr>
              <w:pStyle w:val="TableParagraph"/>
              <w:kinsoku w:val="0"/>
              <w:overflowPunct w:val="0"/>
              <w:ind w:left="152" w:right="300"/>
              <w:rPr>
                <w:lang w:eastAsia="es-ES"/>
              </w:rPr>
            </w:pPr>
            <w:r w:rsidRPr="00B36DEF">
              <w:rPr>
                <w:lang w:eastAsia="es-ES"/>
              </w:rPr>
              <w:t>PGY-2 UCLA</w:t>
            </w:r>
          </w:p>
        </w:tc>
      </w:tr>
      <w:tr w:rsidR="00335754" w:rsidRPr="00B36DEF" w14:paraId="4FBB9515" w14:textId="77777777" w:rsidTr="004A69D5">
        <w:trPr>
          <w:trHeight w:val="1"/>
        </w:trPr>
        <w:tc>
          <w:tcPr>
            <w:tcW w:w="1418" w:type="dxa"/>
            <w:vAlign w:val="center"/>
          </w:tcPr>
          <w:p w14:paraId="6819AA04" w14:textId="3556ADEB" w:rsidR="00335754" w:rsidRPr="00B36DEF" w:rsidRDefault="00335754" w:rsidP="00DF75FE">
            <w:pPr>
              <w:pStyle w:val="TableParagraph"/>
              <w:kinsoku w:val="0"/>
              <w:overflowPunct w:val="0"/>
              <w:spacing w:line="218" w:lineRule="exact"/>
              <w:jc w:val="both"/>
              <w:rPr>
                <w:lang w:eastAsia="es-ES"/>
              </w:rPr>
            </w:pPr>
            <w:r w:rsidRPr="00B36DEF">
              <w:rPr>
                <w:lang w:eastAsia="es-ES"/>
              </w:rPr>
              <w:t>2018-</w:t>
            </w:r>
          </w:p>
        </w:tc>
        <w:tc>
          <w:tcPr>
            <w:tcW w:w="2547" w:type="dxa"/>
            <w:vAlign w:val="center"/>
          </w:tcPr>
          <w:p w14:paraId="3B9C3C09" w14:textId="14367491" w:rsidR="00335754" w:rsidRPr="00B36DEF" w:rsidRDefault="00335754" w:rsidP="00DF75FE">
            <w:pPr>
              <w:pStyle w:val="TableParagraph"/>
              <w:kinsoku w:val="0"/>
              <w:overflowPunct w:val="0"/>
              <w:spacing w:line="218" w:lineRule="exact"/>
              <w:ind w:left="105" w:right="201"/>
              <w:rPr>
                <w:lang w:eastAsia="es-ES"/>
              </w:rPr>
            </w:pPr>
            <w:r w:rsidRPr="00B36DEF">
              <w:rPr>
                <w:lang w:eastAsia="es-ES"/>
              </w:rPr>
              <w:t>Hayley Miller</w:t>
            </w:r>
          </w:p>
        </w:tc>
        <w:tc>
          <w:tcPr>
            <w:tcW w:w="2430" w:type="dxa"/>
            <w:vAlign w:val="center"/>
          </w:tcPr>
          <w:p w14:paraId="73B80447" w14:textId="15A3F574" w:rsidR="00335754" w:rsidRPr="00B36DEF" w:rsidRDefault="00335754" w:rsidP="004A69D5">
            <w:pPr>
              <w:pStyle w:val="TableParagraph"/>
              <w:kinsoku w:val="0"/>
              <w:overflowPunct w:val="0"/>
              <w:spacing w:line="249" w:lineRule="auto"/>
              <w:ind w:left="137" w:right="100"/>
              <w:rPr>
                <w:lang w:eastAsia="es-ES"/>
              </w:rPr>
            </w:pPr>
            <w:r w:rsidRPr="00B36DEF">
              <w:rPr>
                <w:lang w:eastAsia="es-ES"/>
              </w:rPr>
              <w:t>Stanford PGY-1</w:t>
            </w:r>
          </w:p>
        </w:tc>
        <w:tc>
          <w:tcPr>
            <w:tcW w:w="2783" w:type="dxa"/>
            <w:vAlign w:val="center"/>
          </w:tcPr>
          <w:p w14:paraId="524B2475" w14:textId="77777777" w:rsidR="00335754" w:rsidRPr="00B36DEF" w:rsidRDefault="00335754" w:rsidP="00DF75FE">
            <w:pPr>
              <w:pStyle w:val="TableParagraph"/>
              <w:kinsoku w:val="0"/>
              <w:overflowPunct w:val="0"/>
              <w:ind w:left="152" w:right="300"/>
              <w:rPr>
                <w:lang w:eastAsia="es-ES"/>
              </w:rPr>
            </w:pPr>
            <w:r w:rsidRPr="00B36DEF">
              <w:rPr>
                <w:lang w:eastAsia="es-ES"/>
              </w:rPr>
              <w:t>OBGYN Stanford</w:t>
            </w:r>
          </w:p>
          <w:p w14:paraId="23821064" w14:textId="0A60C4A8" w:rsidR="00335754" w:rsidRPr="00B36DEF" w:rsidRDefault="00335754" w:rsidP="00DF75FE">
            <w:pPr>
              <w:pStyle w:val="TableParagraph"/>
              <w:kinsoku w:val="0"/>
              <w:overflowPunct w:val="0"/>
              <w:ind w:left="152" w:right="300"/>
              <w:rPr>
                <w:lang w:eastAsia="es-ES"/>
              </w:rPr>
            </w:pPr>
            <w:r w:rsidRPr="00B36DEF">
              <w:rPr>
                <w:lang w:eastAsia="es-ES"/>
              </w:rPr>
              <w:t>PGY-5</w:t>
            </w:r>
          </w:p>
        </w:tc>
      </w:tr>
      <w:tr w:rsidR="00335754" w:rsidRPr="00B36DEF" w14:paraId="3845678B" w14:textId="77777777" w:rsidTr="004A69D5">
        <w:trPr>
          <w:trHeight w:val="1"/>
        </w:trPr>
        <w:tc>
          <w:tcPr>
            <w:tcW w:w="1418" w:type="dxa"/>
            <w:vAlign w:val="center"/>
          </w:tcPr>
          <w:p w14:paraId="4727C483" w14:textId="023B4583" w:rsidR="00335754" w:rsidRPr="00B36DEF" w:rsidRDefault="00335754" w:rsidP="00DF75FE">
            <w:pPr>
              <w:pStyle w:val="TableParagraph"/>
              <w:kinsoku w:val="0"/>
              <w:overflowPunct w:val="0"/>
              <w:spacing w:line="218" w:lineRule="exact"/>
              <w:jc w:val="both"/>
              <w:rPr>
                <w:lang w:eastAsia="es-ES"/>
              </w:rPr>
            </w:pPr>
            <w:r w:rsidRPr="00B36DEF">
              <w:rPr>
                <w:lang w:eastAsia="es-ES"/>
              </w:rPr>
              <w:t>2018</w:t>
            </w:r>
          </w:p>
        </w:tc>
        <w:tc>
          <w:tcPr>
            <w:tcW w:w="2547" w:type="dxa"/>
            <w:vAlign w:val="center"/>
          </w:tcPr>
          <w:p w14:paraId="5BAAA71C" w14:textId="36E66491" w:rsidR="00335754" w:rsidRPr="00B36DEF" w:rsidRDefault="00335754" w:rsidP="00DF75FE">
            <w:pPr>
              <w:pStyle w:val="TableParagraph"/>
              <w:kinsoku w:val="0"/>
              <w:overflowPunct w:val="0"/>
              <w:spacing w:line="218" w:lineRule="exact"/>
              <w:ind w:left="105" w:right="201"/>
              <w:rPr>
                <w:lang w:eastAsia="es-ES"/>
              </w:rPr>
            </w:pPr>
            <w:r w:rsidRPr="00B36DEF">
              <w:rPr>
                <w:lang w:eastAsia="es-ES"/>
              </w:rPr>
              <w:t>Diana Robles</w:t>
            </w:r>
          </w:p>
        </w:tc>
        <w:tc>
          <w:tcPr>
            <w:tcW w:w="2430" w:type="dxa"/>
            <w:vAlign w:val="center"/>
          </w:tcPr>
          <w:p w14:paraId="3CD9CEFD" w14:textId="3FACEE70" w:rsidR="00335754" w:rsidRPr="00B36DEF" w:rsidRDefault="00335754" w:rsidP="004A69D5">
            <w:pPr>
              <w:pStyle w:val="TableParagraph"/>
              <w:kinsoku w:val="0"/>
              <w:overflowPunct w:val="0"/>
              <w:spacing w:line="249" w:lineRule="auto"/>
              <w:ind w:left="137" w:right="100"/>
              <w:rPr>
                <w:lang w:eastAsia="es-ES"/>
              </w:rPr>
            </w:pPr>
            <w:r w:rsidRPr="00B36DEF">
              <w:rPr>
                <w:lang w:eastAsia="es-ES"/>
              </w:rPr>
              <w:t>UCSF PGY-3</w:t>
            </w:r>
          </w:p>
        </w:tc>
        <w:tc>
          <w:tcPr>
            <w:tcW w:w="2783" w:type="dxa"/>
            <w:vAlign w:val="center"/>
          </w:tcPr>
          <w:p w14:paraId="35AD1E1F" w14:textId="77777777" w:rsidR="00335754" w:rsidRPr="00B36DEF" w:rsidRDefault="00335754" w:rsidP="00DF75FE">
            <w:pPr>
              <w:pStyle w:val="TableParagraph"/>
              <w:kinsoku w:val="0"/>
              <w:overflowPunct w:val="0"/>
              <w:ind w:left="152" w:right="300"/>
              <w:rPr>
                <w:lang w:eastAsia="es-ES"/>
              </w:rPr>
            </w:pPr>
            <w:r w:rsidRPr="00B36DEF">
              <w:rPr>
                <w:lang w:eastAsia="es-ES"/>
              </w:rPr>
              <w:t>UCSF MFM Fellow</w:t>
            </w:r>
          </w:p>
          <w:p w14:paraId="4B23D23E" w14:textId="6AFB8372" w:rsidR="00335754" w:rsidRPr="00B36DEF" w:rsidRDefault="00335754" w:rsidP="00DF75FE">
            <w:pPr>
              <w:pStyle w:val="TableParagraph"/>
              <w:kinsoku w:val="0"/>
              <w:overflowPunct w:val="0"/>
              <w:ind w:left="152" w:right="300"/>
              <w:rPr>
                <w:lang w:eastAsia="es-ES"/>
              </w:rPr>
            </w:pPr>
            <w:r w:rsidRPr="00B36DEF">
              <w:rPr>
                <w:lang w:eastAsia="es-ES"/>
              </w:rPr>
              <w:t>PGY-5</w:t>
            </w:r>
          </w:p>
        </w:tc>
      </w:tr>
      <w:tr w:rsidR="00335754" w:rsidRPr="00B36DEF" w14:paraId="60342F3E" w14:textId="77777777" w:rsidTr="004A69D5">
        <w:trPr>
          <w:trHeight w:val="1"/>
        </w:trPr>
        <w:tc>
          <w:tcPr>
            <w:tcW w:w="1418" w:type="dxa"/>
            <w:vAlign w:val="center"/>
          </w:tcPr>
          <w:p w14:paraId="7D6006F9" w14:textId="2B3A73A0" w:rsidR="00335754" w:rsidRPr="00B36DEF" w:rsidRDefault="00335754" w:rsidP="00DF75FE">
            <w:pPr>
              <w:pStyle w:val="TableParagraph"/>
              <w:kinsoku w:val="0"/>
              <w:overflowPunct w:val="0"/>
              <w:spacing w:line="218" w:lineRule="exact"/>
              <w:jc w:val="both"/>
              <w:rPr>
                <w:lang w:eastAsia="es-ES"/>
              </w:rPr>
            </w:pPr>
            <w:r w:rsidRPr="00B36DEF">
              <w:rPr>
                <w:lang w:eastAsia="es-ES"/>
              </w:rPr>
              <w:t>2018</w:t>
            </w:r>
          </w:p>
        </w:tc>
        <w:tc>
          <w:tcPr>
            <w:tcW w:w="2547" w:type="dxa"/>
            <w:vAlign w:val="center"/>
          </w:tcPr>
          <w:p w14:paraId="67F88CBE" w14:textId="295B7B16" w:rsidR="00335754" w:rsidRPr="00B36DEF" w:rsidRDefault="00335754" w:rsidP="00DF75FE">
            <w:pPr>
              <w:pStyle w:val="TableParagraph"/>
              <w:kinsoku w:val="0"/>
              <w:overflowPunct w:val="0"/>
              <w:spacing w:line="218" w:lineRule="exact"/>
              <w:ind w:left="105" w:right="201"/>
              <w:rPr>
                <w:lang w:eastAsia="es-ES"/>
              </w:rPr>
            </w:pPr>
            <w:r w:rsidRPr="00B36DEF">
              <w:rPr>
                <w:lang w:eastAsia="es-ES"/>
              </w:rPr>
              <w:t>Amy Judy</w:t>
            </w:r>
          </w:p>
        </w:tc>
        <w:tc>
          <w:tcPr>
            <w:tcW w:w="2430" w:type="dxa"/>
            <w:vAlign w:val="center"/>
          </w:tcPr>
          <w:p w14:paraId="453C52D4" w14:textId="575AE42B" w:rsidR="00335754" w:rsidRPr="00B36DEF" w:rsidRDefault="00335754" w:rsidP="004A69D5">
            <w:pPr>
              <w:pStyle w:val="TableParagraph"/>
              <w:kinsoku w:val="0"/>
              <w:overflowPunct w:val="0"/>
              <w:spacing w:line="249" w:lineRule="auto"/>
              <w:ind w:left="137" w:right="100"/>
              <w:rPr>
                <w:lang w:eastAsia="es-ES"/>
              </w:rPr>
            </w:pPr>
            <w:r w:rsidRPr="00B36DEF">
              <w:rPr>
                <w:lang w:eastAsia="es-ES"/>
              </w:rPr>
              <w:t>MFM Fellow PGY-6</w:t>
            </w:r>
          </w:p>
        </w:tc>
        <w:tc>
          <w:tcPr>
            <w:tcW w:w="2783" w:type="dxa"/>
            <w:vAlign w:val="center"/>
          </w:tcPr>
          <w:p w14:paraId="09E27355" w14:textId="77777777" w:rsidR="00335754" w:rsidRPr="00B36DEF" w:rsidRDefault="00335754" w:rsidP="00DF75FE">
            <w:pPr>
              <w:pStyle w:val="TableParagraph"/>
              <w:kinsoku w:val="0"/>
              <w:overflowPunct w:val="0"/>
              <w:ind w:left="152" w:right="300"/>
              <w:rPr>
                <w:lang w:eastAsia="es-ES"/>
              </w:rPr>
            </w:pPr>
            <w:r w:rsidRPr="00B36DEF">
              <w:rPr>
                <w:lang w:eastAsia="es-ES"/>
              </w:rPr>
              <w:t>Assistant Professor</w:t>
            </w:r>
          </w:p>
          <w:p w14:paraId="2C980CEA" w14:textId="58726399" w:rsidR="00335754" w:rsidRPr="00B36DEF" w:rsidRDefault="00335754" w:rsidP="00DF75FE">
            <w:pPr>
              <w:pStyle w:val="TableParagraph"/>
              <w:kinsoku w:val="0"/>
              <w:overflowPunct w:val="0"/>
              <w:ind w:left="152" w:right="300"/>
              <w:rPr>
                <w:lang w:eastAsia="es-ES"/>
              </w:rPr>
            </w:pPr>
            <w:r w:rsidRPr="00B36DEF">
              <w:rPr>
                <w:lang w:eastAsia="es-ES"/>
              </w:rPr>
              <w:t>Stanford SOM</w:t>
            </w:r>
          </w:p>
        </w:tc>
      </w:tr>
      <w:tr w:rsidR="00335754" w:rsidRPr="00B36DEF" w14:paraId="2162A3E6" w14:textId="77777777" w:rsidTr="004A69D5">
        <w:trPr>
          <w:trHeight w:val="1"/>
        </w:trPr>
        <w:tc>
          <w:tcPr>
            <w:tcW w:w="1418" w:type="dxa"/>
            <w:vAlign w:val="center"/>
          </w:tcPr>
          <w:p w14:paraId="6198E416" w14:textId="0D19B4FD" w:rsidR="00335754" w:rsidRPr="00B36DEF" w:rsidRDefault="00335754" w:rsidP="00DF75FE">
            <w:pPr>
              <w:pStyle w:val="TableParagraph"/>
              <w:kinsoku w:val="0"/>
              <w:overflowPunct w:val="0"/>
              <w:spacing w:line="218" w:lineRule="exact"/>
              <w:jc w:val="both"/>
              <w:rPr>
                <w:lang w:eastAsia="es-ES"/>
              </w:rPr>
            </w:pPr>
            <w:r w:rsidRPr="00B36DEF">
              <w:rPr>
                <w:lang w:eastAsia="es-ES"/>
              </w:rPr>
              <w:t>2018</w:t>
            </w:r>
          </w:p>
        </w:tc>
        <w:tc>
          <w:tcPr>
            <w:tcW w:w="2547" w:type="dxa"/>
            <w:vAlign w:val="center"/>
          </w:tcPr>
          <w:p w14:paraId="4172F782" w14:textId="0213DA6B" w:rsidR="00335754" w:rsidRPr="00B36DEF" w:rsidRDefault="00335754" w:rsidP="00DF75FE">
            <w:pPr>
              <w:pStyle w:val="TableParagraph"/>
              <w:kinsoku w:val="0"/>
              <w:overflowPunct w:val="0"/>
              <w:spacing w:line="218" w:lineRule="exact"/>
              <w:ind w:left="105" w:right="201"/>
              <w:rPr>
                <w:lang w:eastAsia="es-ES"/>
              </w:rPr>
            </w:pPr>
            <w:r w:rsidRPr="00B36DEF">
              <w:rPr>
                <w:lang w:eastAsia="es-ES"/>
              </w:rPr>
              <w:t>Anne Waldrop</w:t>
            </w:r>
          </w:p>
        </w:tc>
        <w:tc>
          <w:tcPr>
            <w:tcW w:w="2430" w:type="dxa"/>
            <w:vAlign w:val="center"/>
          </w:tcPr>
          <w:p w14:paraId="728E160F" w14:textId="7D69D81E" w:rsidR="00335754" w:rsidRPr="00B36DEF" w:rsidRDefault="00335754" w:rsidP="004A69D5">
            <w:pPr>
              <w:pStyle w:val="TableParagraph"/>
              <w:kinsoku w:val="0"/>
              <w:overflowPunct w:val="0"/>
              <w:spacing w:line="249" w:lineRule="auto"/>
              <w:ind w:left="137" w:right="100"/>
              <w:rPr>
                <w:lang w:eastAsia="es-ES"/>
              </w:rPr>
            </w:pPr>
            <w:r w:rsidRPr="00B36DEF">
              <w:rPr>
                <w:lang w:eastAsia="es-ES"/>
              </w:rPr>
              <w:t>Stanford PGY-2</w:t>
            </w:r>
          </w:p>
        </w:tc>
        <w:tc>
          <w:tcPr>
            <w:tcW w:w="2783" w:type="dxa"/>
            <w:vAlign w:val="center"/>
          </w:tcPr>
          <w:p w14:paraId="7C5D4FE4" w14:textId="77777777" w:rsidR="00335754" w:rsidRPr="00B36DEF" w:rsidRDefault="00335754" w:rsidP="00DF75FE">
            <w:pPr>
              <w:pStyle w:val="TableParagraph"/>
              <w:kinsoku w:val="0"/>
              <w:overflowPunct w:val="0"/>
              <w:ind w:left="152" w:right="300"/>
              <w:rPr>
                <w:lang w:eastAsia="es-ES"/>
              </w:rPr>
            </w:pPr>
            <w:r w:rsidRPr="00B36DEF">
              <w:rPr>
                <w:lang w:eastAsia="es-ES"/>
              </w:rPr>
              <w:t>OBGYN Stanford</w:t>
            </w:r>
          </w:p>
          <w:p w14:paraId="70EBCE9F" w14:textId="0E737B54" w:rsidR="00335754" w:rsidRPr="00B36DEF" w:rsidRDefault="00335754" w:rsidP="00DF75FE">
            <w:pPr>
              <w:pStyle w:val="TableParagraph"/>
              <w:kinsoku w:val="0"/>
              <w:overflowPunct w:val="0"/>
              <w:ind w:left="152" w:right="300"/>
              <w:rPr>
                <w:lang w:eastAsia="es-ES"/>
              </w:rPr>
            </w:pPr>
            <w:r w:rsidRPr="00B36DEF">
              <w:rPr>
                <w:lang w:eastAsia="es-ES"/>
              </w:rPr>
              <w:t>PGY-</w:t>
            </w:r>
            <w:r w:rsidR="00BA0331">
              <w:rPr>
                <w:lang w:eastAsia="es-ES"/>
              </w:rPr>
              <w:t>6</w:t>
            </w:r>
          </w:p>
        </w:tc>
      </w:tr>
      <w:tr w:rsidR="00335754" w:rsidRPr="00B36DEF" w14:paraId="7A7BEBCD" w14:textId="77777777" w:rsidTr="004A69D5">
        <w:trPr>
          <w:trHeight w:val="1"/>
        </w:trPr>
        <w:tc>
          <w:tcPr>
            <w:tcW w:w="1418" w:type="dxa"/>
            <w:vAlign w:val="center"/>
          </w:tcPr>
          <w:p w14:paraId="6AEBB2CA" w14:textId="0F7340AD" w:rsidR="00335754" w:rsidRPr="00B36DEF" w:rsidRDefault="00335754" w:rsidP="00DF75FE">
            <w:pPr>
              <w:pStyle w:val="TableParagraph"/>
              <w:kinsoku w:val="0"/>
              <w:overflowPunct w:val="0"/>
              <w:spacing w:line="218" w:lineRule="exact"/>
              <w:jc w:val="both"/>
              <w:rPr>
                <w:lang w:eastAsia="es-ES"/>
              </w:rPr>
            </w:pPr>
            <w:r w:rsidRPr="00B36DEF">
              <w:rPr>
                <w:lang w:eastAsia="es-ES"/>
              </w:rPr>
              <w:t>2018</w:t>
            </w:r>
          </w:p>
        </w:tc>
        <w:tc>
          <w:tcPr>
            <w:tcW w:w="2547" w:type="dxa"/>
            <w:vAlign w:val="center"/>
          </w:tcPr>
          <w:p w14:paraId="6F36EBD6" w14:textId="60C569AE" w:rsidR="00335754" w:rsidRPr="00B36DEF" w:rsidRDefault="00335754" w:rsidP="00DF75FE">
            <w:pPr>
              <w:pStyle w:val="TableParagraph"/>
              <w:kinsoku w:val="0"/>
              <w:overflowPunct w:val="0"/>
              <w:spacing w:line="218" w:lineRule="exact"/>
              <w:ind w:left="105" w:right="201"/>
              <w:rPr>
                <w:lang w:eastAsia="es-ES"/>
              </w:rPr>
            </w:pPr>
            <w:r w:rsidRPr="00B36DEF">
              <w:rPr>
                <w:lang w:eastAsia="es-ES"/>
              </w:rPr>
              <w:t>Danielle Panelli</w:t>
            </w:r>
          </w:p>
        </w:tc>
        <w:tc>
          <w:tcPr>
            <w:tcW w:w="2430" w:type="dxa"/>
            <w:vAlign w:val="center"/>
          </w:tcPr>
          <w:p w14:paraId="290265B5" w14:textId="18A46894" w:rsidR="00335754" w:rsidRPr="00B36DEF" w:rsidRDefault="00335754" w:rsidP="004A69D5">
            <w:pPr>
              <w:pStyle w:val="TableParagraph"/>
              <w:kinsoku w:val="0"/>
              <w:overflowPunct w:val="0"/>
              <w:spacing w:line="249" w:lineRule="auto"/>
              <w:ind w:left="137" w:right="100"/>
              <w:rPr>
                <w:lang w:eastAsia="es-ES"/>
              </w:rPr>
            </w:pPr>
            <w:r w:rsidRPr="00B36DEF">
              <w:rPr>
                <w:lang w:eastAsia="es-ES"/>
              </w:rPr>
              <w:t>MFM Fellow PGY-5</w:t>
            </w:r>
          </w:p>
        </w:tc>
        <w:tc>
          <w:tcPr>
            <w:tcW w:w="2783" w:type="dxa"/>
            <w:vAlign w:val="center"/>
          </w:tcPr>
          <w:p w14:paraId="3770B927" w14:textId="73D529EB" w:rsidR="00335754" w:rsidRPr="00B36DEF" w:rsidRDefault="009262C2" w:rsidP="00DF75FE">
            <w:pPr>
              <w:pStyle w:val="TableParagraph"/>
              <w:kinsoku w:val="0"/>
              <w:overflowPunct w:val="0"/>
              <w:ind w:left="152" w:right="300"/>
              <w:rPr>
                <w:lang w:eastAsia="es-ES"/>
              </w:rPr>
            </w:pPr>
            <w:r>
              <w:rPr>
                <w:lang w:eastAsia="es-ES"/>
              </w:rPr>
              <w:t xml:space="preserve">Instructor </w:t>
            </w:r>
            <w:r w:rsidR="00335754" w:rsidRPr="00B36DEF">
              <w:rPr>
                <w:lang w:eastAsia="es-ES"/>
              </w:rPr>
              <w:t>Stanford MFM</w:t>
            </w:r>
          </w:p>
        </w:tc>
      </w:tr>
      <w:tr w:rsidR="00335754" w:rsidRPr="00B36DEF" w14:paraId="20A849BE" w14:textId="77777777" w:rsidTr="004A69D5">
        <w:trPr>
          <w:trHeight w:val="1"/>
        </w:trPr>
        <w:tc>
          <w:tcPr>
            <w:tcW w:w="1418" w:type="dxa"/>
            <w:vAlign w:val="center"/>
          </w:tcPr>
          <w:p w14:paraId="3762028C" w14:textId="35EAD0CE" w:rsidR="00335754" w:rsidRPr="00B36DEF" w:rsidRDefault="00335754" w:rsidP="00DF75FE">
            <w:pPr>
              <w:pStyle w:val="TableParagraph"/>
              <w:kinsoku w:val="0"/>
              <w:overflowPunct w:val="0"/>
              <w:spacing w:line="218" w:lineRule="exact"/>
              <w:jc w:val="both"/>
              <w:rPr>
                <w:lang w:eastAsia="es-ES"/>
              </w:rPr>
            </w:pPr>
            <w:r w:rsidRPr="00B36DEF">
              <w:rPr>
                <w:lang w:eastAsia="es-ES"/>
              </w:rPr>
              <w:t>2018</w:t>
            </w:r>
            <w:r w:rsidR="00BA0331">
              <w:rPr>
                <w:lang w:eastAsia="es-ES"/>
              </w:rPr>
              <w:t>-2021</w:t>
            </w:r>
          </w:p>
        </w:tc>
        <w:tc>
          <w:tcPr>
            <w:tcW w:w="2547" w:type="dxa"/>
            <w:vAlign w:val="center"/>
          </w:tcPr>
          <w:p w14:paraId="46088FE6" w14:textId="7C15E0BA" w:rsidR="00335754" w:rsidRPr="00B36DEF" w:rsidRDefault="00335754" w:rsidP="00DF75FE">
            <w:pPr>
              <w:pStyle w:val="TableParagraph"/>
              <w:kinsoku w:val="0"/>
              <w:overflowPunct w:val="0"/>
              <w:spacing w:line="218" w:lineRule="exact"/>
              <w:ind w:left="105" w:right="201"/>
              <w:rPr>
                <w:lang w:eastAsia="es-ES"/>
              </w:rPr>
            </w:pPr>
            <w:r w:rsidRPr="00B36DEF">
              <w:rPr>
                <w:lang w:eastAsia="es-ES"/>
              </w:rPr>
              <w:t xml:space="preserve">Lisa </w:t>
            </w:r>
            <w:proofErr w:type="spellStart"/>
            <w:r w:rsidRPr="00B36DEF">
              <w:rPr>
                <w:lang w:eastAsia="es-ES"/>
              </w:rPr>
              <w:t>Goldthwhaite</w:t>
            </w:r>
            <w:proofErr w:type="spellEnd"/>
          </w:p>
        </w:tc>
        <w:tc>
          <w:tcPr>
            <w:tcW w:w="2430" w:type="dxa"/>
            <w:vAlign w:val="center"/>
          </w:tcPr>
          <w:p w14:paraId="518538A1" w14:textId="2A0296B1" w:rsidR="00335754" w:rsidRPr="00B36DEF" w:rsidRDefault="00335754" w:rsidP="004A69D5">
            <w:pPr>
              <w:pStyle w:val="TableParagraph"/>
              <w:kinsoku w:val="0"/>
              <w:overflowPunct w:val="0"/>
              <w:spacing w:line="249" w:lineRule="auto"/>
              <w:ind w:left="137" w:right="100"/>
              <w:rPr>
                <w:lang w:eastAsia="es-ES"/>
              </w:rPr>
            </w:pPr>
            <w:r w:rsidRPr="00B36DEF">
              <w:rPr>
                <w:lang w:eastAsia="es-ES"/>
              </w:rPr>
              <w:t>Family Planning Assistant Professor</w:t>
            </w:r>
          </w:p>
        </w:tc>
        <w:tc>
          <w:tcPr>
            <w:tcW w:w="2783" w:type="dxa"/>
            <w:vAlign w:val="center"/>
          </w:tcPr>
          <w:p w14:paraId="1A21E058" w14:textId="0C593FC3" w:rsidR="00335754" w:rsidRPr="00B36DEF" w:rsidRDefault="00335754" w:rsidP="00DF75FE">
            <w:pPr>
              <w:pStyle w:val="TableParagraph"/>
              <w:kinsoku w:val="0"/>
              <w:overflowPunct w:val="0"/>
              <w:ind w:left="152" w:right="300"/>
              <w:rPr>
                <w:lang w:eastAsia="es-ES"/>
              </w:rPr>
            </w:pPr>
          </w:p>
        </w:tc>
      </w:tr>
      <w:tr w:rsidR="00335754" w:rsidRPr="00B36DEF" w14:paraId="438797A6" w14:textId="77777777" w:rsidTr="004A69D5">
        <w:trPr>
          <w:trHeight w:val="1"/>
        </w:trPr>
        <w:tc>
          <w:tcPr>
            <w:tcW w:w="1418" w:type="dxa"/>
            <w:vAlign w:val="center"/>
          </w:tcPr>
          <w:p w14:paraId="1479B503" w14:textId="71253C40" w:rsidR="00335754" w:rsidRPr="00B36DEF" w:rsidRDefault="00335754" w:rsidP="00DF75FE">
            <w:pPr>
              <w:pStyle w:val="TableParagraph"/>
              <w:kinsoku w:val="0"/>
              <w:overflowPunct w:val="0"/>
              <w:spacing w:line="218" w:lineRule="exact"/>
              <w:jc w:val="both"/>
              <w:rPr>
                <w:lang w:eastAsia="es-ES"/>
              </w:rPr>
            </w:pPr>
            <w:r w:rsidRPr="00B36DEF">
              <w:rPr>
                <w:lang w:eastAsia="es-ES"/>
              </w:rPr>
              <w:t>2018</w:t>
            </w:r>
          </w:p>
        </w:tc>
        <w:tc>
          <w:tcPr>
            <w:tcW w:w="2547" w:type="dxa"/>
            <w:vAlign w:val="center"/>
          </w:tcPr>
          <w:p w14:paraId="1C21FAF9" w14:textId="4F4CBECF" w:rsidR="00335754" w:rsidRPr="00B36DEF" w:rsidRDefault="00335754" w:rsidP="00DF75FE">
            <w:pPr>
              <w:pStyle w:val="TableParagraph"/>
              <w:kinsoku w:val="0"/>
              <w:overflowPunct w:val="0"/>
              <w:spacing w:line="218" w:lineRule="exact"/>
              <w:ind w:left="105" w:right="201"/>
              <w:rPr>
                <w:lang w:eastAsia="es-ES"/>
              </w:rPr>
            </w:pPr>
            <w:r w:rsidRPr="00B36DEF">
              <w:rPr>
                <w:lang w:eastAsia="es-ES"/>
              </w:rPr>
              <w:t>Alyssa Tolani</w:t>
            </w:r>
          </w:p>
        </w:tc>
        <w:tc>
          <w:tcPr>
            <w:tcW w:w="2430" w:type="dxa"/>
            <w:vAlign w:val="center"/>
          </w:tcPr>
          <w:p w14:paraId="5EA5F5DA" w14:textId="33F1DEBE" w:rsidR="00335754" w:rsidRPr="00B36DEF" w:rsidRDefault="00335754" w:rsidP="004A69D5">
            <w:pPr>
              <w:pStyle w:val="TableParagraph"/>
              <w:kinsoku w:val="0"/>
              <w:overflowPunct w:val="0"/>
              <w:spacing w:line="249" w:lineRule="auto"/>
              <w:ind w:left="137" w:right="100"/>
              <w:rPr>
                <w:lang w:eastAsia="es-ES"/>
              </w:rPr>
            </w:pPr>
            <w:r w:rsidRPr="00B36DEF">
              <w:rPr>
                <w:lang w:eastAsia="es-ES"/>
              </w:rPr>
              <w:t>Stanford PGY-2</w:t>
            </w:r>
          </w:p>
        </w:tc>
        <w:tc>
          <w:tcPr>
            <w:tcW w:w="2783" w:type="dxa"/>
            <w:vAlign w:val="center"/>
          </w:tcPr>
          <w:p w14:paraId="0C4E5D02" w14:textId="2BE03796" w:rsidR="00335754" w:rsidRPr="00B36DEF" w:rsidRDefault="00335754" w:rsidP="00DF75FE">
            <w:pPr>
              <w:pStyle w:val="TableParagraph"/>
              <w:kinsoku w:val="0"/>
              <w:overflowPunct w:val="0"/>
              <w:ind w:left="152" w:right="300"/>
              <w:rPr>
                <w:lang w:eastAsia="es-ES"/>
              </w:rPr>
            </w:pPr>
            <w:r w:rsidRPr="00B36DEF">
              <w:rPr>
                <w:lang w:eastAsia="es-ES"/>
              </w:rPr>
              <w:t>REI fellow UCSF</w:t>
            </w:r>
          </w:p>
          <w:p w14:paraId="5E782DF2" w14:textId="5C00B45D" w:rsidR="00335754" w:rsidRPr="00B36DEF" w:rsidRDefault="00335754" w:rsidP="00DF75FE">
            <w:pPr>
              <w:pStyle w:val="TableParagraph"/>
              <w:kinsoku w:val="0"/>
              <w:overflowPunct w:val="0"/>
              <w:ind w:left="152" w:right="300"/>
              <w:rPr>
                <w:lang w:eastAsia="es-ES"/>
              </w:rPr>
            </w:pPr>
            <w:r w:rsidRPr="00B36DEF">
              <w:rPr>
                <w:lang w:eastAsia="es-ES"/>
              </w:rPr>
              <w:t>PGY-</w:t>
            </w:r>
            <w:r w:rsidR="00BA0331">
              <w:rPr>
                <w:lang w:eastAsia="es-ES"/>
              </w:rPr>
              <w:t>6</w:t>
            </w:r>
          </w:p>
        </w:tc>
      </w:tr>
      <w:tr w:rsidR="00335754" w:rsidRPr="00B36DEF" w14:paraId="6230F8F8" w14:textId="77777777" w:rsidTr="004A69D5">
        <w:trPr>
          <w:trHeight w:val="1"/>
        </w:trPr>
        <w:tc>
          <w:tcPr>
            <w:tcW w:w="1418" w:type="dxa"/>
            <w:vAlign w:val="center"/>
          </w:tcPr>
          <w:p w14:paraId="32831262" w14:textId="5B6BDFA2" w:rsidR="00335754" w:rsidRPr="00B36DEF" w:rsidRDefault="00335754" w:rsidP="00DF75FE">
            <w:pPr>
              <w:pStyle w:val="TableParagraph"/>
              <w:kinsoku w:val="0"/>
              <w:overflowPunct w:val="0"/>
              <w:spacing w:line="218" w:lineRule="exact"/>
              <w:jc w:val="both"/>
              <w:rPr>
                <w:lang w:eastAsia="es-ES"/>
              </w:rPr>
            </w:pPr>
            <w:r w:rsidRPr="00B36DEF">
              <w:rPr>
                <w:lang w:eastAsia="es-ES"/>
              </w:rPr>
              <w:t>2019</w:t>
            </w:r>
            <w:r w:rsidR="00BA0331">
              <w:rPr>
                <w:lang w:eastAsia="es-ES"/>
              </w:rPr>
              <w:t>- 2021</w:t>
            </w:r>
          </w:p>
        </w:tc>
        <w:tc>
          <w:tcPr>
            <w:tcW w:w="2547" w:type="dxa"/>
            <w:vAlign w:val="center"/>
          </w:tcPr>
          <w:p w14:paraId="6964FA43" w14:textId="54B6E686" w:rsidR="00335754" w:rsidRPr="00B36DEF" w:rsidRDefault="00335754" w:rsidP="00DF75FE">
            <w:pPr>
              <w:pStyle w:val="TableParagraph"/>
              <w:kinsoku w:val="0"/>
              <w:overflowPunct w:val="0"/>
              <w:spacing w:line="218" w:lineRule="exact"/>
              <w:ind w:left="105" w:right="201"/>
              <w:rPr>
                <w:lang w:eastAsia="es-ES"/>
              </w:rPr>
            </w:pPr>
            <w:r w:rsidRPr="00B36DEF">
              <w:rPr>
                <w:lang w:eastAsia="es-ES"/>
              </w:rPr>
              <w:t>Lisa Diver</w:t>
            </w:r>
          </w:p>
        </w:tc>
        <w:tc>
          <w:tcPr>
            <w:tcW w:w="2430" w:type="dxa"/>
            <w:vAlign w:val="center"/>
          </w:tcPr>
          <w:p w14:paraId="61E1D32D" w14:textId="6ADAB3F5" w:rsidR="00335754" w:rsidRPr="00B36DEF" w:rsidRDefault="00335754" w:rsidP="004A69D5">
            <w:pPr>
              <w:pStyle w:val="TableParagraph"/>
              <w:kinsoku w:val="0"/>
              <w:overflowPunct w:val="0"/>
              <w:spacing w:line="249" w:lineRule="auto"/>
              <w:ind w:left="137" w:right="100"/>
              <w:rPr>
                <w:lang w:eastAsia="es-ES"/>
              </w:rPr>
            </w:pPr>
            <w:r w:rsidRPr="00B36DEF">
              <w:rPr>
                <w:lang w:eastAsia="es-ES"/>
              </w:rPr>
              <w:t>Gyn Onc</w:t>
            </w:r>
            <w:r w:rsidR="00D75B0F">
              <w:rPr>
                <w:lang w:eastAsia="es-ES"/>
              </w:rPr>
              <w:t>ology</w:t>
            </w:r>
          </w:p>
        </w:tc>
        <w:tc>
          <w:tcPr>
            <w:tcW w:w="2783" w:type="dxa"/>
            <w:vAlign w:val="center"/>
          </w:tcPr>
          <w:p w14:paraId="2F7AFDA7" w14:textId="5C9CAB8E" w:rsidR="00BA0331" w:rsidRPr="00B36DEF" w:rsidRDefault="00BA0331" w:rsidP="00BA0331">
            <w:pPr>
              <w:pStyle w:val="TableParagraph"/>
              <w:kinsoku w:val="0"/>
              <w:overflowPunct w:val="0"/>
              <w:ind w:left="152" w:right="300"/>
              <w:rPr>
                <w:lang w:eastAsia="es-ES"/>
              </w:rPr>
            </w:pPr>
          </w:p>
          <w:p w14:paraId="5A50A0AD" w14:textId="7A1A27D1" w:rsidR="00335754" w:rsidRPr="00B36DEF" w:rsidRDefault="00335754" w:rsidP="00DF75FE">
            <w:pPr>
              <w:pStyle w:val="TableParagraph"/>
              <w:kinsoku w:val="0"/>
              <w:overflowPunct w:val="0"/>
              <w:ind w:left="152" w:right="300"/>
              <w:rPr>
                <w:lang w:eastAsia="es-ES"/>
              </w:rPr>
            </w:pPr>
          </w:p>
        </w:tc>
      </w:tr>
      <w:tr w:rsidR="00335754" w:rsidRPr="00B36DEF" w14:paraId="5B39321E" w14:textId="77777777" w:rsidTr="004A69D5">
        <w:trPr>
          <w:trHeight w:val="1"/>
        </w:trPr>
        <w:tc>
          <w:tcPr>
            <w:tcW w:w="1418" w:type="dxa"/>
            <w:vAlign w:val="center"/>
          </w:tcPr>
          <w:p w14:paraId="2DBB7C6F" w14:textId="1F900CE6" w:rsidR="00335754" w:rsidRPr="00B36DEF" w:rsidRDefault="00335754" w:rsidP="00DF75FE">
            <w:pPr>
              <w:pStyle w:val="TableParagraph"/>
              <w:kinsoku w:val="0"/>
              <w:overflowPunct w:val="0"/>
              <w:spacing w:line="218" w:lineRule="exact"/>
              <w:jc w:val="both"/>
              <w:rPr>
                <w:lang w:eastAsia="es-ES"/>
              </w:rPr>
            </w:pPr>
            <w:r w:rsidRPr="00B36DEF">
              <w:rPr>
                <w:lang w:eastAsia="es-ES"/>
              </w:rPr>
              <w:t>2019</w:t>
            </w:r>
          </w:p>
        </w:tc>
        <w:tc>
          <w:tcPr>
            <w:tcW w:w="2547" w:type="dxa"/>
            <w:vAlign w:val="center"/>
          </w:tcPr>
          <w:p w14:paraId="0CA184F2" w14:textId="1EFA0C6D" w:rsidR="00335754" w:rsidRPr="00B36DEF" w:rsidRDefault="00335754" w:rsidP="00DF75FE">
            <w:pPr>
              <w:pStyle w:val="TableParagraph"/>
              <w:kinsoku w:val="0"/>
              <w:overflowPunct w:val="0"/>
              <w:spacing w:line="218" w:lineRule="exact"/>
              <w:ind w:left="105" w:right="201"/>
              <w:rPr>
                <w:lang w:eastAsia="es-ES"/>
              </w:rPr>
            </w:pPr>
            <w:r w:rsidRPr="00B36DEF">
              <w:rPr>
                <w:lang w:eastAsia="es-ES"/>
              </w:rPr>
              <w:t>Irogue Igbinosa</w:t>
            </w:r>
          </w:p>
        </w:tc>
        <w:tc>
          <w:tcPr>
            <w:tcW w:w="2430" w:type="dxa"/>
            <w:vAlign w:val="center"/>
          </w:tcPr>
          <w:p w14:paraId="2B75EA7E" w14:textId="261D9FAE" w:rsidR="00335754" w:rsidRPr="00B36DEF" w:rsidRDefault="00335754" w:rsidP="004A69D5">
            <w:pPr>
              <w:pStyle w:val="TableParagraph"/>
              <w:kinsoku w:val="0"/>
              <w:overflowPunct w:val="0"/>
              <w:spacing w:line="249" w:lineRule="auto"/>
              <w:ind w:left="137" w:right="100"/>
              <w:rPr>
                <w:lang w:eastAsia="es-ES"/>
              </w:rPr>
            </w:pPr>
            <w:r w:rsidRPr="00B36DEF">
              <w:rPr>
                <w:lang w:eastAsia="es-ES"/>
              </w:rPr>
              <w:t>MFM Fellow PGY-5</w:t>
            </w:r>
          </w:p>
        </w:tc>
        <w:tc>
          <w:tcPr>
            <w:tcW w:w="2783" w:type="dxa"/>
            <w:vAlign w:val="center"/>
          </w:tcPr>
          <w:p w14:paraId="32F9A42A" w14:textId="77777777" w:rsidR="00BA0331" w:rsidRDefault="00BA0331" w:rsidP="00BA0331">
            <w:pPr>
              <w:pStyle w:val="TableParagraph"/>
              <w:kinsoku w:val="0"/>
              <w:overflowPunct w:val="0"/>
              <w:ind w:left="0" w:right="300"/>
              <w:rPr>
                <w:lang w:eastAsia="es-ES"/>
              </w:rPr>
            </w:pPr>
            <w:r>
              <w:rPr>
                <w:lang w:eastAsia="es-ES"/>
              </w:rPr>
              <w:t xml:space="preserve">  Instructor Stanford  </w:t>
            </w:r>
          </w:p>
          <w:p w14:paraId="6C823BB3" w14:textId="4D23A762" w:rsidR="00335754" w:rsidRPr="00B36DEF" w:rsidRDefault="00BA0331" w:rsidP="00BA0331">
            <w:pPr>
              <w:pStyle w:val="TableParagraph"/>
              <w:kinsoku w:val="0"/>
              <w:overflowPunct w:val="0"/>
              <w:ind w:left="0" w:right="300"/>
              <w:rPr>
                <w:lang w:eastAsia="es-ES"/>
              </w:rPr>
            </w:pPr>
            <w:r>
              <w:rPr>
                <w:lang w:eastAsia="es-ES"/>
              </w:rPr>
              <w:t xml:space="preserve">   MFM</w:t>
            </w:r>
          </w:p>
        </w:tc>
      </w:tr>
      <w:tr w:rsidR="00335754" w:rsidRPr="00B36DEF" w14:paraId="40C7621E" w14:textId="77777777" w:rsidTr="004A69D5">
        <w:trPr>
          <w:trHeight w:val="1"/>
        </w:trPr>
        <w:tc>
          <w:tcPr>
            <w:tcW w:w="1418" w:type="dxa"/>
            <w:vAlign w:val="center"/>
          </w:tcPr>
          <w:p w14:paraId="4326342C" w14:textId="7C422941" w:rsidR="00335754" w:rsidRPr="00B36DEF" w:rsidRDefault="00335754" w:rsidP="00DF75FE">
            <w:pPr>
              <w:pStyle w:val="TableParagraph"/>
              <w:kinsoku w:val="0"/>
              <w:overflowPunct w:val="0"/>
              <w:spacing w:line="218" w:lineRule="exact"/>
              <w:jc w:val="both"/>
              <w:rPr>
                <w:lang w:eastAsia="es-ES"/>
              </w:rPr>
            </w:pPr>
            <w:r w:rsidRPr="00B36DEF">
              <w:rPr>
                <w:lang w:eastAsia="es-ES"/>
              </w:rPr>
              <w:t>2019</w:t>
            </w:r>
            <w:r w:rsidR="00BA0331">
              <w:rPr>
                <w:lang w:eastAsia="es-ES"/>
              </w:rPr>
              <w:t>- 2022</w:t>
            </w:r>
          </w:p>
        </w:tc>
        <w:tc>
          <w:tcPr>
            <w:tcW w:w="2547" w:type="dxa"/>
            <w:vAlign w:val="center"/>
          </w:tcPr>
          <w:p w14:paraId="00C1E18D" w14:textId="77777777" w:rsidR="00335754" w:rsidRPr="00B36DEF" w:rsidRDefault="00335754" w:rsidP="00DF75FE">
            <w:pPr>
              <w:pStyle w:val="TableParagraph"/>
              <w:kinsoku w:val="0"/>
              <w:overflowPunct w:val="0"/>
              <w:spacing w:line="218" w:lineRule="exact"/>
              <w:ind w:left="105" w:right="201"/>
              <w:rPr>
                <w:lang w:eastAsia="es-ES"/>
              </w:rPr>
            </w:pPr>
            <w:r w:rsidRPr="00B36DEF">
              <w:rPr>
                <w:lang w:eastAsia="es-ES"/>
              </w:rPr>
              <w:t>Lindsey</w:t>
            </w:r>
          </w:p>
          <w:p w14:paraId="2BAC6376" w14:textId="7A46BFF6" w:rsidR="00335754" w:rsidRPr="00B36DEF" w:rsidRDefault="00335754" w:rsidP="00DF75FE">
            <w:pPr>
              <w:pStyle w:val="TableParagraph"/>
              <w:kinsoku w:val="0"/>
              <w:overflowPunct w:val="0"/>
              <w:spacing w:line="218" w:lineRule="exact"/>
              <w:ind w:left="105" w:right="201"/>
              <w:rPr>
                <w:lang w:eastAsia="es-ES"/>
              </w:rPr>
            </w:pPr>
            <w:proofErr w:type="spellStart"/>
            <w:r w:rsidRPr="00B36DEF">
              <w:rPr>
                <w:lang w:eastAsia="es-ES"/>
              </w:rPr>
              <w:t>McCallun</w:t>
            </w:r>
            <w:proofErr w:type="spellEnd"/>
          </w:p>
        </w:tc>
        <w:tc>
          <w:tcPr>
            <w:tcW w:w="2430" w:type="dxa"/>
            <w:vAlign w:val="center"/>
          </w:tcPr>
          <w:p w14:paraId="0F7079CA" w14:textId="4C4D0539" w:rsidR="00335754" w:rsidRPr="00B36DEF" w:rsidRDefault="00335754" w:rsidP="004A69D5">
            <w:pPr>
              <w:pStyle w:val="TableParagraph"/>
              <w:kinsoku w:val="0"/>
              <w:overflowPunct w:val="0"/>
              <w:spacing w:line="249" w:lineRule="auto"/>
              <w:ind w:left="137" w:right="100"/>
              <w:rPr>
                <w:lang w:eastAsia="es-ES"/>
              </w:rPr>
            </w:pPr>
            <w:r w:rsidRPr="00B36DEF">
              <w:rPr>
                <w:lang w:eastAsia="es-ES"/>
              </w:rPr>
              <w:t>Stanford PGY-1</w:t>
            </w:r>
          </w:p>
        </w:tc>
        <w:tc>
          <w:tcPr>
            <w:tcW w:w="2783" w:type="dxa"/>
            <w:vAlign w:val="center"/>
          </w:tcPr>
          <w:p w14:paraId="1F6A67B7" w14:textId="77777777" w:rsidR="00335754" w:rsidRPr="00B36DEF" w:rsidRDefault="00335754" w:rsidP="00DF75FE">
            <w:pPr>
              <w:pStyle w:val="TableParagraph"/>
              <w:kinsoku w:val="0"/>
              <w:overflowPunct w:val="0"/>
              <w:ind w:left="152" w:right="300"/>
              <w:rPr>
                <w:lang w:eastAsia="es-ES"/>
              </w:rPr>
            </w:pPr>
            <w:r w:rsidRPr="00B36DEF">
              <w:rPr>
                <w:lang w:eastAsia="es-ES"/>
              </w:rPr>
              <w:t>OBGYN Stanford</w:t>
            </w:r>
          </w:p>
          <w:p w14:paraId="4CC1C5A0" w14:textId="774A7ABA" w:rsidR="00335754" w:rsidRPr="00B36DEF" w:rsidRDefault="00335754" w:rsidP="00DF75FE">
            <w:pPr>
              <w:pStyle w:val="TableParagraph"/>
              <w:kinsoku w:val="0"/>
              <w:overflowPunct w:val="0"/>
              <w:ind w:left="152" w:right="300"/>
              <w:rPr>
                <w:lang w:eastAsia="es-ES"/>
              </w:rPr>
            </w:pPr>
            <w:r w:rsidRPr="00B36DEF">
              <w:rPr>
                <w:lang w:eastAsia="es-ES"/>
              </w:rPr>
              <w:t>PGY-4</w:t>
            </w:r>
          </w:p>
        </w:tc>
      </w:tr>
      <w:tr w:rsidR="00335754" w:rsidRPr="00B36DEF" w14:paraId="03FD8B2F" w14:textId="77777777" w:rsidTr="004A69D5">
        <w:trPr>
          <w:trHeight w:val="1"/>
        </w:trPr>
        <w:tc>
          <w:tcPr>
            <w:tcW w:w="1418" w:type="dxa"/>
            <w:vAlign w:val="center"/>
          </w:tcPr>
          <w:p w14:paraId="4333BFDD" w14:textId="18F05F73" w:rsidR="00335754" w:rsidRPr="00B36DEF" w:rsidRDefault="00335754" w:rsidP="00DF75FE">
            <w:pPr>
              <w:pStyle w:val="TableParagraph"/>
              <w:kinsoku w:val="0"/>
              <w:overflowPunct w:val="0"/>
              <w:spacing w:line="218" w:lineRule="exact"/>
              <w:jc w:val="both"/>
              <w:rPr>
                <w:lang w:eastAsia="es-ES"/>
              </w:rPr>
            </w:pPr>
            <w:r w:rsidRPr="00B36DEF">
              <w:rPr>
                <w:lang w:eastAsia="es-ES"/>
              </w:rPr>
              <w:t>2019</w:t>
            </w:r>
          </w:p>
        </w:tc>
        <w:tc>
          <w:tcPr>
            <w:tcW w:w="2547" w:type="dxa"/>
            <w:vAlign w:val="center"/>
          </w:tcPr>
          <w:p w14:paraId="33544FD0" w14:textId="1BDDAA39" w:rsidR="00335754" w:rsidRPr="00B36DEF" w:rsidRDefault="00335754" w:rsidP="00DF75FE">
            <w:pPr>
              <w:pStyle w:val="TableParagraph"/>
              <w:kinsoku w:val="0"/>
              <w:overflowPunct w:val="0"/>
              <w:spacing w:line="218" w:lineRule="exact"/>
              <w:ind w:left="105" w:right="201"/>
              <w:rPr>
                <w:lang w:eastAsia="es-ES"/>
              </w:rPr>
            </w:pPr>
            <w:r w:rsidRPr="00B36DEF">
              <w:rPr>
                <w:lang w:eastAsia="es-ES"/>
              </w:rPr>
              <w:t>Sara Miller</w:t>
            </w:r>
          </w:p>
        </w:tc>
        <w:tc>
          <w:tcPr>
            <w:tcW w:w="2430" w:type="dxa"/>
            <w:vAlign w:val="center"/>
          </w:tcPr>
          <w:p w14:paraId="44869FD3" w14:textId="706F6FFB" w:rsidR="00335754" w:rsidRPr="00B36DEF" w:rsidRDefault="00335754" w:rsidP="004A69D5">
            <w:pPr>
              <w:pStyle w:val="TableParagraph"/>
              <w:kinsoku w:val="0"/>
              <w:overflowPunct w:val="0"/>
              <w:spacing w:line="249" w:lineRule="auto"/>
              <w:ind w:left="137" w:right="100"/>
              <w:rPr>
                <w:lang w:eastAsia="es-ES"/>
              </w:rPr>
            </w:pPr>
            <w:r w:rsidRPr="00B36DEF">
              <w:rPr>
                <w:lang w:eastAsia="es-ES"/>
              </w:rPr>
              <w:t>Stanford PGY-1</w:t>
            </w:r>
          </w:p>
        </w:tc>
        <w:tc>
          <w:tcPr>
            <w:tcW w:w="2783" w:type="dxa"/>
            <w:vAlign w:val="center"/>
          </w:tcPr>
          <w:p w14:paraId="5DC7D181" w14:textId="77777777" w:rsidR="00335754" w:rsidRPr="00B36DEF" w:rsidRDefault="00335754" w:rsidP="00DF75FE">
            <w:pPr>
              <w:pStyle w:val="TableParagraph"/>
              <w:kinsoku w:val="0"/>
              <w:overflowPunct w:val="0"/>
              <w:ind w:left="152" w:right="300"/>
              <w:rPr>
                <w:lang w:eastAsia="es-ES"/>
              </w:rPr>
            </w:pPr>
            <w:r w:rsidRPr="00B36DEF">
              <w:rPr>
                <w:lang w:eastAsia="es-ES"/>
              </w:rPr>
              <w:t>OBGYN Stanford</w:t>
            </w:r>
          </w:p>
          <w:p w14:paraId="6760B49B" w14:textId="6A247F0F" w:rsidR="00335754" w:rsidRPr="00B36DEF" w:rsidRDefault="00335754" w:rsidP="00DF75FE">
            <w:pPr>
              <w:pStyle w:val="TableParagraph"/>
              <w:kinsoku w:val="0"/>
              <w:overflowPunct w:val="0"/>
              <w:ind w:left="152" w:right="300"/>
              <w:rPr>
                <w:lang w:eastAsia="es-ES"/>
              </w:rPr>
            </w:pPr>
            <w:r w:rsidRPr="00B36DEF">
              <w:rPr>
                <w:lang w:eastAsia="es-ES"/>
              </w:rPr>
              <w:t>PGY-</w:t>
            </w:r>
            <w:r w:rsidR="00BA0331">
              <w:rPr>
                <w:lang w:eastAsia="es-ES"/>
              </w:rPr>
              <w:t>4</w:t>
            </w:r>
          </w:p>
        </w:tc>
      </w:tr>
      <w:tr w:rsidR="00335754" w:rsidRPr="00B36DEF" w14:paraId="5B4332FB" w14:textId="77777777" w:rsidTr="004A69D5">
        <w:trPr>
          <w:trHeight w:val="1"/>
        </w:trPr>
        <w:tc>
          <w:tcPr>
            <w:tcW w:w="1418" w:type="dxa"/>
            <w:vAlign w:val="center"/>
          </w:tcPr>
          <w:p w14:paraId="5D334DFF" w14:textId="3CDE9599" w:rsidR="00335754" w:rsidRPr="00B36DEF" w:rsidRDefault="00335754" w:rsidP="00DF75FE">
            <w:pPr>
              <w:pStyle w:val="TableParagraph"/>
              <w:kinsoku w:val="0"/>
              <w:overflowPunct w:val="0"/>
              <w:spacing w:line="218" w:lineRule="exact"/>
              <w:jc w:val="both"/>
              <w:rPr>
                <w:lang w:eastAsia="es-ES"/>
              </w:rPr>
            </w:pPr>
            <w:r w:rsidRPr="00B36DEF">
              <w:rPr>
                <w:lang w:eastAsia="es-ES"/>
              </w:rPr>
              <w:t>2019</w:t>
            </w:r>
          </w:p>
        </w:tc>
        <w:tc>
          <w:tcPr>
            <w:tcW w:w="2547" w:type="dxa"/>
            <w:vAlign w:val="center"/>
          </w:tcPr>
          <w:p w14:paraId="144424D4" w14:textId="5A7390EB" w:rsidR="00335754" w:rsidRPr="00B36DEF" w:rsidRDefault="00335754" w:rsidP="00DF75FE">
            <w:pPr>
              <w:pStyle w:val="TableParagraph"/>
              <w:kinsoku w:val="0"/>
              <w:overflowPunct w:val="0"/>
              <w:spacing w:line="218" w:lineRule="exact"/>
              <w:ind w:left="105" w:right="201"/>
              <w:rPr>
                <w:lang w:eastAsia="es-ES"/>
              </w:rPr>
            </w:pPr>
            <w:r w:rsidRPr="00B36DEF">
              <w:rPr>
                <w:lang w:eastAsia="es-ES"/>
              </w:rPr>
              <w:t>Noor Judy</w:t>
            </w:r>
          </w:p>
        </w:tc>
        <w:tc>
          <w:tcPr>
            <w:tcW w:w="2430" w:type="dxa"/>
            <w:vAlign w:val="center"/>
          </w:tcPr>
          <w:p w14:paraId="15458FCB" w14:textId="6C28C395" w:rsidR="00335754" w:rsidRPr="00B36DEF" w:rsidRDefault="00335754" w:rsidP="004A69D5">
            <w:pPr>
              <w:pStyle w:val="TableParagraph"/>
              <w:kinsoku w:val="0"/>
              <w:overflowPunct w:val="0"/>
              <w:spacing w:line="249" w:lineRule="auto"/>
              <w:ind w:left="137" w:right="100"/>
              <w:rPr>
                <w:lang w:eastAsia="es-ES"/>
              </w:rPr>
            </w:pPr>
            <w:r w:rsidRPr="00B36DEF">
              <w:rPr>
                <w:lang w:eastAsia="es-ES"/>
              </w:rPr>
              <w:t>Stanford PGY-2</w:t>
            </w:r>
          </w:p>
        </w:tc>
        <w:tc>
          <w:tcPr>
            <w:tcW w:w="2783" w:type="dxa"/>
            <w:vAlign w:val="center"/>
          </w:tcPr>
          <w:p w14:paraId="1E4514FF" w14:textId="249C138C" w:rsidR="00335754" w:rsidRPr="00B36DEF" w:rsidRDefault="001F2AB0" w:rsidP="00DF75FE">
            <w:pPr>
              <w:pStyle w:val="TableParagraph"/>
              <w:kinsoku w:val="0"/>
              <w:overflowPunct w:val="0"/>
              <w:ind w:left="152" w:right="300"/>
              <w:rPr>
                <w:lang w:eastAsia="es-ES"/>
              </w:rPr>
            </w:pPr>
            <w:r>
              <w:rPr>
                <w:lang w:eastAsia="es-ES"/>
              </w:rPr>
              <w:t>Stanford MFM PGY-5</w:t>
            </w:r>
          </w:p>
        </w:tc>
      </w:tr>
      <w:tr w:rsidR="00335754" w:rsidRPr="00B36DEF" w14:paraId="1A730F98" w14:textId="77777777" w:rsidTr="004A69D5">
        <w:trPr>
          <w:trHeight w:val="1"/>
        </w:trPr>
        <w:tc>
          <w:tcPr>
            <w:tcW w:w="1418" w:type="dxa"/>
            <w:vAlign w:val="center"/>
          </w:tcPr>
          <w:p w14:paraId="42E82312" w14:textId="647F3118" w:rsidR="00335754" w:rsidRPr="00B36DEF" w:rsidRDefault="00335754" w:rsidP="00DF75FE">
            <w:pPr>
              <w:pStyle w:val="TableParagraph"/>
              <w:kinsoku w:val="0"/>
              <w:overflowPunct w:val="0"/>
              <w:spacing w:line="218" w:lineRule="exact"/>
              <w:jc w:val="both"/>
              <w:rPr>
                <w:lang w:eastAsia="es-ES"/>
              </w:rPr>
            </w:pPr>
            <w:r w:rsidRPr="00B36DEF">
              <w:rPr>
                <w:lang w:eastAsia="es-ES"/>
              </w:rPr>
              <w:t>2019</w:t>
            </w:r>
          </w:p>
        </w:tc>
        <w:tc>
          <w:tcPr>
            <w:tcW w:w="2547" w:type="dxa"/>
            <w:vAlign w:val="center"/>
          </w:tcPr>
          <w:p w14:paraId="5E965390" w14:textId="7E8B5CED" w:rsidR="00335754" w:rsidRPr="00B36DEF" w:rsidRDefault="00335754" w:rsidP="00DF75FE">
            <w:pPr>
              <w:pStyle w:val="TableParagraph"/>
              <w:kinsoku w:val="0"/>
              <w:overflowPunct w:val="0"/>
              <w:spacing w:line="218" w:lineRule="exact"/>
              <w:ind w:left="105" w:right="201"/>
              <w:rPr>
                <w:lang w:eastAsia="es-ES"/>
              </w:rPr>
            </w:pPr>
            <w:r w:rsidRPr="00B36DEF">
              <w:rPr>
                <w:lang w:eastAsia="es-ES"/>
              </w:rPr>
              <w:t>Gaya Murugappan</w:t>
            </w:r>
          </w:p>
        </w:tc>
        <w:tc>
          <w:tcPr>
            <w:tcW w:w="2430" w:type="dxa"/>
            <w:vAlign w:val="center"/>
          </w:tcPr>
          <w:p w14:paraId="481095FA" w14:textId="4378EFED" w:rsidR="00335754" w:rsidRPr="00B36DEF" w:rsidRDefault="00335754" w:rsidP="004A69D5">
            <w:pPr>
              <w:pStyle w:val="TableParagraph"/>
              <w:kinsoku w:val="0"/>
              <w:overflowPunct w:val="0"/>
              <w:spacing w:line="249" w:lineRule="auto"/>
              <w:ind w:left="137" w:right="100"/>
              <w:rPr>
                <w:lang w:eastAsia="es-ES"/>
              </w:rPr>
            </w:pPr>
            <w:r w:rsidRPr="00B36DEF">
              <w:rPr>
                <w:lang w:eastAsia="es-ES"/>
              </w:rPr>
              <w:t>REI fellow</w:t>
            </w:r>
          </w:p>
        </w:tc>
        <w:tc>
          <w:tcPr>
            <w:tcW w:w="2783" w:type="dxa"/>
            <w:vAlign w:val="center"/>
          </w:tcPr>
          <w:p w14:paraId="7117004A" w14:textId="4C4EC20D" w:rsidR="00335754" w:rsidRPr="00B36DEF" w:rsidRDefault="00BA0331" w:rsidP="00DF75FE">
            <w:pPr>
              <w:pStyle w:val="TableParagraph"/>
              <w:kinsoku w:val="0"/>
              <w:overflowPunct w:val="0"/>
              <w:ind w:left="152" w:right="300"/>
              <w:rPr>
                <w:lang w:eastAsia="es-ES"/>
              </w:rPr>
            </w:pPr>
            <w:r>
              <w:rPr>
                <w:lang w:eastAsia="es-ES"/>
              </w:rPr>
              <w:t>Private Practice</w:t>
            </w:r>
          </w:p>
        </w:tc>
      </w:tr>
      <w:tr w:rsidR="00335754" w:rsidRPr="00B36DEF" w14:paraId="2318B165" w14:textId="77777777" w:rsidTr="004A69D5">
        <w:trPr>
          <w:trHeight w:val="1"/>
        </w:trPr>
        <w:tc>
          <w:tcPr>
            <w:tcW w:w="1418" w:type="dxa"/>
            <w:vAlign w:val="center"/>
          </w:tcPr>
          <w:p w14:paraId="04D367EA" w14:textId="7A895569" w:rsidR="00335754" w:rsidRPr="00B36DEF" w:rsidRDefault="00335754" w:rsidP="00DF75FE">
            <w:pPr>
              <w:pStyle w:val="TableParagraph"/>
              <w:kinsoku w:val="0"/>
              <w:overflowPunct w:val="0"/>
              <w:spacing w:line="218" w:lineRule="exact"/>
              <w:jc w:val="both"/>
              <w:rPr>
                <w:lang w:eastAsia="es-ES"/>
              </w:rPr>
            </w:pPr>
            <w:r w:rsidRPr="00B36DEF">
              <w:rPr>
                <w:lang w:eastAsia="es-ES"/>
              </w:rPr>
              <w:t>2020</w:t>
            </w:r>
          </w:p>
        </w:tc>
        <w:tc>
          <w:tcPr>
            <w:tcW w:w="2547" w:type="dxa"/>
            <w:vAlign w:val="center"/>
          </w:tcPr>
          <w:p w14:paraId="3D4626A4" w14:textId="2DA0B638" w:rsidR="00335754" w:rsidRPr="00B36DEF" w:rsidRDefault="00335754" w:rsidP="00DF75FE">
            <w:pPr>
              <w:pStyle w:val="TableParagraph"/>
              <w:kinsoku w:val="0"/>
              <w:overflowPunct w:val="0"/>
              <w:spacing w:line="218" w:lineRule="exact"/>
              <w:ind w:left="105" w:right="201"/>
              <w:rPr>
                <w:lang w:eastAsia="es-ES"/>
              </w:rPr>
            </w:pPr>
            <w:r w:rsidRPr="00B36DEF">
              <w:rPr>
                <w:lang w:eastAsia="es-ES"/>
              </w:rPr>
              <w:t>Meryl Sperling</w:t>
            </w:r>
          </w:p>
        </w:tc>
        <w:tc>
          <w:tcPr>
            <w:tcW w:w="2430" w:type="dxa"/>
            <w:vAlign w:val="center"/>
          </w:tcPr>
          <w:p w14:paraId="474548FB" w14:textId="6764C4A4" w:rsidR="00335754" w:rsidRPr="00B36DEF" w:rsidRDefault="00335754" w:rsidP="004A69D5">
            <w:pPr>
              <w:pStyle w:val="TableParagraph"/>
              <w:kinsoku w:val="0"/>
              <w:overflowPunct w:val="0"/>
              <w:spacing w:line="249" w:lineRule="auto"/>
              <w:ind w:left="137" w:right="100"/>
              <w:rPr>
                <w:lang w:eastAsia="es-ES"/>
              </w:rPr>
            </w:pPr>
            <w:r w:rsidRPr="00B36DEF">
              <w:rPr>
                <w:lang w:eastAsia="es-ES"/>
              </w:rPr>
              <w:t xml:space="preserve">MFM </w:t>
            </w:r>
            <w:r w:rsidR="00D75B0F">
              <w:rPr>
                <w:lang w:eastAsia="es-ES"/>
              </w:rPr>
              <w:t>F</w:t>
            </w:r>
            <w:r w:rsidRPr="00B36DEF">
              <w:rPr>
                <w:lang w:eastAsia="es-ES"/>
              </w:rPr>
              <w:t>ellow Stanford-PGY-5</w:t>
            </w:r>
          </w:p>
        </w:tc>
        <w:tc>
          <w:tcPr>
            <w:tcW w:w="2783" w:type="dxa"/>
            <w:vAlign w:val="center"/>
          </w:tcPr>
          <w:p w14:paraId="4BAC1118" w14:textId="09DB9403" w:rsidR="00335754" w:rsidRPr="00B36DEF" w:rsidRDefault="00BA0331" w:rsidP="00DF75FE">
            <w:pPr>
              <w:pStyle w:val="TableParagraph"/>
              <w:kinsoku w:val="0"/>
              <w:overflowPunct w:val="0"/>
              <w:ind w:left="152" w:right="300"/>
              <w:rPr>
                <w:lang w:eastAsia="es-ES"/>
              </w:rPr>
            </w:pPr>
            <w:r>
              <w:rPr>
                <w:lang w:eastAsia="es-ES"/>
              </w:rPr>
              <w:t>Jr Faculty Stanford MFM</w:t>
            </w:r>
          </w:p>
        </w:tc>
      </w:tr>
      <w:tr w:rsidR="00335754" w:rsidRPr="00B36DEF" w14:paraId="66E635E7" w14:textId="77777777" w:rsidTr="004A69D5">
        <w:trPr>
          <w:trHeight w:val="1"/>
        </w:trPr>
        <w:tc>
          <w:tcPr>
            <w:tcW w:w="1418" w:type="dxa"/>
            <w:vAlign w:val="center"/>
          </w:tcPr>
          <w:p w14:paraId="7F8154F0" w14:textId="0E8AC664" w:rsidR="00335754" w:rsidRPr="00B36DEF" w:rsidRDefault="00335754" w:rsidP="00DF75FE">
            <w:pPr>
              <w:pStyle w:val="TableParagraph"/>
              <w:kinsoku w:val="0"/>
              <w:overflowPunct w:val="0"/>
              <w:spacing w:line="218" w:lineRule="exact"/>
              <w:jc w:val="both"/>
              <w:rPr>
                <w:lang w:eastAsia="es-ES"/>
              </w:rPr>
            </w:pPr>
            <w:r w:rsidRPr="00B36DEF">
              <w:rPr>
                <w:lang w:eastAsia="es-ES"/>
              </w:rPr>
              <w:t>2020</w:t>
            </w:r>
          </w:p>
        </w:tc>
        <w:tc>
          <w:tcPr>
            <w:tcW w:w="2547" w:type="dxa"/>
            <w:vAlign w:val="center"/>
          </w:tcPr>
          <w:p w14:paraId="1FA477CC" w14:textId="642CF39B" w:rsidR="00335754" w:rsidRPr="00B36DEF" w:rsidRDefault="00335754" w:rsidP="00DF75FE">
            <w:pPr>
              <w:pStyle w:val="TableParagraph"/>
              <w:kinsoku w:val="0"/>
              <w:overflowPunct w:val="0"/>
              <w:spacing w:line="218" w:lineRule="exact"/>
              <w:ind w:left="105" w:right="201"/>
              <w:rPr>
                <w:lang w:eastAsia="es-ES"/>
              </w:rPr>
            </w:pPr>
            <w:r w:rsidRPr="00B36DEF">
              <w:rPr>
                <w:lang w:eastAsia="es-ES"/>
              </w:rPr>
              <w:t>Kathleen Minor</w:t>
            </w:r>
          </w:p>
        </w:tc>
        <w:tc>
          <w:tcPr>
            <w:tcW w:w="2430" w:type="dxa"/>
            <w:vAlign w:val="center"/>
          </w:tcPr>
          <w:p w14:paraId="03948349" w14:textId="3BA7493B" w:rsidR="00335754" w:rsidRPr="00B36DEF" w:rsidRDefault="00335754" w:rsidP="004A69D5">
            <w:pPr>
              <w:pStyle w:val="TableParagraph"/>
              <w:kinsoku w:val="0"/>
              <w:overflowPunct w:val="0"/>
              <w:spacing w:line="249" w:lineRule="auto"/>
              <w:ind w:left="137" w:right="100"/>
              <w:rPr>
                <w:lang w:eastAsia="es-ES"/>
              </w:rPr>
            </w:pPr>
            <w:r w:rsidRPr="00B36DEF">
              <w:rPr>
                <w:lang w:eastAsia="es-ES"/>
              </w:rPr>
              <w:t xml:space="preserve">MFM </w:t>
            </w:r>
            <w:r w:rsidR="00D75B0F">
              <w:rPr>
                <w:lang w:eastAsia="es-ES"/>
              </w:rPr>
              <w:t>F</w:t>
            </w:r>
            <w:r w:rsidRPr="00B36DEF">
              <w:rPr>
                <w:lang w:eastAsia="es-ES"/>
              </w:rPr>
              <w:t>ellow Stanford-PGY-4</w:t>
            </w:r>
          </w:p>
        </w:tc>
        <w:tc>
          <w:tcPr>
            <w:tcW w:w="2783" w:type="dxa"/>
            <w:vAlign w:val="center"/>
          </w:tcPr>
          <w:p w14:paraId="282D24B7" w14:textId="25EB48DD" w:rsidR="00335754" w:rsidRPr="00B36DEF" w:rsidRDefault="00335754" w:rsidP="00DF75FE">
            <w:pPr>
              <w:pStyle w:val="TableParagraph"/>
              <w:kinsoku w:val="0"/>
              <w:overflowPunct w:val="0"/>
              <w:ind w:left="152" w:right="300"/>
              <w:rPr>
                <w:lang w:eastAsia="es-ES"/>
              </w:rPr>
            </w:pPr>
            <w:r w:rsidRPr="00B36DEF">
              <w:rPr>
                <w:lang w:eastAsia="es-ES"/>
              </w:rPr>
              <w:t>Stanford MFM PGY-</w:t>
            </w:r>
            <w:r w:rsidR="00BA0331">
              <w:rPr>
                <w:lang w:eastAsia="es-ES"/>
              </w:rPr>
              <w:t>7</w:t>
            </w:r>
          </w:p>
        </w:tc>
      </w:tr>
      <w:tr w:rsidR="00335754" w:rsidRPr="00B36DEF" w14:paraId="6429CDE6" w14:textId="77777777" w:rsidTr="004A69D5">
        <w:trPr>
          <w:trHeight w:val="1"/>
        </w:trPr>
        <w:tc>
          <w:tcPr>
            <w:tcW w:w="1418" w:type="dxa"/>
            <w:vAlign w:val="center"/>
          </w:tcPr>
          <w:p w14:paraId="55E462B5" w14:textId="413727F7" w:rsidR="00335754" w:rsidRPr="00B36DEF" w:rsidRDefault="00335754" w:rsidP="00DF75FE">
            <w:pPr>
              <w:pStyle w:val="TableParagraph"/>
              <w:kinsoku w:val="0"/>
              <w:overflowPunct w:val="0"/>
              <w:spacing w:line="218" w:lineRule="exact"/>
              <w:jc w:val="both"/>
              <w:rPr>
                <w:lang w:eastAsia="es-ES"/>
              </w:rPr>
            </w:pPr>
            <w:r w:rsidRPr="00B36DEF">
              <w:rPr>
                <w:lang w:eastAsia="es-ES"/>
              </w:rPr>
              <w:t>2020</w:t>
            </w:r>
          </w:p>
        </w:tc>
        <w:tc>
          <w:tcPr>
            <w:tcW w:w="2547" w:type="dxa"/>
            <w:vAlign w:val="center"/>
          </w:tcPr>
          <w:p w14:paraId="35ABA1D5" w14:textId="4794C750" w:rsidR="00335754" w:rsidRPr="00B36DEF" w:rsidRDefault="00335754" w:rsidP="00DF75FE">
            <w:pPr>
              <w:pStyle w:val="TableParagraph"/>
              <w:kinsoku w:val="0"/>
              <w:overflowPunct w:val="0"/>
              <w:spacing w:line="218" w:lineRule="exact"/>
              <w:ind w:left="105" w:right="201"/>
              <w:rPr>
                <w:lang w:eastAsia="es-ES"/>
              </w:rPr>
            </w:pPr>
            <w:r w:rsidRPr="00B36DEF">
              <w:rPr>
                <w:lang w:eastAsia="es-ES"/>
              </w:rPr>
              <w:t>Christina Johnson</w:t>
            </w:r>
          </w:p>
        </w:tc>
        <w:tc>
          <w:tcPr>
            <w:tcW w:w="2430" w:type="dxa"/>
            <w:vAlign w:val="center"/>
          </w:tcPr>
          <w:p w14:paraId="146C2752" w14:textId="765CA58B" w:rsidR="00335754" w:rsidRPr="00B36DEF" w:rsidRDefault="00335754" w:rsidP="004A69D5">
            <w:pPr>
              <w:pStyle w:val="TableParagraph"/>
              <w:kinsoku w:val="0"/>
              <w:overflowPunct w:val="0"/>
              <w:spacing w:line="249" w:lineRule="auto"/>
              <w:ind w:left="137" w:right="100"/>
              <w:rPr>
                <w:lang w:eastAsia="es-ES"/>
              </w:rPr>
            </w:pPr>
            <w:r w:rsidRPr="00B36DEF">
              <w:rPr>
                <w:lang w:eastAsia="es-ES"/>
              </w:rPr>
              <w:t xml:space="preserve">MFM </w:t>
            </w:r>
            <w:r w:rsidR="00D75B0F">
              <w:rPr>
                <w:lang w:eastAsia="es-ES"/>
              </w:rPr>
              <w:t>F</w:t>
            </w:r>
            <w:r w:rsidRPr="00B36DEF">
              <w:rPr>
                <w:lang w:eastAsia="es-ES"/>
              </w:rPr>
              <w:t>ellow Stanford-PGY-4</w:t>
            </w:r>
          </w:p>
        </w:tc>
        <w:tc>
          <w:tcPr>
            <w:tcW w:w="2783" w:type="dxa"/>
            <w:vAlign w:val="center"/>
          </w:tcPr>
          <w:p w14:paraId="26C16419" w14:textId="63448CC7" w:rsidR="00335754" w:rsidRPr="00B36DEF" w:rsidRDefault="00335754" w:rsidP="00DF75FE">
            <w:pPr>
              <w:pStyle w:val="TableParagraph"/>
              <w:kinsoku w:val="0"/>
              <w:overflowPunct w:val="0"/>
              <w:ind w:left="152" w:right="300"/>
              <w:rPr>
                <w:lang w:eastAsia="es-ES"/>
              </w:rPr>
            </w:pPr>
            <w:r w:rsidRPr="00B36DEF">
              <w:rPr>
                <w:lang w:eastAsia="es-ES"/>
              </w:rPr>
              <w:t>Stanford MFM PGY-</w:t>
            </w:r>
            <w:r w:rsidR="00BA0331">
              <w:rPr>
                <w:lang w:eastAsia="es-ES"/>
              </w:rPr>
              <w:t>7</w:t>
            </w:r>
          </w:p>
        </w:tc>
      </w:tr>
      <w:tr w:rsidR="00335754" w:rsidRPr="00B36DEF" w14:paraId="3D1F48DC" w14:textId="77777777" w:rsidTr="004A69D5">
        <w:trPr>
          <w:trHeight w:val="1"/>
        </w:trPr>
        <w:tc>
          <w:tcPr>
            <w:tcW w:w="1418" w:type="dxa"/>
            <w:vAlign w:val="center"/>
          </w:tcPr>
          <w:p w14:paraId="0BACAE27" w14:textId="77777777" w:rsidR="00335754" w:rsidRDefault="00335754" w:rsidP="00DF75FE">
            <w:pPr>
              <w:pStyle w:val="TableParagraph"/>
              <w:kinsoku w:val="0"/>
              <w:overflowPunct w:val="0"/>
              <w:spacing w:line="218" w:lineRule="exact"/>
              <w:jc w:val="both"/>
              <w:rPr>
                <w:lang w:eastAsia="es-ES"/>
              </w:rPr>
            </w:pPr>
            <w:r w:rsidRPr="00B36DEF">
              <w:rPr>
                <w:lang w:eastAsia="es-ES"/>
              </w:rPr>
              <w:t>2020</w:t>
            </w:r>
          </w:p>
          <w:p w14:paraId="4AAE6E7D" w14:textId="53B61767" w:rsidR="009262C2" w:rsidRPr="00B36DEF" w:rsidRDefault="009262C2" w:rsidP="00DF75FE">
            <w:pPr>
              <w:pStyle w:val="TableParagraph"/>
              <w:kinsoku w:val="0"/>
              <w:overflowPunct w:val="0"/>
              <w:spacing w:line="218" w:lineRule="exact"/>
              <w:jc w:val="both"/>
              <w:rPr>
                <w:lang w:eastAsia="es-ES"/>
              </w:rPr>
            </w:pPr>
          </w:p>
        </w:tc>
        <w:tc>
          <w:tcPr>
            <w:tcW w:w="2547" w:type="dxa"/>
            <w:vAlign w:val="center"/>
          </w:tcPr>
          <w:p w14:paraId="20D19837" w14:textId="49C8A8B3" w:rsidR="00335754" w:rsidRPr="00B36DEF" w:rsidRDefault="00335754" w:rsidP="00DF75FE">
            <w:pPr>
              <w:pStyle w:val="TableParagraph"/>
              <w:kinsoku w:val="0"/>
              <w:overflowPunct w:val="0"/>
              <w:spacing w:line="218" w:lineRule="exact"/>
              <w:ind w:left="105" w:right="201"/>
              <w:rPr>
                <w:lang w:eastAsia="es-ES"/>
              </w:rPr>
            </w:pPr>
            <w:r w:rsidRPr="00B36DEF">
              <w:rPr>
                <w:lang w:eastAsia="es-ES"/>
              </w:rPr>
              <w:t xml:space="preserve">Babak Litkouhi </w:t>
            </w:r>
          </w:p>
        </w:tc>
        <w:tc>
          <w:tcPr>
            <w:tcW w:w="2430" w:type="dxa"/>
            <w:vAlign w:val="center"/>
          </w:tcPr>
          <w:p w14:paraId="23C9318D" w14:textId="3A094EBC" w:rsidR="00335754" w:rsidRPr="00B36DEF" w:rsidRDefault="00335754" w:rsidP="004A69D5">
            <w:pPr>
              <w:pStyle w:val="TableParagraph"/>
              <w:kinsoku w:val="0"/>
              <w:overflowPunct w:val="0"/>
              <w:spacing w:line="249" w:lineRule="auto"/>
              <w:ind w:left="137" w:right="100"/>
              <w:rPr>
                <w:lang w:eastAsia="es-ES"/>
              </w:rPr>
            </w:pPr>
            <w:r w:rsidRPr="00B36DEF">
              <w:rPr>
                <w:lang w:eastAsia="es-ES"/>
              </w:rPr>
              <w:t>Gyn Onc</w:t>
            </w:r>
            <w:r w:rsidR="00D75B0F">
              <w:rPr>
                <w:lang w:eastAsia="es-ES"/>
              </w:rPr>
              <w:t>ology</w:t>
            </w:r>
          </w:p>
        </w:tc>
        <w:tc>
          <w:tcPr>
            <w:tcW w:w="2783" w:type="dxa"/>
            <w:vAlign w:val="center"/>
          </w:tcPr>
          <w:p w14:paraId="2F6126EE" w14:textId="366726C5" w:rsidR="00335754" w:rsidRPr="00B36DEF" w:rsidRDefault="00335754" w:rsidP="00DF75FE">
            <w:pPr>
              <w:pStyle w:val="TableParagraph"/>
              <w:kinsoku w:val="0"/>
              <w:overflowPunct w:val="0"/>
              <w:ind w:left="152" w:right="300"/>
              <w:rPr>
                <w:lang w:eastAsia="es-ES"/>
              </w:rPr>
            </w:pPr>
            <w:r w:rsidRPr="00B36DEF">
              <w:rPr>
                <w:lang w:eastAsia="es-ES"/>
              </w:rPr>
              <w:t>Jr Faculty OBGYN</w:t>
            </w:r>
          </w:p>
        </w:tc>
      </w:tr>
      <w:tr w:rsidR="00335754" w:rsidRPr="00B36DEF" w14:paraId="02AE9F5C" w14:textId="77777777" w:rsidTr="004A69D5">
        <w:trPr>
          <w:trHeight w:val="1"/>
        </w:trPr>
        <w:tc>
          <w:tcPr>
            <w:tcW w:w="1418" w:type="dxa"/>
            <w:vAlign w:val="center"/>
          </w:tcPr>
          <w:p w14:paraId="2932D843" w14:textId="77777777" w:rsidR="00335754" w:rsidRDefault="00335754" w:rsidP="00DF75FE">
            <w:pPr>
              <w:pStyle w:val="TableParagraph"/>
              <w:kinsoku w:val="0"/>
              <w:overflowPunct w:val="0"/>
              <w:spacing w:line="218" w:lineRule="exact"/>
              <w:jc w:val="both"/>
              <w:rPr>
                <w:lang w:eastAsia="es-ES"/>
              </w:rPr>
            </w:pPr>
            <w:r w:rsidRPr="00B36DEF">
              <w:rPr>
                <w:lang w:eastAsia="es-ES"/>
              </w:rPr>
              <w:t>2021</w:t>
            </w:r>
          </w:p>
          <w:p w14:paraId="3A9C773D" w14:textId="7AA1B893" w:rsidR="009262C2" w:rsidRPr="00B36DEF" w:rsidRDefault="009262C2" w:rsidP="00DF75FE">
            <w:pPr>
              <w:pStyle w:val="TableParagraph"/>
              <w:kinsoku w:val="0"/>
              <w:overflowPunct w:val="0"/>
              <w:spacing w:line="218" w:lineRule="exact"/>
              <w:jc w:val="both"/>
              <w:rPr>
                <w:lang w:eastAsia="es-ES"/>
              </w:rPr>
            </w:pPr>
          </w:p>
        </w:tc>
        <w:tc>
          <w:tcPr>
            <w:tcW w:w="2547" w:type="dxa"/>
            <w:vAlign w:val="center"/>
          </w:tcPr>
          <w:p w14:paraId="1F97437E" w14:textId="51B49BE8" w:rsidR="00335754" w:rsidRPr="00B36DEF" w:rsidRDefault="00335754" w:rsidP="00DF75FE">
            <w:pPr>
              <w:pStyle w:val="TableParagraph"/>
              <w:kinsoku w:val="0"/>
              <w:overflowPunct w:val="0"/>
              <w:spacing w:line="218" w:lineRule="exact"/>
              <w:ind w:left="105" w:right="201"/>
              <w:rPr>
                <w:lang w:eastAsia="es-ES"/>
              </w:rPr>
            </w:pPr>
            <w:r w:rsidRPr="00B36DEF">
              <w:rPr>
                <w:lang w:eastAsia="es-ES"/>
              </w:rPr>
              <w:t>Stephanie Melchor</w:t>
            </w:r>
          </w:p>
        </w:tc>
        <w:tc>
          <w:tcPr>
            <w:tcW w:w="2430" w:type="dxa"/>
            <w:vAlign w:val="center"/>
          </w:tcPr>
          <w:p w14:paraId="0904F492" w14:textId="401D1FB2" w:rsidR="00335754" w:rsidRPr="00B36DEF" w:rsidRDefault="00335754" w:rsidP="004A69D5">
            <w:pPr>
              <w:pStyle w:val="TableParagraph"/>
              <w:kinsoku w:val="0"/>
              <w:overflowPunct w:val="0"/>
              <w:spacing w:line="249" w:lineRule="auto"/>
              <w:ind w:left="137" w:right="100"/>
              <w:rPr>
                <w:lang w:eastAsia="es-ES"/>
              </w:rPr>
            </w:pPr>
            <w:r w:rsidRPr="00B36DEF">
              <w:rPr>
                <w:lang w:eastAsia="es-ES"/>
              </w:rPr>
              <w:t>OBGYN PGY-2</w:t>
            </w:r>
          </w:p>
        </w:tc>
        <w:tc>
          <w:tcPr>
            <w:tcW w:w="2783" w:type="dxa"/>
            <w:vAlign w:val="center"/>
          </w:tcPr>
          <w:p w14:paraId="616534FC" w14:textId="76B57748" w:rsidR="00335754" w:rsidRPr="00B36DEF" w:rsidRDefault="00335754" w:rsidP="00DF75FE">
            <w:pPr>
              <w:pStyle w:val="TableParagraph"/>
              <w:kinsoku w:val="0"/>
              <w:overflowPunct w:val="0"/>
              <w:ind w:left="152" w:right="300"/>
              <w:rPr>
                <w:lang w:eastAsia="es-ES"/>
              </w:rPr>
            </w:pPr>
            <w:r w:rsidRPr="00B36DEF">
              <w:rPr>
                <w:lang w:eastAsia="es-ES"/>
              </w:rPr>
              <w:t>OBGYN PGY-</w:t>
            </w:r>
            <w:r w:rsidR="00BA0331">
              <w:rPr>
                <w:lang w:eastAsia="es-ES"/>
              </w:rPr>
              <w:t>4</w:t>
            </w:r>
          </w:p>
        </w:tc>
      </w:tr>
      <w:tr w:rsidR="00335754" w:rsidRPr="00B36DEF" w14:paraId="6BF13128" w14:textId="77777777" w:rsidTr="004A69D5">
        <w:trPr>
          <w:trHeight w:val="1"/>
        </w:trPr>
        <w:tc>
          <w:tcPr>
            <w:tcW w:w="1418" w:type="dxa"/>
            <w:vAlign w:val="center"/>
          </w:tcPr>
          <w:p w14:paraId="305B03FF" w14:textId="1CA5F438" w:rsidR="00335754" w:rsidRPr="00B36DEF" w:rsidRDefault="00335754" w:rsidP="00DF75FE">
            <w:pPr>
              <w:pStyle w:val="TableParagraph"/>
              <w:kinsoku w:val="0"/>
              <w:overflowPunct w:val="0"/>
              <w:spacing w:line="218" w:lineRule="exact"/>
              <w:jc w:val="both"/>
              <w:rPr>
                <w:lang w:eastAsia="es-ES"/>
              </w:rPr>
            </w:pPr>
            <w:r w:rsidRPr="00B36DEF">
              <w:rPr>
                <w:lang w:eastAsia="es-ES"/>
              </w:rPr>
              <w:t>2021</w:t>
            </w:r>
          </w:p>
        </w:tc>
        <w:tc>
          <w:tcPr>
            <w:tcW w:w="2547" w:type="dxa"/>
            <w:vAlign w:val="center"/>
          </w:tcPr>
          <w:p w14:paraId="2EB5180B" w14:textId="44D3E1EC" w:rsidR="00335754" w:rsidRPr="00B36DEF" w:rsidRDefault="00335754" w:rsidP="00DF75FE">
            <w:pPr>
              <w:pStyle w:val="TableParagraph"/>
              <w:kinsoku w:val="0"/>
              <w:overflowPunct w:val="0"/>
              <w:spacing w:line="218" w:lineRule="exact"/>
              <w:ind w:left="105" w:right="201"/>
              <w:rPr>
                <w:lang w:eastAsia="es-ES"/>
              </w:rPr>
            </w:pPr>
            <w:r w:rsidRPr="00B36DEF">
              <w:rPr>
                <w:lang w:eastAsia="es-ES"/>
              </w:rPr>
              <w:t>Julie Najar</w:t>
            </w:r>
          </w:p>
        </w:tc>
        <w:tc>
          <w:tcPr>
            <w:tcW w:w="2430" w:type="dxa"/>
            <w:vAlign w:val="center"/>
          </w:tcPr>
          <w:p w14:paraId="74681FA1" w14:textId="5AB3DF71" w:rsidR="00335754" w:rsidRPr="00B36DEF" w:rsidRDefault="00335754" w:rsidP="004A69D5">
            <w:pPr>
              <w:pStyle w:val="TableParagraph"/>
              <w:kinsoku w:val="0"/>
              <w:overflowPunct w:val="0"/>
              <w:spacing w:line="249" w:lineRule="auto"/>
              <w:ind w:left="137" w:right="100"/>
              <w:rPr>
                <w:lang w:eastAsia="es-ES"/>
              </w:rPr>
            </w:pPr>
            <w:r w:rsidRPr="00B36DEF">
              <w:rPr>
                <w:lang w:eastAsia="es-ES"/>
              </w:rPr>
              <w:t>OBGYN PGY-1</w:t>
            </w:r>
          </w:p>
        </w:tc>
        <w:tc>
          <w:tcPr>
            <w:tcW w:w="2783" w:type="dxa"/>
            <w:vAlign w:val="center"/>
          </w:tcPr>
          <w:p w14:paraId="60B3C749" w14:textId="3FBB873F" w:rsidR="00335754" w:rsidRPr="00B36DEF" w:rsidRDefault="00335754" w:rsidP="00DF75FE">
            <w:pPr>
              <w:pStyle w:val="TableParagraph"/>
              <w:kinsoku w:val="0"/>
              <w:overflowPunct w:val="0"/>
              <w:ind w:left="152" w:right="300"/>
              <w:rPr>
                <w:lang w:eastAsia="es-ES"/>
              </w:rPr>
            </w:pPr>
            <w:r w:rsidRPr="00B36DEF">
              <w:rPr>
                <w:lang w:eastAsia="es-ES"/>
              </w:rPr>
              <w:t>OBGYN PGY-</w:t>
            </w:r>
            <w:r w:rsidR="00BA0331">
              <w:rPr>
                <w:lang w:eastAsia="es-ES"/>
              </w:rPr>
              <w:t>3</w:t>
            </w:r>
          </w:p>
        </w:tc>
      </w:tr>
    </w:tbl>
    <w:p w14:paraId="7BE3AA7F" w14:textId="77777777" w:rsidR="00827920" w:rsidRPr="00B36DEF" w:rsidRDefault="00827920" w:rsidP="000D2E09">
      <w:pPr>
        <w:pStyle w:val="BodyText"/>
        <w:kinsoku w:val="0"/>
        <w:overflowPunct w:val="0"/>
        <w:spacing w:before="75"/>
        <w:ind w:right="677"/>
        <w:jc w:val="both"/>
        <w:rPr>
          <w:b/>
          <w:sz w:val="24"/>
          <w:szCs w:val="24"/>
        </w:rPr>
      </w:pPr>
    </w:p>
    <w:p w14:paraId="2C90E87D" w14:textId="72B9DCC0" w:rsidR="00476CD3" w:rsidRPr="00B36DEF" w:rsidRDefault="002413E6" w:rsidP="00C52FAB">
      <w:pPr>
        <w:pStyle w:val="BodyText"/>
        <w:kinsoku w:val="0"/>
        <w:overflowPunct w:val="0"/>
        <w:spacing w:before="75"/>
        <w:ind w:right="677"/>
        <w:jc w:val="both"/>
        <w:rPr>
          <w:b/>
          <w:sz w:val="24"/>
          <w:szCs w:val="24"/>
        </w:rPr>
      </w:pPr>
      <w:r w:rsidRPr="00B36DEF">
        <w:rPr>
          <w:b/>
          <w:sz w:val="24"/>
          <w:szCs w:val="24"/>
        </w:rPr>
        <w:t>MENTORING</w:t>
      </w:r>
      <w:r w:rsidRPr="00B36DEF">
        <w:rPr>
          <w:b/>
          <w:spacing w:val="51"/>
          <w:sz w:val="24"/>
          <w:szCs w:val="24"/>
        </w:rPr>
        <w:t xml:space="preserve"> </w:t>
      </w:r>
      <w:r w:rsidRPr="00B36DEF">
        <w:rPr>
          <w:b/>
          <w:sz w:val="24"/>
          <w:szCs w:val="24"/>
        </w:rPr>
        <w:t>NARRATIVE</w:t>
      </w:r>
    </w:p>
    <w:p w14:paraId="698960E3" w14:textId="14FF2DDC" w:rsidR="002413E6" w:rsidRPr="00B36DEF" w:rsidRDefault="006D3E82" w:rsidP="009501DF">
      <w:pPr>
        <w:pStyle w:val="BodyText"/>
        <w:kinsoku w:val="0"/>
        <w:overflowPunct w:val="0"/>
        <w:rPr>
          <w:sz w:val="24"/>
          <w:szCs w:val="24"/>
        </w:rPr>
      </w:pPr>
      <w:r w:rsidRPr="00B36DEF">
        <w:rPr>
          <w:sz w:val="24"/>
          <w:szCs w:val="24"/>
        </w:rPr>
        <w:lastRenderedPageBreak/>
        <w:t>Since I joined the Department of O</w:t>
      </w:r>
      <w:r w:rsidR="00321569">
        <w:rPr>
          <w:sz w:val="24"/>
          <w:szCs w:val="24"/>
        </w:rPr>
        <w:t>bstetrics and Gynecology at</w:t>
      </w:r>
      <w:r w:rsidRPr="00B36DEF">
        <w:rPr>
          <w:sz w:val="24"/>
          <w:szCs w:val="24"/>
        </w:rPr>
        <w:t xml:space="preserve"> Stanford </w:t>
      </w:r>
      <w:r w:rsidR="000D2E09" w:rsidRPr="00B36DEF">
        <w:rPr>
          <w:sz w:val="24"/>
          <w:szCs w:val="24"/>
        </w:rPr>
        <w:t xml:space="preserve">University </w:t>
      </w:r>
      <w:r w:rsidRPr="00B36DEF">
        <w:rPr>
          <w:sz w:val="24"/>
          <w:szCs w:val="24"/>
        </w:rPr>
        <w:t>S</w:t>
      </w:r>
      <w:r w:rsidR="00321569">
        <w:rPr>
          <w:sz w:val="24"/>
          <w:szCs w:val="24"/>
        </w:rPr>
        <w:t>chool of Medicine</w:t>
      </w:r>
      <w:r w:rsidR="00793D5B">
        <w:rPr>
          <w:sz w:val="24"/>
          <w:szCs w:val="24"/>
        </w:rPr>
        <w:t xml:space="preserve"> (SOM)</w:t>
      </w:r>
      <w:r w:rsidR="00321569">
        <w:rPr>
          <w:sz w:val="24"/>
          <w:szCs w:val="24"/>
        </w:rPr>
        <w:t xml:space="preserve">, </w:t>
      </w:r>
      <w:r w:rsidRPr="00B36DEF">
        <w:rPr>
          <w:sz w:val="24"/>
          <w:szCs w:val="24"/>
        </w:rPr>
        <w:t>I have continue</w:t>
      </w:r>
      <w:r w:rsidR="00827920" w:rsidRPr="00B36DEF">
        <w:rPr>
          <w:sz w:val="24"/>
          <w:szCs w:val="24"/>
        </w:rPr>
        <w:t>d</w:t>
      </w:r>
      <w:r w:rsidRPr="00B36DEF">
        <w:rPr>
          <w:sz w:val="24"/>
          <w:szCs w:val="24"/>
        </w:rPr>
        <w:t xml:space="preserve"> mentoring at different levels in the educational system. For </w:t>
      </w:r>
      <w:r w:rsidR="00476CD3" w:rsidRPr="00B36DEF">
        <w:rPr>
          <w:sz w:val="24"/>
          <w:szCs w:val="24"/>
        </w:rPr>
        <w:t>example,</w:t>
      </w:r>
      <w:r w:rsidRPr="00B36DEF">
        <w:rPr>
          <w:sz w:val="24"/>
          <w:szCs w:val="24"/>
        </w:rPr>
        <w:t xml:space="preserve"> I have been mentoring </w:t>
      </w:r>
      <w:r w:rsidR="00827920" w:rsidRPr="00B36DEF">
        <w:rPr>
          <w:sz w:val="24"/>
          <w:szCs w:val="24"/>
        </w:rPr>
        <w:t>h</w:t>
      </w:r>
      <w:r w:rsidRPr="00B36DEF">
        <w:rPr>
          <w:sz w:val="24"/>
          <w:szCs w:val="24"/>
        </w:rPr>
        <w:t>igh</w:t>
      </w:r>
      <w:r w:rsidR="00827920" w:rsidRPr="00B36DEF">
        <w:rPr>
          <w:sz w:val="24"/>
          <w:szCs w:val="24"/>
        </w:rPr>
        <w:t xml:space="preserve"> school students</w:t>
      </w:r>
      <w:r w:rsidRPr="00B36DEF">
        <w:rPr>
          <w:sz w:val="24"/>
          <w:szCs w:val="24"/>
        </w:rPr>
        <w:t>, medical students, residents, and fellows with an interest in women</w:t>
      </w:r>
      <w:r w:rsidR="009501DF">
        <w:rPr>
          <w:sz w:val="24"/>
          <w:szCs w:val="24"/>
        </w:rPr>
        <w:t>’s</w:t>
      </w:r>
      <w:r w:rsidRPr="00B36DEF">
        <w:rPr>
          <w:sz w:val="24"/>
          <w:szCs w:val="24"/>
        </w:rPr>
        <w:t xml:space="preserve"> health, genetics, pediatrics</w:t>
      </w:r>
      <w:r w:rsidR="009501DF">
        <w:rPr>
          <w:sz w:val="24"/>
          <w:szCs w:val="24"/>
        </w:rPr>
        <w:t>,</w:t>
      </w:r>
      <w:r w:rsidRPr="00B36DEF">
        <w:rPr>
          <w:sz w:val="24"/>
          <w:szCs w:val="24"/>
        </w:rPr>
        <w:t xml:space="preserve"> obstetrics/gynecology and reproductive sciences. I meet regularly with everyone in the research/educational</w:t>
      </w:r>
      <w:r w:rsidR="000D2E09" w:rsidRPr="00B36DEF">
        <w:rPr>
          <w:sz w:val="24"/>
          <w:szCs w:val="24"/>
        </w:rPr>
        <w:t xml:space="preserve"> rotations</w:t>
      </w:r>
      <w:r w:rsidRPr="00B36DEF">
        <w:rPr>
          <w:sz w:val="24"/>
          <w:szCs w:val="24"/>
        </w:rPr>
        <w:t xml:space="preserve"> a</w:t>
      </w:r>
      <w:r w:rsidR="000D2E09" w:rsidRPr="00B36DEF">
        <w:rPr>
          <w:sz w:val="24"/>
          <w:szCs w:val="24"/>
        </w:rPr>
        <w:t xml:space="preserve">nd/or clinic individually, </w:t>
      </w:r>
      <w:r w:rsidR="00827920" w:rsidRPr="00B36DEF">
        <w:rPr>
          <w:sz w:val="24"/>
          <w:szCs w:val="24"/>
        </w:rPr>
        <w:t xml:space="preserve">and </w:t>
      </w:r>
      <w:r w:rsidR="000D2E09" w:rsidRPr="00B36DEF">
        <w:rPr>
          <w:sz w:val="24"/>
          <w:szCs w:val="24"/>
        </w:rPr>
        <w:t>periodically</w:t>
      </w:r>
      <w:r w:rsidRPr="00B36DEF">
        <w:rPr>
          <w:sz w:val="24"/>
          <w:szCs w:val="24"/>
        </w:rPr>
        <w:t xml:space="preserve"> </w:t>
      </w:r>
      <w:r w:rsidR="00827920" w:rsidRPr="00B36DEF">
        <w:rPr>
          <w:sz w:val="24"/>
          <w:szCs w:val="24"/>
        </w:rPr>
        <w:t xml:space="preserve">hold </w:t>
      </w:r>
      <w:r w:rsidR="000D2E09" w:rsidRPr="00B36DEF">
        <w:rPr>
          <w:sz w:val="24"/>
          <w:szCs w:val="24"/>
        </w:rPr>
        <w:t xml:space="preserve">research </w:t>
      </w:r>
      <w:r w:rsidRPr="00B36DEF">
        <w:rPr>
          <w:sz w:val="24"/>
          <w:szCs w:val="24"/>
        </w:rPr>
        <w:t xml:space="preserve">meetings to troubleshoot experiments, interpret data, and </w:t>
      </w:r>
      <w:r w:rsidR="009501DF">
        <w:rPr>
          <w:sz w:val="24"/>
          <w:szCs w:val="24"/>
        </w:rPr>
        <w:t>develop</w:t>
      </w:r>
      <w:r w:rsidRPr="00B36DEF">
        <w:rPr>
          <w:sz w:val="24"/>
          <w:szCs w:val="24"/>
        </w:rPr>
        <w:t xml:space="preserve"> abstracts, papers, and meeting </w:t>
      </w:r>
      <w:r w:rsidR="00B3417B">
        <w:rPr>
          <w:sz w:val="24"/>
          <w:szCs w:val="24"/>
        </w:rPr>
        <w:t>Present</w:t>
      </w:r>
      <w:r w:rsidRPr="00B36DEF">
        <w:rPr>
          <w:sz w:val="24"/>
          <w:szCs w:val="24"/>
        </w:rPr>
        <w:t xml:space="preserve">ations. Given </w:t>
      </w:r>
      <w:r w:rsidRPr="00B36DEF">
        <w:rPr>
          <w:spacing w:val="3"/>
          <w:sz w:val="24"/>
          <w:szCs w:val="24"/>
        </w:rPr>
        <w:t xml:space="preserve">my </w:t>
      </w:r>
      <w:r w:rsidRPr="00B36DEF">
        <w:rPr>
          <w:sz w:val="24"/>
          <w:szCs w:val="24"/>
        </w:rPr>
        <w:t>growing educational and research endeavor</w:t>
      </w:r>
      <w:r w:rsidR="00827920" w:rsidRPr="00B36DEF">
        <w:rPr>
          <w:sz w:val="24"/>
          <w:szCs w:val="24"/>
        </w:rPr>
        <w:t xml:space="preserve"> </w:t>
      </w:r>
      <w:r w:rsidRPr="00B36DEF">
        <w:rPr>
          <w:sz w:val="24"/>
          <w:szCs w:val="24"/>
        </w:rPr>
        <w:t xml:space="preserve">as </w:t>
      </w:r>
      <w:r w:rsidR="0077053A" w:rsidRPr="0077053A">
        <w:rPr>
          <w:sz w:val="24"/>
          <w:szCs w:val="24"/>
        </w:rPr>
        <w:t>Obstetrical Director of the Maternal Heart Program</w:t>
      </w:r>
      <w:r w:rsidRPr="00B36DEF">
        <w:rPr>
          <w:sz w:val="24"/>
          <w:szCs w:val="24"/>
        </w:rPr>
        <w:t xml:space="preserve"> </w:t>
      </w:r>
      <w:r w:rsidR="00827920" w:rsidRPr="00B36DEF">
        <w:rPr>
          <w:sz w:val="24"/>
          <w:szCs w:val="24"/>
        </w:rPr>
        <w:t xml:space="preserve">and </w:t>
      </w:r>
      <w:r w:rsidR="001C2778" w:rsidRPr="00B36DEF">
        <w:rPr>
          <w:sz w:val="24"/>
          <w:szCs w:val="24"/>
        </w:rPr>
        <w:t xml:space="preserve">Director of </w:t>
      </w:r>
      <w:r w:rsidRPr="00B36DEF">
        <w:rPr>
          <w:sz w:val="24"/>
          <w:szCs w:val="24"/>
        </w:rPr>
        <w:t xml:space="preserve">Diversity </w:t>
      </w:r>
      <w:r w:rsidR="001C2778" w:rsidRPr="00B36DEF">
        <w:rPr>
          <w:sz w:val="24"/>
          <w:szCs w:val="24"/>
        </w:rPr>
        <w:t xml:space="preserve">Equity </w:t>
      </w:r>
      <w:r w:rsidRPr="00B36DEF">
        <w:rPr>
          <w:sz w:val="24"/>
          <w:szCs w:val="24"/>
        </w:rPr>
        <w:t>and Inclusion</w:t>
      </w:r>
      <w:r w:rsidR="00D71F4B" w:rsidRPr="00B36DEF">
        <w:rPr>
          <w:sz w:val="24"/>
          <w:szCs w:val="24"/>
        </w:rPr>
        <w:t xml:space="preserve"> </w:t>
      </w:r>
      <w:r w:rsidRPr="00B36DEF">
        <w:rPr>
          <w:sz w:val="24"/>
          <w:szCs w:val="24"/>
        </w:rPr>
        <w:t xml:space="preserve">in </w:t>
      </w:r>
      <w:r w:rsidR="009501DF">
        <w:rPr>
          <w:sz w:val="24"/>
          <w:szCs w:val="24"/>
        </w:rPr>
        <w:t xml:space="preserve">the </w:t>
      </w:r>
      <w:r w:rsidRPr="00B36DEF">
        <w:rPr>
          <w:sz w:val="24"/>
          <w:szCs w:val="24"/>
        </w:rPr>
        <w:t>department</w:t>
      </w:r>
      <w:r w:rsidR="009501DF">
        <w:rPr>
          <w:sz w:val="24"/>
          <w:szCs w:val="24"/>
        </w:rPr>
        <w:t>,</w:t>
      </w:r>
      <w:r w:rsidRPr="00B36DEF">
        <w:rPr>
          <w:sz w:val="24"/>
          <w:szCs w:val="24"/>
        </w:rPr>
        <w:t xml:space="preserve"> I have been able to </w:t>
      </w:r>
      <w:r w:rsidR="000D2E09" w:rsidRPr="00B36DEF">
        <w:rPr>
          <w:sz w:val="24"/>
          <w:szCs w:val="24"/>
        </w:rPr>
        <w:t xml:space="preserve">diversify </w:t>
      </w:r>
      <w:r w:rsidRPr="00B36DEF">
        <w:rPr>
          <w:sz w:val="24"/>
          <w:szCs w:val="24"/>
        </w:rPr>
        <w:t>my interest</w:t>
      </w:r>
      <w:r w:rsidR="000D2E09" w:rsidRPr="00B36DEF">
        <w:rPr>
          <w:sz w:val="24"/>
          <w:szCs w:val="24"/>
        </w:rPr>
        <w:t>s</w:t>
      </w:r>
      <w:r w:rsidRPr="00B36DEF">
        <w:rPr>
          <w:sz w:val="24"/>
          <w:szCs w:val="24"/>
        </w:rPr>
        <w:t xml:space="preserve"> and </w:t>
      </w:r>
      <w:r w:rsidR="00CF7B0B" w:rsidRPr="00B36DEF">
        <w:rPr>
          <w:sz w:val="24"/>
          <w:szCs w:val="24"/>
        </w:rPr>
        <w:t xml:space="preserve">mentor professionals and trainees from </w:t>
      </w:r>
      <w:r w:rsidRPr="00B36DEF">
        <w:rPr>
          <w:sz w:val="24"/>
          <w:szCs w:val="24"/>
        </w:rPr>
        <w:t xml:space="preserve">different </w:t>
      </w:r>
      <w:r w:rsidR="00CF7B0B" w:rsidRPr="00B36DEF">
        <w:rPr>
          <w:sz w:val="24"/>
          <w:szCs w:val="24"/>
        </w:rPr>
        <w:t xml:space="preserve">disciplines </w:t>
      </w:r>
      <w:r w:rsidRPr="00B36DEF">
        <w:rPr>
          <w:sz w:val="24"/>
          <w:szCs w:val="24"/>
        </w:rPr>
        <w:t>in the medical field.</w:t>
      </w:r>
      <w:r w:rsidR="000D2E09" w:rsidRPr="00B36DEF">
        <w:rPr>
          <w:sz w:val="24"/>
          <w:szCs w:val="24"/>
        </w:rPr>
        <w:t xml:space="preserve"> Lastly, my </w:t>
      </w:r>
      <w:r w:rsidR="00084D02" w:rsidRPr="00B36DEF">
        <w:rPr>
          <w:sz w:val="24"/>
          <w:szCs w:val="24"/>
        </w:rPr>
        <w:t>interest in g</w:t>
      </w:r>
      <w:r w:rsidR="000D2E09" w:rsidRPr="00B36DEF">
        <w:rPr>
          <w:sz w:val="24"/>
          <w:szCs w:val="24"/>
        </w:rPr>
        <w:t xml:space="preserve">lobal </w:t>
      </w:r>
      <w:r w:rsidR="00084D02" w:rsidRPr="00B36DEF">
        <w:rPr>
          <w:sz w:val="24"/>
          <w:szCs w:val="24"/>
        </w:rPr>
        <w:t>h</w:t>
      </w:r>
      <w:r w:rsidR="000D2E09" w:rsidRPr="00B36DEF">
        <w:rPr>
          <w:sz w:val="24"/>
          <w:szCs w:val="24"/>
        </w:rPr>
        <w:t xml:space="preserve">ealth has taken me to several international </w:t>
      </w:r>
      <w:r w:rsidR="00084D02" w:rsidRPr="00B36DEF">
        <w:rPr>
          <w:sz w:val="24"/>
          <w:szCs w:val="24"/>
        </w:rPr>
        <w:t xml:space="preserve">locations </w:t>
      </w:r>
      <w:r w:rsidR="000D2E09" w:rsidRPr="00B36DEF">
        <w:rPr>
          <w:sz w:val="24"/>
          <w:szCs w:val="24"/>
        </w:rPr>
        <w:t xml:space="preserve">where I have </w:t>
      </w:r>
      <w:r w:rsidR="00084D02" w:rsidRPr="00B36DEF">
        <w:rPr>
          <w:sz w:val="24"/>
          <w:szCs w:val="24"/>
        </w:rPr>
        <w:t xml:space="preserve">had </w:t>
      </w:r>
      <w:r w:rsidR="000D2E09" w:rsidRPr="00B36DEF">
        <w:rPr>
          <w:sz w:val="24"/>
          <w:szCs w:val="24"/>
        </w:rPr>
        <w:t xml:space="preserve">the pleasure to mentor </w:t>
      </w:r>
      <w:r w:rsidR="000D2E09" w:rsidRPr="009262C2">
        <w:rPr>
          <w:b/>
          <w:sz w:val="24"/>
          <w:szCs w:val="24"/>
        </w:rPr>
        <w:t>Stanford SOM</w:t>
      </w:r>
      <w:r w:rsidR="000D2E09" w:rsidRPr="00B36DEF">
        <w:rPr>
          <w:sz w:val="24"/>
          <w:szCs w:val="24"/>
        </w:rPr>
        <w:t xml:space="preserve"> Med</w:t>
      </w:r>
      <w:r w:rsidR="00CF7B0B" w:rsidRPr="00B36DEF">
        <w:rPr>
          <w:sz w:val="24"/>
          <w:szCs w:val="24"/>
        </w:rPr>
        <w:t>ical</w:t>
      </w:r>
      <w:r w:rsidR="000D2E09" w:rsidRPr="00B36DEF">
        <w:rPr>
          <w:sz w:val="24"/>
          <w:szCs w:val="24"/>
        </w:rPr>
        <w:t xml:space="preserve"> </w:t>
      </w:r>
      <w:r w:rsidR="00CF7B0B" w:rsidRPr="00B36DEF">
        <w:rPr>
          <w:sz w:val="24"/>
          <w:szCs w:val="24"/>
        </w:rPr>
        <w:t>S</w:t>
      </w:r>
      <w:r w:rsidR="000D2E09" w:rsidRPr="00B36DEF">
        <w:rPr>
          <w:sz w:val="24"/>
          <w:szCs w:val="24"/>
        </w:rPr>
        <w:t>cholars Pam E Meza and Pooja Parameshwar</w:t>
      </w:r>
      <w:r w:rsidR="00793D5B">
        <w:rPr>
          <w:sz w:val="24"/>
          <w:szCs w:val="24"/>
        </w:rPr>
        <w:t>,</w:t>
      </w:r>
      <w:r w:rsidR="009262C2">
        <w:rPr>
          <w:sz w:val="24"/>
          <w:szCs w:val="24"/>
        </w:rPr>
        <w:t xml:space="preserve"> Sierra </w:t>
      </w:r>
      <w:r w:rsidR="009262C2" w:rsidRPr="009262C2">
        <w:rPr>
          <w:sz w:val="24"/>
          <w:szCs w:val="24"/>
          <w:lang w:eastAsia="es-ES"/>
        </w:rPr>
        <w:t>Willens</w:t>
      </w:r>
      <w:r w:rsidR="009262C2">
        <w:rPr>
          <w:lang w:eastAsia="es-ES"/>
        </w:rPr>
        <w:t>,</w:t>
      </w:r>
      <w:r w:rsidR="009262C2">
        <w:rPr>
          <w:sz w:val="24"/>
          <w:szCs w:val="24"/>
        </w:rPr>
        <w:t xml:space="preserve"> Norma Jimenez</w:t>
      </w:r>
      <w:r w:rsidR="000D2E09" w:rsidRPr="00B36DEF">
        <w:rPr>
          <w:sz w:val="24"/>
          <w:szCs w:val="24"/>
        </w:rPr>
        <w:t xml:space="preserve"> </w:t>
      </w:r>
      <w:r w:rsidR="00084D02" w:rsidRPr="00B36DEF">
        <w:rPr>
          <w:sz w:val="24"/>
          <w:szCs w:val="24"/>
        </w:rPr>
        <w:t xml:space="preserve">as well as </w:t>
      </w:r>
      <w:r w:rsidR="000D2E09" w:rsidRPr="00B36DEF">
        <w:rPr>
          <w:sz w:val="24"/>
          <w:szCs w:val="24"/>
        </w:rPr>
        <w:t>residents</w:t>
      </w:r>
      <w:r w:rsidR="009262C2">
        <w:rPr>
          <w:sz w:val="24"/>
          <w:szCs w:val="24"/>
        </w:rPr>
        <w:t xml:space="preserve"> (Alysa Tolani)</w:t>
      </w:r>
      <w:r w:rsidR="000D2E09" w:rsidRPr="00B36DEF">
        <w:rPr>
          <w:sz w:val="24"/>
          <w:szCs w:val="24"/>
        </w:rPr>
        <w:t xml:space="preserve"> and </w:t>
      </w:r>
      <w:r w:rsidR="00793D5B">
        <w:rPr>
          <w:sz w:val="24"/>
          <w:szCs w:val="24"/>
        </w:rPr>
        <w:t>f</w:t>
      </w:r>
      <w:r w:rsidR="000D2E09" w:rsidRPr="00B36DEF">
        <w:rPr>
          <w:sz w:val="24"/>
          <w:szCs w:val="24"/>
        </w:rPr>
        <w:t>ellows</w:t>
      </w:r>
      <w:r w:rsidR="00C8501B">
        <w:rPr>
          <w:sz w:val="24"/>
          <w:szCs w:val="24"/>
        </w:rPr>
        <w:t xml:space="preserve"> (</w:t>
      </w:r>
      <w:r w:rsidR="00C8501B" w:rsidRPr="00C8501B">
        <w:rPr>
          <w:sz w:val="24"/>
          <w:szCs w:val="24"/>
          <w:lang w:eastAsia="es-ES"/>
        </w:rPr>
        <w:t>Gaya Murugappan</w:t>
      </w:r>
      <w:r w:rsidR="00C8501B">
        <w:rPr>
          <w:lang w:eastAsia="es-ES"/>
        </w:rPr>
        <w:t>)</w:t>
      </w:r>
      <w:r w:rsidR="000D2E09" w:rsidRPr="00B36DEF">
        <w:rPr>
          <w:sz w:val="24"/>
          <w:szCs w:val="24"/>
        </w:rPr>
        <w:t>.</w:t>
      </w:r>
    </w:p>
    <w:p w14:paraId="5D75CAFA" w14:textId="77777777" w:rsidR="0018667F" w:rsidRPr="00B36DEF" w:rsidRDefault="0018667F" w:rsidP="00476CD3">
      <w:pPr>
        <w:pStyle w:val="Heading1"/>
        <w:kinsoku w:val="0"/>
        <w:overflowPunct w:val="0"/>
        <w:ind w:left="0" w:right="677"/>
        <w:jc w:val="both"/>
        <w:rPr>
          <w:sz w:val="24"/>
          <w:szCs w:val="24"/>
        </w:rPr>
      </w:pPr>
    </w:p>
    <w:p w14:paraId="35A2E1F7" w14:textId="77777777" w:rsidR="00AA6903" w:rsidRPr="00AA6903" w:rsidRDefault="00AA6903" w:rsidP="00AA6903"/>
    <w:p w14:paraId="76D93A40" w14:textId="646D793C" w:rsidR="002413E6" w:rsidRDefault="00A35156" w:rsidP="00504171">
      <w:pPr>
        <w:pStyle w:val="Heading1"/>
        <w:kinsoku w:val="0"/>
        <w:overflowPunct w:val="0"/>
        <w:spacing w:before="1"/>
        <w:ind w:left="0" w:right="677"/>
        <w:rPr>
          <w:sz w:val="24"/>
          <w:szCs w:val="24"/>
        </w:rPr>
      </w:pPr>
      <w:r w:rsidRPr="00B36DEF">
        <w:rPr>
          <w:sz w:val="24"/>
          <w:szCs w:val="24"/>
        </w:rPr>
        <w:t>TEACHING AND</w:t>
      </w:r>
      <w:r w:rsidR="006D3E82" w:rsidRPr="00B36DEF">
        <w:rPr>
          <w:sz w:val="24"/>
          <w:szCs w:val="24"/>
        </w:rPr>
        <w:t xml:space="preserve"> MENTORING </w:t>
      </w:r>
      <w:r w:rsidR="000D2E09" w:rsidRPr="00B36DEF">
        <w:rPr>
          <w:sz w:val="24"/>
          <w:szCs w:val="24"/>
        </w:rPr>
        <w:t xml:space="preserve">AWARDS </w:t>
      </w:r>
      <w:r w:rsidR="002413E6" w:rsidRPr="00B36DEF">
        <w:rPr>
          <w:sz w:val="24"/>
          <w:szCs w:val="24"/>
        </w:rPr>
        <w:t>AND NOMINATIONS</w:t>
      </w:r>
    </w:p>
    <w:p w14:paraId="56D0D806" w14:textId="77777777" w:rsidR="00C8501B" w:rsidRPr="00C8501B" w:rsidRDefault="00C8501B" w:rsidP="00C8501B"/>
    <w:tbl>
      <w:tblPr>
        <w:tblW w:w="5000" w:type="pct"/>
        <w:tblLook w:val="04A0" w:firstRow="1" w:lastRow="0" w:firstColumn="1" w:lastColumn="0" w:noHBand="0" w:noVBand="1"/>
      </w:tblPr>
      <w:tblGrid>
        <w:gridCol w:w="1085"/>
        <w:gridCol w:w="8675"/>
      </w:tblGrid>
      <w:tr w:rsidR="002413E6" w:rsidRPr="00B36DEF" w14:paraId="4E073086" w14:textId="77777777" w:rsidTr="00E82C87">
        <w:trPr>
          <w:trHeight w:val="340"/>
        </w:trPr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8AFF69" w14:textId="77777777" w:rsidR="002413E6" w:rsidRPr="00B36DEF" w:rsidRDefault="002413E6" w:rsidP="00E82C87">
            <w:pPr>
              <w:rPr>
                <w:color w:val="000000"/>
              </w:rPr>
            </w:pPr>
            <w:r w:rsidRPr="00B36DEF">
              <w:rPr>
                <w:color w:val="000000"/>
              </w:rPr>
              <w:t>2000</w:t>
            </w:r>
          </w:p>
        </w:tc>
        <w:tc>
          <w:tcPr>
            <w:tcW w:w="4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9A604E" w14:textId="77777777" w:rsidR="00C8501B" w:rsidRDefault="002413E6" w:rsidP="00E82C87">
            <w:pPr>
              <w:rPr>
                <w:color w:val="000000"/>
              </w:rPr>
            </w:pPr>
            <w:r w:rsidRPr="00B36DEF">
              <w:rPr>
                <w:color w:val="000000"/>
              </w:rPr>
              <w:t>"Peter A. Grannum, M.</w:t>
            </w:r>
            <w:r w:rsidR="003F7944" w:rsidRPr="00B36DEF">
              <w:rPr>
                <w:color w:val="000000"/>
              </w:rPr>
              <w:t xml:space="preserve">D </w:t>
            </w:r>
            <w:r w:rsidR="00827920" w:rsidRPr="00B36DEF">
              <w:rPr>
                <w:color w:val="000000"/>
              </w:rPr>
              <w:t>Memorial Award</w:t>
            </w:r>
            <w:r w:rsidR="003F7944" w:rsidRPr="00B36DEF">
              <w:rPr>
                <w:color w:val="000000"/>
              </w:rPr>
              <w:t xml:space="preserve">". Excellence </w:t>
            </w:r>
            <w:r w:rsidR="000D2E09" w:rsidRPr="00B36DEF">
              <w:rPr>
                <w:color w:val="000000"/>
              </w:rPr>
              <w:t xml:space="preserve">in </w:t>
            </w:r>
            <w:r w:rsidRPr="00B36DEF">
              <w:rPr>
                <w:color w:val="000000"/>
              </w:rPr>
              <w:t xml:space="preserve">Teaching. </w:t>
            </w:r>
          </w:p>
          <w:p w14:paraId="69752487" w14:textId="24E72C47" w:rsidR="002413E6" w:rsidRPr="00B36DEF" w:rsidRDefault="002413E6" w:rsidP="00E82C87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Yale </w:t>
            </w:r>
            <w:r w:rsidR="001820DA" w:rsidRPr="00B36DEF">
              <w:rPr>
                <w:color w:val="000000"/>
              </w:rPr>
              <w:t>University School</w:t>
            </w:r>
            <w:r w:rsidRPr="00B36DEF">
              <w:rPr>
                <w:color w:val="000000"/>
              </w:rPr>
              <w:t xml:space="preserve"> of Medicine</w:t>
            </w:r>
          </w:p>
        </w:tc>
      </w:tr>
      <w:tr w:rsidR="002413E6" w:rsidRPr="00B36DEF" w14:paraId="0EEF8CB3" w14:textId="77777777" w:rsidTr="00E82C87">
        <w:trPr>
          <w:trHeight w:val="320"/>
        </w:trPr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DD6A96" w14:textId="77777777" w:rsidR="002413E6" w:rsidRPr="00B36DEF" w:rsidRDefault="002413E6" w:rsidP="00E82C87">
            <w:pPr>
              <w:rPr>
                <w:color w:val="000000"/>
              </w:rPr>
            </w:pPr>
            <w:r w:rsidRPr="00B36DEF">
              <w:rPr>
                <w:color w:val="000000"/>
              </w:rPr>
              <w:t>2009</w:t>
            </w:r>
          </w:p>
        </w:tc>
        <w:tc>
          <w:tcPr>
            <w:tcW w:w="4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5C74A8" w14:textId="77777777" w:rsidR="00C8501B" w:rsidRDefault="00C8501B" w:rsidP="00E82C87">
            <w:pPr>
              <w:rPr>
                <w:color w:val="000000"/>
              </w:rPr>
            </w:pPr>
          </w:p>
          <w:p w14:paraId="3D4EB12B" w14:textId="3E7B3C3E" w:rsidR="002413E6" w:rsidRPr="00B36DEF" w:rsidRDefault="002413E6" w:rsidP="00E82C87">
            <w:pPr>
              <w:rPr>
                <w:color w:val="000000"/>
              </w:rPr>
            </w:pPr>
            <w:r w:rsidRPr="00B36DEF">
              <w:rPr>
                <w:color w:val="000000"/>
              </w:rPr>
              <w:t>"</w:t>
            </w:r>
            <w:r w:rsidR="00827920" w:rsidRPr="00B36DEF">
              <w:rPr>
                <w:color w:val="000000"/>
              </w:rPr>
              <w:t>Outstanding Faculty</w:t>
            </w:r>
            <w:r w:rsidRPr="00B36DEF">
              <w:rPr>
                <w:color w:val="000000"/>
              </w:rPr>
              <w:t xml:space="preserve"> Award" in Medical Student </w:t>
            </w:r>
            <w:r w:rsidR="00827920" w:rsidRPr="00B36DEF">
              <w:rPr>
                <w:color w:val="000000"/>
              </w:rPr>
              <w:t xml:space="preserve">Teaching </w:t>
            </w:r>
            <w:r w:rsidR="001820DA" w:rsidRPr="00B36DEF">
              <w:rPr>
                <w:color w:val="000000"/>
              </w:rPr>
              <w:t>University of</w:t>
            </w:r>
            <w:r w:rsidRPr="00B36DEF">
              <w:rPr>
                <w:color w:val="000000"/>
              </w:rPr>
              <w:t xml:space="preserve"> California, San Francisco</w:t>
            </w:r>
            <w:r w:rsidR="00C8501B">
              <w:rPr>
                <w:color w:val="000000"/>
              </w:rPr>
              <w:t xml:space="preserve"> UCSF</w:t>
            </w:r>
          </w:p>
        </w:tc>
      </w:tr>
      <w:tr w:rsidR="002413E6" w:rsidRPr="00B36DEF" w14:paraId="7B6C3611" w14:textId="77777777" w:rsidTr="00E82C87">
        <w:trPr>
          <w:trHeight w:val="320"/>
        </w:trPr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86F7F4" w14:textId="77777777" w:rsidR="002413E6" w:rsidRDefault="00C8501B" w:rsidP="00E82C87">
            <w:pPr>
              <w:rPr>
                <w:color w:val="000000"/>
              </w:rPr>
            </w:pPr>
            <w:r>
              <w:rPr>
                <w:color w:val="000000"/>
              </w:rPr>
              <w:t>2012</w:t>
            </w:r>
          </w:p>
          <w:p w14:paraId="16F56CD9" w14:textId="4770F580" w:rsidR="00C8501B" w:rsidRPr="00B36DEF" w:rsidRDefault="00C8501B" w:rsidP="00E82C87">
            <w:pPr>
              <w:rPr>
                <w:color w:val="000000"/>
              </w:rPr>
            </w:pPr>
          </w:p>
        </w:tc>
        <w:tc>
          <w:tcPr>
            <w:tcW w:w="4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CA64F2" w14:textId="77777777" w:rsidR="00C8501B" w:rsidRDefault="00C8501B" w:rsidP="00E82C87">
            <w:pPr>
              <w:rPr>
                <w:color w:val="000000"/>
              </w:rPr>
            </w:pPr>
          </w:p>
          <w:p w14:paraId="605D6EB0" w14:textId="3E0F3631" w:rsidR="002413E6" w:rsidRPr="00B36DEF" w:rsidRDefault="002413E6" w:rsidP="00E82C87">
            <w:pPr>
              <w:rPr>
                <w:color w:val="000000"/>
              </w:rPr>
            </w:pPr>
            <w:r w:rsidRPr="00B36DEF">
              <w:rPr>
                <w:color w:val="000000"/>
              </w:rPr>
              <w:t>"</w:t>
            </w:r>
            <w:r w:rsidR="00827920" w:rsidRPr="00B36DEF">
              <w:rPr>
                <w:color w:val="000000"/>
              </w:rPr>
              <w:t>Outstanding Faculty</w:t>
            </w:r>
            <w:r w:rsidRPr="00B36DEF">
              <w:rPr>
                <w:color w:val="000000"/>
              </w:rPr>
              <w:t xml:space="preserve"> Award" in Medical Student Teaching </w:t>
            </w:r>
            <w:r w:rsidR="00827920" w:rsidRPr="00B36DEF">
              <w:rPr>
                <w:color w:val="000000"/>
              </w:rPr>
              <w:t>University of</w:t>
            </w:r>
            <w:r w:rsidRPr="00B36DEF">
              <w:rPr>
                <w:color w:val="000000"/>
              </w:rPr>
              <w:t xml:space="preserve"> California, San Francisco</w:t>
            </w:r>
            <w:r w:rsidR="00C8501B">
              <w:rPr>
                <w:color w:val="000000"/>
              </w:rPr>
              <w:t xml:space="preserve"> UCSF</w:t>
            </w:r>
          </w:p>
        </w:tc>
      </w:tr>
      <w:tr w:rsidR="002413E6" w:rsidRPr="00B36DEF" w14:paraId="0EB2B344" w14:textId="77777777" w:rsidTr="00C8501B">
        <w:trPr>
          <w:trHeight w:val="753"/>
        </w:trPr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9C5F9E" w14:textId="77777777" w:rsidR="00C8501B" w:rsidRDefault="00C8501B" w:rsidP="00E82C87">
            <w:pPr>
              <w:rPr>
                <w:color w:val="000000"/>
              </w:rPr>
            </w:pPr>
          </w:p>
          <w:p w14:paraId="49B6FA0D" w14:textId="3F2A661E" w:rsidR="002413E6" w:rsidRDefault="002413E6" w:rsidP="00E82C87">
            <w:pPr>
              <w:rPr>
                <w:color w:val="000000"/>
              </w:rPr>
            </w:pPr>
            <w:r w:rsidRPr="00B36DEF">
              <w:rPr>
                <w:color w:val="000000"/>
              </w:rPr>
              <w:t>2015</w:t>
            </w:r>
          </w:p>
          <w:p w14:paraId="324ACE1D" w14:textId="126337CA" w:rsidR="00C8501B" w:rsidRDefault="00C8501B" w:rsidP="00E82C87">
            <w:pPr>
              <w:rPr>
                <w:color w:val="000000"/>
              </w:rPr>
            </w:pPr>
          </w:p>
          <w:p w14:paraId="01632C1B" w14:textId="1DF74625" w:rsidR="00C8501B" w:rsidRPr="00B36DEF" w:rsidRDefault="00C8501B" w:rsidP="00E82C87">
            <w:pPr>
              <w:rPr>
                <w:color w:val="000000"/>
              </w:rPr>
            </w:pPr>
          </w:p>
        </w:tc>
        <w:tc>
          <w:tcPr>
            <w:tcW w:w="4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C943E6" w14:textId="37070F6A" w:rsidR="00C8501B" w:rsidRDefault="002413E6" w:rsidP="00E82C87">
            <w:pPr>
              <w:rPr>
                <w:color w:val="000000"/>
              </w:rPr>
            </w:pPr>
            <w:r w:rsidRPr="00B36DEF">
              <w:rPr>
                <w:color w:val="000000"/>
              </w:rPr>
              <w:t>"</w:t>
            </w:r>
            <w:r w:rsidR="00827920" w:rsidRPr="00B36DEF">
              <w:rPr>
                <w:color w:val="000000"/>
              </w:rPr>
              <w:t>Outstanding Faculty</w:t>
            </w:r>
            <w:r w:rsidRPr="00B36DEF">
              <w:rPr>
                <w:color w:val="000000"/>
              </w:rPr>
              <w:t xml:space="preserve"> Award" in Medical Student Teaching University   of California, San Francisc</w:t>
            </w:r>
            <w:r w:rsidR="00C8501B">
              <w:rPr>
                <w:color w:val="000000"/>
              </w:rPr>
              <w:t>o UCSF</w:t>
            </w:r>
          </w:p>
          <w:p w14:paraId="549FBA16" w14:textId="4ACDBC9A" w:rsidR="00C8501B" w:rsidRPr="00B36DEF" w:rsidRDefault="00C8501B" w:rsidP="00E82C87">
            <w:pPr>
              <w:rPr>
                <w:color w:val="000000"/>
              </w:rPr>
            </w:pPr>
          </w:p>
        </w:tc>
      </w:tr>
      <w:tr w:rsidR="00C8501B" w:rsidRPr="00B36DEF" w14:paraId="058A4787" w14:textId="77777777" w:rsidTr="00E82C87">
        <w:trPr>
          <w:trHeight w:val="320"/>
        </w:trPr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6E4582" w14:textId="4CAA00C4" w:rsidR="00C8501B" w:rsidRDefault="00C8501B" w:rsidP="00E82C87">
            <w:pPr>
              <w:rPr>
                <w:color w:val="000000"/>
              </w:rPr>
            </w:pPr>
            <w:r>
              <w:rPr>
                <w:color w:val="000000"/>
              </w:rPr>
              <w:t>2020</w:t>
            </w:r>
          </w:p>
        </w:tc>
        <w:tc>
          <w:tcPr>
            <w:tcW w:w="4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373461" w14:textId="77777777" w:rsidR="00C8501B" w:rsidRDefault="00C8501B" w:rsidP="00C8501B">
            <w:pPr>
              <w:rPr>
                <w:color w:val="000000"/>
              </w:rPr>
            </w:pPr>
          </w:p>
          <w:p w14:paraId="7D456F3B" w14:textId="77777777" w:rsidR="00C8501B" w:rsidRDefault="00C8501B" w:rsidP="00C8501B">
            <w:pPr>
              <w:rPr>
                <w:color w:val="000000"/>
              </w:rPr>
            </w:pPr>
            <w:r w:rsidRPr="00B36DEF">
              <w:rPr>
                <w:color w:val="000000"/>
              </w:rPr>
              <w:t xml:space="preserve">“Mentor of the Year”. </w:t>
            </w:r>
          </w:p>
          <w:p w14:paraId="4592C35E" w14:textId="24FC473B" w:rsidR="00C8501B" w:rsidRDefault="00C8501B" w:rsidP="00C8501B">
            <w:pPr>
              <w:rPr>
                <w:color w:val="000000"/>
              </w:rPr>
            </w:pPr>
            <w:r w:rsidRPr="00B36DEF">
              <w:rPr>
                <w:color w:val="000000"/>
              </w:rPr>
              <w:t>American Congress of Obstetrics and Gynecology (ACOG)</w:t>
            </w:r>
          </w:p>
          <w:p w14:paraId="286D5608" w14:textId="77777777" w:rsidR="00C8501B" w:rsidRPr="00B36DEF" w:rsidRDefault="00C8501B" w:rsidP="00E82C87">
            <w:pPr>
              <w:rPr>
                <w:color w:val="000000"/>
              </w:rPr>
            </w:pPr>
          </w:p>
        </w:tc>
      </w:tr>
      <w:tr w:rsidR="00C8501B" w:rsidRPr="00B36DEF" w14:paraId="76FA74CD" w14:textId="77777777" w:rsidTr="00E82C87">
        <w:trPr>
          <w:trHeight w:val="320"/>
        </w:trPr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81BA6C" w14:textId="6AEF3BCC" w:rsidR="00C8501B" w:rsidRDefault="00C8501B" w:rsidP="00E82C87">
            <w:pPr>
              <w:rPr>
                <w:color w:val="000000"/>
              </w:rPr>
            </w:pPr>
            <w:r>
              <w:rPr>
                <w:color w:val="000000"/>
              </w:rPr>
              <w:t>2021</w:t>
            </w:r>
          </w:p>
        </w:tc>
        <w:tc>
          <w:tcPr>
            <w:tcW w:w="4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9D978C3" w14:textId="50FEB4AB" w:rsidR="00C8501B" w:rsidRDefault="00C8501B" w:rsidP="00C8501B">
            <w:pPr>
              <w:rPr>
                <w:color w:val="000000"/>
              </w:rPr>
            </w:pPr>
            <w:r>
              <w:rPr>
                <w:color w:val="000000"/>
              </w:rPr>
              <w:t xml:space="preserve">“OBGYN Teaching Award” Nominee. </w:t>
            </w:r>
            <w:r w:rsidRPr="00C8501B">
              <w:rPr>
                <w:color w:val="000000"/>
              </w:rPr>
              <w:t xml:space="preserve">Stanford University </w:t>
            </w:r>
          </w:p>
        </w:tc>
      </w:tr>
      <w:tr w:rsidR="00C8501B" w:rsidRPr="00B36DEF" w14:paraId="37841466" w14:textId="77777777" w:rsidTr="00E82C87">
        <w:trPr>
          <w:trHeight w:val="320"/>
        </w:trPr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38A1DD" w14:textId="77777777" w:rsidR="00C8501B" w:rsidRDefault="00C8501B" w:rsidP="00E82C87">
            <w:pPr>
              <w:rPr>
                <w:color w:val="000000"/>
              </w:rPr>
            </w:pPr>
          </w:p>
          <w:p w14:paraId="3BE55680" w14:textId="54278C29" w:rsidR="00C8501B" w:rsidRDefault="00C8501B" w:rsidP="00E82C87">
            <w:pPr>
              <w:rPr>
                <w:color w:val="000000"/>
              </w:rPr>
            </w:pPr>
            <w:r>
              <w:rPr>
                <w:color w:val="000000"/>
              </w:rPr>
              <w:t>2022</w:t>
            </w:r>
          </w:p>
        </w:tc>
        <w:tc>
          <w:tcPr>
            <w:tcW w:w="4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FA747E0" w14:textId="77777777" w:rsidR="00C8501B" w:rsidRDefault="00C8501B" w:rsidP="00C8501B">
            <w:pPr>
              <w:rPr>
                <w:color w:val="000000"/>
              </w:rPr>
            </w:pPr>
          </w:p>
          <w:p w14:paraId="68343FE5" w14:textId="0C38F1F7" w:rsidR="00C8501B" w:rsidRDefault="00C8501B" w:rsidP="00C8501B">
            <w:pPr>
              <w:rPr>
                <w:color w:val="000000"/>
              </w:rPr>
            </w:pPr>
            <w:r>
              <w:rPr>
                <w:color w:val="000000"/>
              </w:rPr>
              <w:t>“Diversity Award” Society of Maternal Fetal Medicine Nominee. Orlando FL.</w:t>
            </w:r>
          </w:p>
        </w:tc>
      </w:tr>
      <w:tr w:rsidR="001556D8" w:rsidRPr="00B36DEF" w14:paraId="1003AAEF" w14:textId="77777777" w:rsidTr="00E82C87">
        <w:trPr>
          <w:trHeight w:val="320"/>
        </w:trPr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3C97355" w14:textId="480311C7" w:rsidR="001556D8" w:rsidRPr="00B36DEF" w:rsidRDefault="001556D8" w:rsidP="00E82C87">
            <w:pPr>
              <w:rPr>
                <w:color w:val="000000"/>
              </w:rPr>
            </w:pPr>
          </w:p>
        </w:tc>
        <w:tc>
          <w:tcPr>
            <w:tcW w:w="4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25A5F37" w14:textId="1C8F1A5B" w:rsidR="00C8501B" w:rsidRPr="00B36DEF" w:rsidRDefault="00C8501B" w:rsidP="00C8501B">
            <w:pPr>
              <w:rPr>
                <w:color w:val="000000"/>
              </w:rPr>
            </w:pPr>
          </w:p>
        </w:tc>
      </w:tr>
    </w:tbl>
    <w:p w14:paraId="1E90BF5E" w14:textId="68E9D6D5" w:rsidR="00081D76" w:rsidRPr="00B36DEF" w:rsidRDefault="00081D76" w:rsidP="00C52FAB">
      <w:pPr>
        <w:pStyle w:val="BodyText"/>
        <w:kinsoku w:val="0"/>
        <w:overflowPunct w:val="0"/>
        <w:spacing w:before="69"/>
        <w:rPr>
          <w:b/>
          <w:bCs/>
          <w:sz w:val="24"/>
          <w:szCs w:val="24"/>
        </w:rPr>
      </w:pPr>
    </w:p>
    <w:p w14:paraId="321E82A2" w14:textId="77777777" w:rsidR="00E82C87" w:rsidRPr="00B36DEF" w:rsidRDefault="00E82C87" w:rsidP="002413E6">
      <w:pPr>
        <w:pStyle w:val="BodyText"/>
        <w:kinsoku w:val="0"/>
        <w:overflowPunct w:val="0"/>
        <w:spacing w:before="69"/>
        <w:ind w:left="100"/>
        <w:rPr>
          <w:b/>
          <w:bCs/>
          <w:sz w:val="24"/>
          <w:szCs w:val="24"/>
        </w:rPr>
      </w:pPr>
    </w:p>
    <w:p w14:paraId="4F85B3C6" w14:textId="1C9F675F" w:rsidR="00EA2398" w:rsidRPr="00B36DEF" w:rsidRDefault="00081D76" w:rsidP="00081D76">
      <w:pPr>
        <w:pBdr>
          <w:bottom w:val="single" w:sz="18" w:space="1" w:color="auto"/>
        </w:pBdr>
        <w:tabs>
          <w:tab w:val="right" w:pos="11070"/>
        </w:tabs>
        <w:spacing w:after="120"/>
        <w:ind w:right="14"/>
        <w:jc w:val="both"/>
        <w:rPr>
          <w:b/>
          <w:bCs/>
          <w:lang w:val="es-ES"/>
        </w:rPr>
      </w:pPr>
      <w:r w:rsidRPr="00B36DEF">
        <w:rPr>
          <w:b/>
          <w:bCs/>
          <w:lang w:val="es-ES"/>
        </w:rPr>
        <w:t>RESEARCH AND CREATIVE ACTIVITIES</w:t>
      </w:r>
      <w:r w:rsidRPr="00B36DEF">
        <w:rPr>
          <w:b/>
          <w:bCs/>
          <w:lang w:val="es-ES"/>
        </w:rPr>
        <w:tab/>
      </w:r>
    </w:p>
    <w:p w14:paraId="6BD59858" w14:textId="49F76AA1" w:rsidR="00EA2398" w:rsidRPr="00B36DEF" w:rsidRDefault="00EA2398" w:rsidP="00081D76">
      <w:pPr>
        <w:pStyle w:val="TableParagraph"/>
        <w:kinsoku w:val="0"/>
        <w:overflowPunct w:val="0"/>
        <w:spacing w:before="74" w:line="259" w:lineRule="auto"/>
        <w:ind w:left="0"/>
        <w:rPr>
          <w:b/>
          <w:bCs/>
          <w:lang w:eastAsia="es-ES"/>
        </w:rPr>
      </w:pPr>
      <w:r w:rsidRPr="00B36DEF">
        <w:rPr>
          <w:b/>
          <w:bCs/>
          <w:lang w:eastAsia="es-ES"/>
        </w:rPr>
        <w:t>RESEARCH AWARDS</w:t>
      </w:r>
      <w:r w:rsidR="00D62F9B">
        <w:rPr>
          <w:b/>
          <w:bCs/>
          <w:lang w:eastAsia="es-ES"/>
        </w:rPr>
        <w:t>:</w:t>
      </w:r>
      <w:r w:rsidRPr="00B36DEF">
        <w:rPr>
          <w:b/>
          <w:bCs/>
          <w:lang w:eastAsia="es-ES"/>
        </w:rPr>
        <w:t xml:space="preserve"> CURRENT</w:t>
      </w:r>
    </w:p>
    <w:p w14:paraId="2DCFB0F9" w14:textId="77777777" w:rsidR="000F2303" w:rsidRPr="00B36DEF" w:rsidRDefault="000F2303" w:rsidP="000F2303">
      <w:pPr>
        <w:pStyle w:val="BodyText"/>
        <w:kinsoku w:val="0"/>
        <w:overflowPunct w:val="0"/>
        <w:spacing w:before="3" w:after="1"/>
        <w:rPr>
          <w:sz w:val="24"/>
          <w:szCs w:val="24"/>
        </w:rPr>
      </w:pPr>
      <w:proofErr w:type="spellStart"/>
      <w:r w:rsidRPr="00B36DEF">
        <w:rPr>
          <w:sz w:val="24"/>
          <w:szCs w:val="24"/>
        </w:rPr>
        <w:t>SeraCare</w:t>
      </w:r>
      <w:proofErr w:type="spellEnd"/>
      <w:r w:rsidRPr="00B36DEF">
        <w:rPr>
          <w:sz w:val="24"/>
          <w:szCs w:val="24"/>
        </w:rPr>
        <w:t xml:space="preserve"> Life Sciences Precision Medicine</w:t>
      </w:r>
      <w:r w:rsidRPr="00B36DEF">
        <w:rPr>
          <w:sz w:val="24"/>
          <w:szCs w:val="24"/>
        </w:rPr>
        <w:tab/>
      </w:r>
    </w:p>
    <w:p w14:paraId="13C51641" w14:textId="77777777" w:rsidR="000F2303" w:rsidRPr="00B36DEF" w:rsidRDefault="000F2303" w:rsidP="000F2303">
      <w:pPr>
        <w:pStyle w:val="BodyText"/>
        <w:kinsoku w:val="0"/>
        <w:overflowPunct w:val="0"/>
        <w:spacing w:before="3" w:after="1"/>
        <w:rPr>
          <w:sz w:val="24"/>
          <w:szCs w:val="24"/>
        </w:rPr>
      </w:pPr>
      <w:r w:rsidRPr="00B36DEF">
        <w:rPr>
          <w:sz w:val="24"/>
          <w:szCs w:val="24"/>
        </w:rPr>
        <w:t>Bianco (PI)</w:t>
      </w:r>
      <w:r w:rsidRPr="00B36DEF">
        <w:rPr>
          <w:sz w:val="24"/>
          <w:szCs w:val="24"/>
        </w:rPr>
        <w:tab/>
      </w:r>
    </w:p>
    <w:p w14:paraId="0AF36E45" w14:textId="77777777" w:rsidR="000F2303" w:rsidRPr="00B36DEF" w:rsidRDefault="000F2303" w:rsidP="000F2303">
      <w:pPr>
        <w:pStyle w:val="BodyText"/>
        <w:kinsoku w:val="0"/>
        <w:overflowPunct w:val="0"/>
        <w:spacing w:before="3" w:after="1"/>
        <w:rPr>
          <w:sz w:val="24"/>
          <w:szCs w:val="24"/>
        </w:rPr>
      </w:pPr>
      <w:r>
        <w:rPr>
          <w:sz w:val="24"/>
          <w:szCs w:val="24"/>
        </w:rPr>
        <w:t>03/01/2017- 5/30</w:t>
      </w:r>
      <w:r w:rsidRPr="00B36DEF">
        <w:rPr>
          <w:sz w:val="24"/>
          <w:szCs w:val="24"/>
        </w:rPr>
        <w:t>/202</w:t>
      </w:r>
      <w:r>
        <w:rPr>
          <w:sz w:val="24"/>
          <w:szCs w:val="24"/>
        </w:rPr>
        <w:t>3</w:t>
      </w:r>
      <w:r w:rsidRPr="00B36DEF">
        <w:rPr>
          <w:sz w:val="24"/>
          <w:szCs w:val="24"/>
        </w:rPr>
        <w:t xml:space="preserve"> </w:t>
      </w:r>
    </w:p>
    <w:p w14:paraId="37D9F873" w14:textId="77777777" w:rsidR="000F2303" w:rsidRPr="00B36DEF" w:rsidRDefault="000F2303" w:rsidP="000F2303">
      <w:pPr>
        <w:pStyle w:val="BodyText"/>
        <w:kinsoku w:val="0"/>
        <w:overflowPunct w:val="0"/>
        <w:spacing w:before="3" w:after="1"/>
        <w:rPr>
          <w:sz w:val="24"/>
          <w:szCs w:val="24"/>
        </w:rPr>
      </w:pPr>
      <w:r w:rsidRPr="00B36DEF">
        <w:rPr>
          <w:sz w:val="24"/>
          <w:szCs w:val="24"/>
        </w:rPr>
        <w:t>Cell Free DNA for Non-Invasive Prenatal Diagnosis in Pregnancy Complicated by Birth Defects</w:t>
      </w:r>
    </w:p>
    <w:p w14:paraId="4E803F95" w14:textId="77777777" w:rsidR="00343A42" w:rsidRPr="00B36DEF" w:rsidRDefault="00343A42" w:rsidP="00343A42">
      <w:pPr>
        <w:pStyle w:val="BodyText"/>
        <w:kinsoku w:val="0"/>
        <w:overflowPunct w:val="0"/>
        <w:spacing w:before="3" w:after="1"/>
        <w:rPr>
          <w:sz w:val="24"/>
          <w:szCs w:val="24"/>
        </w:rPr>
      </w:pPr>
    </w:p>
    <w:p w14:paraId="291421FA" w14:textId="77777777" w:rsidR="00343A42" w:rsidRPr="00B36DEF" w:rsidRDefault="00343A42" w:rsidP="00343A42">
      <w:pPr>
        <w:pStyle w:val="BodyText"/>
        <w:kinsoku w:val="0"/>
        <w:overflowPunct w:val="0"/>
        <w:spacing w:before="3" w:after="1"/>
        <w:rPr>
          <w:sz w:val="24"/>
          <w:szCs w:val="24"/>
        </w:rPr>
      </w:pPr>
      <w:r w:rsidRPr="00B36DEF">
        <w:rPr>
          <w:sz w:val="24"/>
          <w:szCs w:val="24"/>
        </w:rPr>
        <w:t>Stanford MCHRI</w:t>
      </w:r>
      <w:r w:rsidRPr="00B36DEF">
        <w:rPr>
          <w:sz w:val="24"/>
          <w:szCs w:val="24"/>
        </w:rPr>
        <w:tab/>
      </w:r>
    </w:p>
    <w:p w14:paraId="04684E6A" w14:textId="77777777" w:rsidR="00343A42" w:rsidRPr="00B36DEF" w:rsidRDefault="00343A42" w:rsidP="00343A42">
      <w:pPr>
        <w:pStyle w:val="BodyText"/>
        <w:kinsoku w:val="0"/>
        <w:overflowPunct w:val="0"/>
        <w:spacing w:before="3" w:after="1"/>
        <w:rPr>
          <w:sz w:val="24"/>
          <w:szCs w:val="24"/>
        </w:rPr>
      </w:pPr>
      <w:r w:rsidRPr="00B36DEF">
        <w:rPr>
          <w:sz w:val="24"/>
          <w:szCs w:val="24"/>
        </w:rPr>
        <w:t>Bianco (PI)</w:t>
      </w:r>
      <w:r w:rsidRPr="00B36DEF">
        <w:rPr>
          <w:sz w:val="24"/>
          <w:szCs w:val="24"/>
        </w:rPr>
        <w:tab/>
      </w:r>
    </w:p>
    <w:p w14:paraId="3094DCC6" w14:textId="77777777" w:rsidR="00343A42" w:rsidRPr="00B36DEF" w:rsidRDefault="00343A42" w:rsidP="00343A42">
      <w:pPr>
        <w:pStyle w:val="BodyText"/>
        <w:kinsoku w:val="0"/>
        <w:overflowPunct w:val="0"/>
        <w:spacing w:before="3" w:after="1"/>
        <w:rPr>
          <w:sz w:val="24"/>
          <w:szCs w:val="24"/>
        </w:rPr>
      </w:pPr>
      <w:r w:rsidRPr="00B36DEF">
        <w:rPr>
          <w:sz w:val="24"/>
          <w:szCs w:val="24"/>
        </w:rPr>
        <w:t xml:space="preserve">01/01/2020-06/30/2021 </w:t>
      </w:r>
    </w:p>
    <w:p w14:paraId="59E66E78" w14:textId="77777777" w:rsidR="00343A42" w:rsidRPr="00B36DEF" w:rsidRDefault="00343A42" w:rsidP="00343A42">
      <w:pPr>
        <w:pStyle w:val="BodyText"/>
        <w:kinsoku w:val="0"/>
        <w:overflowPunct w:val="0"/>
        <w:spacing w:before="3" w:after="1"/>
        <w:rPr>
          <w:sz w:val="24"/>
          <w:szCs w:val="24"/>
        </w:rPr>
      </w:pPr>
      <w:r w:rsidRPr="00B36DEF">
        <w:rPr>
          <w:sz w:val="24"/>
          <w:szCs w:val="24"/>
        </w:rPr>
        <w:lastRenderedPageBreak/>
        <w:t>Does Pregnancy Accelerate Cellular Aging? Maternal Telomere Length as a Novel Marker for Pregnancy Outcomes</w:t>
      </w:r>
    </w:p>
    <w:p w14:paraId="7828E9ED" w14:textId="77777777" w:rsidR="00343A42" w:rsidRPr="00B36DEF" w:rsidRDefault="00343A42" w:rsidP="00343A42">
      <w:pPr>
        <w:pStyle w:val="BodyText"/>
        <w:kinsoku w:val="0"/>
        <w:overflowPunct w:val="0"/>
        <w:spacing w:before="3" w:after="1"/>
        <w:rPr>
          <w:sz w:val="24"/>
          <w:szCs w:val="24"/>
        </w:rPr>
      </w:pPr>
    </w:p>
    <w:p w14:paraId="54A31E5C" w14:textId="77777777" w:rsidR="00343A42" w:rsidRPr="00B36DEF" w:rsidRDefault="00343A42" w:rsidP="00343A42">
      <w:pPr>
        <w:pStyle w:val="BodyText"/>
        <w:kinsoku w:val="0"/>
        <w:overflowPunct w:val="0"/>
        <w:spacing w:before="3" w:after="1"/>
        <w:rPr>
          <w:sz w:val="24"/>
          <w:szCs w:val="24"/>
        </w:rPr>
      </w:pPr>
      <w:r w:rsidRPr="00B36DEF">
        <w:rPr>
          <w:sz w:val="24"/>
          <w:szCs w:val="24"/>
        </w:rPr>
        <w:t>Stanford MCHRI</w:t>
      </w:r>
      <w:r w:rsidRPr="00B36DEF">
        <w:rPr>
          <w:sz w:val="24"/>
          <w:szCs w:val="24"/>
        </w:rPr>
        <w:tab/>
      </w:r>
    </w:p>
    <w:p w14:paraId="10D0939B" w14:textId="62749C8F" w:rsidR="00343A42" w:rsidRPr="00B36DEF" w:rsidRDefault="00343A42" w:rsidP="00343A42">
      <w:pPr>
        <w:pStyle w:val="BodyText"/>
        <w:kinsoku w:val="0"/>
        <w:overflowPunct w:val="0"/>
        <w:spacing w:before="3" w:after="1"/>
        <w:rPr>
          <w:sz w:val="24"/>
          <w:szCs w:val="24"/>
        </w:rPr>
      </w:pPr>
      <w:r w:rsidRPr="00B36DEF">
        <w:rPr>
          <w:sz w:val="24"/>
          <w:szCs w:val="24"/>
        </w:rPr>
        <w:t>Daniels (PI)</w:t>
      </w:r>
      <w:r w:rsidR="00826F6B" w:rsidRPr="00B36DEF">
        <w:rPr>
          <w:sz w:val="24"/>
          <w:szCs w:val="24"/>
        </w:rPr>
        <w:t xml:space="preserve">; </w:t>
      </w:r>
      <w:r w:rsidRPr="00B36DEF">
        <w:rPr>
          <w:sz w:val="24"/>
          <w:szCs w:val="24"/>
        </w:rPr>
        <w:t>Role: Co-I</w:t>
      </w:r>
    </w:p>
    <w:p w14:paraId="2CBB4F2B" w14:textId="77777777" w:rsidR="00343A42" w:rsidRPr="00B36DEF" w:rsidRDefault="00343A42" w:rsidP="00343A42">
      <w:pPr>
        <w:pStyle w:val="BodyText"/>
        <w:kinsoku w:val="0"/>
        <w:overflowPunct w:val="0"/>
        <w:spacing w:before="3" w:after="1"/>
        <w:rPr>
          <w:sz w:val="24"/>
          <w:szCs w:val="24"/>
        </w:rPr>
      </w:pPr>
      <w:r w:rsidRPr="00B36DEF">
        <w:rPr>
          <w:sz w:val="24"/>
          <w:szCs w:val="24"/>
        </w:rPr>
        <w:t xml:space="preserve">01/01/2020-06/30/2021 </w:t>
      </w:r>
    </w:p>
    <w:p w14:paraId="28D8DE64" w14:textId="77777777" w:rsidR="00343A42" w:rsidRPr="00B36DEF" w:rsidRDefault="00343A42" w:rsidP="00343A42">
      <w:pPr>
        <w:pStyle w:val="BodyText"/>
        <w:kinsoku w:val="0"/>
        <w:overflowPunct w:val="0"/>
        <w:spacing w:before="3" w:after="1"/>
        <w:rPr>
          <w:sz w:val="24"/>
          <w:szCs w:val="24"/>
        </w:rPr>
      </w:pPr>
      <w:r w:rsidRPr="00B36DEF">
        <w:rPr>
          <w:sz w:val="24"/>
          <w:szCs w:val="24"/>
        </w:rPr>
        <w:t>Pilot Evaluation Study of Simulation-Based Training to Improve Emergent Obstetric Procedures in Low Resource Settings within the United States</w:t>
      </w:r>
    </w:p>
    <w:p w14:paraId="22D87DE5" w14:textId="7D64DC9A" w:rsidR="00343A42" w:rsidRPr="00B36DEF" w:rsidRDefault="00343A42" w:rsidP="00343A42">
      <w:pPr>
        <w:pStyle w:val="BodyText"/>
        <w:kinsoku w:val="0"/>
        <w:overflowPunct w:val="0"/>
        <w:spacing w:before="3" w:after="1"/>
        <w:rPr>
          <w:sz w:val="24"/>
          <w:szCs w:val="24"/>
        </w:rPr>
      </w:pPr>
    </w:p>
    <w:p w14:paraId="402EE9F9" w14:textId="77777777" w:rsidR="000F2303" w:rsidRPr="00B36DEF" w:rsidRDefault="000F2303" w:rsidP="000F2303">
      <w:pPr>
        <w:pStyle w:val="BodyText"/>
        <w:kinsoku w:val="0"/>
        <w:overflowPunct w:val="0"/>
        <w:spacing w:before="3" w:after="1"/>
        <w:rPr>
          <w:sz w:val="24"/>
          <w:szCs w:val="24"/>
        </w:rPr>
      </w:pPr>
      <w:r w:rsidRPr="00B36DEF">
        <w:rPr>
          <w:sz w:val="24"/>
          <w:szCs w:val="24"/>
        </w:rPr>
        <w:t>R01HD087425-04</w:t>
      </w:r>
      <w:r w:rsidRPr="00B36DEF">
        <w:rPr>
          <w:sz w:val="24"/>
          <w:szCs w:val="24"/>
        </w:rPr>
        <w:tab/>
      </w:r>
    </w:p>
    <w:p w14:paraId="62D2D9A2" w14:textId="77777777" w:rsidR="000F2303" w:rsidRPr="00B36DEF" w:rsidRDefault="000F2303" w:rsidP="000F2303">
      <w:pPr>
        <w:pStyle w:val="BodyText"/>
        <w:kinsoku w:val="0"/>
        <w:overflowPunct w:val="0"/>
        <w:spacing w:before="3" w:after="1"/>
        <w:rPr>
          <w:sz w:val="24"/>
          <w:szCs w:val="24"/>
        </w:rPr>
      </w:pPr>
      <w:r w:rsidRPr="00B36DEF">
        <w:rPr>
          <w:sz w:val="24"/>
          <w:szCs w:val="24"/>
        </w:rPr>
        <w:t>Lee (PI); Role: Co-I</w:t>
      </w:r>
    </w:p>
    <w:p w14:paraId="4DF4166F" w14:textId="77777777" w:rsidR="000F2303" w:rsidRPr="00B36DEF" w:rsidRDefault="000F2303" w:rsidP="000F2303">
      <w:pPr>
        <w:pStyle w:val="BodyText"/>
        <w:kinsoku w:val="0"/>
        <w:overflowPunct w:val="0"/>
        <w:spacing w:before="3" w:after="1"/>
        <w:rPr>
          <w:sz w:val="24"/>
          <w:szCs w:val="24"/>
        </w:rPr>
      </w:pPr>
      <w:r w:rsidRPr="00B36DEF">
        <w:rPr>
          <w:sz w:val="24"/>
          <w:szCs w:val="24"/>
        </w:rPr>
        <w:t xml:space="preserve">08/15/2020-11/30/2021 </w:t>
      </w:r>
    </w:p>
    <w:p w14:paraId="280D8076" w14:textId="77777777" w:rsidR="000F2303" w:rsidRPr="00B36DEF" w:rsidRDefault="000F2303" w:rsidP="000F2303">
      <w:pPr>
        <w:pStyle w:val="BodyText"/>
        <w:kinsoku w:val="0"/>
        <w:overflowPunct w:val="0"/>
        <w:spacing w:before="3" w:after="1"/>
        <w:rPr>
          <w:sz w:val="24"/>
          <w:szCs w:val="24"/>
        </w:rPr>
      </w:pPr>
      <w:r w:rsidRPr="00B36DEF">
        <w:rPr>
          <w:sz w:val="24"/>
          <w:szCs w:val="24"/>
        </w:rPr>
        <w:t>GO MOMS hybrid simulation model for labor and delivery care</w:t>
      </w:r>
    </w:p>
    <w:p w14:paraId="15898035" w14:textId="77777777" w:rsidR="00C8501B" w:rsidRDefault="00C8501B" w:rsidP="00343A42">
      <w:pPr>
        <w:pStyle w:val="BodyText"/>
        <w:kinsoku w:val="0"/>
        <w:overflowPunct w:val="0"/>
        <w:spacing w:before="3" w:after="1"/>
        <w:rPr>
          <w:b/>
          <w:bCs/>
          <w:sz w:val="24"/>
          <w:szCs w:val="24"/>
        </w:rPr>
      </w:pPr>
    </w:p>
    <w:p w14:paraId="2170089E" w14:textId="4F7D5097" w:rsidR="00343A42" w:rsidRPr="00B36DEF" w:rsidRDefault="00343A42" w:rsidP="00343A42">
      <w:pPr>
        <w:pStyle w:val="BodyText"/>
        <w:kinsoku w:val="0"/>
        <w:overflowPunct w:val="0"/>
        <w:spacing w:before="3" w:after="1"/>
        <w:rPr>
          <w:b/>
          <w:bCs/>
          <w:sz w:val="24"/>
          <w:szCs w:val="24"/>
        </w:rPr>
      </w:pPr>
      <w:r w:rsidRPr="00B36DEF">
        <w:rPr>
          <w:b/>
          <w:bCs/>
          <w:sz w:val="24"/>
          <w:szCs w:val="24"/>
        </w:rPr>
        <w:t>RESEARCH AWARDS: COMPLETED</w:t>
      </w:r>
    </w:p>
    <w:p w14:paraId="0AAD6FDC" w14:textId="77777777" w:rsidR="000F2303" w:rsidRPr="00B36DEF" w:rsidRDefault="000F2303" w:rsidP="000F2303">
      <w:pPr>
        <w:pStyle w:val="BodyText"/>
        <w:kinsoku w:val="0"/>
        <w:overflowPunct w:val="0"/>
        <w:spacing w:before="3" w:after="1"/>
        <w:rPr>
          <w:sz w:val="24"/>
          <w:szCs w:val="24"/>
        </w:rPr>
      </w:pPr>
      <w:r w:rsidRPr="00B36DEF">
        <w:rPr>
          <w:sz w:val="24"/>
          <w:szCs w:val="24"/>
        </w:rPr>
        <w:t>NIH Intramural Postdoctoral Fellow</w:t>
      </w:r>
    </w:p>
    <w:p w14:paraId="3AA9031E" w14:textId="77777777" w:rsidR="000F2303" w:rsidRPr="00B36DEF" w:rsidRDefault="000F2303" w:rsidP="000F2303">
      <w:pPr>
        <w:pStyle w:val="BodyText"/>
        <w:kinsoku w:val="0"/>
        <w:overflowPunct w:val="0"/>
        <w:spacing w:before="3" w:after="1"/>
        <w:rPr>
          <w:sz w:val="24"/>
          <w:szCs w:val="24"/>
        </w:rPr>
      </w:pPr>
      <w:r w:rsidRPr="00B36DEF">
        <w:rPr>
          <w:sz w:val="24"/>
          <w:szCs w:val="24"/>
        </w:rPr>
        <w:t>07/01/1998 - 06/01/2000</w:t>
      </w:r>
    </w:p>
    <w:p w14:paraId="00E97895" w14:textId="77777777" w:rsidR="000F2303" w:rsidRPr="00B36DEF" w:rsidRDefault="000F2303" w:rsidP="000F2303">
      <w:pPr>
        <w:pStyle w:val="BodyText"/>
        <w:kinsoku w:val="0"/>
        <w:overflowPunct w:val="0"/>
        <w:spacing w:before="3" w:after="1"/>
        <w:rPr>
          <w:sz w:val="24"/>
          <w:szCs w:val="24"/>
        </w:rPr>
      </w:pPr>
      <w:r w:rsidRPr="00B36DEF">
        <w:rPr>
          <w:sz w:val="24"/>
          <w:szCs w:val="24"/>
        </w:rPr>
        <w:t>Romero (PI/Mentor); Role:  Postdoctoral Fellow</w:t>
      </w:r>
    </w:p>
    <w:p w14:paraId="17C3A813" w14:textId="77777777" w:rsidR="000F2303" w:rsidRPr="00B36DEF" w:rsidRDefault="000F2303" w:rsidP="000F2303">
      <w:pPr>
        <w:pStyle w:val="BodyText"/>
        <w:kinsoku w:val="0"/>
        <w:overflowPunct w:val="0"/>
        <w:spacing w:before="3" w:after="1"/>
        <w:rPr>
          <w:sz w:val="24"/>
          <w:szCs w:val="24"/>
        </w:rPr>
      </w:pPr>
      <w:r w:rsidRPr="00B36DEF">
        <w:rPr>
          <w:sz w:val="24"/>
          <w:szCs w:val="24"/>
        </w:rPr>
        <w:t>Investigation of the placenta bed in pregnancies complicated by preterm labor, infections and preeclampsia.</w:t>
      </w:r>
    </w:p>
    <w:p w14:paraId="68DA14A6" w14:textId="613E1F9C" w:rsidR="000F2303" w:rsidRDefault="000F2303" w:rsidP="00343A42">
      <w:pPr>
        <w:pStyle w:val="BodyText"/>
        <w:kinsoku w:val="0"/>
        <w:overflowPunct w:val="0"/>
        <w:spacing w:before="3" w:after="1"/>
        <w:rPr>
          <w:sz w:val="24"/>
          <w:szCs w:val="24"/>
        </w:rPr>
      </w:pPr>
    </w:p>
    <w:p w14:paraId="30553357" w14:textId="77777777" w:rsidR="000F2303" w:rsidRPr="00B36DEF" w:rsidRDefault="000F2303" w:rsidP="000F2303">
      <w:pPr>
        <w:pStyle w:val="BodyText"/>
        <w:kinsoku w:val="0"/>
        <w:overflowPunct w:val="0"/>
        <w:spacing w:before="3" w:after="1"/>
        <w:rPr>
          <w:sz w:val="24"/>
          <w:szCs w:val="24"/>
        </w:rPr>
      </w:pPr>
      <w:r w:rsidRPr="00B36DEF">
        <w:rPr>
          <w:sz w:val="24"/>
          <w:szCs w:val="24"/>
        </w:rPr>
        <w:t>T32 HD- 07162</w:t>
      </w:r>
    </w:p>
    <w:p w14:paraId="4F9F5A2F" w14:textId="77777777" w:rsidR="000F2303" w:rsidRPr="00B36DEF" w:rsidRDefault="000F2303" w:rsidP="000F2303">
      <w:pPr>
        <w:pStyle w:val="BodyText"/>
        <w:kinsoku w:val="0"/>
        <w:overflowPunct w:val="0"/>
        <w:spacing w:before="3" w:after="1"/>
        <w:rPr>
          <w:sz w:val="24"/>
          <w:szCs w:val="24"/>
        </w:rPr>
      </w:pPr>
      <w:r w:rsidRPr="00B36DEF">
        <w:rPr>
          <w:sz w:val="24"/>
          <w:szCs w:val="24"/>
        </w:rPr>
        <w:t xml:space="preserve">Kitterman and </w:t>
      </w:r>
      <w:proofErr w:type="spellStart"/>
      <w:r w:rsidRPr="00B36DEF">
        <w:rPr>
          <w:sz w:val="24"/>
          <w:szCs w:val="24"/>
        </w:rPr>
        <w:t>Parer</w:t>
      </w:r>
      <w:proofErr w:type="spellEnd"/>
      <w:r w:rsidRPr="00B36DEF">
        <w:rPr>
          <w:sz w:val="24"/>
          <w:szCs w:val="24"/>
        </w:rPr>
        <w:t xml:space="preserve"> (PI) Role: Post-doctoral Fellow</w:t>
      </w:r>
    </w:p>
    <w:p w14:paraId="2F53A527" w14:textId="77777777" w:rsidR="000F2303" w:rsidRPr="00B36DEF" w:rsidRDefault="000F2303" w:rsidP="000F2303">
      <w:pPr>
        <w:pStyle w:val="BodyText"/>
        <w:kinsoku w:val="0"/>
        <w:overflowPunct w:val="0"/>
        <w:spacing w:before="3" w:after="1"/>
        <w:rPr>
          <w:sz w:val="24"/>
          <w:szCs w:val="24"/>
        </w:rPr>
      </w:pPr>
      <w:r w:rsidRPr="00B36DEF">
        <w:rPr>
          <w:sz w:val="24"/>
          <w:szCs w:val="24"/>
        </w:rPr>
        <w:t>06/01/2004 - 07/01/2006</w:t>
      </w:r>
    </w:p>
    <w:p w14:paraId="36F3881C" w14:textId="77777777" w:rsidR="000F2303" w:rsidRPr="00B36DEF" w:rsidRDefault="000F2303" w:rsidP="000F2303">
      <w:pPr>
        <w:pStyle w:val="BodyText"/>
        <w:kinsoku w:val="0"/>
        <w:overflowPunct w:val="0"/>
        <w:spacing w:before="3" w:after="1"/>
        <w:rPr>
          <w:sz w:val="24"/>
          <w:szCs w:val="24"/>
        </w:rPr>
      </w:pPr>
      <w:r w:rsidRPr="00B36DEF">
        <w:rPr>
          <w:sz w:val="24"/>
          <w:szCs w:val="24"/>
        </w:rPr>
        <w:t>NIH Perinatal Training Grant</w:t>
      </w:r>
    </w:p>
    <w:p w14:paraId="274F82AF" w14:textId="4E3F7701" w:rsidR="000F2303" w:rsidRDefault="000F2303" w:rsidP="00343A42">
      <w:pPr>
        <w:pStyle w:val="BodyText"/>
        <w:kinsoku w:val="0"/>
        <w:overflowPunct w:val="0"/>
        <w:spacing w:before="3" w:after="1"/>
        <w:rPr>
          <w:sz w:val="24"/>
          <w:szCs w:val="24"/>
        </w:rPr>
      </w:pPr>
    </w:p>
    <w:p w14:paraId="6F12DBDB" w14:textId="77777777" w:rsidR="000F2303" w:rsidRPr="00B36DEF" w:rsidRDefault="000F2303" w:rsidP="000F2303">
      <w:pPr>
        <w:pStyle w:val="BodyText"/>
        <w:kinsoku w:val="0"/>
        <w:overflowPunct w:val="0"/>
        <w:spacing w:before="3" w:after="1"/>
        <w:rPr>
          <w:sz w:val="24"/>
          <w:szCs w:val="24"/>
        </w:rPr>
      </w:pPr>
      <w:r w:rsidRPr="00B36DEF">
        <w:rPr>
          <w:sz w:val="24"/>
          <w:szCs w:val="24"/>
        </w:rPr>
        <w:t>K12HD-000849</w:t>
      </w:r>
    </w:p>
    <w:p w14:paraId="41894E7B" w14:textId="77777777" w:rsidR="000F2303" w:rsidRPr="00B36DEF" w:rsidRDefault="000F2303" w:rsidP="000F2303">
      <w:pPr>
        <w:pStyle w:val="BodyText"/>
        <w:kinsoku w:val="0"/>
        <w:overflowPunct w:val="0"/>
        <w:spacing w:before="3" w:after="1"/>
        <w:rPr>
          <w:sz w:val="24"/>
          <w:szCs w:val="24"/>
        </w:rPr>
      </w:pPr>
      <w:r w:rsidRPr="00B36DEF">
        <w:rPr>
          <w:sz w:val="24"/>
          <w:szCs w:val="24"/>
          <w:shd w:val="clear" w:color="auto" w:fill="FFFFFF" w:themeFill="background1"/>
        </w:rPr>
        <w:t>Fisher (PI)</w:t>
      </w:r>
      <w:r w:rsidRPr="00B36DEF">
        <w:rPr>
          <w:sz w:val="24"/>
          <w:szCs w:val="24"/>
        </w:rPr>
        <w:t xml:space="preserve"> Role: Scholar</w:t>
      </w:r>
    </w:p>
    <w:p w14:paraId="4B948A24" w14:textId="77777777" w:rsidR="000F2303" w:rsidRPr="00B36DEF" w:rsidRDefault="000F2303" w:rsidP="000F2303">
      <w:pPr>
        <w:pStyle w:val="BodyText"/>
        <w:kinsoku w:val="0"/>
        <w:overflowPunct w:val="0"/>
        <w:spacing w:before="3" w:after="1"/>
        <w:rPr>
          <w:sz w:val="24"/>
          <w:szCs w:val="24"/>
        </w:rPr>
      </w:pPr>
      <w:r w:rsidRPr="00B36DEF">
        <w:rPr>
          <w:sz w:val="24"/>
          <w:szCs w:val="24"/>
        </w:rPr>
        <w:t>07/01/2008 - 06/01/2011</w:t>
      </w:r>
    </w:p>
    <w:p w14:paraId="1C846F88" w14:textId="77777777" w:rsidR="000F2303" w:rsidRPr="00B36DEF" w:rsidRDefault="000F2303" w:rsidP="000F2303">
      <w:pPr>
        <w:pStyle w:val="BodyText"/>
        <w:kinsoku w:val="0"/>
        <w:overflowPunct w:val="0"/>
        <w:spacing w:before="3" w:after="1"/>
        <w:rPr>
          <w:sz w:val="24"/>
          <w:szCs w:val="24"/>
        </w:rPr>
      </w:pPr>
      <w:r w:rsidRPr="00B36DEF">
        <w:rPr>
          <w:sz w:val="24"/>
          <w:szCs w:val="24"/>
        </w:rPr>
        <w:t xml:space="preserve">Physician Scientist Reproductive Science Development Program </w:t>
      </w:r>
    </w:p>
    <w:p w14:paraId="73C531C2" w14:textId="713C9783" w:rsidR="000F2303" w:rsidRDefault="000F2303" w:rsidP="00343A42">
      <w:pPr>
        <w:pStyle w:val="BodyText"/>
        <w:kinsoku w:val="0"/>
        <w:overflowPunct w:val="0"/>
        <w:spacing w:before="3" w:after="1"/>
        <w:rPr>
          <w:sz w:val="24"/>
          <w:szCs w:val="24"/>
        </w:rPr>
      </w:pPr>
    </w:p>
    <w:p w14:paraId="1BFBFDDB" w14:textId="77777777" w:rsidR="000F2303" w:rsidRPr="00B36DEF" w:rsidRDefault="000F2303" w:rsidP="000F2303">
      <w:pPr>
        <w:pStyle w:val="BodyText"/>
        <w:kinsoku w:val="0"/>
        <w:overflowPunct w:val="0"/>
        <w:spacing w:before="3" w:after="1"/>
        <w:rPr>
          <w:sz w:val="24"/>
          <w:szCs w:val="24"/>
        </w:rPr>
      </w:pPr>
      <w:r w:rsidRPr="00B36DEF">
        <w:rPr>
          <w:sz w:val="24"/>
          <w:szCs w:val="24"/>
        </w:rPr>
        <w:t xml:space="preserve">K08 HD069518-01  </w:t>
      </w:r>
    </w:p>
    <w:p w14:paraId="2D46814B" w14:textId="77777777" w:rsidR="000F2303" w:rsidRPr="00B36DEF" w:rsidRDefault="000F2303" w:rsidP="000F2303">
      <w:pPr>
        <w:pStyle w:val="BodyText"/>
        <w:kinsoku w:val="0"/>
        <w:overflowPunct w:val="0"/>
        <w:spacing w:before="3" w:after="1"/>
        <w:rPr>
          <w:sz w:val="24"/>
          <w:szCs w:val="24"/>
        </w:rPr>
      </w:pPr>
      <w:r w:rsidRPr="00B36DEF">
        <w:rPr>
          <w:sz w:val="24"/>
          <w:szCs w:val="24"/>
        </w:rPr>
        <w:t>Bianco (PI)</w:t>
      </w:r>
    </w:p>
    <w:p w14:paraId="04DADFB5" w14:textId="77777777" w:rsidR="000F2303" w:rsidRPr="00B36DEF" w:rsidRDefault="000F2303" w:rsidP="000F2303">
      <w:pPr>
        <w:pStyle w:val="BodyText"/>
        <w:kinsoku w:val="0"/>
        <w:overflowPunct w:val="0"/>
        <w:spacing w:before="3" w:after="1"/>
        <w:rPr>
          <w:sz w:val="24"/>
          <w:szCs w:val="24"/>
        </w:rPr>
      </w:pPr>
      <w:r w:rsidRPr="00B36DEF">
        <w:rPr>
          <w:sz w:val="24"/>
          <w:szCs w:val="24"/>
        </w:rPr>
        <w:t>09/15/2011 – 08/31/2014</w:t>
      </w:r>
    </w:p>
    <w:p w14:paraId="5BC4E4D7" w14:textId="77777777" w:rsidR="000F2303" w:rsidRPr="00B36DEF" w:rsidRDefault="000F2303" w:rsidP="000F2303">
      <w:pPr>
        <w:pStyle w:val="BodyText"/>
        <w:kinsoku w:val="0"/>
        <w:overflowPunct w:val="0"/>
        <w:spacing w:before="3" w:after="1"/>
        <w:rPr>
          <w:sz w:val="24"/>
          <w:szCs w:val="24"/>
        </w:rPr>
      </w:pPr>
      <w:r w:rsidRPr="00B36DEF">
        <w:rPr>
          <w:sz w:val="24"/>
          <w:szCs w:val="24"/>
        </w:rPr>
        <w:t>The Genomic and Functional Consequences of Trophoblast Aneuploidy</w:t>
      </w:r>
    </w:p>
    <w:p w14:paraId="3C8D8389" w14:textId="77777777" w:rsidR="000F2303" w:rsidRDefault="000F2303" w:rsidP="00343A42">
      <w:pPr>
        <w:pStyle w:val="BodyText"/>
        <w:kinsoku w:val="0"/>
        <w:overflowPunct w:val="0"/>
        <w:spacing w:before="3" w:after="1"/>
        <w:rPr>
          <w:sz w:val="24"/>
          <w:szCs w:val="24"/>
        </w:rPr>
      </w:pPr>
    </w:p>
    <w:p w14:paraId="66626C51" w14:textId="33FC15B8" w:rsidR="00343A42" w:rsidRPr="00B36DEF" w:rsidRDefault="00343A42" w:rsidP="00343A42">
      <w:pPr>
        <w:pStyle w:val="BodyText"/>
        <w:kinsoku w:val="0"/>
        <w:overflowPunct w:val="0"/>
        <w:spacing w:before="3" w:after="1"/>
        <w:rPr>
          <w:sz w:val="24"/>
          <w:szCs w:val="24"/>
        </w:rPr>
      </w:pPr>
      <w:r w:rsidRPr="00B36DEF">
        <w:rPr>
          <w:sz w:val="24"/>
          <w:szCs w:val="24"/>
        </w:rPr>
        <w:t xml:space="preserve">Stanford MCHRI </w:t>
      </w:r>
    </w:p>
    <w:p w14:paraId="68E24D1E" w14:textId="77777777" w:rsidR="00343A42" w:rsidRPr="00B36DEF" w:rsidRDefault="00343A42" w:rsidP="00343A42">
      <w:pPr>
        <w:pStyle w:val="BodyText"/>
        <w:kinsoku w:val="0"/>
        <w:overflowPunct w:val="0"/>
        <w:spacing w:before="3" w:after="1"/>
        <w:rPr>
          <w:sz w:val="24"/>
          <w:szCs w:val="24"/>
        </w:rPr>
      </w:pPr>
      <w:r w:rsidRPr="00B36DEF">
        <w:rPr>
          <w:sz w:val="24"/>
          <w:szCs w:val="24"/>
        </w:rPr>
        <w:t>Dunn and Bianco (Co-PIs)</w:t>
      </w:r>
      <w:r w:rsidRPr="00B36DEF">
        <w:rPr>
          <w:sz w:val="24"/>
          <w:szCs w:val="24"/>
        </w:rPr>
        <w:tab/>
      </w:r>
    </w:p>
    <w:p w14:paraId="4CB5751A" w14:textId="77777777" w:rsidR="00343A42" w:rsidRPr="00B36DEF" w:rsidRDefault="00343A42" w:rsidP="00343A42">
      <w:pPr>
        <w:pStyle w:val="BodyText"/>
        <w:kinsoku w:val="0"/>
        <w:overflowPunct w:val="0"/>
        <w:spacing w:before="3" w:after="1"/>
        <w:rPr>
          <w:sz w:val="24"/>
          <w:szCs w:val="24"/>
        </w:rPr>
      </w:pPr>
      <w:r w:rsidRPr="00B36DEF">
        <w:rPr>
          <w:sz w:val="24"/>
          <w:szCs w:val="24"/>
        </w:rPr>
        <w:t xml:space="preserve">08/01/2018- 07/31/2020 </w:t>
      </w:r>
    </w:p>
    <w:p w14:paraId="3850D22D" w14:textId="6805A7E4" w:rsidR="002413E6" w:rsidRPr="00B36DEF" w:rsidRDefault="00343A42" w:rsidP="00343A42">
      <w:pPr>
        <w:pStyle w:val="BodyText"/>
        <w:kinsoku w:val="0"/>
        <w:overflowPunct w:val="0"/>
        <w:spacing w:before="3" w:after="1"/>
        <w:rPr>
          <w:sz w:val="24"/>
          <w:szCs w:val="24"/>
        </w:rPr>
      </w:pPr>
      <w:r w:rsidRPr="00B36DEF">
        <w:rPr>
          <w:sz w:val="24"/>
          <w:szCs w:val="24"/>
        </w:rPr>
        <w:t>Development of a 3D Model for Human Placental Development to Improve Maternal and Child Health</w:t>
      </w:r>
    </w:p>
    <w:p w14:paraId="3C06B73C" w14:textId="4465FF53" w:rsidR="00343A42" w:rsidRPr="00B36DEF" w:rsidRDefault="00343A42" w:rsidP="00343A42">
      <w:pPr>
        <w:pStyle w:val="BodyText"/>
        <w:kinsoku w:val="0"/>
        <w:overflowPunct w:val="0"/>
        <w:spacing w:before="3" w:after="1"/>
        <w:rPr>
          <w:sz w:val="24"/>
          <w:szCs w:val="24"/>
        </w:rPr>
      </w:pPr>
    </w:p>
    <w:p w14:paraId="1FEFF656" w14:textId="5BC85820" w:rsidR="002413E6" w:rsidRPr="00B36DEF" w:rsidRDefault="002413E6" w:rsidP="00081D76">
      <w:pPr>
        <w:pBdr>
          <w:bottom w:val="single" w:sz="18" w:space="1" w:color="auto"/>
        </w:pBdr>
        <w:tabs>
          <w:tab w:val="right" w:pos="11070"/>
        </w:tabs>
        <w:spacing w:after="120"/>
        <w:ind w:right="14"/>
        <w:jc w:val="both"/>
        <w:rPr>
          <w:b/>
          <w:bCs/>
          <w:sz w:val="23"/>
          <w:szCs w:val="23"/>
        </w:rPr>
      </w:pPr>
    </w:p>
    <w:p w14:paraId="3DE161B5" w14:textId="1FCAA280" w:rsidR="00081D76" w:rsidRPr="00504171" w:rsidRDefault="00081D76" w:rsidP="00081D76">
      <w:pPr>
        <w:pBdr>
          <w:bottom w:val="single" w:sz="18" w:space="1" w:color="auto"/>
        </w:pBdr>
        <w:tabs>
          <w:tab w:val="right" w:pos="11070"/>
        </w:tabs>
        <w:spacing w:after="120"/>
        <w:ind w:right="14"/>
        <w:jc w:val="both"/>
        <w:rPr>
          <w:b/>
          <w:bCs/>
          <w:lang w:val="es-ES"/>
        </w:rPr>
      </w:pPr>
      <w:r w:rsidRPr="00504171">
        <w:rPr>
          <w:b/>
          <w:bCs/>
          <w:lang w:val="es-ES"/>
        </w:rPr>
        <w:t>PEER REVIE</w:t>
      </w:r>
      <w:r w:rsidR="00343A42" w:rsidRPr="00504171">
        <w:rPr>
          <w:b/>
          <w:bCs/>
          <w:lang w:val="es-ES"/>
        </w:rPr>
        <w:t>W</w:t>
      </w:r>
      <w:r w:rsidRPr="00504171">
        <w:rPr>
          <w:b/>
          <w:bCs/>
          <w:lang w:val="es-ES"/>
        </w:rPr>
        <w:t>ED PUBLICATIONS</w:t>
      </w:r>
      <w:r w:rsidRPr="00504171">
        <w:rPr>
          <w:b/>
          <w:bCs/>
          <w:lang w:val="es-ES"/>
        </w:rPr>
        <w:tab/>
      </w:r>
    </w:p>
    <w:p w14:paraId="1624AABC" w14:textId="77777777" w:rsidR="00DD51D5" w:rsidRPr="00504171" w:rsidRDefault="00DD51D5" w:rsidP="00DD51D5">
      <w:pPr>
        <w:pStyle w:val="ListParagraph"/>
        <w:numPr>
          <w:ilvl w:val="0"/>
          <w:numId w:val="18"/>
        </w:numPr>
      </w:pPr>
      <w:proofErr w:type="spellStart"/>
      <w:r w:rsidRPr="007A69D2">
        <w:rPr>
          <w:lang w:val="es-ES"/>
        </w:rPr>
        <w:t>Maymon</w:t>
      </w:r>
      <w:proofErr w:type="spellEnd"/>
      <w:r w:rsidRPr="007A69D2">
        <w:rPr>
          <w:lang w:val="es-ES"/>
        </w:rPr>
        <w:t xml:space="preserve"> E, Romero </w:t>
      </w:r>
      <w:r w:rsidRPr="007A69D2">
        <w:rPr>
          <w:spacing w:val="2"/>
          <w:lang w:val="es-ES"/>
        </w:rPr>
        <w:t xml:space="preserve">R, </w:t>
      </w:r>
      <w:r w:rsidRPr="007A69D2">
        <w:rPr>
          <w:lang w:val="es-ES"/>
        </w:rPr>
        <w:t xml:space="preserve">Pacora P, Gervasi MT, </w:t>
      </w:r>
      <w:r w:rsidRPr="007A69D2">
        <w:rPr>
          <w:b/>
          <w:bCs/>
          <w:lang w:val="es-ES"/>
        </w:rPr>
        <w:t xml:space="preserve">Bianco </w:t>
      </w:r>
      <w:r w:rsidRPr="007A69D2">
        <w:rPr>
          <w:b/>
          <w:bCs/>
          <w:spacing w:val="2"/>
          <w:lang w:val="es-ES"/>
        </w:rPr>
        <w:t>K</w:t>
      </w:r>
      <w:r w:rsidRPr="007A69D2">
        <w:rPr>
          <w:spacing w:val="2"/>
          <w:lang w:val="es-ES"/>
        </w:rPr>
        <w:t xml:space="preserve">, </w:t>
      </w:r>
      <w:proofErr w:type="spellStart"/>
      <w:r w:rsidRPr="007A69D2">
        <w:rPr>
          <w:lang w:val="es-ES"/>
        </w:rPr>
        <w:t>Ghezzi</w:t>
      </w:r>
      <w:proofErr w:type="spellEnd"/>
      <w:r w:rsidRPr="007A69D2">
        <w:rPr>
          <w:lang w:val="es-ES"/>
        </w:rPr>
        <w:t xml:space="preserve"> F, </w:t>
      </w:r>
      <w:proofErr w:type="spellStart"/>
      <w:r w:rsidRPr="007A69D2">
        <w:rPr>
          <w:lang w:val="es-ES"/>
        </w:rPr>
        <w:t>Yoon</w:t>
      </w:r>
      <w:proofErr w:type="spellEnd"/>
      <w:r w:rsidRPr="007A69D2">
        <w:rPr>
          <w:lang w:val="es-ES"/>
        </w:rPr>
        <w:t xml:space="preserve"> </w:t>
      </w:r>
      <w:r w:rsidRPr="007A69D2">
        <w:rPr>
          <w:spacing w:val="2"/>
          <w:lang w:val="es-ES"/>
        </w:rPr>
        <w:t xml:space="preserve">BH. </w:t>
      </w:r>
      <w:r w:rsidRPr="00504171">
        <w:t xml:space="preserve">Evidence for the participation of interstitial collagenase (matrix metalloproteinase -1) in preterm </w:t>
      </w:r>
      <w:r w:rsidRPr="007A69D2">
        <w:rPr>
          <w:spacing w:val="2"/>
        </w:rPr>
        <w:t xml:space="preserve">premature </w:t>
      </w:r>
      <w:r w:rsidRPr="00504171">
        <w:t>rupture of membranes</w:t>
      </w:r>
      <w:r w:rsidRPr="007A69D2">
        <w:rPr>
          <w:i/>
        </w:rPr>
        <w:t xml:space="preserve">.  </w:t>
      </w:r>
      <w:r w:rsidRPr="007A69D2">
        <w:rPr>
          <w:i/>
          <w:iCs/>
        </w:rPr>
        <w:t xml:space="preserve">Am J </w:t>
      </w:r>
      <w:proofErr w:type="spellStart"/>
      <w:r w:rsidRPr="007A69D2">
        <w:rPr>
          <w:i/>
          <w:iCs/>
        </w:rPr>
        <w:t>Obstet</w:t>
      </w:r>
      <w:proofErr w:type="spellEnd"/>
      <w:r w:rsidRPr="007A69D2">
        <w:rPr>
          <w:i/>
          <w:iCs/>
        </w:rPr>
        <w:t xml:space="preserve"> Gynecol</w:t>
      </w:r>
      <w:r w:rsidRPr="007A69D2">
        <w:rPr>
          <w:i/>
        </w:rPr>
        <w:t>. 183: 914-20, 2000. PMID: 11035337</w:t>
      </w:r>
    </w:p>
    <w:p w14:paraId="17B6B482" w14:textId="77777777" w:rsidR="00DD51D5" w:rsidRPr="00504171" w:rsidRDefault="00DD51D5" w:rsidP="00DD51D5"/>
    <w:p w14:paraId="57379A45" w14:textId="77777777" w:rsidR="00DD51D5" w:rsidRPr="007A69D2" w:rsidRDefault="00DD51D5" w:rsidP="00DD51D5">
      <w:pPr>
        <w:pStyle w:val="ListParagraph"/>
        <w:numPr>
          <w:ilvl w:val="0"/>
          <w:numId w:val="18"/>
        </w:numPr>
        <w:rPr>
          <w:i/>
        </w:rPr>
      </w:pPr>
      <w:r w:rsidRPr="007A69D2">
        <w:rPr>
          <w:b/>
          <w:bCs/>
        </w:rPr>
        <w:lastRenderedPageBreak/>
        <w:t xml:space="preserve">Bianco </w:t>
      </w:r>
      <w:r w:rsidRPr="007A69D2">
        <w:rPr>
          <w:b/>
          <w:bCs/>
          <w:spacing w:val="2"/>
        </w:rPr>
        <w:t>K</w:t>
      </w:r>
      <w:r w:rsidRPr="007A69D2">
        <w:rPr>
          <w:spacing w:val="2"/>
        </w:rPr>
        <w:t xml:space="preserve">, </w:t>
      </w:r>
      <w:r w:rsidRPr="00504171">
        <w:t xml:space="preserve">Caughey AB, Shaffer BL, Davis G, Norton ME. History of miscarriage and increased incidence of fetal aneuploidy in subsequent pregnancy. </w:t>
      </w:r>
      <w:proofErr w:type="spellStart"/>
      <w:r w:rsidRPr="007A69D2">
        <w:rPr>
          <w:i/>
          <w:iCs/>
        </w:rPr>
        <w:t>Obstet</w:t>
      </w:r>
      <w:proofErr w:type="spellEnd"/>
      <w:r w:rsidRPr="007A69D2">
        <w:rPr>
          <w:i/>
          <w:iCs/>
        </w:rPr>
        <w:t xml:space="preserve"> Gynecol</w:t>
      </w:r>
      <w:r w:rsidRPr="007A69D2">
        <w:rPr>
          <w:i/>
        </w:rPr>
        <w:t>.</w:t>
      </w:r>
      <w:r w:rsidRPr="007A69D2">
        <w:rPr>
          <w:iCs/>
        </w:rPr>
        <w:t xml:space="preserve">107: 1098- 102, 2006. PMID: </w:t>
      </w:r>
      <w:r w:rsidRPr="007A69D2">
        <w:rPr>
          <w:iCs/>
          <w:spacing w:val="15"/>
        </w:rPr>
        <w:t xml:space="preserve"> </w:t>
      </w:r>
      <w:r w:rsidRPr="007A69D2">
        <w:rPr>
          <w:iCs/>
        </w:rPr>
        <w:t>16648416</w:t>
      </w:r>
    </w:p>
    <w:p w14:paraId="0B262801" w14:textId="77777777" w:rsidR="00DD51D5" w:rsidRPr="00504171" w:rsidRDefault="00DD51D5" w:rsidP="00DD51D5"/>
    <w:p w14:paraId="51D96728" w14:textId="77777777" w:rsidR="00DD51D5" w:rsidRPr="007A69D2" w:rsidRDefault="00DD51D5" w:rsidP="00DD51D5">
      <w:pPr>
        <w:pStyle w:val="ListParagraph"/>
        <w:numPr>
          <w:ilvl w:val="0"/>
          <w:numId w:val="18"/>
        </w:numPr>
        <w:rPr>
          <w:i/>
        </w:rPr>
      </w:pPr>
      <w:r w:rsidRPr="007A69D2">
        <w:rPr>
          <w:b/>
          <w:bCs/>
        </w:rPr>
        <w:t xml:space="preserve">Bianco </w:t>
      </w:r>
      <w:r w:rsidRPr="007A69D2">
        <w:rPr>
          <w:b/>
          <w:bCs/>
          <w:spacing w:val="2"/>
        </w:rPr>
        <w:t>K</w:t>
      </w:r>
      <w:r w:rsidRPr="007A69D2">
        <w:rPr>
          <w:spacing w:val="2"/>
        </w:rPr>
        <w:t xml:space="preserve">, </w:t>
      </w:r>
      <w:r w:rsidRPr="00504171">
        <w:t xml:space="preserve">Small M, Julien S, Copel JA. Second trimester Ductus Venosus </w:t>
      </w:r>
      <w:r w:rsidRPr="007A69D2">
        <w:rPr>
          <w:spacing w:val="2"/>
        </w:rPr>
        <w:t xml:space="preserve">measurement and </w:t>
      </w:r>
      <w:r w:rsidRPr="00504171">
        <w:t>adverse perinatal outcome in fetuses with Congenital Heart Disease</w:t>
      </w:r>
      <w:r w:rsidRPr="007A69D2">
        <w:rPr>
          <w:i/>
        </w:rPr>
        <w:t xml:space="preserve">. </w:t>
      </w:r>
      <w:r w:rsidRPr="007A69D2">
        <w:rPr>
          <w:i/>
          <w:iCs/>
        </w:rPr>
        <w:t xml:space="preserve">J Ultrasound Med. </w:t>
      </w:r>
      <w:r w:rsidRPr="007A69D2">
        <w:rPr>
          <w:spacing w:val="2"/>
        </w:rPr>
        <w:t>25:</w:t>
      </w:r>
      <w:r w:rsidRPr="007A69D2">
        <w:t>9 79-82, 2006. PMID:16870891</w:t>
      </w:r>
    </w:p>
    <w:p w14:paraId="1C575D99" w14:textId="77777777" w:rsidR="00DD51D5" w:rsidRPr="00504171" w:rsidRDefault="00DD51D5" w:rsidP="00DD51D5"/>
    <w:p w14:paraId="5EAE77EB" w14:textId="77777777" w:rsidR="00DD51D5" w:rsidRPr="00504171" w:rsidRDefault="00DD51D5" w:rsidP="00DD51D5">
      <w:pPr>
        <w:pStyle w:val="ListParagraph"/>
        <w:numPr>
          <w:ilvl w:val="0"/>
          <w:numId w:val="18"/>
        </w:numPr>
      </w:pPr>
      <w:r w:rsidRPr="007A69D2">
        <w:rPr>
          <w:lang w:val="es-ES"/>
        </w:rPr>
        <w:t>Zhou Y</w:t>
      </w:r>
      <w:r w:rsidRPr="007A69D2">
        <w:rPr>
          <w:b/>
          <w:bCs/>
          <w:lang w:val="es-ES"/>
        </w:rPr>
        <w:t xml:space="preserve">, Bianco </w:t>
      </w:r>
      <w:r w:rsidRPr="007A69D2">
        <w:rPr>
          <w:b/>
          <w:bCs/>
          <w:spacing w:val="2"/>
          <w:lang w:val="es-ES"/>
        </w:rPr>
        <w:t>K</w:t>
      </w:r>
      <w:r w:rsidRPr="007A69D2">
        <w:rPr>
          <w:spacing w:val="2"/>
          <w:lang w:val="es-ES"/>
        </w:rPr>
        <w:t xml:space="preserve">, </w:t>
      </w:r>
      <w:r w:rsidRPr="007A69D2">
        <w:rPr>
          <w:lang w:val="es-ES"/>
        </w:rPr>
        <w:t xml:space="preserve">Huang L, </w:t>
      </w:r>
      <w:proofErr w:type="spellStart"/>
      <w:r w:rsidRPr="007A69D2">
        <w:rPr>
          <w:lang w:val="es-ES"/>
        </w:rPr>
        <w:t>Kae</w:t>
      </w:r>
      <w:proofErr w:type="spellEnd"/>
      <w:r w:rsidRPr="007A69D2">
        <w:rPr>
          <w:lang w:val="es-ES"/>
        </w:rPr>
        <w:t xml:space="preserve"> </w:t>
      </w:r>
      <w:proofErr w:type="spellStart"/>
      <w:r w:rsidRPr="007A69D2">
        <w:rPr>
          <w:lang w:val="es-ES"/>
        </w:rPr>
        <w:t>Nien</w:t>
      </w:r>
      <w:proofErr w:type="spellEnd"/>
      <w:r w:rsidRPr="007A69D2">
        <w:rPr>
          <w:lang w:val="es-ES"/>
        </w:rPr>
        <w:t xml:space="preserve"> Y, </w:t>
      </w:r>
      <w:proofErr w:type="spellStart"/>
      <w:r w:rsidRPr="007A69D2">
        <w:rPr>
          <w:lang w:val="es-ES"/>
        </w:rPr>
        <w:t>McMaster</w:t>
      </w:r>
      <w:proofErr w:type="spellEnd"/>
      <w:r w:rsidRPr="007A69D2">
        <w:rPr>
          <w:lang w:val="es-ES"/>
        </w:rPr>
        <w:t xml:space="preserve"> M, Romero </w:t>
      </w:r>
      <w:r w:rsidRPr="007A69D2">
        <w:rPr>
          <w:spacing w:val="2"/>
          <w:lang w:val="es-ES"/>
        </w:rPr>
        <w:t xml:space="preserve">R, </w:t>
      </w:r>
      <w:r w:rsidRPr="007A69D2">
        <w:rPr>
          <w:lang w:val="es-ES"/>
        </w:rPr>
        <w:t xml:space="preserve">Fisher </w:t>
      </w:r>
      <w:r w:rsidRPr="007A69D2">
        <w:rPr>
          <w:spacing w:val="2"/>
          <w:lang w:val="es-ES"/>
        </w:rPr>
        <w:t xml:space="preserve">SJ. </w:t>
      </w:r>
      <w:r w:rsidRPr="007A69D2">
        <w:rPr>
          <w:spacing w:val="2"/>
        </w:rPr>
        <w:t xml:space="preserve">Comparative </w:t>
      </w:r>
      <w:r w:rsidRPr="00504171">
        <w:t xml:space="preserve">analysis of the maternal-fetal interface in preeclampsia and preterm labor. </w:t>
      </w:r>
      <w:r w:rsidRPr="007A69D2">
        <w:rPr>
          <w:i/>
          <w:iCs/>
        </w:rPr>
        <w:t xml:space="preserve">Cell Tissue </w:t>
      </w:r>
      <w:r w:rsidRPr="007A69D2">
        <w:rPr>
          <w:i/>
          <w:iCs/>
          <w:spacing w:val="2"/>
        </w:rPr>
        <w:t>Res</w:t>
      </w:r>
      <w:r w:rsidRPr="007A69D2">
        <w:rPr>
          <w:spacing w:val="2"/>
        </w:rPr>
        <w:t xml:space="preserve">. </w:t>
      </w:r>
      <w:r w:rsidRPr="00504171">
        <w:t>329:559-69, 2007.PMID:</w:t>
      </w:r>
      <w:r w:rsidRPr="007A69D2">
        <w:rPr>
          <w:spacing w:val="34"/>
        </w:rPr>
        <w:t xml:space="preserve"> </w:t>
      </w:r>
      <w:r w:rsidRPr="00504171">
        <w:t>17549520</w:t>
      </w:r>
    </w:p>
    <w:p w14:paraId="663B5B32" w14:textId="77777777" w:rsidR="00DD51D5" w:rsidRPr="00504171" w:rsidRDefault="00DD51D5" w:rsidP="00DD51D5"/>
    <w:p w14:paraId="0E266B6D" w14:textId="77777777" w:rsidR="00DD51D5" w:rsidRPr="007A69D2" w:rsidRDefault="00DD51D5" w:rsidP="00DD51D5">
      <w:pPr>
        <w:pStyle w:val="ListParagraph"/>
        <w:numPr>
          <w:ilvl w:val="0"/>
          <w:numId w:val="18"/>
        </w:numPr>
        <w:rPr>
          <w:spacing w:val="2"/>
        </w:rPr>
      </w:pPr>
      <w:r w:rsidRPr="00504171">
        <w:t>Orit G</w:t>
      </w:r>
      <w:r w:rsidRPr="007A69D2">
        <w:rPr>
          <w:b/>
          <w:bCs/>
        </w:rPr>
        <w:t xml:space="preserve">, Bianco </w:t>
      </w:r>
      <w:r w:rsidRPr="007A69D2">
        <w:rPr>
          <w:b/>
          <w:bCs/>
          <w:spacing w:val="2"/>
        </w:rPr>
        <w:t xml:space="preserve">K, </w:t>
      </w:r>
      <w:proofErr w:type="spellStart"/>
      <w:r w:rsidRPr="00504171">
        <w:t>Barkovich</w:t>
      </w:r>
      <w:proofErr w:type="spellEnd"/>
      <w:r w:rsidRPr="00504171">
        <w:t xml:space="preserve"> AJ, Callan </w:t>
      </w:r>
      <w:r w:rsidRPr="007A69D2">
        <w:rPr>
          <w:spacing w:val="3"/>
        </w:rPr>
        <w:t xml:space="preserve">PW, </w:t>
      </w:r>
      <w:proofErr w:type="spellStart"/>
      <w:r w:rsidRPr="00504171">
        <w:t>Parer</w:t>
      </w:r>
      <w:proofErr w:type="spellEnd"/>
      <w:r w:rsidRPr="00504171">
        <w:t xml:space="preserve"> JT</w:t>
      </w:r>
      <w:r w:rsidRPr="007A69D2">
        <w:rPr>
          <w:b/>
          <w:bCs/>
        </w:rPr>
        <w:t xml:space="preserve">. </w:t>
      </w:r>
      <w:r w:rsidRPr="00504171">
        <w:t xml:space="preserve">Fetal cerebellar hemorrhage in parvovirus-associated non-immune hydrops. </w:t>
      </w:r>
      <w:r w:rsidRPr="007A69D2">
        <w:rPr>
          <w:i/>
          <w:iCs/>
        </w:rPr>
        <w:t xml:space="preserve">Journal of Maternal-Fetal &amp; Neonatal </w:t>
      </w:r>
      <w:r w:rsidRPr="007A69D2">
        <w:rPr>
          <w:i/>
          <w:iCs/>
          <w:spacing w:val="2"/>
        </w:rPr>
        <w:t>Medicine</w:t>
      </w:r>
      <w:r w:rsidRPr="007A69D2">
        <w:rPr>
          <w:spacing w:val="2"/>
        </w:rPr>
        <w:t xml:space="preserve">. </w:t>
      </w:r>
      <w:r w:rsidRPr="007A69D2">
        <w:rPr>
          <w:iCs/>
        </w:rPr>
        <w:t>20:769-72, 2007. PMID:</w:t>
      </w:r>
      <w:r w:rsidRPr="007A69D2">
        <w:rPr>
          <w:iCs/>
          <w:spacing w:val="17"/>
        </w:rPr>
        <w:t xml:space="preserve"> </w:t>
      </w:r>
      <w:r w:rsidRPr="007A69D2">
        <w:rPr>
          <w:iCs/>
          <w:spacing w:val="2"/>
        </w:rPr>
        <w:t>17763280</w:t>
      </w:r>
    </w:p>
    <w:p w14:paraId="72F3FB67" w14:textId="77777777" w:rsidR="00DD51D5" w:rsidRPr="00504171" w:rsidRDefault="00DD51D5" w:rsidP="00DD51D5"/>
    <w:p w14:paraId="15009136" w14:textId="77777777" w:rsidR="00DD51D5" w:rsidRPr="007A69D2" w:rsidRDefault="00DD51D5" w:rsidP="00DD51D5">
      <w:pPr>
        <w:pStyle w:val="ListParagraph"/>
        <w:numPr>
          <w:ilvl w:val="0"/>
          <w:numId w:val="18"/>
        </w:numPr>
        <w:rPr>
          <w:spacing w:val="2"/>
        </w:rPr>
      </w:pPr>
      <w:r w:rsidRPr="00504171">
        <w:t xml:space="preserve">Henry DE, Cheng </w:t>
      </w:r>
      <w:r w:rsidRPr="007A69D2">
        <w:rPr>
          <w:spacing w:val="2"/>
        </w:rPr>
        <w:t xml:space="preserve">YW, </w:t>
      </w:r>
      <w:r w:rsidRPr="00504171">
        <w:t xml:space="preserve">Shaffer BL, </w:t>
      </w:r>
      <w:proofErr w:type="spellStart"/>
      <w:r w:rsidRPr="00504171">
        <w:t>Kamaili</w:t>
      </w:r>
      <w:proofErr w:type="spellEnd"/>
      <w:r w:rsidRPr="00504171">
        <w:t xml:space="preserve"> AK, </w:t>
      </w:r>
      <w:r w:rsidRPr="007A69D2">
        <w:rPr>
          <w:b/>
          <w:bCs/>
        </w:rPr>
        <w:t xml:space="preserve">Bianco </w:t>
      </w:r>
      <w:r w:rsidRPr="007A69D2">
        <w:rPr>
          <w:b/>
          <w:bCs/>
          <w:spacing w:val="2"/>
        </w:rPr>
        <w:t>K</w:t>
      </w:r>
      <w:r w:rsidRPr="007A69D2">
        <w:rPr>
          <w:spacing w:val="2"/>
        </w:rPr>
        <w:t xml:space="preserve">, </w:t>
      </w:r>
      <w:r w:rsidRPr="00504171">
        <w:t>Caughey, AB. Perinatal outcomes   in</w:t>
      </w:r>
      <w:r w:rsidRPr="007A69D2">
        <w:rPr>
          <w:spacing w:val="11"/>
        </w:rPr>
        <w:t xml:space="preserve"> </w:t>
      </w:r>
      <w:r w:rsidRPr="00504171">
        <w:t>the</w:t>
      </w:r>
      <w:r w:rsidRPr="007A69D2">
        <w:rPr>
          <w:spacing w:val="16"/>
        </w:rPr>
        <w:t xml:space="preserve"> </w:t>
      </w:r>
      <w:r w:rsidRPr="00504171">
        <w:t>setting</w:t>
      </w:r>
      <w:r w:rsidRPr="007A69D2">
        <w:rPr>
          <w:spacing w:val="22"/>
        </w:rPr>
        <w:t xml:space="preserve"> </w:t>
      </w:r>
      <w:r w:rsidRPr="00504171">
        <w:t>of</w:t>
      </w:r>
      <w:r w:rsidRPr="007A69D2">
        <w:rPr>
          <w:spacing w:val="10"/>
        </w:rPr>
        <w:t xml:space="preserve"> </w:t>
      </w:r>
      <w:r w:rsidRPr="00504171">
        <w:t>active</w:t>
      </w:r>
      <w:r w:rsidRPr="007A69D2">
        <w:rPr>
          <w:spacing w:val="22"/>
        </w:rPr>
        <w:t xml:space="preserve"> </w:t>
      </w:r>
      <w:r w:rsidRPr="00504171">
        <w:t>phase</w:t>
      </w:r>
      <w:r w:rsidRPr="007A69D2">
        <w:rPr>
          <w:spacing w:val="18"/>
        </w:rPr>
        <w:t xml:space="preserve"> </w:t>
      </w:r>
      <w:r w:rsidRPr="00504171">
        <w:t>arrest</w:t>
      </w:r>
      <w:r w:rsidRPr="007A69D2">
        <w:rPr>
          <w:i/>
        </w:rPr>
        <w:t>.</w:t>
      </w:r>
      <w:r w:rsidRPr="007A69D2">
        <w:rPr>
          <w:i/>
          <w:spacing w:val="17"/>
        </w:rPr>
        <w:t xml:space="preserve"> </w:t>
      </w:r>
      <w:proofErr w:type="spellStart"/>
      <w:r w:rsidRPr="007A69D2">
        <w:rPr>
          <w:i/>
          <w:iCs/>
        </w:rPr>
        <w:t>Obstet</w:t>
      </w:r>
      <w:proofErr w:type="spellEnd"/>
      <w:r w:rsidRPr="007A69D2">
        <w:rPr>
          <w:i/>
          <w:iCs/>
          <w:spacing w:val="20"/>
        </w:rPr>
        <w:t xml:space="preserve"> </w:t>
      </w:r>
      <w:r w:rsidRPr="007A69D2">
        <w:rPr>
          <w:i/>
          <w:iCs/>
        </w:rPr>
        <w:t>Gynecol</w:t>
      </w:r>
      <w:r w:rsidRPr="007A69D2">
        <w:rPr>
          <w:i/>
        </w:rPr>
        <w:t>.</w:t>
      </w:r>
      <w:r w:rsidRPr="007A69D2">
        <w:rPr>
          <w:i/>
          <w:spacing w:val="23"/>
        </w:rPr>
        <w:t xml:space="preserve"> </w:t>
      </w:r>
      <w:r w:rsidRPr="007A69D2">
        <w:rPr>
          <w:iCs/>
        </w:rPr>
        <w:t>112(5):</w:t>
      </w:r>
      <w:r w:rsidRPr="007A69D2">
        <w:rPr>
          <w:iCs/>
          <w:spacing w:val="17"/>
        </w:rPr>
        <w:t xml:space="preserve"> </w:t>
      </w:r>
      <w:r w:rsidRPr="007A69D2">
        <w:rPr>
          <w:iCs/>
        </w:rPr>
        <w:t>1109-15,</w:t>
      </w:r>
      <w:r w:rsidRPr="007A69D2">
        <w:rPr>
          <w:iCs/>
          <w:spacing w:val="23"/>
        </w:rPr>
        <w:t xml:space="preserve"> </w:t>
      </w:r>
      <w:r w:rsidRPr="007A69D2">
        <w:rPr>
          <w:iCs/>
        </w:rPr>
        <w:t>2008.</w:t>
      </w:r>
      <w:r w:rsidRPr="007A69D2">
        <w:rPr>
          <w:iCs/>
          <w:spacing w:val="15"/>
        </w:rPr>
        <w:t xml:space="preserve"> </w:t>
      </w:r>
      <w:r w:rsidRPr="007A69D2">
        <w:rPr>
          <w:iCs/>
        </w:rPr>
        <w:t>PMID:</w:t>
      </w:r>
      <w:r w:rsidRPr="007A69D2">
        <w:rPr>
          <w:iCs/>
          <w:spacing w:val="17"/>
        </w:rPr>
        <w:t xml:space="preserve"> </w:t>
      </w:r>
      <w:r w:rsidRPr="007A69D2">
        <w:rPr>
          <w:iCs/>
          <w:spacing w:val="2"/>
        </w:rPr>
        <w:t>18978113</w:t>
      </w:r>
    </w:p>
    <w:p w14:paraId="51CF8295" w14:textId="77777777" w:rsidR="00DD51D5" w:rsidRPr="00504171" w:rsidRDefault="00DD51D5" w:rsidP="00DD51D5"/>
    <w:p w14:paraId="20D1704A" w14:textId="77777777" w:rsidR="00DD51D5" w:rsidRPr="00504171" w:rsidRDefault="00DD51D5" w:rsidP="00DD51D5">
      <w:pPr>
        <w:pStyle w:val="ListParagraph"/>
        <w:numPr>
          <w:ilvl w:val="0"/>
          <w:numId w:val="18"/>
        </w:numPr>
      </w:pPr>
      <w:r w:rsidRPr="007A69D2">
        <w:rPr>
          <w:b/>
          <w:bCs/>
        </w:rPr>
        <w:t xml:space="preserve">Bianco </w:t>
      </w:r>
      <w:r w:rsidRPr="007A69D2">
        <w:rPr>
          <w:b/>
          <w:bCs/>
          <w:spacing w:val="2"/>
        </w:rPr>
        <w:t>K</w:t>
      </w:r>
      <w:r w:rsidRPr="007A69D2">
        <w:rPr>
          <w:spacing w:val="2"/>
        </w:rPr>
        <w:t xml:space="preserve">, </w:t>
      </w:r>
      <w:proofErr w:type="spellStart"/>
      <w:r w:rsidRPr="00504171">
        <w:t>Mathutte</w:t>
      </w:r>
      <w:proofErr w:type="spellEnd"/>
      <w:r w:rsidRPr="00504171">
        <w:t xml:space="preserve"> </w:t>
      </w:r>
      <w:r w:rsidRPr="007A69D2">
        <w:rPr>
          <w:spacing w:val="2"/>
        </w:rPr>
        <w:t xml:space="preserve">N, </w:t>
      </w:r>
      <w:proofErr w:type="spellStart"/>
      <w:r w:rsidRPr="00504171">
        <w:t>Arici</w:t>
      </w:r>
      <w:proofErr w:type="spellEnd"/>
      <w:r w:rsidRPr="00504171">
        <w:t xml:space="preserve"> A, </w:t>
      </w:r>
      <w:proofErr w:type="spellStart"/>
      <w:r w:rsidRPr="00504171">
        <w:t>Sakkas</w:t>
      </w:r>
      <w:proofErr w:type="spellEnd"/>
      <w:r w:rsidRPr="00504171">
        <w:t xml:space="preserve"> </w:t>
      </w:r>
      <w:r w:rsidRPr="007A69D2">
        <w:rPr>
          <w:spacing w:val="2"/>
        </w:rPr>
        <w:t xml:space="preserve">D, </w:t>
      </w:r>
      <w:r w:rsidRPr="00504171">
        <w:t xml:space="preserve">Taylor </w:t>
      </w:r>
      <w:r w:rsidRPr="007A69D2">
        <w:rPr>
          <w:spacing w:val="2"/>
        </w:rPr>
        <w:t xml:space="preserve">H. </w:t>
      </w:r>
      <w:r w:rsidRPr="00504171">
        <w:t xml:space="preserve">Effect of estradiol on </w:t>
      </w:r>
      <w:proofErr w:type="spellStart"/>
      <w:r w:rsidRPr="00504171">
        <w:t>occyte</w:t>
      </w:r>
      <w:proofErr w:type="spellEnd"/>
      <w:r w:rsidRPr="00504171">
        <w:t xml:space="preserve"> development</w:t>
      </w:r>
      <w:r w:rsidRPr="007A69D2">
        <w:rPr>
          <w:i/>
        </w:rPr>
        <w:t xml:space="preserve">.  </w:t>
      </w:r>
      <w:r w:rsidRPr="007A69D2">
        <w:rPr>
          <w:i/>
          <w:iCs/>
        </w:rPr>
        <w:t xml:space="preserve">Int J </w:t>
      </w:r>
      <w:proofErr w:type="spellStart"/>
      <w:proofErr w:type="gramStart"/>
      <w:r w:rsidRPr="007A69D2">
        <w:rPr>
          <w:i/>
          <w:iCs/>
        </w:rPr>
        <w:t>Gynaecol</w:t>
      </w:r>
      <w:proofErr w:type="spellEnd"/>
      <w:r w:rsidRPr="007A69D2">
        <w:rPr>
          <w:i/>
          <w:iCs/>
        </w:rPr>
        <w:t xml:space="preserve">  Obstet</w:t>
      </w:r>
      <w:r w:rsidRPr="007A69D2">
        <w:rPr>
          <w:i/>
        </w:rPr>
        <w:t>.</w:t>
      </w:r>
      <w:proofErr w:type="gramEnd"/>
      <w:r w:rsidRPr="007A69D2">
        <w:rPr>
          <w:i/>
        </w:rPr>
        <w:t xml:space="preserve"> </w:t>
      </w:r>
      <w:r w:rsidRPr="007A69D2">
        <w:rPr>
          <w:iCs/>
        </w:rPr>
        <w:t xml:space="preserve">104(3): 230-232, 2009. PMID: </w:t>
      </w:r>
      <w:r w:rsidRPr="007A69D2">
        <w:rPr>
          <w:iCs/>
          <w:spacing w:val="29"/>
        </w:rPr>
        <w:t xml:space="preserve"> </w:t>
      </w:r>
      <w:r w:rsidRPr="007A69D2">
        <w:rPr>
          <w:iCs/>
        </w:rPr>
        <w:t>19056082</w:t>
      </w:r>
    </w:p>
    <w:p w14:paraId="1DCD786A" w14:textId="77777777" w:rsidR="00DD51D5" w:rsidRPr="00504171" w:rsidRDefault="00DD51D5" w:rsidP="00DD51D5"/>
    <w:p w14:paraId="6E913074" w14:textId="77777777" w:rsidR="00DD51D5" w:rsidRPr="00504171" w:rsidRDefault="00DD51D5" w:rsidP="00DD51D5">
      <w:pPr>
        <w:pStyle w:val="ListParagraph"/>
        <w:numPr>
          <w:ilvl w:val="0"/>
          <w:numId w:val="18"/>
        </w:numPr>
      </w:pPr>
      <w:proofErr w:type="spellStart"/>
      <w:r w:rsidRPr="00504171">
        <w:t>Kuscuoglu</w:t>
      </w:r>
      <w:proofErr w:type="spellEnd"/>
      <w:r w:rsidRPr="00504171">
        <w:t xml:space="preserve"> </w:t>
      </w:r>
      <w:r w:rsidRPr="007A69D2">
        <w:rPr>
          <w:spacing w:val="2"/>
        </w:rPr>
        <w:t xml:space="preserve">U, </w:t>
      </w:r>
      <w:r w:rsidRPr="007A69D2">
        <w:rPr>
          <w:b/>
          <w:bCs/>
        </w:rPr>
        <w:t xml:space="preserve">Bianco </w:t>
      </w:r>
      <w:r w:rsidRPr="007A69D2">
        <w:rPr>
          <w:b/>
          <w:bCs/>
          <w:spacing w:val="2"/>
        </w:rPr>
        <w:t>K</w:t>
      </w:r>
      <w:r w:rsidRPr="007A69D2">
        <w:rPr>
          <w:spacing w:val="2"/>
        </w:rPr>
        <w:t xml:space="preserve">, </w:t>
      </w:r>
      <w:r w:rsidRPr="00504171">
        <w:t xml:space="preserve">Sylvester K. Stem cells in hepatic regeneration following injury. </w:t>
      </w:r>
      <w:r w:rsidRPr="007A69D2">
        <w:rPr>
          <w:i/>
        </w:rPr>
        <w:t xml:space="preserve">Advances in </w:t>
      </w:r>
      <w:r w:rsidRPr="007A69D2">
        <w:rPr>
          <w:i/>
          <w:spacing w:val="2"/>
        </w:rPr>
        <w:t xml:space="preserve">Wound </w:t>
      </w:r>
      <w:r w:rsidRPr="007A69D2">
        <w:rPr>
          <w:i/>
        </w:rPr>
        <w:t>Care.</w:t>
      </w:r>
      <w:r>
        <w:rPr>
          <w:i/>
        </w:rPr>
        <w:t xml:space="preserve"> </w:t>
      </w:r>
      <w:r w:rsidRPr="007A69D2">
        <w:rPr>
          <w:i/>
        </w:rPr>
        <w:t xml:space="preserve">2010. </w:t>
      </w:r>
      <w:r w:rsidRPr="007A69D2">
        <w:rPr>
          <w:iCs/>
        </w:rPr>
        <w:t xml:space="preserve"> Vol</w:t>
      </w:r>
      <w:r w:rsidRPr="007A69D2">
        <w:rPr>
          <w:iCs/>
          <w:spacing w:val="-7"/>
        </w:rPr>
        <w:t xml:space="preserve"> </w:t>
      </w:r>
      <w:r w:rsidRPr="007A69D2">
        <w:rPr>
          <w:iCs/>
        </w:rPr>
        <w:t>1:526-531</w:t>
      </w:r>
      <w:r w:rsidRPr="00504171">
        <w:t>.</w:t>
      </w:r>
    </w:p>
    <w:p w14:paraId="52FCC9F3" w14:textId="77777777" w:rsidR="00DD51D5" w:rsidRPr="00504171" w:rsidRDefault="00DD51D5" w:rsidP="00DD51D5"/>
    <w:p w14:paraId="46DC5A33" w14:textId="77777777" w:rsidR="00DD51D5" w:rsidRPr="007A69D2" w:rsidRDefault="00DD51D5" w:rsidP="00DD51D5">
      <w:pPr>
        <w:pStyle w:val="ListParagraph"/>
        <w:numPr>
          <w:ilvl w:val="0"/>
          <w:numId w:val="18"/>
        </w:numPr>
        <w:rPr>
          <w:i/>
          <w:spacing w:val="2"/>
        </w:rPr>
      </w:pPr>
      <w:r w:rsidRPr="00504171">
        <w:t xml:space="preserve">Cheng </w:t>
      </w:r>
      <w:r w:rsidRPr="007A69D2">
        <w:rPr>
          <w:spacing w:val="2"/>
        </w:rPr>
        <w:t xml:space="preserve">YW, </w:t>
      </w:r>
      <w:r w:rsidRPr="00504171">
        <w:t xml:space="preserve">Shaffer BL, </w:t>
      </w:r>
      <w:r w:rsidRPr="007A69D2">
        <w:rPr>
          <w:b/>
          <w:bCs/>
        </w:rPr>
        <w:t xml:space="preserve">Bianco, </w:t>
      </w:r>
      <w:r w:rsidRPr="007A69D2">
        <w:rPr>
          <w:b/>
          <w:bCs/>
          <w:spacing w:val="2"/>
        </w:rPr>
        <w:t>K</w:t>
      </w:r>
      <w:r w:rsidRPr="007A69D2">
        <w:rPr>
          <w:spacing w:val="2"/>
        </w:rPr>
        <w:t xml:space="preserve">, </w:t>
      </w:r>
      <w:r w:rsidRPr="00504171">
        <w:t xml:space="preserve">Caughey AB. Timing of operative vaginal delivery </w:t>
      </w:r>
      <w:r w:rsidRPr="007A69D2">
        <w:rPr>
          <w:spacing w:val="2"/>
        </w:rPr>
        <w:t xml:space="preserve">and </w:t>
      </w:r>
      <w:r w:rsidRPr="00504171">
        <w:t xml:space="preserve">associated perinatal outcomes in nulliparous women. </w:t>
      </w:r>
      <w:r w:rsidRPr="007A69D2">
        <w:rPr>
          <w:i/>
        </w:rPr>
        <w:t xml:space="preserve">J </w:t>
      </w:r>
      <w:proofErr w:type="spellStart"/>
      <w:r w:rsidRPr="007A69D2">
        <w:rPr>
          <w:i/>
        </w:rPr>
        <w:t>Matern</w:t>
      </w:r>
      <w:proofErr w:type="spellEnd"/>
      <w:r w:rsidRPr="007A69D2">
        <w:rPr>
          <w:i/>
        </w:rPr>
        <w:t xml:space="preserve"> Fetal Neonatal Med.</w:t>
      </w:r>
      <w:r w:rsidRPr="007A69D2">
        <w:rPr>
          <w:iCs/>
        </w:rPr>
        <w:t>2011. 24(5): 692-7. PMID:</w:t>
      </w:r>
      <w:r w:rsidRPr="007A69D2">
        <w:rPr>
          <w:iCs/>
          <w:spacing w:val="49"/>
        </w:rPr>
        <w:t xml:space="preserve"> </w:t>
      </w:r>
      <w:r w:rsidRPr="007A69D2">
        <w:rPr>
          <w:iCs/>
          <w:spacing w:val="2"/>
        </w:rPr>
        <w:t>21401312.</w:t>
      </w:r>
    </w:p>
    <w:p w14:paraId="0E7D3816" w14:textId="77777777" w:rsidR="00DD51D5" w:rsidRPr="00504171" w:rsidRDefault="00DD51D5" w:rsidP="00DD51D5"/>
    <w:p w14:paraId="74DD6A7F" w14:textId="77777777" w:rsidR="00DD51D5" w:rsidRPr="00504171" w:rsidRDefault="00DD51D5" w:rsidP="00DD51D5">
      <w:pPr>
        <w:pStyle w:val="ListParagraph"/>
        <w:numPr>
          <w:ilvl w:val="0"/>
          <w:numId w:val="18"/>
        </w:numPr>
      </w:pPr>
      <w:r w:rsidRPr="00504171">
        <w:t xml:space="preserve">Ye L, </w:t>
      </w:r>
      <w:proofErr w:type="spellStart"/>
      <w:r w:rsidRPr="00504171">
        <w:t>Valderramos</w:t>
      </w:r>
      <w:proofErr w:type="spellEnd"/>
      <w:r w:rsidRPr="00504171">
        <w:t xml:space="preserve"> </w:t>
      </w:r>
      <w:r w:rsidRPr="007A69D2">
        <w:rPr>
          <w:spacing w:val="2"/>
        </w:rPr>
        <w:t xml:space="preserve">S, </w:t>
      </w:r>
      <w:r w:rsidRPr="00504171">
        <w:t xml:space="preserve">Pena S, Cheng </w:t>
      </w:r>
      <w:r w:rsidRPr="007A69D2">
        <w:rPr>
          <w:spacing w:val="2"/>
        </w:rPr>
        <w:t xml:space="preserve">YW, </w:t>
      </w:r>
      <w:r w:rsidRPr="007A69D2">
        <w:rPr>
          <w:b/>
          <w:bCs/>
        </w:rPr>
        <w:t xml:space="preserve">Bianco </w:t>
      </w:r>
      <w:r w:rsidRPr="007A69D2">
        <w:rPr>
          <w:b/>
          <w:bCs/>
          <w:spacing w:val="2"/>
        </w:rPr>
        <w:t>K</w:t>
      </w:r>
      <w:r w:rsidRPr="007A69D2">
        <w:rPr>
          <w:spacing w:val="2"/>
        </w:rPr>
        <w:t xml:space="preserve">. </w:t>
      </w:r>
      <w:r w:rsidRPr="00504171">
        <w:t xml:space="preserve">Perinatal outcomes in euploid pregnancies with "double-positive" first trimester prenatal screening for trisomy 18 and 21. </w:t>
      </w:r>
      <w:r w:rsidRPr="007A69D2">
        <w:rPr>
          <w:i/>
        </w:rPr>
        <w:t xml:space="preserve">J Perinatology.  </w:t>
      </w:r>
      <w:r w:rsidRPr="007A69D2">
        <w:rPr>
          <w:iCs/>
        </w:rPr>
        <w:t xml:space="preserve">2013 Nov; 33 (11): 836-40. PMID: </w:t>
      </w:r>
      <w:r w:rsidRPr="007A69D2">
        <w:rPr>
          <w:iCs/>
          <w:spacing w:val="46"/>
        </w:rPr>
        <w:t xml:space="preserve"> </w:t>
      </w:r>
      <w:r w:rsidRPr="007A69D2">
        <w:rPr>
          <w:iCs/>
        </w:rPr>
        <w:t>23887195.</w:t>
      </w:r>
    </w:p>
    <w:p w14:paraId="6D4B876A" w14:textId="77777777" w:rsidR="00DD51D5" w:rsidRPr="00504171" w:rsidRDefault="00DD51D5" w:rsidP="00DD51D5"/>
    <w:p w14:paraId="0596E253" w14:textId="77777777" w:rsidR="00DD51D5" w:rsidRPr="007A69D2" w:rsidRDefault="00DD51D5" w:rsidP="00DD51D5">
      <w:pPr>
        <w:pStyle w:val="ListParagraph"/>
        <w:numPr>
          <w:ilvl w:val="0"/>
          <w:numId w:val="18"/>
        </w:numPr>
        <w:rPr>
          <w:spacing w:val="2"/>
        </w:rPr>
      </w:pPr>
      <w:r w:rsidRPr="007A69D2">
        <w:rPr>
          <w:lang w:val="es-ES"/>
        </w:rPr>
        <w:t xml:space="preserve">Zhou Y, </w:t>
      </w:r>
      <w:proofErr w:type="spellStart"/>
      <w:r w:rsidRPr="007A69D2">
        <w:rPr>
          <w:lang w:val="es-ES"/>
        </w:rPr>
        <w:t>Laroque</w:t>
      </w:r>
      <w:proofErr w:type="spellEnd"/>
      <w:r w:rsidRPr="007A69D2">
        <w:rPr>
          <w:lang w:val="es-ES"/>
        </w:rPr>
        <w:t xml:space="preserve"> </w:t>
      </w:r>
      <w:r w:rsidRPr="007A69D2">
        <w:rPr>
          <w:spacing w:val="2"/>
          <w:lang w:val="es-ES"/>
        </w:rPr>
        <w:t xml:space="preserve">N, </w:t>
      </w:r>
      <w:proofErr w:type="spellStart"/>
      <w:r w:rsidRPr="007A69D2">
        <w:rPr>
          <w:lang w:val="es-ES"/>
        </w:rPr>
        <w:t>Gormley</w:t>
      </w:r>
      <w:proofErr w:type="spellEnd"/>
      <w:r w:rsidRPr="007A69D2">
        <w:rPr>
          <w:lang w:val="es-ES"/>
        </w:rPr>
        <w:t xml:space="preserve"> M, </w:t>
      </w:r>
      <w:r w:rsidRPr="007A69D2">
        <w:rPr>
          <w:b/>
          <w:bCs/>
          <w:lang w:val="es-ES"/>
        </w:rPr>
        <w:t xml:space="preserve">Bianco </w:t>
      </w:r>
      <w:r w:rsidRPr="007A69D2">
        <w:rPr>
          <w:b/>
          <w:bCs/>
          <w:spacing w:val="2"/>
          <w:lang w:val="es-ES"/>
        </w:rPr>
        <w:t>K</w:t>
      </w:r>
      <w:r w:rsidRPr="007A69D2">
        <w:rPr>
          <w:spacing w:val="2"/>
          <w:lang w:val="es-ES"/>
        </w:rPr>
        <w:t xml:space="preserve">, </w:t>
      </w:r>
      <w:proofErr w:type="spellStart"/>
      <w:r w:rsidRPr="007A69D2">
        <w:rPr>
          <w:lang w:val="es-ES"/>
        </w:rPr>
        <w:t>McMaster</w:t>
      </w:r>
      <w:proofErr w:type="spellEnd"/>
      <w:r w:rsidRPr="007A69D2">
        <w:rPr>
          <w:lang w:val="es-ES"/>
        </w:rPr>
        <w:t xml:space="preserve"> M, Fisher SJ. </w:t>
      </w:r>
      <w:r w:rsidRPr="007A69D2">
        <w:t xml:space="preserve">Culturing cytotrophoblasts reverses gene dysregulation in preeclampsia revealing possible causes. </w:t>
      </w:r>
      <w:r w:rsidRPr="007A69D2">
        <w:rPr>
          <w:i/>
          <w:iCs/>
        </w:rPr>
        <w:t>J Clinical Investigation</w:t>
      </w:r>
      <w:r w:rsidRPr="007A69D2">
        <w:t xml:space="preserve">. 2013 Jul 1; 123 (7): 2862-72. PMID: </w:t>
      </w:r>
      <w:r w:rsidRPr="007A69D2">
        <w:rPr>
          <w:spacing w:val="57"/>
        </w:rPr>
        <w:t xml:space="preserve"> </w:t>
      </w:r>
      <w:r w:rsidRPr="007A69D2">
        <w:rPr>
          <w:spacing w:val="2"/>
        </w:rPr>
        <w:t>23934129.</w:t>
      </w:r>
    </w:p>
    <w:p w14:paraId="08754486" w14:textId="77777777" w:rsidR="00DD51D5" w:rsidRPr="00504171" w:rsidRDefault="00DD51D5" w:rsidP="00DD51D5">
      <w:pPr>
        <w:rPr>
          <w:spacing w:val="2"/>
        </w:rPr>
      </w:pPr>
    </w:p>
    <w:p w14:paraId="15D28F44" w14:textId="77777777" w:rsidR="00DD51D5" w:rsidRPr="007A69D2" w:rsidRDefault="00DD51D5" w:rsidP="00DD51D5">
      <w:pPr>
        <w:pStyle w:val="ListParagraph"/>
        <w:numPr>
          <w:ilvl w:val="0"/>
          <w:numId w:val="18"/>
        </w:numPr>
        <w:rPr>
          <w:spacing w:val="5"/>
        </w:rPr>
      </w:pPr>
      <w:r w:rsidRPr="00504171">
        <w:t xml:space="preserve">Integrative analysis of 111 reference human epigenomes. Roadmap </w:t>
      </w:r>
      <w:r w:rsidRPr="007A69D2">
        <w:rPr>
          <w:spacing w:val="2"/>
        </w:rPr>
        <w:t xml:space="preserve">Epigenomics </w:t>
      </w:r>
      <w:r w:rsidRPr="00504171">
        <w:t xml:space="preserve">Consortium et al; </w:t>
      </w:r>
      <w:r w:rsidRPr="007A69D2">
        <w:rPr>
          <w:i/>
        </w:rPr>
        <w:t xml:space="preserve">Nature. </w:t>
      </w:r>
      <w:r w:rsidRPr="00E137FE">
        <w:rPr>
          <w:iCs/>
        </w:rPr>
        <w:t xml:space="preserve">2015 Feb 19; 518(7539):317-30. </w:t>
      </w:r>
      <w:r w:rsidRPr="00E137FE">
        <w:rPr>
          <w:iCs/>
          <w:spacing w:val="5"/>
        </w:rPr>
        <w:t>PMID:</w:t>
      </w:r>
      <w:r w:rsidRPr="00E137FE">
        <w:rPr>
          <w:iCs/>
          <w:spacing w:val="-24"/>
        </w:rPr>
        <w:t xml:space="preserve"> </w:t>
      </w:r>
      <w:r w:rsidRPr="00E137FE">
        <w:rPr>
          <w:iCs/>
          <w:spacing w:val="5"/>
        </w:rPr>
        <w:t>25693563</w:t>
      </w:r>
      <w:r w:rsidRPr="007A69D2">
        <w:rPr>
          <w:i/>
          <w:spacing w:val="5"/>
        </w:rPr>
        <w:t>.</w:t>
      </w:r>
    </w:p>
    <w:p w14:paraId="49CEDB3A" w14:textId="77777777" w:rsidR="00DD51D5" w:rsidRPr="00504171" w:rsidRDefault="00DD51D5" w:rsidP="00DD51D5"/>
    <w:p w14:paraId="1FBD0A67" w14:textId="77777777" w:rsidR="00DD51D5" w:rsidRPr="007A69D2" w:rsidRDefault="00DD51D5" w:rsidP="00DD51D5">
      <w:pPr>
        <w:pStyle w:val="ListParagraph"/>
        <w:numPr>
          <w:ilvl w:val="0"/>
          <w:numId w:val="18"/>
        </w:numPr>
        <w:rPr>
          <w:spacing w:val="5"/>
        </w:rPr>
      </w:pPr>
      <w:r w:rsidRPr="00504171">
        <w:t xml:space="preserve">Henry </w:t>
      </w:r>
      <w:r w:rsidRPr="007A69D2">
        <w:rPr>
          <w:spacing w:val="2"/>
        </w:rPr>
        <w:t xml:space="preserve">D, Gonzalez JM, </w:t>
      </w:r>
      <w:r w:rsidRPr="00504171">
        <w:t xml:space="preserve">Harris IS, Bosco V, </w:t>
      </w:r>
      <w:proofErr w:type="spellStart"/>
      <w:r w:rsidRPr="00504171">
        <w:t>Killion</w:t>
      </w:r>
      <w:proofErr w:type="spellEnd"/>
      <w:r w:rsidRPr="00504171">
        <w:t xml:space="preserve"> M, </w:t>
      </w:r>
      <w:proofErr w:type="spellStart"/>
      <w:r w:rsidRPr="00504171">
        <w:t>Thiet</w:t>
      </w:r>
      <w:proofErr w:type="spellEnd"/>
      <w:r w:rsidRPr="00504171">
        <w:t xml:space="preserve"> MP, </w:t>
      </w:r>
      <w:r w:rsidRPr="007A69D2">
        <w:rPr>
          <w:b/>
          <w:bCs/>
        </w:rPr>
        <w:t xml:space="preserve">Bianco </w:t>
      </w:r>
      <w:r w:rsidRPr="007A69D2">
        <w:rPr>
          <w:b/>
          <w:bCs/>
          <w:spacing w:val="2"/>
        </w:rPr>
        <w:t xml:space="preserve">K. </w:t>
      </w:r>
      <w:r w:rsidRPr="00504171">
        <w:t xml:space="preserve">Maternal Arrhythmia and Perinatal outcomes: A Pregnancy and Cardiac Disease Treatment (PACT) program. </w:t>
      </w:r>
      <w:r w:rsidRPr="007A69D2">
        <w:rPr>
          <w:i/>
        </w:rPr>
        <w:t xml:space="preserve">J </w:t>
      </w:r>
      <w:proofErr w:type="spellStart"/>
      <w:r w:rsidRPr="007A69D2">
        <w:rPr>
          <w:i/>
        </w:rPr>
        <w:t>Perinatol</w:t>
      </w:r>
      <w:proofErr w:type="spellEnd"/>
      <w:r w:rsidRPr="007A69D2">
        <w:rPr>
          <w:i/>
        </w:rPr>
        <w:t xml:space="preserve">. </w:t>
      </w:r>
      <w:r w:rsidRPr="00E137FE">
        <w:rPr>
          <w:iCs/>
        </w:rPr>
        <w:t>2016 Jun 16. PMID: 27309629</w:t>
      </w:r>
      <w:r w:rsidRPr="00504171">
        <w:t xml:space="preserve">. </w:t>
      </w:r>
    </w:p>
    <w:p w14:paraId="3244CC17" w14:textId="77777777" w:rsidR="00DD51D5" w:rsidRPr="00504171" w:rsidRDefault="00DD51D5" w:rsidP="00DD51D5">
      <w:pPr>
        <w:rPr>
          <w:b/>
          <w:spacing w:val="5"/>
        </w:rPr>
      </w:pPr>
    </w:p>
    <w:p w14:paraId="14564A73" w14:textId="77777777" w:rsidR="00DD51D5" w:rsidRPr="007A69D2" w:rsidRDefault="00DD51D5" w:rsidP="00DD51D5">
      <w:pPr>
        <w:pStyle w:val="ListParagraph"/>
        <w:numPr>
          <w:ilvl w:val="0"/>
          <w:numId w:val="18"/>
        </w:numPr>
        <w:rPr>
          <w:spacing w:val="5"/>
        </w:rPr>
      </w:pPr>
      <w:r w:rsidRPr="007A69D2">
        <w:rPr>
          <w:b/>
          <w:spacing w:val="5"/>
        </w:rPr>
        <w:t>Bianco K</w:t>
      </w:r>
      <w:r w:rsidRPr="007A69D2">
        <w:rPr>
          <w:spacing w:val="5"/>
        </w:rPr>
        <w:t xml:space="preserve">, Gormley M, Farrell J, Zhou Y, </w:t>
      </w:r>
      <w:proofErr w:type="spellStart"/>
      <w:r w:rsidRPr="007A69D2">
        <w:rPr>
          <w:spacing w:val="5"/>
        </w:rPr>
        <w:t>Oliverio</w:t>
      </w:r>
      <w:proofErr w:type="spellEnd"/>
      <w:r w:rsidRPr="007A69D2">
        <w:rPr>
          <w:spacing w:val="5"/>
        </w:rPr>
        <w:t xml:space="preserve"> O, Tilden H, McMaster M, Fisher SJ. Placental transcriptomes in the common aneuploidies reveal critical regions on the </w:t>
      </w:r>
      <w:proofErr w:type="spellStart"/>
      <w:r w:rsidRPr="007A69D2">
        <w:rPr>
          <w:spacing w:val="5"/>
        </w:rPr>
        <w:t>trisomic</w:t>
      </w:r>
      <w:proofErr w:type="spellEnd"/>
      <w:r w:rsidRPr="007A69D2">
        <w:rPr>
          <w:spacing w:val="5"/>
        </w:rPr>
        <w:t xml:space="preserve"> chromosomes and genome-wide effects. </w:t>
      </w:r>
      <w:proofErr w:type="spellStart"/>
      <w:r w:rsidRPr="007A69D2">
        <w:rPr>
          <w:i/>
          <w:spacing w:val="5"/>
        </w:rPr>
        <w:t>Prenat</w:t>
      </w:r>
      <w:proofErr w:type="spellEnd"/>
      <w:r w:rsidRPr="007A69D2">
        <w:rPr>
          <w:i/>
          <w:spacing w:val="5"/>
        </w:rPr>
        <w:t xml:space="preserve"> Diagn. </w:t>
      </w:r>
      <w:r w:rsidRPr="00E137FE">
        <w:rPr>
          <w:iCs/>
          <w:spacing w:val="5"/>
        </w:rPr>
        <w:t>2016 Sep;36(9):812-22. PMID: 27328057.</w:t>
      </w:r>
    </w:p>
    <w:p w14:paraId="4D72EB2E" w14:textId="77777777" w:rsidR="00DD51D5" w:rsidRPr="00504171" w:rsidRDefault="00DD51D5" w:rsidP="00DD51D5">
      <w:pPr>
        <w:rPr>
          <w:spacing w:val="5"/>
        </w:rPr>
      </w:pPr>
    </w:p>
    <w:p w14:paraId="4CB50F8A" w14:textId="77777777" w:rsidR="00DD51D5" w:rsidRPr="000135AF" w:rsidRDefault="00DD51D5" w:rsidP="00DD51D5">
      <w:pPr>
        <w:pStyle w:val="ListParagraph"/>
        <w:numPr>
          <w:ilvl w:val="0"/>
          <w:numId w:val="18"/>
        </w:numPr>
        <w:rPr>
          <w:spacing w:val="5"/>
        </w:rPr>
      </w:pPr>
      <w:proofErr w:type="spellStart"/>
      <w:r w:rsidRPr="000135AF">
        <w:rPr>
          <w:spacing w:val="5"/>
        </w:rPr>
        <w:lastRenderedPageBreak/>
        <w:t>Arunamata</w:t>
      </w:r>
      <w:proofErr w:type="spellEnd"/>
      <w:r w:rsidRPr="000135AF">
        <w:rPr>
          <w:spacing w:val="5"/>
        </w:rPr>
        <w:t xml:space="preserve"> A, Axelrod DM, </w:t>
      </w:r>
      <w:r w:rsidRPr="000135AF">
        <w:rPr>
          <w:b/>
          <w:spacing w:val="5"/>
        </w:rPr>
        <w:t>Bianco K</w:t>
      </w:r>
      <w:r w:rsidRPr="000135AF">
        <w:rPr>
          <w:spacing w:val="5"/>
        </w:rPr>
        <w:t xml:space="preserve">, Balasubramanian S, Quirin A, Tacy TA Chronic antepartum maternal hyperoxygenation in a case of severe fetal </w:t>
      </w:r>
      <w:proofErr w:type="spellStart"/>
      <w:r w:rsidRPr="000135AF">
        <w:rPr>
          <w:spacing w:val="5"/>
        </w:rPr>
        <w:t>Ebstein's</w:t>
      </w:r>
      <w:proofErr w:type="spellEnd"/>
      <w:r w:rsidRPr="000135AF">
        <w:rPr>
          <w:spacing w:val="5"/>
        </w:rPr>
        <w:t xml:space="preserve"> anomaly with circular shunt physiology. </w:t>
      </w:r>
      <w:r w:rsidRPr="000135AF">
        <w:rPr>
          <w:i/>
          <w:iCs/>
          <w:spacing w:val="5"/>
        </w:rPr>
        <w:t xml:space="preserve">Ann </w:t>
      </w:r>
      <w:proofErr w:type="spellStart"/>
      <w:r w:rsidRPr="000135AF">
        <w:rPr>
          <w:i/>
          <w:iCs/>
          <w:spacing w:val="5"/>
        </w:rPr>
        <w:t>Pediatr</w:t>
      </w:r>
      <w:proofErr w:type="spellEnd"/>
      <w:r w:rsidRPr="000135AF">
        <w:rPr>
          <w:i/>
          <w:iCs/>
          <w:spacing w:val="5"/>
        </w:rPr>
        <w:t xml:space="preserve"> </w:t>
      </w:r>
      <w:proofErr w:type="spellStart"/>
      <w:r w:rsidRPr="000135AF">
        <w:rPr>
          <w:i/>
          <w:iCs/>
          <w:spacing w:val="5"/>
        </w:rPr>
        <w:t>Cardiol</w:t>
      </w:r>
      <w:proofErr w:type="spellEnd"/>
      <w:r w:rsidRPr="000135AF">
        <w:rPr>
          <w:spacing w:val="5"/>
        </w:rPr>
        <w:t>. 2017 Sep-Dec;10 (3):284-287.PMID: 28928616</w:t>
      </w:r>
    </w:p>
    <w:p w14:paraId="5921F414" w14:textId="77777777" w:rsidR="00DD51D5" w:rsidRPr="000135AF" w:rsidRDefault="00DD51D5" w:rsidP="00DD51D5"/>
    <w:p w14:paraId="069D8008" w14:textId="77777777" w:rsidR="00DD51D5" w:rsidRPr="000135AF" w:rsidRDefault="00DD51D5" w:rsidP="00DD51D5">
      <w:pPr>
        <w:pStyle w:val="ListParagraph"/>
        <w:numPr>
          <w:ilvl w:val="0"/>
          <w:numId w:val="18"/>
        </w:numPr>
        <w:rPr>
          <w:spacing w:val="5"/>
        </w:rPr>
      </w:pPr>
      <w:r w:rsidRPr="000135AF">
        <w:t xml:space="preserve">Leon- Martinez D, </w:t>
      </w:r>
      <w:proofErr w:type="spellStart"/>
      <w:r w:rsidRPr="000135AF">
        <w:t>Farrel</w:t>
      </w:r>
      <w:proofErr w:type="spellEnd"/>
      <w:r w:rsidRPr="000135AF">
        <w:t xml:space="preserve"> J, Gormley, M Fisher S, </w:t>
      </w:r>
      <w:r w:rsidRPr="000135AF">
        <w:rPr>
          <w:b/>
          <w:bCs/>
        </w:rPr>
        <w:t>Bianco K</w:t>
      </w:r>
      <w:r w:rsidRPr="000135AF">
        <w:t xml:space="preserve">. </w:t>
      </w:r>
      <w:r w:rsidRPr="000135AF">
        <w:rPr>
          <w:spacing w:val="2"/>
        </w:rPr>
        <w:t xml:space="preserve">Caspase-2 </w:t>
      </w:r>
      <w:r w:rsidRPr="000135AF">
        <w:t xml:space="preserve">upregulation in </w:t>
      </w:r>
      <w:r w:rsidRPr="000135AF">
        <w:rPr>
          <w:spacing w:val="2"/>
        </w:rPr>
        <w:t xml:space="preserve">Trisomy </w:t>
      </w:r>
      <w:r w:rsidRPr="000135AF">
        <w:t xml:space="preserve">21 placentas: elucidating functional deficits at the </w:t>
      </w:r>
      <w:r w:rsidRPr="000135AF">
        <w:rPr>
          <w:spacing w:val="2"/>
        </w:rPr>
        <w:t xml:space="preserve">maternal-fetal </w:t>
      </w:r>
      <w:r w:rsidRPr="000135AF">
        <w:t>interface. Reproductive Science,</w:t>
      </w:r>
      <w:r w:rsidRPr="000135AF">
        <w:rPr>
          <w:i/>
          <w:iCs/>
        </w:rPr>
        <w:t xml:space="preserve"> </w:t>
      </w:r>
      <w:proofErr w:type="spellStart"/>
      <w:r w:rsidRPr="000135AF">
        <w:rPr>
          <w:i/>
          <w:iCs/>
        </w:rPr>
        <w:t>Reprod</w:t>
      </w:r>
      <w:proofErr w:type="spellEnd"/>
      <w:r w:rsidRPr="000135AF">
        <w:rPr>
          <w:i/>
          <w:iCs/>
        </w:rPr>
        <w:t xml:space="preserve"> Sci</w:t>
      </w:r>
      <w:r w:rsidRPr="000135AF">
        <w:t>. 2020 Jan; 27(1):100-109. PMID: 32046398.</w:t>
      </w:r>
    </w:p>
    <w:p w14:paraId="6345616F" w14:textId="77777777" w:rsidR="00DD51D5" w:rsidRPr="000135AF" w:rsidRDefault="00DD51D5" w:rsidP="00DD51D5">
      <w:pPr>
        <w:rPr>
          <w:spacing w:val="5"/>
        </w:rPr>
      </w:pPr>
    </w:p>
    <w:p w14:paraId="77B7D7CE" w14:textId="77777777" w:rsidR="00DD51D5" w:rsidRPr="000135AF" w:rsidRDefault="00DD51D5" w:rsidP="00DD51D5">
      <w:pPr>
        <w:pStyle w:val="ListParagraph"/>
        <w:numPr>
          <w:ilvl w:val="0"/>
          <w:numId w:val="18"/>
        </w:numPr>
        <w:rPr>
          <w:spacing w:val="5"/>
        </w:rPr>
      </w:pPr>
      <w:r w:rsidRPr="000135AF">
        <w:rPr>
          <w:spacing w:val="5"/>
        </w:rPr>
        <w:t>Bryant E,</w:t>
      </w:r>
      <w:r w:rsidRPr="000135AF">
        <w:rPr>
          <w:b/>
          <w:spacing w:val="5"/>
        </w:rPr>
        <w:t xml:space="preserve"> Bianco K</w:t>
      </w:r>
      <w:r w:rsidRPr="000135AF">
        <w:rPr>
          <w:spacing w:val="5"/>
        </w:rPr>
        <w:t xml:space="preserve">, </w:t>
      </w:r>
      <w:proofErr w:type="spellStart"/>
      <w:r w:rsidRPr="000135AF">
        <w:rPr>
          <w:spacing w:val="5"/>
        </w:rPr>
        <w:t>Anssari</w:t>
      </w:r>
      <w:proofErr w:type="spellEnd"/>
      <w:r w:rsidRPr="000135AF">
        <w:rPr>
          <w:spacing w:val="5"/>
        </w:rPr>
        <w:t xml:space="preserve"> J, Khandelwal A. Bicuspid Aortic Valve and Ascending Aortic Aneurysm in a Twin Pregnancy.</w:t>
      </w:r>
      <w:r w:rsidRPr="000135AF">
        <w:rPr>
          <w:i/>
          <w:iCs/>
        </w:rPr>
        <w:t xml:space="preserve"> </w:t>
      </w:r>
      <w:r w:rsidRPr="000135AF">
        <w:rPr>
          <w:i/>
          <w:iCs/>
          <w:spacing w:val="5"/>
        </w:rPr>
        <w:t xml:space="preserve">J Am Coll </w:t>
      </w:r>
      <w:proofErr w:type="spellStart"/>
      <w:r w:rsidRPr="000135AF">
        <w:rPr>
          <w:i/>
          <w:iCs/>
          <w:spacing w:val="5"/>
        </w:rPr>
        <w:t>Cardiol</w:t>
      </w:r>
      <w:proofErr w:type="spellEnd"/>
      <w:r w:rsidRPr="000135AF">
        <w:rPr>
          <w:i/>
          <w:iCs/>
          <w:spacing w:val="5"/>
        </w:rPr>
        <w:t xml:space="preserve"> </w:t>
      </w:r>
      <w:r w:rsidRPr="000135AF">
        <w:rPr>
          <w:spacing w:val="5"/>
        </w:rPr>
        <w:t>Case Rep. 2020 Jan, 2 (1) 96-100.</w:t>
      </w:r>
    </w:p>
    <w:p w14:paraId="62DEFD09" w14:textId="77777777" w:rsidR="00DD51D5" w:rsidRPr="000135AF" w:rsidRDefault="00DD51D5" w:rsidP="00DD51D5">
      <w:pPr>
        <w:rPr>
          <w:spacing w:val="5"/>
        </w:rPr>
      </w:pPr>
    </w:p>
    <w:p w14:paraId="1F9E1E35" w14:textId="77777777" w:rsidR="00DD51D5" w:rsidRPr="000135AF" w:rsidRDefault="00DD51D5" w:rsidP="00DD51D5">
      <w:pPr>
        <w:pStyle w:val="ListParagraph"/>
        <w:numPr>
          <w:ilvl w:val="0"/>
          <w:numId w:val="18"/>
        </w:numPr>
      </w:pPr>
      <w:r w:rsidRPr="000135AF">
        <w:t xml:space="preserve">Hao S, You J, Chen L, Zhao H, Huang Y, Zheng L, Tian L, Maric I, Liu X, Li T, </w:t>
      </w:r>
      <w:r w:rsidRPr="000135AF">
        <w:rPr>
          <w:b/>
        </w:rPr>
        <w:t>Bianco YK</w:t>
      </w:r>
      <w:r w:rsidRPr="000135AF">
        <w:t xml:space="preserve">, Winn VD, Aghaeepour N, Gaudilliere B, Angst MS, Zhou X, Li YM, Mo L, Wong RJ, Shaw GM, Stevenson DK, Cohen HJ, </w:t>
      </w:r>
      <w:proofErr w:type="spellStart"/>
      <w:r w:rsidRPr="000135AF">
        <w:t>Mcelhinney</w:t>
      </w:r>
      <w:proofErr w:type="spellEnd"/>
      <w:r w:rsidRPr="000135AF">
        <w:t xml:space="preserve"> DB, Sylvester KG, Ling XB. Changes in pregnancy-related serum biomarkers early in gestation are associated with later development of preeclampsia. </w:t>
      </w:r>
      <w:proofErr w:type="spellStart"/>
      <w:r w:rsidRPr="000135AF">
        <w:rPr>
          <w:i/>
          <w:iCs/>
        </w:rPr>
        <w:t>PLoS</w:t>
      </w:r>
      <w:proofErr w:type="spellEnd"/>
      <w:r w:rsidRPr="000135AF">
        <w:rPr>
          <w:i/>
          <w:iCs/>
        </w:rPr>
        <w:t xml:space="preserve"> One</w:t>
      </w:r>
      <w:r w:rsidRPr="000135AF">
        <w:t>. 2020 Mar 3;15(3): PMID: 32126118; PMCID: PMC7053753.</w:t>
      </w:r>
    </w:p>
    <w:p w14:paraId="0FF9AC3A" w14:textId="77777777" w:rsidR="00DD51D5" w:rsidRPr="00504171" w:rsidRDefault="00DD51D5" w:rsidP="00DD51D5">
      <w:pPr>
        <w:rPr>
          <w:iCs/>
        </w:rPr>
      </w:pPr>
    </w:p>
    <w:p w14:paraId="7850DFCB" w14:textId="2D802CB3" w:rsidR="00DD51D5" w:rsidRPr="006D11A4" w:rsidRDefault="00DD51D5" w:rsidP="00DD51D5">
      <w:pPr>
        <w:pStyle w:val="ListParagraph"/>
        <w:numPr>
          <w:ilvl w:val="0"/>
          <w:numId w:val="18"/>
        </w:numPr>
        <w:rPr>
          <w:iCs/>
        </w:rPr>
      </w:pPr>
      <w:r w:rsidRPr="006D11A4">
        <w:rPr>
          <w:iCs/>
        </w:rPr>
        <w:t xml:space="preserve">Igbinosa I, Miller S, </w:t>
      </w:r>
      <w:r w:rsidRPr="006D11A4">
        <w:rPr>
          <w:b/>
          <w:iCs/>
        </w:rPr>
        <w:t>Bianco K</w:t>
      </w:r>
      <w:r w:rsidRPr="006D11A4">
        <w:rPr>
          <w:iCs/>
        </w:rPr>
        <w:t xml:space="preserve">, Nelson J, Kappagoda S, Blackburn BG, Grant P, Subramanian A, Lyell DJ, El-Sayed YY, Aziz N. Use of remdesivir for pregnant patients with severe novel coronavirus disease 2019. </w:t>
      </w:r>
      <w:r w:rsidRPr="006D11A4">
        <w:rPr>
          <w:i/>
        </w:rPr>
        <w:t xml:space="preserve">Am J </w:t>
      </w:r>
      <w:proofErr w:type="spellStart"/>
      <w:r w:rsidRPr="006D11A4">
        <w:rPr>
          <w:i/>
        </w:rPr>
        <w:t>Obstet</w:t>
      </w:r>
      <w:proofErr w:type="spellEnd"/>
      <w:r w:rsidRPr="006D11A4">
        <w:rPr>
          <w:i/>
        </w:rPr>
        <w:t xml:space="preserve"> Gynecol</w:t>
      </w:r>
      <w:r w:rsidRPr="006D11A4">
        <w:rPr>
          <w:iCs/>
        </w:rPr>
        <w:t>. 2020 Nov; 223(5):768-770. PMID: 32771381</w:t>
      </w:r>
      <w:r w:rsidR="002D6E80">
        <w:rPr>
          <w:iCs/>
        </w:rPr>
        <w:t>.</w:t>
      </w:r>
    </w:p>
    <w:p w14:paraId="51A66DD3" w14:textId="77777777" w:rsidR="00DD51D5" w:rsidRPr="00504171" w:rsidRDefault="00DD51D5" w:rsidP="00DD51D5">
      <w:pPr>
        <w:rPr>
          <w:iCs/>
        </w:rPr>
      </w:pPr>
    </w:p>
    <w:p w14:paraId="78D013E3" w14:textId="77777777" w:rsidR="00DD51D5" w:rsidRPr="006D11A4" w:rsidRDefault="00DD51D5" w:rsidP="00DD51D5">
      <w:pPr>
        <w:pStyle w:val="ListParagraph"/>
        <w:numPr>
          <w:ilvl w:val="0"/>
          <w:numId w:val="18"/>
        </w:numPr>
        <w:rPr>
          <w:iCs/>
        </w:rPr>
      </w:pPr>
      <w:r w:rsidRPr="006D11A4">
        <w:rPr>
          <w:iCs/>
        </w:rPr>
        <w:t xml:space="preserve">Lutz AB, Young-Lin N, Leon-Martinez D, Bianco IC, Seckel E, Mrazek-Pugh B, </w:t>
      </w:r>
      <w:r w:rsidRPr="006D11A4">
        <w:rPr>
          <w:b/>
          <w:iCs/>
        </w:rPr>
        <w:t>Bianco K.</w:t>
      </w:r>
      <w:r w:rsidRPr="006D11A4">
        <w:rPr>
          <w:iCs/>
        </w:rPr>
        <w:t xml:space="preserve"> Measurement of Marginal Placental Cord Insertion by Prenatal Ultrasound Was Found Not to Be Predictive of Adverse Perinatal Outcomes.  </w:t>
      </w:r>
      <w:r w:rsidRPr="006D11A4">
        <w:rPr>
          <w:i/>
        </w:rPr>
        <w:t>J Ultrasound Med.</w:t>
      </w:r>
      <w:r w:rsidRPr="006D11A4">
        <w:rPr>
          <w:iCs/>
        </w:rPr>
        <w:t xml:space="preserve"> 2020 Dec 5. PMID: 33277931.</w:t>
      </w:r>
    </w:p>
    <w:p w14:paraId="6197DC4E" w14:textId="77777777" w:rsidR="00DD51D5" w:rsidRPr="00504171" w:rsidRDefault="00DD51D5" w:rsidP="00DD51D5">
      <w:pPr>
        <w:rPr>
          <w:iCs/>
        </w:rPr>
      </w:pPr>
    </w:p>
    <w:p w14:paraId="673339A6" w14:textId="03F72486" w:rsidR="004711D8" w:rsidRDefault="00DD51D5" w:rsidP="004711D8">
      <w:pPr>
        <w:pStyle w:val="ListParagraph"/>
        <w:numPr>
          <w:ilvl w:val="0"/>
          <w:numId w:val="18"/>
        </w:numPr>
        <w:rPr>
          <w:i/>
        </w:rPr>
      </w:pPr>
      <w:r w:rsidRPr="006D11A4">
        <w:rPr>
          <w:iCs/>
        </w:rPr>
        <w:t xml:space="preserve">Meza PK, </w:t>
      </w:r>
      <w:r w:rsidRPr="006D11A4">
        <w:rPr>
          <w:b/>
          <w:iCs/>
        </w:rPr>
        <w:t>Bianco K,</w:t>
      </w:r>
      <w:r w:rsidRPr="006D11A4">
        <w:rPr>
          <w:iCs/>
        </w:rPr>
        <w:t xml:space="preserve"> Herrarte E, Daniels K. Changing the landscape of obstetric resident education in low- and middle-income countries using simulation-based training. </w:t>
      </w:r>
      <w:r w:rsidRPr="006D11A4">
        <w:rPr>
          <w:i/>
        </w:rPr>
        <w:t xml:space="preserve">Int J </w:t>
      </w:r>
      <w:proofErr w:type="spellStart"/>
      <w:r w:rsidRPr="006D11A4">
        <w:rPr>
          <w:i/>
        </w:rPr>
        <w:t>Gynaecol</w:t>
      </w:r>
      <w:proofErr w:type="spellEnd"/>
      <w:r w:rsidRPr="006D11A4">
        <w:rPr>
          <w:i/>
        </w:rPr>
        <w:t xml:space="preserve"> Obstet</w:t>
      </w:r>
      <w:r w:rsidRPr="006D11A4">
        <w:rPr>
          <w:iCs/>
        </w:rPr>
        <w:t xml:space="preserve">. 2020 Dec 12. </w:t>
      </w:r>
      <w:proofErr w:type="spellStart"/>
      <w:r w:rsidRPr="006D11A4">
        <w:rPr>
          <w:iCs/>
        </w:rPr>
        <w:t>doi</w:t>
      </w:r>
      <w:proofErr w:type="spellEnd"/>
      <w:r w:rsidRPr="006D11A4">
        <w:rPr>
          <w:iCs/>
        </w:rPr>
        <w:t>: 10.1002/ijgo.13526.PMID: 33314149</w:t>
      </w:r>
      <w:r w:rsidRPr="006D11A4">
        <w:rPr>
          <w:i/>
        </w:rPr>
        <w:t>.</w:t>
      </w:r>
    </w:p>
    <w:p w14:paraId="41C97904" w14:textId="77777777" w:rsidR="00B256AD" w:rsidRPr="00B256AD" w:rsidRDefault="00B256AD" w:rsidP="00B256AD">
      <w:pPr>
        <w:pStyle w:val="ListParagraph"/>
        <w:rPr>
          <w:i/>
        </w:rPr>
      </w:pPr>
    </w:p>
    <w:p w14:paraId="53CAAD75" w14:textId="57E96939" w:rsidR="00B256AD" w:rsidRDefault="00B256AD" w:rsidP="00B256AD">
      <w:pPr>
        <w:pStyle w:val="ListParagraph"/>
        <w:numPr>
          <w:ilvl w:val="0"/>
          <w:numId w:val="18"/>
        </w:numPr>
      </w:pPr>
      <w:r>
        <w:t xml:space="preserve">Sperling MM, Waldrop AR , Fowler C, </w:t>
      </w:r>
      <w:proofErr w:type="spellStart"/>
      <w:r>
        <w:t>Weiel</w:t>
      </w:r>
      <w:proofErr w:type="spellEnd"/>
      <w:r>
        <w:t xml:space="preserve"> J, CL </w:t>
      </w:r>
      <w:proofErr w:type="spellStart"/>
      <w:r>
        <w:t>Counturie</w:t>
      </w:r>
      <w:proofErr w:type="spellEnd"/>
      <w:r>
        <w:t xml:space="preserve">,  </w:t>
      </w:r>
      <w:r w:rsidR="00693647">
        <w:rPr>
          <w:b/>
          <w:bCs/>
        </w:rPr>
        <w:t xml:space="preserve">Bianco </w:t>
      </w:r>
      <w:r>
        <w:rPr>
          <w:b/>
          <w:bCs/>
        </w:rPr>
        <w:t>K</w:t>
      </w:r>
      <w:r>
        <w:t xml:space="preserve">. A rare case of anti-N-Methyl-D-aspartate receptor encephalitis with status epilepticus in pregnancy. </w:t>
      </w:r>
      <w:r w:rsidRPr="00B256AD">
        <w:rPr>
          <w:i/>
        </w:rPr>
        <w:t>Obstetrics and Gynecology Research</w:t>
      </w:r>
      <w:r>
        <w:t>. 4 (2021): 108-116. PMID: 101778175.</w:t>
      </w:r>
    </w:p>
    <w:p w14:paraId="6AF854CE" w14:textId="77777777" w:rsidR="002D6E80" w:rsidRPr="00B256AD" w:rsidRDefault="002D6E80" w:rsidP="00B256AD">
      <w:pPr>
        <w:pStyle w:val="ListParagraph"/>
        <w:ind w:left="900"/>
        <w:rPr>
          <w:i/>
        </w:rPr>
      </w:pPr>
    </w:p>
    <w:p w14:paraId="1A5932A3" w14:textId="0202EFBC" w:rsidR="002D6E80" w:rsidRPr="002D6E80" w:rsidRDefault="002D6E80" w:rsidP="004711D8">
      <w:pPr>
        <w:pStyle w:val="ListParagraph"/>
        <w:numPr>
          <w:ilvl w:val="0"/>
          <w:numId w:val="18"/>
        </w:numPr>
      </w:pPr>
      <w:r w:rsidRPr="002D6E80">
        <w:t xml:space="preserve">Reiss JD, Chang AL, Mayo JA, </w:t>
      </w:r>
      <w:r w:rsidRPr="002D6E80">
        <w:rPr>
          <w:b/>
        </w:rPr>
        <w:t>Bianco K</w:t>
      </w:r>
      <w:r w:rsidRPr="002D6E80">
        <w:t xml:space="preserve">, Lee HC, Stevenson DK, Shaw GM, Aghaeepour N, Sylvester KG. Newborn screen metabolic panels reflect the impact of common disorders of pregnancy. </w:t>
      </w:r>
      <w:proofErr w:type="spellStart"/>
      <w:r w:rsidRPr="002D6E80">
        <w:rPr>
          <w:i/>
        </w:rPr>
        <w:t>Pediatr</w:t>
      </w:r>
      <w:proofErr w:type="spellEnd"/>
      <w:r w:rsidRPr="002D6E80">
        <w:rPr>
          <w:i/>
        </w:rPr>
        <w:t xml:space="preserve"> Res</w:t>
      </w:r>
      <w:r w:rsidRPr="002D6E80">
        <w:t xml:space="preserve">. 2021 Oct 20. </w:t>
      </w:r>
      <w:proofErr w:type="spellStart"/>
      <w:r w:rsidRPr="002D6E80">
        <w:t>doi</w:t>
      </w:r>
      <w:proofErr w:type="spellEnd"/>
      <w:r w:rsidRPr="002D6E80">
        <w:t>: 10.1038/s41390-021-01753-7. PMID: 34671094.</w:t>
      </w:r>
    </w:p>
    <w:p w14:paraId="33379549" w14:textId="77777777" w:rsidR="004711D8" w:rsidRDefault="004711D8" w:rsidP="004711D8">
      <w:pPr>
        <w:pStyle w:val="ListParagraph"/>
      </w:pPr>
    </w:p>
    <w:p w14:paraId="73B53709" w14:textId="58473431" w:rsidR="004711D8" w:rsidRPr="00C97E4A" w:rsidRDefault="007D449D" w:rsidP="004711D8">
      <w:pPr>
        <w:pStyle w:val="ListParagraph"/>
        <w:numPr>
          <w:ilvl w:val="0"/>
          <w:numId w:val="18"/>
        </w:numPr>
        <w:rPr>
          <w:i/>
        </w:rPr>
      </w:pPr>
      <w:r>
        <w:t xml:space="preserve">Miller H, Seckel E, White C, Mueller CM, </w:t>
      </w:r>
      <w:r w:rsidRPr="004711D8">
        <w:rPr>
          <w:b/>
        </w:rPr>
        <w:t>Bianco K</w:t>
      </w:r>
      <w:r>
        <w:t>.</w:t>
      </w:r>
      <w:r w:rsidRPr="007D449D">
        <w:t xml:space="preserve"> </w:t>
      </w:r>
      <w:r>
        <w:t>Gender-based salary differences in academic medicine: a retrospective review of data from six public medical centers in the western United States.</w:t>
      </w:r>
      <w:r w:rsidR="002D6E80" w:rsidRPr="002D6E80">
        <w:t xml:space="preserve"> </w:t>
      </w:r>
      <w:r w:rsidR="002D6E80" w:rsidRPr="002D6E80">
        <w:rPr>
          <w:i/>
        </w:rPr>
        <w:t>BMJ Open</w:t>
      </w:r>
      <w:r w:rsidR="002D6E80" w:rsidRPr="002D6E80">
        <w:t>. 2022 Apr7;12(4</w:t>
      </w:r>
      <w:proofErr w:type="gramStart"/>
      <w:r w:rsidR="002D6E80" w:rsidRPr="002D6E80">
        <w:t>):e</w:t>
      </w:r>
      <w:proofErr w:type="gramEnd"/>
      <w:r w:rsidR="002D6E80" w:rsidRPr="002D6E80">
        <w:t xml:space="preserve">059216. </w:t>
      </w:r>
      <w:proofErr w:type="spellStart"/>
      <w:r w:rsidR="002D6E80" w:rsidRPr="002D6E80">
        <w:t>doi</w:t>
      </w:r>
      <w:proofErr w:type="spellEnd"/>
      <w:r w:rsidR="002D6E80" w:rsidRPr="002D6E80">
        <w:t>: 10.1136/bmjopen-2021-059216. PMID: 35393330</w:t>
      </w:r>
      <w:r w:rsidR="002D6E80">
        <w:t>.</w:t>
      </w:r>
    </w:p>
    <w:p w14:paraId="1F157A5B" w14:textId="77777777" w:rsidR="00C97E4A" w:rsidRPr="00C97E4A" w:rsidRDefault="00C97E4A" w:rsidP="00C97E4A">
      <w:pPr>
        <w:pStyle w:val="ListParagraph"/>
        <w:rPr>
          <w:i/>
        </w:rPr>
      </w:pPr>
    </w:p>
    <w:p w14:paraId="3EAA1C89" w14:textId="25FFB93D" w:rsidR="00C97E4A" w:rsidRPr="00C97E4A" w:rsidRDefault="00C97E4A" w:rsidP="00C97E4A">
      <w:pPr>
        <w:pStyle w:val="ListParagraph"/>
        <w:numPr>
          <w:ilvl w:val="0"/>
          <w:numId w:val="18"/>
        </w:numPr>
        <w:autoSpaceDE w:val="0"/>
        <w:autoSpaceDN w:val="0"/>
        <w:adjustRightInd w:val="0"/>
        <w:rPr>
          <w:rFonts w:ascii="TimesNewRomanPSMT" w:hAnsi="TimesNewRomanPSMT" w:cs="TimesNewRomanPSMT"/>
        </w:rPr>
      </w:pPr>
      <w:r w:rsidRPr="00C97E4A">
        <w:rPr>
          <w:rFonts w:ascii="TimesNewRomanPSMT" w:hAnsi="TimesNewRomanPSMT" w:cs="TimesNewRomanPSMT"/>
        </w:rPr>
        <w:lastRenderedPageBreak/>
        <w:t xml:space="preserve">Joudi N, Levin E, Miller P, Nieman K, Lathi R, Boyd J, El-Sayed YY, </w:t>
      </w:r>
      <w:r w:rsidRPr="00C97E4A">
        <w:rPr>
          <w:rFonts w:ascii="TimesNewRomanPSMT" w:hAnsi="TimesNewRomanPSMT" w:cs="TimesNewRomanPSMT"/>
          <w:b/>
        </w:rPr>
        <w:t>Bianco K</w:t>
      </w:r>
      <w:r w:rsidRPr="00C97E4A">
        <w:rPr>
          <w:rFonts w:ascii="TimesNewRomanPSMT" w:hAnsi="TimesNewRomanPSMT" w:cs="TimesNewRomanPSMT"/>
        </w:rPr>
        <w:t xml:space="preserve">, Khandelwal A. Recurrence of Atrial Myxoma in Pregnancy: Successful Medical Management and Postpartum Resection. </w:t>
      </w:r>
      <w:r w:rsidRPr="00C97E4A">
        <w:rPr>
          <w:rFonts w:ascii="TimesNewRomanPSMT" w:hAnsi="TimesNewRomanPSMT" w:cs="TimesNewRomanPSMT"/>
          <w:i/>
        </w:rPr>
        <w:t>Cardiology and Cardiovascular Medicine</w:t>
      </w:r>
      <w:r w:rsidRPr="00C97E4A">
        <w:rPr>
          <w:rFonts w:ascii="TimesNewRomanPSMT" w:hAnsi="TimesNewRomanPSMT" w:cs="TimesNewRomanPSMT"/>
        </w:rPr>
        <w:t>. 5 (2021): 143-149. [ISSN 2572-9292]</w:t>
      </w:r>
      <w:r>
        <w:rPr>
          <w:rFonts w:ascii="TimesNewRomanPSMT" w:hAnsi="TimesNewRomanPSMT" w:cs="TimesNewRomanPSMT"/>
        </w:rPr>
        <w:t>.</w:t>
      </w:r>
    </w:p>
    <w:p w14:paraId="49FE61B9" w14:textId="77777777" w:rsidR="002D6E80" w:rsidRPr="002D6E80" w:rsidRDefault="002D6E80" w:rsidP="002D6E80">
      <w:pPr>
        <w:pStyle w:val="ListParagraph"/>
        <w:rPr>
          <w:i/>
        </w:rPr>
      </w:pPr>
    </w:p>
    <w:p w14:paraId="0541D7BF" w14:textId="6FFB70A2" w:rsidR="002D6E80" w:rsidRPr="002D6E80" w:rsidRDefault="002D6E80" w:rsidP="004711D8">
      <w:pPr>
        <w:pStyle w:val="ListParagraph"/>
        <w:numPr>
          <w:ilvl w:val="0"/>
          <w:numId w:val="18"/>
        </w:numPr>
      </w:pPr>
      <w:r w:rsidRPr="002D6E80">
        <w:t xml:space="preserve">Panelli DM, </w:t>
      </w:r>
      <w:r w:rsidRPr="002D6E80">
        <w:rPr>
          <w:b/>
        </w:rPr>
        <w:t>Bianco K</w:t>
      </w:r>
      <w:r w:rsidRPr="002D6E80">
        <w:t>. Cellular aging and telomere dynamics in pregnancy.</w:t>
      </w:r>
      <w:r w:rsidRPr="002D6E80">
        <w:rPr>
          <w:i/>
        </w:rPr>
        <w:t xml:space="preserve"> </w:t>
      </w:r>
      <w:proofErr w:type="spellStart"/>
      <w:r w:rsidRPr="002D6E80">
        <w:rPr>
          <w:i/>
        </w:rPr>
        <w:t>Curr</w:t>
      </w:r>
      <w:proofErr w:type="spellEnd"/>
      <w:r w:rsidRPr="002D6E80">
        <w:rPr>
          <w:i/>
        </w:rPr>
        <w:t xml:space="preserve"> </w:t>
      </w:r>
      <w:proofErr w:type="spellStart"/>
      <w:r w:rsidRPr="002D6E80">
        <w:rPr>
          <w:i/>
        </w:rPr>
        <w:t>Opin</w:t>
      </w:r>
      <w:proofErr w:type="spellEnd"/>
      <w:r w:rsidRPr="002D6E80">
        <w:rPr>
          <w:i/>
        </w:rPr>
        <w:t xml:space="preserve"> </w:t>
      </w:r>
      <w:proofErr w:type="spellStart"/>
      <w:r w:rsidRPr="002D6E80">
        <w:rPr>
          <w:i/>
        </w:rPr>
        <w:t>Obstet</w:t>
      </w:r>
      <w:proofErr w:type="spellEnd"/>
      <w:r w:rsidRPr="002D6E80">
        <w:rPr>
          <w:i/>
        </w:rPr>
        <w:t xml:space="preserve"> Gynecol. </w:t>
      </w:r>
      <w:r w:rsidRPr="002D6E80">
        <w:t>2022 Apr 1;34(2):57-61. PMID: 34845136.</w:t>
      </w:r>
    </w:p>
    <w:p w14:paraId="0A0D4F9B" w14:textId="77777777" w:rsidR="004711D8" w:rsidRPr="004711D8" w:rsidRDefault="004711D8" w:rsidP="004711D8">
      <w:pPr>
        <w:pStyle w:val="ListParagraph"/>
        <w:rPr>
          <w:bCs/>
        </w:rPr>
      </w:pPr>
    </w:p>
    <w:p w14:paraId="68761BB7" w14:textId="1F63B70C" w:rsidR="002D6E80" w:rsidRPr="00613476" w:rsidRDefault="004711D8" w:rsidP="000C39EE">
      <w:pPr>
        <w:pStyle w:val="ListParagraph"/>
        <w:numPr>
          <w:ilvl w:val="0"/>
          <w:numId w:val="18"/>
        </w:numPr>
        <w:rPr>
          <w:i/>
          <w:iCs/>
        </w:rPr>
      </w:pPr>
      <w:r w:rsidRPr="00613476">
        <w:rPr>
          <w:bCs/>
        </w:rPr>
        <w:t>Panelli DM</w:t>
      </w:r>
      <w:r w:rsidRPr="00613476">
        <w:rPr>
          <w:b/>
          <w:bCs/>
        </w:rPr>
        <w:t>,</w:t>
      </w:r>
      <w:r w:rsidRPr="00504171">
        <w:t xml:space="preserve"> Leonard SA, Wong RJ, Mayo J, Becker M, Aghaeepour N, Gotlib IH, Girsen AI, Druzin ML, Shaw G, Stevenson DK</w:t>
      </w:r>
      <w:r w:rsidRPr="00613476">
        <w:rPr>
          <w:b/>
        </w:rPr>
        <w:t>, Bianco K</w:t>
      </w:r>
      <w:r w:rsidRPr="00504171">
        <w:t xml:space="preserve">. Cellular aging in pregnancy: Telomere dynamics across gestation. </w:t>
      </w:r>
      <w:r w:rsidR="00613476" w:rsidRPr="00613476">
        <w:t> </w:t>
      </w:r>
      <w:r w:rsidR="00613476" w:rsidRPr="00613476">
        <w:rPr>
          <w:i/>
          <w:iCs/>
        </w:rPr>
        <w:t>BMC Pregnancy Childbirth</w:t>
      </w:r>
      <w:r w:rsidR="00613476" w:rsidRPr="00613476">
        <w:t> </w:t>
      </w:r>
      <w:r w:rsidR="00613476" w:rsidRPr="00613476">
        <w:rPr>
          <w:b/>
          <w:bCs/>
        </w:rPr>
        <w:t>22, </w:t>
      </w:r>
      <w:r w:rsidR="00613476" w:rsidRPr="00613476">
        <w:t xml:space="preserve">381 (2022). </w:t>
      </w:r>
      <w:hyperlink r:id="rId9" w:history="1">
        <w:r w:rsidR="00613476" w:rsidRPr="00E060A0">
          <w:rPr>
            <w:rStyle w:val="Hyperlink"/>
          </w:rPr>
          <w:t>https://doi.org/10.1186/s12884-022-04693-0</w:t>
        </w:r>
      </w:hyperlink>
    </w:p>
    <w:p w14:paraId="6B8FBD5A" w14:textId="77777777" w:rsidR="00613476" w:rsidRPr="00613476" w:rsidRDefault="00613476" w:rsidP="00B256AD">
      <w:pPr>
        <w:rPr>
          <w:i/>
          <w:iCs/>
        </w:rPr>
      </w:pPr>
      <w:bookmarkStart w:id="3" w:name="_GoBack"/>
      <w:bookmarkEnd w:id="3"/>
    </w:p>
    <w:p w14:paraId="6F9246A1" w14:textId="11CF6471" w:rsidR="002D6E80" w:rsidRPr="001F2AB0" w:rsidRDefault="004711D8" w:rsidP="00463731">
      <w:pPr>
        <w:pStyle w:val="ListParagraph"/>
        <w:numPr>
          <w:ilvl w:val="0"/>
          <w:numId w:val="18"/>
        </w:numPr>
        <w:rPr>
          <w:i/>
        </w:rPr>
      </w:pPr>
      <w:bookmarkStart w:id="4" w:name="OLE_LINK1"/>
      <w:bookmarkStart w:id="5" w:name="OLE_LINK2"/>
      <w:r w:rsidRPr="001F2AB0">
        <w:rPr>
          <w:i/>
          <w:iCs/>
        </w:rPr>
        <w:t xml:space="preserve"> </w:t>
      </w:r>
      <w:r w:rsidR="00463731" w:rsidRPr="001F2AB0">
        <w:rPr>
          <w:color w:val="212121"/>
          <w:shd w:val="clear" w:color="auto" w:fill="FFFFFF"/>
        </w:rPr>
        <w:t>Parameshwar P</w:t>
      </w:r>
      <w:r w:rsidR="00463731" w:rsidRPr="001F2AB0">
        <w:rPr>
          <w:spacing w:val="5"/>
        </w:rPr>
        <w:t>P</w:t>
      </w:r>
      <w:r w:rsidR="002D6E80" w:rsidRPr="001F2AB0">
        <w:rPr>
          <w:spacing w:val="5"/>
        </w:rPr>
        <w:t xml:space="preserve">, </w:t>
      </w:r>
      <w:r w:rsidR="002D6E80" w:rsidRPr="001F2AB0">
        <w:rPr>
          <w:b/>
          <w:spacing w:val="5"/>
        </w:rPr>
        <w:t>Bianco K</w:t>
      </w:r>
      <w:r w:rsidR="002D6E80" w:rsidRPr="001F2AB0">
        <w:rPr>
          <w:spacing w:val="5"/>
        </w:rPr>
        <w:t>, Tolani A, Bates, P, Sanchez, DE, Herrarte E, Daniels K,</w:t>
      </w:r>
      <w:r w:rsidR="002D6E80" w:rsidRPr="001F2AB0">
        <w:t xml:space="preserve"> </w:t>
      </w:r>
      <w:r w:rsidR="002D6E80" w:rsidRPr="001F2AB0">
        <w:rPr>
          <w:spacing w:val="5"/>
        </w:rPr>
        <w:t xml:space="preserve">Mixed Methods Evaluation of Simulation-Based Training for Postpartum Hemorrhage Management in Guatemala. BMC, </w:t>
      </w:r>
      <w:r w:rsidR="00463731" w:rsidRPr="001F2AB0">
        <w:rPr>
          <w:spacing w:val="5"/>
        </w:rPr>
        <w:t xml:space="preserve">BMC Pregnancy Childbirth. 2022 Jun 24;22(1):513. </w:t>
      </w:r>
      <w:proofErr w:type="spellStart"/>
      <w:r w:rsidR="00463731" w:rsidRPr="001F2AB0">
        <w:rPr>
          <w:spacing w:val="5"/>
        </w:rPr>
        <w:t>doi</w:t>
      </w:r>
      <w:proofErr w:type="spellEnd"/>
      <w:r w:rsidR="00463731" w:rsidRPr="001F2AB0">
        <w:rPr>
          <w:spacing w:val="5"/>
        </w:rPr>
        <w:t>: 10.1186/s12884-022-04845-2. PMID: 35751071;</w:t>
      </w:r>
    </w:p>
    <w:p w14:paraId="1323E1FB" w14:textId="77777777" w:rsidR="00F75711" w:rsidRPr="00F75711" w:rsidRDefault="00F75711" w:rsidP="00F75711">
      <w:pPr>
        <w:pStyle w:val="ListParagraph"/>
        <w:rPr>
          <w:i/>
        </w:rPr>
      </w:pPr>
    </w:p>
    <w:p w14:paraId="5C4D0E21" w14:textId="44E6D0F3" w:rsidR="00F75711" w:rsidRPr="00F75711" w:rsidRDefault="00F75711" w:rsidP="00463731">
      <w:pPr>
        <w:pStyle w:val="ListParagraph"/>
        <w:numPr>
          <w:ilvl w:val="0"/>
          <w:numId w:val="18"/>
        </w:numPr>
      </w:pPr>
      <w:r w:rsidRPr="00F75711">
        <w:t xml:space="preserve">Carland C, </w:t>
      </w:r>
      <w:proofErr w:type="spellStart"/>
      <w:r w:rsidRPr="00F75711">
        <w:t>Panelli</w:t>
      </w:r>
      <w:proofErr w:type="spellEnd"/>
      <w:r w:rsidRPr="00F75711">
        <w:t xml:space="preserve"> DM, Leonard SA, Bryant E, Sherwin EB, Lee CJ, Levin E, Jimenez S, Tremmel JA, Tsai S, Heidenreich PA, </w:t>
      </w:r>
      <w:r w:rsidRPr="00F75711">
        <w:rPr>
          <w:b/>
        </w:rPr>
        <w:t>Bianco K</w:t>
      </w:r>
      <w:r w:rsidRPr="00F75711">
        <w:t xml:space="preserve">, Khandelwal A. Association of Neighborhood Income with Clinical Outcomes Among Pregnant Patients with Cardiac Disease. </w:t>
      </w:r>
      <w:proofErr w:type="spellStart"/>
      <w:r w:rsidRPr="00F75711">
        <w:t>Reprod</w:t>
      </w:r>
      <w:proofErr w:type="spellEnd"/>
      <w:r w:rsidRPr="00F75711">
        <w:t xml:space="preserve"> Sci. 2022 Jul 11. PMID: 35819577.</w:t>
      </w:r>
    </w:p>
    <w:p w14:paraId="1EDF9FC2" w14:textId="77777777" w:rsidR="00F75711" w:rsidRPr="00F75711" w:rsidRDefault="00F75711" w:rsidP="00F75711">
      <w:pPr>
        <w:pStyle w:val="ListParagraph"/>
        <w:rPr>
          <w:i/>
        </w:rPr>
      </w:pPr>
    </w:p>
    <w:p w14:paraId="7BA26713" w14:textId="30CBEDFA" w:rsidR="00B957FC" w:rsidRDefault="00F75711" w:rsidP="00B957FC">
      <w:pPr>
        <w:pStyle w:val="ListParagraph"/>
        <w:numPr>
          <w:ilvl w:val="0"/>
          <w:numId w:val="18"/>
        </w:numPr>
      </w:pPr>
      <w:r>
        <w:rPr>
          <w:bCs/>
        </w:rPr>
        <w:t>Panelli DM</w:t>
      </w:r>
      <w:r>
        <w:t xml:space="preserve">, Sherwin EB, Lee CJ, Leonard SA, Miller SE, Miller HE, Tolani AT, Hoover V, Ansari JR, Khandelwal A, </w:t>
      </w:r>
      <w:r>
        <w:rPr>
          <w:b/>
        </w:rPr>
        <w:t>Bianco K.</w:t>
      </w:r>
      <w:r>
        <w:t xml:space="preserve"> Clinical factors associated with postpartum depression in patients with cardiac disease. </w:t>
      </w:r>
      <w:r w:rsidR="00B957FC" w:rsidRPr="00B957FC">
        <w:t>Brain, Behavior, &amp; Immunity - Health 25</w:t>
      </w:r>
      <w:r w:rsidR="00B957FC">
        <w:t>:</w:t>
      </w:r>
      <w:r w:rsidR="00B957FC" w:rsidRPr="00B957FC">
        <w:t xml:space="preserve"> </w:t>
      </w:r>
      <w:r w:rsidR="00B957FC">
        <w:t>1-7.</w:t>
      </w:r>
      <w:r w:rsidR="00B957FC" w:rsidRPr="00B957FC">
        <w:t xml:space="preserve"> https://doi.org/10.1016/j.bbih.2022.100506.</w:t>
      </w:r>
    </w:p>
    <w:p w14:paraId="50DDB67E" w14:textId="77777777" w:rsidR="00F75711" w:rsidRDefault="00F75711" w:rsidP="00F75711"/>
    <w:p w14:paraId="54D8B6ED" w14:textId="77777777" w:rsidR="000F2303" w:rsidRDefault="00F75711" w:rsidP="000F2303">
      <w:pPr>
        <w:pStyle w:val="ListParagraph"/>
        <w:numPr>
          <w:ilvl w:val="0"/>
          <w:numId w:val="18"/>
        </w:numPr>
      </w:pPr>
      <w:r>
        <w:rPr>
          <w:bCs/>
        </w:rPr>
        <w:t>Panelli DM</w:t>
      </w:r>
      <w:r>
        <w:rPr>
          <w:b/>
          <w:bCs/>
        </w:rPr>
        <w:t xml:space="preserve">, </w:t>
      </w:r>
      <w:r>
        <w:t xml:space="preserve">Diwan M, Cruz GI, Leonard SA, Chueh J, Gotlib IH, </w:t>
      </w:r>
      <w:r>
        <w:rPr>
          <w:b/>
        </w:rPr>
        <w:t>Bianco K</w:t>
      </w:r>
      <w:r>
        <w:t xml:space="preserve">. Leukocyte telomere length and stress compared between pregnant and non-pregnant people during the” COVID-19 pandemic. </w:t>
      </w:r>
      <w:r w:rsidRPr="00F75711">
        <w:t>BMC Pregnancy Childbirth. 2022 May 2;22(1):381. PMID: 35501726; PMCID: PMC9063069</w:t>
      </w:r>
      <w:r w:rsidR="00B957FC">
        <w:t>.</w:t>
      </w:r>
    </w:p>
    <w:p w14:paraId="18EE8AA0" w14:textId="77777777" w:rsidR="000F2303" w:rsidRPr="000F2303" w:rsidRDefault="000F2303" w:rsidP="000F2303">
      <w:pPr>
        <w:pStyle w:val="ListParagraph"/>
        <w:rPr>
          <w:spacing w:val="5"/>
        </w:rPr>
      </w:pPr>
    </w:p>
    <w:p w14:paraId="21FC2EEE" w14:textId="2544A0C7" w:rsidR="00F75711" w:rsidRPr="00B729B7" w:rsidRDefault="00B957FC" w:rsidP="000F2303">
      <w:pPr>
        <w:pStyle w:val="ListParagraph"/>
        <w:numPr>
          <w:ilvl w:val="0"/>
          <w:numId w:val="18"/>
        </w:numPr>
      </w:pPr>
      <w:r w:rsidRPr="000F2303">
        <w:rPr>
          <w:spacing w:val="5"/>
        </w:rPr>
        <w:t xml:space="preserve">Miller H, Do S, Panelli D, Girsen A, Lee CJ, Sherwin E, Shaw K, </w:t>
      </w:r>
      <w:r w:rsidRPr="000F2303">
        <w:rPr>
          <w:b/>
          <w:spacing w:val="5"/>
        </w:rPr>
        <w:t>Bianco K</w:t>
      </w:r>
      <w:r w:rsidRPr="000F2303">
        <w:rPr>
          <w:spacing w:val="5"/>
        </w:rPr>
        <w:t>. Contraception uptake among women with cardiovascular disease: A multidisciplinary team care approach. AJOG</w:t>
      </w:r>
      <w:r w:rsidR="00B729B7" w:rsidRPr="000F2303">
        <w:rPr>
          <w:spacing w:val="5"/>
        </w:rPr>
        <w:t xml:space="preserve"> Global</w:t>
      </w:r>
      <w:r w:rsidRPr="000F2303">
        <w:rPr>
          <w:spacing w:val="5"/>
        </w:rPr>
        <w:t xml:space="preserve">. </w:t>
      </w:r>
      <w:r w:rsidR="00B729B7" w:rsidRPr="000F2303">
        <w:rPr>
          <w:i/>
          <w:spacing w:val="5"/>
        </w:rPr>
        <w:t>In press.</w:t>
      </w:r>
    </w:p>
    <w:p w14:paraId="167FE9AA" w14:textId="77777777" w:rsidR="00B729B7" w:rsidRDefault="00B729B7" w:rsidP="00B729B7"/>
    <w:p w14:paraId="62A11D13" w14:textId="501ECFEB" w:rsidR="00F75711" w:rsidRDefault="00F75711" w:rsidP="00F75711">
      <w:pPr>
        <w:pStyle w:val="ListParagraph"/>
        <w:numPr>
          <w:ilvl w:val="0"/>
          <w:numId w:val="18"/>
        </w:numPr>
      </w:pPr>
      <w:r>
        <w:t xml:space="preserve">Gonzalez JM, Ramirez N, Harris, IS, </w:t>
      </w:r>
      <w:proofErr w:type="spellStart"/>
      <w:r>
        <w:t>Thiet</w:t>
      </w:r>
      <w:proofErr w:type="spellEnd"/>
      <w:r>
        <w:t xml:space="preserve">, MP, </w:t>
      </w:r>
      <w:proofErr w:type="spellStart"/>
      <w:r>
        <w:t>Killlion</w:t>
      </w:r>
      <w:proofErr w:type="spellEnd"/>
      <w:r>
        <w:t xml:space="preserve"> M</w:t>
      </w:r>
      <w:proofErr w:type="gramStart"/>
      <w:r>
        <w:t>, ,</w:t>
      </w:r>
      <w:proofErr w:type="gramEnd"/>
      <w:r>
        <w:t xml:space="preserve"> Henry D, </w:t>
      </w:r>
      <w:r>
        <w:rPr>
          <w:b/>
        </w:rPr>
        <w:t>Bianco K.</w:t>
      </w:r>
      <w:r>
        <w:t xml:space="preserve"> Maternal Cardiac Disease (MCD) and Perinatal Outcomes in a Single Tertiary Care Center: </w:t>
      </w:r>
      <w:r>
        <w:rPr>
          <w:i/>
        </w:rPr>
        <w:t>Pregnancy and Cardiac Diseases Treatment (PACT)</w:t>
      </w:r>
      <w:r>
        <w:t xml:space="preserve"> Program Experience. </w:t>
      </w:r>
      <w:r>
        <w:rPr>
          <w:i/>
        </w:rPr>
        <w:t>In Press:</w:t>
      </w:r>
      <w:r w:rsidRPr="00F75711">
        <w:t xml:space="preserve"> </w:t>
      </w:r>
      <w:r>
        <w:t>Journal of Maternal-Fetal and Neonatal Medicine.</w:t>
      </w:r>
    </w:p>
    <w:p w14:paraId="611FDFF5" w14:textId="77777777" w:rsidR="00F75711" w:rsidRPr="00693647" w:rsidRDefault="00F75711" w:rsidP="00F75711">
      <w:pPr>
        <w:pStyle w:val="ListParagraph"/>
        <w:ind w:left="900"/>
        <w:rPr>
          <w:i/>
        </w:rPr>
      </w:pPr>
    </w:p>
    <w:p w14:paraId="66E5568B" w14:textId="77777777" w:rsidR="00752228" w:rsidRPr="004711D8" w:rsidRDefault="00752228" w:rsidP="004711D8">
      <w:pPr>
        <w:pStyle w:val="ListParagraph"/>
        <w:ind w:left="900"/>
        <w:rPr>
          <w:i/>
        </w:rPr>
      </w:pPr>
    </w:p>
    <w:p w14:paraId="74D19807" w14:textId="18B2872C" w:rsidR="00EA7DB3" w:rsidRPr="00504171" w:rsidRDefault="008D66CF" w:rsidP="00EA7DB3">
      <w:pPr>
        <w:pStyle w:val="ListParagraph"/>
        <w:tabs>
          <w:tab w:val="left" w:pos="581"/>
        </w:tabs>
        <w:kinsoku w:val="0"/>
        <w:overflowPunct w:val="0"/>
        <w:spacing w:before="1" w:line="256" w:lineRule="auto"/>
        <w:ind w:left="-630" w:right="0"/>
        <w:jc w:val="both"/>
        <w:rPr>
          <w:b/>
        </w:rPr>
      </w:pPr>
      <w:r w:rsidRPr="00504171">
        <w:rPr>
          <w:b/>
        </w:rPr>
        <w:t>Publications in Submission</w:t>
      </w:r>
      <w:r w:rsidR="00463731">
        <w:rPr>
          <w:b/>
        </w:rPr>
        <w:t>/Revision</w:t>
      </w:r>
    </w:p>
    <w:p w14:paraId="67E2FC57" w14:textId="77777777" w:rsidR="00EA7DB3" w:rsidRPr="00504171" w:rsidRDefault="00EA7DB3" w:rsidP="00942E3E">
      <w:pPr>
        <w:rPr>
          <w:bCs/>
        </w:rPr>
      </w:pPr>
    </w:p>
    <w:p w14:paraId="2E9399EF" w14:textId="77777777" w:rsidR="00EA7DB3" w:rsidRPr="00504171" w:rsidRDefault="00EA7DB3" w:rsidP="00942E3E">
      <w:pPr>
        <w:rPr>
          <w:spacing w:val="5"/>
        </w:rPr>
      </w:pPr>
    </w:p>
    <w:p w14:paraId="257DADEC" w14:textId="447DAE5F" w:rsidR="001E445C" w:rsidRPr="001E445C" w:rsidRDefault="001E445C" w:rsidP="00942E3E">
      <w:pPr>
        <w:pStyle w:val="ListParagraph"/>
        <w:numPr>
          <w:ilvl w:val="0"/>
          <w:numId w:val="19"/>
        </w:numPr>
        <w:rPr>
          <w:spacing w:val="5"/>
        </w:rPr>
      </w:pPr>
      <w:r>
        <w:rPr>
          <w:spacing w:val="5"/>
        </w:rPr>
        <w:t xml:space="preserve">Minor K, </w:t>
      </w:r>
      <w:r w:rsidRPr="001E445C">
        <w:rPr>
          <w:b/>
          <w:spacing w:val="5"/>
        </w:rPr>
        <w:t>Bianco K</w:t>
      </w:r>
      <w:r>
        <w:rPr>
          <w:spacing w:val="5"/>
        </w:rPr>
        <w:t xml:space="preserve">, Sie L. Druzin ML, Lee H, Leaner S. </w:t>
      </w:r>
      <w:r w:rsidRPr="001E445C">
        <w:rPr>
          <w:spacing w:val="5"/>
        </w:rPr>
        <w:t>Severity of small-for-gestational age and morbidity and mortality among very preterm neonates</w:t>
      </w:r>
      <w:r>
        <w:rPr>
          <w:spacing w:val="5"/>
        </w:rPr>
        <w:t xml:space="preserve">. </w:t>
      </w:r>
      <w:r w:rsidRPr="001E445C">
        <w:rPr>
          <w:i/>
          <w:spacing w:val="5"/>
        </w:rPr>
        <w:t>In revision</w:t>
      </w:r>
      <w:r>
        <w:rPr>
          <w:i/>
          <w:spacing w:val="5"/>
        </w:rPr>
        <w:t>:</w:t>
      </w:r>
      <w:r w:rsidRPr="001E445C">
        <w:rPr>
          <w:spacing w:val="5"/>
        </w:rPr>
        <w:t xml:space="preserve"> </w:t>
      </w:r>
      <w:r>
        <w:rPr>
          <w:spacing w:val="5"/>
        </w:rPr>
        <w:t>Journal od Perinatology.</w:t>
      </w:r>
    </w:p>
    <w:bookmarkEnd w:id="4"/>
    <w:bookmarkEnd w:id="5"/>
    <w:p w14:paraId="7C7F7F8D" w14:textId="77777777" w:rsidR="00EA7DB3" w:rsidRPr="00504171" w:rsidRDefault="00EA7DB3" w:rsidP="00942E3E">
      <w:pPr>
        <w:rPr>
          <w:i/>
          <w:spacing w:val="5"/>
        </w:rPr>
      </w:pPr>
    </w:p>
    <w:p w14:paraId="1E073619" w14:textId="7EB5FA84" w:rsidR="009E295B" w:rsidRDefault="009E295B" w:rsidP="00E82C87">
      <w:pPr>
        <w:pStyle w:val="ListParagraph"/>
        <w:ind w:left="0" w:right="0"/>
        <w:rPr>
          <w:spacing w:val="5"/>
        </w:rPr>
      </w:pPr>
    </w:p>
    <w:p w14:paraId="26588674" w14:textId="2D2AC438" w:rsidR="000F2303" w:rsidRDefault="000F2303" w:rsidP="00E82C87">
      <w:pPr>
        <w:pStyle w:val="ListParagraph"/>
        <w:ind w:left="0" w:right="0"/>
        <w:rPr>
          <w:spacing w:val="5"/>
        </w:rPr>
      </w:pPr>
    </w:p>
    <w:p w14:paraId="5CB65509" w14:textId="77777777" w:rsidR="000F2303" w:rsidRPr="00504171" w:rsidRDefault="000F2303" w:rsidP="00E82C87">
      <w:pPr>
        <w:pStyle w:val="ListParagraph"/>
        <w:ind w:left="0" w:right="0"/>
        <w:rPr>
          <w:spacing w:val="5"/>
        </w:rPr>
      </w:pPr>
    </w:p>
    <w:p w14:paraId="2BB9D75A" w14:textId="77777777" w:rsidR="009B4CB3" w:rsidRPr="00504171" w:rsidRDefault="009B4CB3" w:rsidP="00E82C87">
      <w:pPr>
        <w:pStyle w:val="ListParagraph"/>
        <w:tabs>
          <w:tab w:val="left" w:pos="581"/>
        </w:tabs>
        <w:kinsoku w:val="0"/>
        <w:overflowPunct w:val="0"/>
        <w:spacing w:before="1" w:line="256" w:lineRule="auto"/>
        <w:ind w:left="0" w:right="0"/>
        <w:jc w:val="both"/>
        <w:rPr>
          <w:spacing w:val="5"/>
        </w:rPr>
      </w:pPr>
    </w:p>
    <w:p w14:paraId="2B4C336D" w14:textId="1BDCC9F0" w:rsidR="00081D76" w:rsidRPr="00504171" w:rsidRDefault="00081D76" w:rsidP="00C554C2">
      <w:pPr>
        <w:pBdr>
          <w:bottom w:val="single" w:sz="18" w:space="1" w:color="auto"/>
        </w:pBdr>
        <w:tabs>
          <w:tab w:val="right" w:pos="11070"/>
        </w:tabs>
        <w:spacing w:after="120"/>
        <w:ind w:left="-720" w:right="14"/>
        <w:jc w:val="both"/>
        <w:rPr>
          <w:b/>
          <w:bCs/>
          <w:lang w:val="es-ES"/>
        </w:rPr>
      </w:pPr>
      <w:r w:rsidRPr="00504171">
        <w:rPr>
          <w:b/>
          <w:bCs/>
          <w:lang w:val="es-ES"/>
        </w:rPr>
        <w:t>BOOKS AND CHAPTERS</w:t>
      </w:r>
      <w:r w:rsidRPr="00504171">
        <w:rPr>
          <w:b/>
          <w:bCs/>
          <w:lang w:val="es-ES"/>
        </w:rPr>
        <w:tab/>
      </w:r>
    </w:p>
    <w:p w14:paraId="050DCBD5" w14:textId="77777777" w:rsidR="002413E6" w:rsidRPr="00504171" w:rsidRDefault="002413E6" w:rsidP="00E82C87">
      <w:pPr>
        <w:pStyle w:val="BodyText"/>
        <w:kinsoku w:val="0"/>
        <w:overflowPunct w:val="0"/>
        <w:spacing w:before="2"/>
        <w:jc w:val="both"/>
        <w:rPr>
          <w:b/>
          <w:bCs/>
          <w:sz w:val="24"/>
          <w:szCs w:val="24"/>
        </w:rPr>
      </w:pPr>
    </w:p>
    <w:p w14:paraId="7D516798" w14:textId="082AB421" w:rsidR="002413E6" w:rsidRPr="00504171" w:rsidRDefault="000F2303" w:rsidP="00D12ED2">
      <w:pPr>
        <w:pStyle w:val="ListParagraph"/>
        <w:numPr>
          <w:ilvl w:val="0"/>
          <w:numId w:val="20"/>
        </w:numPr>
        <w:tabs>
          <w:tab w:val="left" w:pos="601"/>
        </w:tabs>
        <w:kinsoku w:val="0"/>
        <w:overflowPunct w:val="0"/>
        <w:spacing w:line="254" w:lineRule="exact"/>
        <w:ind w:right="0"/>
      </w:pPr>
      <w:r>
        <w:rPr>
          <w:b/>
          <w:bCs/>
        </w:rPr>
        <w:t xml:space="preserve">  </w:t>
      </w:r>
      <w:r w:rsidR="002413E6" w:rsidRPr="00504171">
        <w:rPr>
          <w:b/>
          <w:bCs/>
        </w:rPr>
        <w:t xml:space="preserve">Bianco </w:t>
      </w:r>
      <w:r w:rsidR="002413E6" w:rsidRPr="00504171">
        <w:rPr>
          <w:b/>
          <w:bCs/>
          <w:spacing w:val="2"/>
        </w:rPr>
        <w:t xml:space="preserve">K. </w:t>
      </w:r>
      <w:r w:rsidR="002413E6" w:rsidRPr="00504171">
        <w:t xml:space="preserve">"Natural Methods of Contraception" In: Rodriguez O., et al.- </w:t>
      </w:r>
      <w:r w:rsidR="002413E6" w:rsidRPr="00504171">
        <w:rPr>
          <w:i/>
          <w:iCs/>
          <w:spacing w:val="2"/>
        </w:rPr>
        <w:t xml:space="preserve">Gynecology, </w:t>
      </w:r>
      <w:r w:rsidR="00321569" w:rsidRPr="00504171">
        <w:rPr>
          <w:i/>
          <w:iCs/>
        </w:rPr>
        <w:t>Fertilization and</w:t>
      </w:r>
      <w:r w:rsidR="002413E6" w:rsidRPr="00504171">
        <w:rPr>
          <w:i/>
          <w:iCs/>
        </w:rPr>
        <w:t xml:space="preserve"> </w:t>
      </w:r>
      <w:r w:rsidR="00877504" w:rsidRPr="00504171">
        <w:rPr>
          <w:i/>
          <w:iCs/>
        </w:rPr>
        <w:t>Reproductive Health</w:t>
      </w:r>
      <w:r w:rsidR="002413E6" w:rsidRPr="00504171">
        <w:rPr>
          <w:i/>
          <w:iCs/>
        </w:rPr>
        <w:t xml:space="preserve"> "FLASOG Textbook</w:t>
      </w:r>
      <w:r w:rsidR="002413E6" w:rsidRPr="00504171">
        <w:t>"; 1</w:t>
      </w:r>
      <w:r w:rsidR="00321569">
        <w:t>st</w:t>
      </w:r>
      <w:r w:rsidR="002413E6" w:rsidRPr="00504171">
        <w:t xml:space="preserve"> Edition. 509-541, 1997</w:t>
      </w:r>
    </w:p>
    <w:p w14:paraId="37001B6B" w14:textId="77777777" w:rsidR="002413E6" w:rsidRPr="00504171" w:rsidRDefault="002413E6" w:rsidP="00E23368">
      <w:pPr>
        <w:pStyle w:val="BodyText"/>
        <w:kinsoku w:val="0"/>
        <w:overflowPunct w:val="0"/>
        <w:spacing w:before="10"/>
        <w:rPr>
          <w:sz w:val="24"/>
          <w:szCs w:val="24"/>
        </w:rPr>
      </w:pPr>
    </w:p>
    <w:p w14:paraId="1A28B29D" w14:textId="4D7094E2" w:rsidR="002413E6" w:rsidRPr="00504171" w:rsidRDefault="000F2303" w:rsidP="00D12ED2">
      <w:pPr>
        <w:pStyle w:val="ListParagraph"/>
        <w:numPr>
          <w:ilvl w:val="0"/>
          <w:numId w:val="20"/>
        </w:numPr>
        <w:tabs>
          <w:tab w:val="left" w:pos="601"/>
        </w:tabs>
        <w:kinsoku w:val="0"/>
        <w:overflowPunct w:val="0"/>
        <w:spacing w:before="1" w:line="254" w:lineRule="auto"/>
        <w:ind w:right="0"/>
      </w:pPr>
      <w:r>
        <w:t xml:space="preserve">  </w:t>
      </w:r>
      <w:proofErr w:type="spellStart"/>
      <w:r w:rsidR="002413E6" w:rsidRPr="00504171">
        <w:t>Gonyalves</w:t>
      </w:r>
      <w:proofErr w:type="spellEnd"/>
      <w:r w:rsidR="002413E6" w:rsidRPr="00504171">
        <w:t xml:space="preserve"> LF, Romero R, </w:t>
      </w:r>
      <w:proofErr w:type="spellStart"/>
      <w:r w:rsidR="002413E6" w:rsidRPr="00504171">
        <w:t>Maymon</w:t>
      </w:r>
      <w:proofErr w:type="spellEnd"/>
      <w:r w:rsidR="002413E6" w:rsidRPr="00504171">
        <w:t xml:space="preserve"> E, </w:t>
      </w:r>
      <w:proofErr w:type="spellStart"/>
      <w:r w:rsidR="002413E6" w:rsidRPr="00504171">
        <w:t>Pacora</w:t>
      </w:r>
      <w:proofErr w:type="spellEnd"/>
      <w:r w:rsidR="002413E6" w:rsidRPr="00504171">
        <w:t xml:space="preserve"> </w:t>
      </w:r>
      <w:r w:rsidR="002413E6" w:rsidRPr="00504171">
        <w:rPr>
          <w:spacing w:val="2"/>
        </w:rPr>
        <w:t xml:space="preserve">P, </w:t>
      </w:r>
      <w:r w:rsidR="002413E6" w:rsidRPr="00504171">
        <w:rPr>
          <w:b/>
          <w:bCs/>
        </w:rPr>
        <w:t xml:space="preserve">Bianco </w:t>
      </w:r>
      <w:r w:rsidR="002413E6" w:rsidRPr="00504171">
        <w:rPr>
          <w:b/>
          <w:bCs/>
          <w:spacing w:val="2"/>
        </w:rPr>
        <w:t>K</w:t>
      </w:r>
      <w:r w:rsidR="002413E6" w:rsidRPr="00504171">
        <w:rPr>
          <w:spacing w:val="2"/>
        </w:rPr>
        <w:t xml:space="preserve">, </w:t>
      </w:r>
      <w:proofErr w:type="spellStart"/>
      <w:r w:rsidR="002413E6" w:rsidRPr="00504171">
        <w:t>Jeanty</w:t>
      </w:r>
      <w:proofErr w:type="spellEnd"/>
      <w:r w:rsidR="002413E6" w:rsidRPr="00504171">
        <w:t xml:space="preserve"> P. "Prenatal </w:t>
      </w:r>
      <w:proofErr w:type="gramStart"/>
      <w:r w:rsidR="002413E6" w:rsidRPr="00504171">
        <w:t>Detection  of</w:t>
      </w:r>
      <w:proofErr w:type="gramEnd"/>
      <w:r w:rsidR="002413E6" w:rsidRPr="00504171">
        <w:t xml:space="preserve"> Anatomic Congenital Anomalies" In Fleischer A, </w:t>
      </w:r>
      <w:proofErr w:type="spellStart"/>
      <w:r w:rsidR="002413E6" w:rsidRPr="00504171">
        <w:t>Mannining</w:t>
      </w:r>
      <w:proofErr w:type="spellEnd"/>
      <w:r w:rsidR="002413E6" w:rsidRPr="00504171">
        <w:t xml:space="preserve"> F, </w:t>
      </w:r>
      <w:proofErr w:type="spellStart"/>
      <w:r w:rsidR="002413E6" w:rsidRPr="00504171">
        <w:t>Jeanty</w:t>
      </w:r>
      <w:proofErr w:type="spellEnd"/>
      <w:r w:rsidR="002413E6" w:rsidRPr="00504171">
        <w:t xml:space="preserve"> </w:t>
      </w:r>
      <w:r w:rsidR="002413E6" w:rsidRPr="00504171">
        <w:rPr>
          <w:spacing w:val="3"/>
        </w:rPr>
        <w:t xml:space="preserve">P, </w:t>
      </w:r>
      <w:r w:rsidR="002413E6" w:rsidRPr="00504171">
        <w:t xml:space="preserve">Romero </w:t>
      </w:r>
      <w:r w:rsidR="002413E6" w:rsidRPr="00504171">
        <w:rPr>
          <w:spacing w:val="2"/>
        </w:rPr>
        <w:t xml:space="preserve">R.  </w:t>
      </w:r>
      <w:r w:rsidR="001A59CE" w:rsidRPr="00504171">
        <w:rPr>
          <w:i/>
          <w:iCs/>
        </w:rPr>
        <w:t>Sonography in</w:t>
      </w:r>
      <w:r w:rsidR="002413E6" w:rsidRPr="00504171">
        <w:rPr>
          <w:i/>
          <w:iCs/>
        </w:rPr>
        <w:t xml:space="preserve"> Obstetrics &amp; Gynecology (Principles and Practice); </w:t>
      </w:r>
      <w:r w:rsidR="002413E6" w:rsidRPr="00504171">
        <w:t>6th Edition</w:t>
      </w:r>
      <w:r w:rsidR="002413E6" w:rsidRPr="00504171">
        <w:rPr>
          <w:b/>
          <w:bCs/>
        </w:rPr>
        <w:t>.</w:t>
      </w:r>
      <w:r w:rsidR="002413E6" w:rsidRPr="00504171">
        <w:rPr>
          <w:b/>
          <w:bCs/>
          <w:spacing w:val="56"/>
        </w:rPr>
        <w:t xml:space="preserve"> </w:t>
      </w:r>
      <w:r w:rsidR="002413E6" w:rsidRPr="00504171">
        <w:t>2001.</w:t>
      </w:r>
    </w:p>
    <w:p w14:paraId="2658E33D" w14:textId="77777777" w:rsidR="002413E6" w:rsidRPr="00504171" w:rsidRDefault="002413E6" w:rsidP="00E23368">
      <w:pPr>
        <w:pStyle w:val="BodyText"/>
        <w:kinsoku w:val="0"/>
        <w:overflowPunct w:val="0"/>
        <w:spacing w:before="8"/>
        <w:rPr>
          <w:sz w:val="24"/>
          <w:szCs w:val="24"/>
        </w:rPr>
      </w:pPr>
    </w:p>
    <w:p w14:paraId="64743934" w14:textId="730C76D8" w:rsidR="00E23368" w:rsidRDefault="00E23368" w:rsidP="00D12ED2">
      <w:pPr>
        <w:pStyle w:val="ListParagraph"/>
        <w:numPr>
          <w:ilvl w:val="0"/>
          <w:numId w:val="20"/>
        </w:numPr>
      </w:pPr>
      <w:r w:rsidRPr="00D12ED2">
        <w:rPr>
          <w:b/>
          <w:bCs/>
        </w:rPr>
        <w:t>Bianco K,</w:t>
      </w:r>
      <w:r w:rsidRPr="00D0728D">
        <w:t xml:space="preserve"> Sylvester KG." Implication of Sex Chromosomes Abnormalities in Medical Sexuality." In: Hernandez RJ et al.-Diagnostic M</w:t>
      </w:r>
      <w:r w:rsidR="000F2303">
        <w:t xml:space="preserve"> </w:t>
      </w:r>
      <w:proofErr w:type="spellStart"/>
      <w:r w:rsidRPr="00D0728D">
        <w:t>anual</w:t>
      </w:r>
      <w:proofErr w:type="spellEnd"/>
      <w:r w:rsidRPr="00D0728D">
        <w:t xml:space="preserve"> of Diseases in Medical Sexology.1st Edition. 2008.</w:t>
      </w:r>
    </w:p>
    <w:p w14:paraId="375637B6" w14:textId="77777777" w:rsidR="002B6C52" w:rsidRPr="00504171" w:rsidRDefault="002B6C52" w:rsidP="00E23368">
      <w:pPr>
        <w:pStyle w:val="ListParagraph"/>
      </w:pPr>
    </w:p>
    <w:p w14:paraId="4B668702" w14:textId="40382704" w:rsidR="002B6C52" w:rsidRPr="00504171" w:rsidRDefault="000F2303" w:rsidP="00D12ED2">
      <w:pPr>
        <w:pStyle w:val="ListParagraph"/>
        <w:numPr>
          <w:ilvl w:val="0"/>
          <w:numId w:val="20"/>
        </w:numPr>
        <w:tabs>
          <w:tab w:val="left" w:pos="687"/>
        </w:tabs>
        <w:kinsoku w:val="0"/>
        <w:overflowPunct w:val="0"/>
        <w:spacing w:before="1" w:line="256" w:lineRule="auto"/>
        <w:ind w:right="0"/>
      </w:pPr>
      <w:r>
        <w:t xml:space="preserve"> </w:t>
      </w:r>
      <w:proofErr w:type="spellStart"/>
      <w:r w:rsidR="002B6C52" w:rsidRPr="00504171">
        <w:t>Khandawal</w:t>
      </w:r>
      <w:proofErr w:type="spellEnd"/>
      <w:r w:rsidR="002B6C52" w:rsidRPr="00504171">
        <w:t xml:space="preserve"> A, </w:t>
      </w:r>
      <w:r w:rsidR="002B6C52" w:rsidRPr="00D12ED2">
        <w:rPr>
          <w:b/>
          <w:bCs/>
        </w:rPr>
        <w:t xml:space="preserve">Bianco </w:t>
      </w:r>
      <w:r w:rsidR="00E23368" w:rsidRPr="00D12ED2">
        <w:rPr>
          <w:b/>
          <w:bCs/>
        </w:rPr>
        <w:t>K</w:t>
      </w:r>
      <w:r w:rsidR="00E23368" w:rsidRPr="00504171">
        <w:t>.</w:t>
      </w:r>
      <w:r w:rsidR="002B6C52" w:rsidRPr="00504171">
        <w:t xml:space="preserve"> “Normal Physiology of Pregnancy and Labor “. In </w:t>
      </w:r>
      <w:r w:rsidR="002B6C52" w:rsidRPr="00504171">
        <w:rPr>
          <w:i/>
        </w:rPr>
        <w:t>Contemporary Topics in Cardio-Obstetrics. Springer 2022.</w:t>
      </w:r>
    </w:p>
    <w:p w14:paraId="69814B99" w14:textId="77777777" w:rsidR="000265ED" w:rsidRPr="00504171" w:rsidRDefault="000265ED" w:rsidP="000265ED">
      <w:pPr>
        <w:pStyle w:val="ListParagraph"/>
      </w:pPr>
    </w:p>
    <w:p w14:paraId="67D174F8" w14:textId="77777777" w:rsidR="000265ED" w:rsidRPr="00504171" w:rsidRDefault="000265ED" w:rsidP="000265ED">
      <w:pPr>
        <w:pStyle w:val="ListParagraph"/>
        <w:tabs>
          <w:tab w:val="left" w:pos="687"/>
        </w:tabs>
        <w:kinsoku w:val="0"/>
        <w:overflowPunct w:val="0"/>
        <w:spacing w:before="1" w:line="256" w:lineRule="auto"/>
        <w:ind w:left="0" w:right="0"/>
      </w:pPr>
    </w:p>
    <w:p w14:paraId="7A6A31F1" w14:textId="58FEB7BF" w:rsidR="00081D76" w:rsidRPr="00504171" w:rsidRDefault="00081D76" w:rsidP="00254DC2">
      <w:pPr>
        <w:pBdr>
          <w:bottom w:val="single" w:sz="18" w:space="1" w:color="auto"/>
        </w:pBdr>
        <w:tabs>
          <w:tab w:val="right" w:pos="11070"/>
        </w:tabs>
        <w:spacing w:after="120"/>
        <w:ind w:right="14"/>
        <w:rPr>
          <w:b/>
          <w:bCs/>
          <w:lang w:val="es-ES"/>
        </w:rPr>
      </w:pPr>
      <w:r w:rsidRPr="00504171">
        <w:rPr>
          <w:b/>
          <w:bCs/>
          <w:lang w:val="es-ES"/>
        </w:rPr>
        <w:t>ABSTRACTS</w:t>
      </w:r>
      <w:r w:rsidRPr="00504171">
        <w:rPr>
          <w:b/>
          <w:bCs/>
          <w:lang w:val="es-ES"/>
        </w:rPr>
        <w:tab/>
      </w:r>
    </w:p>
    <w:p w14:paraId="1ABD8258" w14:textId="4CE2D0E5" w:rsidR="003F5A7B" w:rsidRPr="000B59FE" w:rsidRDefault="003F5A7B" w:rsidP="003F5A7B">
      <w:pPr>
        <w:ind w:left="720" w:hanging="720"/>
      </w:pPr>
      <w:r w:rsidRPr="000B59FE">
        <w:t>1.</w:t>
      </w:r>
      <w:r w:rsidRPr="000B59FE">
        <w:tab/>
      </w:r>
      <w:r w:rsidRPr="007970FD">
        <w:rPr>
          <w:b/>
        </w:rPr>
        <w:t>Bianco K</w:t>
      </w:r>
      <w:r w:rsidRPr="000B59FE">
        <w:t xml:space="preserve">, Uribe J, Jimenez F. HPV and Cervical Dysplasia in the indigenes population of the Amazonian County: </w:t>
      </w:r>
      <w:proofErr w:type="spellStart"/>
      <w:r w:rsidRPr="000B59FE">
        <w:t>Manapiare</w:t>
      </w:r>
      <w:proofErr w:type="spellEnd"/>
      <w:r w:rsidRPr="000B59FE">
        <w:t>. Venezuelan Federation Health Care Bulletin; 12: 41-46. 1997.</w:t>
      </w:r>
      <w:r w:rsidR="00B15657">
        <w:t xml:space="preserve"> Caracas, Venezuela</w:t>
      </w:r>
    </w:p>
    <w:p w14:paraId="733E2B61" w14:textId="77777777" w:rsidR="003F5A7B" w:rsidRPr="000B59FE" w:rsidRDefault="003F5A7B" w:rsidP="003F5A7B"/>
    <w:p w14:paraId="33131808" w14:textId="24A28C66" w:rsidR="003F5A7B" w:rsidRPr="000B59FE" w:rsidRDefault="003F5A7B" w:rsidP="003F5A7B">
      <w:pPr>
        <w:ind w:left="720" w:hanging="720"/>
      </w:pPr>
      <w:r w:rsidRPr="000B59FE">
        <w:t>2.</w:t>
      </w:r>
      <w:r w:rsidRPr="000B59FE">
        <w:tab/>
      </w:r>
      <w:proofErr w:type="spellStart"/>
      <w:r w:rsidRPr="000B59FE">
        <w:t>Maymon</w:t>
      </w:r>
      <w:proofErr w:type="spellEnd"/>
      <w:r w:rsidRPr="000B59FE">
        <w:t xml:space="preserve"> E, Edwin SS, Gonzalez R, Rodriguez A, </w:t>
      </w:r>
      <w:proofErr w:type="spellStart"/>
      <w:r w:rsidRPr="000B59FE">
        <w:t>Ghezzi</w:t>
      </w:r>
      <w:proofErr w:type="spellEnd"/>
      <w:r w:rsidRPr="000B59FE">
        <w:t xml:space="preserve"> F, Hassan S, </w:t>
      </w:r>
      <w:r w:rsidRPr="007970FD">
        <w:rPr>
          <w:b/>
        </w:rPr>
        <w:t>Bianco K</w:t>
      </w:r>
      <w:r w:rsidRPr="000B59FE">
        <w:t>, Romero</w:t>
      </w:r>
      <w:r>
        <w:t xml:space="preserve"> </w:t>
      </w:r>
      <w:r w:rsidRPr="000B59FE">
        <w:t xml:space="preserve">R. Topographical differences in the bioavailability of matrix metalloproteinases within the uterine cavity; a possible mechanism for the development of a regional area of membrane weakness predisposing to rupture. Am J </w:t>
      </w:r>
      <w:proofErr w:type="spellStart"/>
      <w:r w:rsidRPr="000B59FE">
        <w:t>Obstet</w:t>
      </w:r>
      <w:proofErr w:type="spellEnd"/>
      <w:r w:rsidRPr="000B59FE">
        <w:t xml:space="preserve"> </w:t>
      </w:r>
      <w:proofErr w:type="spellStart"/>
      <w:r w:rsidRPr="000B59FE">
        <w:t>Gynecol</w:t>
      </w:r>
      <w:proofErr w:type="spellEnd"/>
      <w:r w:rsidRPr="000B59FE">
        <w:t>: 504, S144; 1999.</w:t>
      </w:r>
      <w:r w:rsidR="00B15657">
        <w:t xml:space="preserve"> San Francisco, CA</w:t>
      </w:r>
    </w:p>
    <w:p w14:paraId="7E8DC50B" w14:textId="77777777" w:rsidR="003F5A7B" w:rsidRPr="000B59FE" w:rsidRDefault="003F5A7B" w:rsidP="003F5A7B"/>
    <w:p w14:paraId="1FCD248B" w14:textId="2CD09BEC" w:rsidR="003F5A7B" w:rsidRPr="000B59FE" w:rsidRDefault="003F5A7B" w:rsidP="003F5A7B">
      <w:pPr>
        <w:ind w:left="720" w:hanging="720"/>
      </w:pPr>
      <w:r w:rsidRPr="000B59FE">
        <w:t>3.</w:t>
      </w:r>
      <w:r w:rsidRPr="000B59FE">
        <w:tab/>
        <w:t xml:space="preserve">Hassan S, </w:t>
      </w:r>
      <w:proofErr w:type="spellStart"/>
      <w:r w:rsidRPr="000B59FE">
        <w:t>Carreno</w:t>
      </w:r>
      <w:proofErr w:type="spellEnd"/>
      <w:r w:rsidRPr="000B59FE">
        <w:t xml:space="preserve"> C, </w:t>
      </w:r>
      <w:proofErr w:type="spellStart"/>
      <w:r w:rsidRPr="000B59FE">
        <w:t>Maymon</w:t>
      </w:r>
      <w:proofErr w:type="spellEnd"/>
      <w:r w:rsidRPr="000B59FE">
        <w:t xml:space="preserve"> E, Edwin SS, </w:t>
      </w:r>
      <w:r w:rsidRPr="007970FD">
        <w:rPr>
          <w:b/>
        </w:rPr>
        <w:t>Bianco K</w:t>
      </w:r>
      <w:r w:rsidRPr="000B59FE">
        <w:t xml:space="preserve">, Niyogi T, </w:t>
      </w:r>
      <w:proofErr w:type="spellStart"/>
      <w:r w:rsidRPr="000B59FE">
        <w:t>Ghezzi</w:t>
      </w:r>
      <w:proofErr w:type="spellEnd"/>
      <w:r w:rsidRPr="000B59FE">
        <w:t xml:space="preserve"> F, Romero R. A study of the relationship between leptin and gestational age, parturition, rupture of membranes and intrauterine infection. Am J </w:t>
      </w:r>
      <w:proofErr w:type="spellStart"/>
      <w:r w:rsidRPr="000B59FE">
        <w:t>Obstet</w:t>
      </w:r>
      <w:proofErr w:type="spellEnd"/>
      <w:r w:rsidRPr="000B59FE">
        <w:t xml:space="preserve"> </w:t>
      </w:r>
      <w:proofErr w:type="spellStart"/>
      <w:r w:rsidRPr="000B59FE">
        <w:t>Gynecol</w:t>
      </w:r>
      <w:proofErr w:type="spellEnd"/>
      <w:r w:rsidRPr="000B59FE">
        <w:t>: 505, S144; 1999.</w:t>
      </w:r>
      <w:r w:rsidR="00B15657">
        <w:t xml:space="preserve"> San Francisco, CA</w:t>
      </w:r>
    </w:p>
    <w:p w14:paraId="1BFFB18E" w14:textId="77777777" w:rsidR="003F5A7B" w:rsidRPr="000B59FE" w:rsidRDefault="003F5A7B" w:rsidP="003F5A7B"/>
    <w:p w14:paraId="3B4B4BE2" w14:textId="6910829D" w:rsidR="003F5A7B" w:rsidRPr="000B59FE" w:rsidRDefault="003F5A7B" w:rsidP="003F5A7B">
      <w:pPr>
        <w:ind w:left="720" w:hanging="720"/>
      </w:pPr>
      <w:r w:rsidRPr="000B59FE">
        <w:t>4.</w:t>
      </w:r>
      <w:r w:rsidRPr="000B59FE">
        <w:tab/>
      </w:r>
      <w:proofErr w:type="spellStart"/>
      <w:r w:rsidRPr="000B59FE">
        <w:t>Pacora</w:t>
      </w:r>
      <w:proofErr w:type="spellEnd"/>
      <w:r w:rsidRPr="000B59FE">
        <w:t xml:space="preserve"> P, </w:t>
      </w:r>
      <w:proofErr w:type="spellStart"/>
      <w:r w:rsidRPr="000B59FE">
        <w:t>Maymon</w:t>
      </w:r>
      <w:proofErr w:type="spellEnd"/>
      <w:r w:rsidRPr="000B59FE">
        <w:t xml:space="preserve"> E, </w:t>
      </w:r>
      <w:proofErr w:type="spellStart"/>
      <w:r w:rsidRPr="000B59FE">
        <w:t>Gervasi</w:t>
      </w:r>
      <w:proofErr w:type="spellEnd"/>
      <w:r w:rsidRPr="000B59FE">
        <w:t xml:space="preserve"> MT, </w:t>
      </w:r>
      <w:r w:rsidRPr="007970FD">
        <w:rPr>
          <w:b/>
        </w:rPr>
        <w:t>Bianco K</w:t>
      </w:r>
      <w:r w:rsidRPr="000B59FE">
        <w:t xml:space="preserve">, Edwin S, Yoon BH, Romero R. Lactoferrin: A natural antimicrobial agent in the host defense against intrauterine infection. Am J </w:t>
      </w:r>
      <w:proofErr w:type="spellStart"/>
      <w:proofErr w:type="gramStart"/>
      <w:r w:rsidRPr="000B59FE">
        <w:t>Obstet</w:t>
      </w:r>
      <w:proofErr w:type="spellEnd"/>
      <w:r w:rsidRPr="000B59FE">
        <w:t xml:space="preserve">  </w:t>
      </w:r>
      <w:proofErr w:type="spellStart"/>
      <w:r w:rsidRPr="000B59FE">
        <w:t>Gynecol</w:t>
      </w:r>
      <w:proofErr w:type="spellEnd"/>
      <w:proofErr w:type="gramEnd"/>
      <w:r w:rsidRPr="000B59FE">
        <w:t>: 298, S103;  2000.</w:t>
      </w:r>
      <w:r w:rsidR="00B15657">
        <w:t xml:space="preserve"> Miami, FL</w:t>
      </w:r>
    </w:p>
    <w:p w14:paraId="52AAF8E3" w14:textId="77777777" w:rsidR="003F5A7B" w:rsidRPr="000B59FE" w:rsidRDefault="003F5A7B" w:rsidP="003F5A7B"/>
    <w:p w14:paraId="041B09DD" w14:textId="77777777" w:rsidR="003F5A7B" w:rsidRPr="000B59FE" w:rsidRDefault="003F5A7B" w:rsidP="003F5A7B">
      <w:pPr>
        <w:ind w:left="720" w:hanging="720"/>
      </w:pPr>
      <w:r w:rsidRPr="000B59FE">
        <w:t>5.</w:t>
      </w:r>
      <w:r w:rsidRPr="000B59FE">
        <w:tab/>
      </w:r>
      <w:proofErr w:type="spellStart"/>
      <w:r w:rsidRPr="000B59FE">
        <w:t>Maymon</w:t>
      </w:r>
      <w:proofErr w:type="spellEnd"/>
      <w:r w:rsidRPr="000B59FE">
        <w:t xml:space="preserve"> E, </w:t>
      </w:r>
      <w:proofErr w:type="spellStart"/>
      <w:r w:rsidRPr="000B59FE">
        <w:t>Gervasi</w:t>
      </w:r>
      <w:proofErr w:type="spellEnd"/>
      <w:r w:rsidRPr="000B59FE">
        <w:t xml:space="preserve"> MT, </w:t>
      </w:r>
      <w:proofErr w:type="spellStart"/>
      <w:r w:rsidRPr="000B59FE">
        <w:t>Pacora</w:t>
      </w:r>
      <w:proofErr w:type="spellEnd"/>
      <w:r w:rsidRPr="000B59FE">
        <w:t xml:space="preserve"> P, </w:t>
      </w:r>
      <w:r w:rsidRPr="007970FD">
        <w:rPr>
          <w:b/>
        </w:rPr>
        <w:t>Bianco K</w:t>
      </w:r>
      <w:r w:rsidRPr="000B59FE">
        <w:t xml:space="preserve">, </w:t>
      </w:r>
      <w:proofErr w:type="spellStart"/>
      <w:r w:rsidRPr="000B59FE">
        <w:t>Seuber</w:t>
      </w:r>
      <w:proofErr w:type="spellEnd"/>
      <w:r w:rsidRPr="000B59FE">
        <w:t xml:space="preserve"> DE, Gomez R, </w:t>
      </w:r>
      <w:proofErr w:type="spellStart"/>
      <w:r w:rsidRPr="000B59FE">
        <w:t>Ghezzi</w:t>
      </w:r>
      <w:proofErr w:type="spellEnd"/>
      <w:r w:rsidRPr="000B59FE">
        <w:t xml:space="preserve"> F, </w:t>
      </w:r>
      <w:proofErr w:type="spellStart"/>
      <w:r w:rsidRPr="000B59FE">
        <w:t>Mazor</w:t>
      </w:r>
      <w:proofErr w:type="spellEnd"/>
      <w:r w:rsidRPr="000B59FE">
        <w:t xml:space="preserve"> M, Edwin SE, Yoon BH, Romero R. A study of the relationship between MMP-1 (collagenase-1) and parturition, Rupture of membranes and intrauterine infection. Am J </w:t>
      </w:r>
      <w:proofErr w:type="spellStart"/>
      <w:r w:rsidRPr="000B59FE">
        <w:t>Obstet</w:t>
      </w:r>
      <w:proofErr w:type="spellEnd"/>
      <w:r w:rsidRPr="000B59FE">
        <w:t xml:space="preserve"> </w:t>
      </w:r>
      <w:proofErr w:type="spellStart"/>
      <w:r w:rsidRPr="000B59FE">
        <w:t>Gynecol</w:t>
      </w:r>
      <w:proofErr w:type="spellEnd"/>
      <w:r w:rsidRPr="000B59FE">
        <w:t>: 301, S103; 2000.</w:t>
      </w:r>
      <w:r>
        <w:t xml:space="preserve"> </w:t>
      </w:r>
      <w:r w:rsidRPr="000B59FE">
        <w:t>San Francisco, CA.</w:t>
      </w:r>
    </w:p>
    <w:p w14:paraId="1C561E42" w14:textId="77777777" w:rsidR="003F5A7B" w:rsidRPr="000B59FE" w:rsidRDefault="003F5A7B" w:rsidP="003F5A7B"/>
    <w:p w14:paraId="2ED37B95" w14:textId="77777777" w:rsidR="003F5A7B" w:rsidRPr="000B59FE" w:rsidRDefault="003F5A7B" w:rsidP="003F5A7B">
      <w:pPr>
        <w:ind w:left="720" w:hanging="720"/>
      </w:pPr>
      <w:r w:rsidRPr="000B59FE">
        <w:t>6.</w:t>
      </w:r>
      <w:r w:rsidRPr="000B59FE">
        <w:tab/>
      </w:r>
      <w:proofErr w:type="spellStart"/>
      <w:r w:rsidRPr="000B59FE">
        <w:t>Seubert</w:t>
      </w:r>
      <w:proofErr w:type="spellEnd"/>
      <w:r w:rsidRPr="000B59FE">
        <w:t xml:space="preserve"> DE, </w:t>
      </w:r>
      <w:proofErr w:type="spellStart"/>
      <w:r w:rsidRPr="000B59FE">
        <w:t>Maymon</w:t>
      </w:r>
      <w:proofErr w:type="spellEnd"/>
      <w:r w:rsidRPr="000B59FE">
        <w:t xml:space="preserve"> E, </w:t>
      </w:r>
      <w:proofErr w:type="spellStart"/>
      <w:r w:rsidRPr="000B59FE">
        <w:t>Pacora</w:t>
      </w:r>
      <w:proofErr w:type="spellEnd"/>
      <w:r w:rsidRPr="000B59FE">
        <w:t xml:space="preserve"> P, </w:t>
      </w:r>
      <w:proofErr w:type="spellStart"/>
      <w:r w:rsidRPr="000B59FE">
        <w:t>Gervasi</w:t>
      </w:r>
      <w:proofErr w:type="spellEnd"/>
      <w:r w:rsidRPr="000B59FE">
        <w:t xml:space="preserve"> MT, </w:t>
      </w:r>
      <w:r w:rsidRPr="007970FD">
        <w:rPr>
          <w:b/>
        </w:rPr>
        <w:t>Bianco K</w:t>
      </w:r>
      <w:r w:rsidRPr="000B59FE">
        <w:t xml:space="preserve">, Gomez R, </w:t>
      </w:r>
      <w:proofErr w:type="spellStart"/>
      <w:r w:rsidRPr="000B59FE">
        <w:t>Ghezzi</w:t>
      </w:r>
      <w:proofErr w:type="spellEnd"/>
      <w:r w:rsidRPr="000B59FE">
        <w:t xml:space="preserve"> F, </w:t>
      </w:r>
      <w:proofErr w:type="spellStart"/>
      <w:r w:rsidRPr="000B59FE">
        <w:t>Mazor</w:t>
      </w:r>
      <w:proofErr w:type="spellEnd"/>
      <w:r w:rsidRPr="000B59FE">
        <w:t xml:space="preserve"> M, Edwin SE, Romero R.A role of the human fetus in the extracellular matrix degradation in term spontaneous parturition.  </w:t>
      </w:r>
      <w:r w:rsidRPr="00891FD6">
        <w:rPr>
          <w:i/>
          <w:iCs/>
        </w:rPr>
        <w:t xml:space="preserve">Am J </w:t>
      </w:r>
      <w:proofErr w:type="spellStart"/>
      <w:r w:rsidRPr="00891FD6">
        <w:rPr>
          <w:i/>
          <w:iCs/>
        </w:rPr>
        <w:t>Obstet</w:t>
      </w:r>
      <w:proofErr w:type="spellEnd"/>
      <w:r w:rsidRPr="00891FD6">
        <w:rPr>
          <w:i/>
          <w:iCs/>
        </w:rPr>
        <w:t xml:space="preserve"> </w:t>
      </w:r>
      <w:proofErr w:type="spellStart"/>
      <w:r w:rsidRPr="00891FD6">
        <w:rPr>
          <w:i/>
          <w:iCs/>
        </w:rPr>
        <w:t>Gynecol</w:t>
      </w:r>
      <w:proofErr w:type="spellEnd"/>
      <w:r w:rsidRPr="000B59FE">
        <w:t>: 427, S137; 2000. San Francisco, CA.</w:t>
      </w:r>
    </w:p>
    <w:p w14:paraId="0238C00D" w14:textId="77777777" w:rsidR="003F5A7B" w:rsidRPr="000B59FE" w:rsidRDefault="003F5A7B" w:rsidP="003F5A7B"/>
    <w:p w14:paraId="562C59AF" w14:textId="77777777" w:rsidR="003F5A7B" w:rsidRPr="000B59FE" w:rsidRDefault="003F5A7B" w:rsidP="003F5A7B">
      <w:pPr>
        <w:ind w:left="720" w:hanging="720"/>
      </w:pPr>
      <w:r w:rsidRPr="000B59FE">
        <w:lastRenderedPageBreak/>
        <w:t>7.</w:t>
      </w:r>
      <w:r w:rsidRPr="000B59FE">
        <w:tab/>
      </w:r>
      <w:proofErr w:type="spellStart"/>
      <w:r w:rsidRPr="000B59FE">
        <w:t>Gervasi</w:t>
      </w:r>
      <w:proofErr w:type="spellEnd"/>
      <w:r w:rsidRPr="000B59FE">
        <w:t xml:space="preserve"> MT, </w:t>
      </w:r>
      <w:proofErr w:type="spellStart"/>
      <w:r w:rsidRPr="000B59FE">
        <w:t>Pacora</w:t>
      </w:r>
      <w:proofErr w:type="spellEnd"/>
      <w:r w:rsidRPr="000B59FE">
        <w:t xml:space="preserve"> P, </w:t>
      </w:r>
      <w:proofErr w:type="spellStart"/>
      <w:r w:rsidRPr="000B59FE">
        <w:t>Maymon</w:t>
      </w:r>
      <w:proofErr w:type="spellEnd"/>
      <w:r w:rsidRPr="000B59FE">
        <w:t xml:space="preserve"> E, </w:t>
      </w:r>
      <w:r w:rsidRPr="007970FD">
        <w:rPr>
          <w:b/>
        </w:rPr>
        <w:t>Bianco K</w:t>
      </w:r>
      <w:r w:rsidRPr="000B59FE">
        <w:t xml:space="preserve">, Edwin SE, Yoon BH, Romero R. Lactoferrin in human parturition and rupture of membranes. </w:t>
      </w:r>
      <w:r w:rsidRPr="00891FD6">
        <w:rPr>
          <w:i/>
          <w:iCs/>
        </w:rPr>
        <w:t xml:space="preserve">Am J </w:t>
      </w:r>
      <w:proofErr w:type="spellStart"/>
      <w:r w:rsidRPr="00891FD6">
        <w:rPr>
          <w:i/>
          <w:iCs/>
        </w:rPr>
        <w:t>Obstet</w:t>
      </w:r>
      <w:proofErr w:type="spellEnd"/>
      <w:r w:rsidRPr="00891FD6">
        <w:rPr>
          <w:i/>
          <w:iCs/>
        </w:rPr>
        <w:t xml:space="preserve"> </w:t>
      </w:r>
      <w:proofErr w:type="spellStart"/>
      <w:r w:rsidRPr="00891FD6">
        <w:rPr>
          <w:i/>
          <w:iCs/>
        </w:rPr>
        <w:t>Gynecol</w:t>
      </w:r>
      <w:proofErr w:type="spellEnd"/>
      <w:r w:rsidRPr="000B59FE">
        <w:t>: 662, S199; 2000. San Francisco, CA.</w:t>
      </w:r>
    </w:p>
    <w:p w14:paraId="7E7979CC" w14:textId="77777777" w:rsidR="003F5A7B" w:rsidRPr="000B59FE" w:rsidRDefault="003F5A7B" w:rsidP="003F5A7B"/>
    <w:p w14:paraId="1542752F" w14:textId="77777777" w:rsidR="003F5A7B" w:rsidRPr="000B59FE" w:rsidRDefault="003F5A7B" w:rsidP="003F5A7B">
      <w:pPr>
        <w:ind w:left="720" w:hanging="720"/>
      </w:pPr>
      <w:r w:rsidRPr="000B59FE">
        <w:t>8.</w:t>
      </w:r>
      <w:r w:rsidRPr="000B59FE">
        <w:tab/>
        <w:t xml:space="preserve">Williams K, </w:t>
      </w:r>
      <w:r w:rsidRPr="00877504">
        <w:rPr>
          <w:b/>
        </w:rPr>
        <w:t>Bianco K</w:t>
      </w:r>
      <w:r w:rsidRPr="000B59FE">
        <w:t xml:space="preserve">, Lim K, Wilson S, </w:t>
      </w:r>
      <w:proofErr w:type="spellStart"/>
      <w:r w:rsidRPr="000B59FE">
        <w:t>Galerneau</w:t>
      </w:r>
      <w:proofErr w:type="spellEnd"/>
      <w:r w:rsidRPr="000B59FE">
        <w:t xml:space="preserve"> F. Can clinical symptomology predict maternal cerebral perfusion pressure in preeclampsia? </w:t>
      </w:r>
      <w:r w:rsidRPr="00891FD6">
        <w:rPr>
          <w:i/>
          <w:iCs/>
        </w:rPr>
        <w:t xml:space="preserve">Am J </w:t>
      </w:r>
      <w:proofErr w:type="spellStart"/>
      <w:r w:rsidRPr="00891FD6">
        <w:rPr>
          <w:i/>
          <w:iCs/>
        </w:rPr>
        <w:t>Obstet</w:t>
      </w:r>
      <w:proofErr w:type="spellEnd"/>
      <w:r w:rsidRPr="00891FD6">
        <w:rPr>
          <w:i/>
          <w:iCs/>
        </w:rPr>
        <w:t xml:space="preserve"> </w:t>
      </w:r>
      <w:proofErr w:type="spellStart"/>
      <w:r w:rsidRPr="00891FD6">
        <w:rPr>
          <w:i/>
          <w:iCs/>
        </w:rPr>
        <w:t>Gynecol</w:t>
      </w:r>
      <w:proofErr w:type="spellEnd"/>
      <w:r w:rsidRPr="000B59FE">
        <w:t>: 562, S213; 2002. New Orleans, LA.</w:t>
      </w:r>
    </w:p>
    <w:p w14:paraId="3196391B" w14:textId="77777777" w:rsidR="003F5A7B" w:rsidRPr="000B59FE" w:rsidRDefault="003F5A7B" w:rsidP="003F5A7B"/>
    <w:p w14:paraId="6B19A104" w14:textId="77777777" w:rsidR="003F5A7B" w:rsidRPr="000B59FE" w:rsidRDefault="003F5A7B" w:rsidP="003F5A7B">
      <w:pPr>
        <w:ind w:left="720" w:hanging="720"/>
      </w:pPr>
      <w:r w:rsidRPr="000B59FE">
        <w:t>9.</w:t>
      </w:r>
      <w:r w:rsidRPr="000B59FE">
        <w:tab/>
        <w:t xml:space="preserve">Williams K, </w:t>
      </w:r>
      <w:r w:rsidRPr="00877504">
        <w:rPr>
          <w:b/>
        </w:rPr>
        <w:t>Bianco K</w:t>
      </w:r>
      <w:r w:rsidRPr="000B59FE">
        <w:t xml:space="preserve">, </w:t>
      </w:r>
      <w:proofErr w:type="spellStart"/>
      <w:r w:rsidRPr="000B59FE">
        <w:t>Galerneau</w:t>
      </w:r>
      <w:proofErr w:type="spellEnd"/>
      <w:r w:rsidRPr="000B59FE">
        <w:t xml:space="preserve"> K, Lim K, Wilson S. Hypertensive categories in pregnancy as a predictor of cerebral vascular changes. </w:t>
      </w:r>
      <w:r w:rsidRPr="00891FD6">
        <w:rPr>
          <w:i/>
          <w:iCs/>
        </w:rPr>
        <w:t xml:space="preserve">Am J </w:t>
      </w:r>
      <w:proofErr w:type="spellStart"/>
      <w:r w:rsidRPr="00891FD6">
        <w:rPr>
          <w:i/>
          <w:iCs/>
        </w:rPr>
        <w:t>Obstet</w:t>
      </w:r>
      <w:proofErr w:type="spellEnd"/>
      <w:r w:rsidRPr="00891FD6">
        <w:rPr>
          <w:i/>
          <w:iCs/>
        </w:rPr>
        <w:t xml:space="preserve"> </w:t>
      </w:r>
      <w:proofErr w:type="spellStart"/>
      <w:r w:rsidRPr="00891FD6">
        <w:rPr>
          <w:i/>
          <w:iCs/>
        </w:rPr>
        <w:t>Gynecol</w:t>
      </w:r>
      <w:proofErr w:type="spellEnd"/>
      <w:r w:rsidRPr="000B59FE">
        <w:t>: 566, S214; 2002. New Orleans, LA.</w:t>
      </w:r>
    </w:p>
    <w:p w14:paraId="5142F8FC" w14:textId="77777777" w:rsidR="003F5A7B" w:rsidRPr="000B59FE" w:rsidRDefault="003F5A7B" w:rsidP="003F5A7B"/>
    <w:p w14:paraId="1156AFFF" w14:textId="4F88A217" w:rsidR="003F5A7B" w:rsidRPr="000B59FE" w:rsidRDefault="003F5A7B" w:rsidP="003F5A7B">
      <w:pPr>
        <w:ind w:left="720" w:hanging="720"/>
      </w:pPr>
      <w:r w:rsidRPr="000B59FE">
        <w:t>10.</w:t>
      </w:r>
      <w:r w:rsidRPr="000B59FE">
        <w:tab/>
      </w:r>
      <w:r w:rsidRPr="007970FD">
        <w:rPr>
          <w:b/>
        </w:rPr>
        <w:t>Bianco K</w:t>
      </w:r>
      <w:r w:rsidRPr="000B59FE">
        <w:t xml:space="preserve">, Zhou Y, Romero R, </w:t>
      </w:r>
      <w:proofErr w:type="spellStart"/>
      <w:r w:rsidRPr="000B59FE">
        <w:t>Maymon</w:t>
      </w:r>
      <w:proofErr w:type="spellEnd"/>
      <w:r w:rsidRPr="000B59FE">
        <w:t xml:space="preserve"> E, Fisher SJ. L-Selectin expression on the </w:t>
      </w:r>
      <w:proofErr w:type="spellStart"/>
      <w:r w:rsidRPr="000B59FE">
        <w:t>cytothrophoblast</w:t>
      </w:r>
      <w:proofErr w:type="spellEnd"/>
      <w:r w:rsidRPr="000B59FE">
        <w:t xml:space="preserve"> on patient with and without preeclampsia. Poster </w:t>
      </w:r>
      <w:r w:rsidR="00B3417B">
        <w:t>Present</w:t>
      </w:r>
      <w:r w:rsidRPr="000B59FE">
        <w:t xml:space="preserve">ation, </w:t>
      </w:r>
      <w:r w:rsidRPr="00891FD6">
        <w:rPr>
          <w:i/>
          <w:iCs/>
        </w:rPr>
        <w:t>Society of Gynecology Investigation</w:t>
      </w:r>
      <w:r w:rsidRPr="000B59FE">
        <w:t>.  March 2004. Dallas, TX.</w:t>
      </w:r>
    </w:p>
    <w:p w14:paraId="45AA71F3" w14:textId="77777777" w:rsidR="003F5A7B" w:rsidRPr="000B59FE" w:rsidRDefault="003F5A7B" w:rsidP="003F5A7B"/>
    <w:p w14:paraId="36E2467A" w14:textId="0AC1A27F" w:rsidR="003F5A7B" w:rsidRPr="000B59FE" w:rsidRDefault="003F5A7B" w:rsidP="003F5A7B">
      <w:pPr>
        <w:ind w:left="720" w:hanging="720"/>
      </w:pPr>
      <w:r w:rsidRPr="000B59FE">
        <w:t>11.</w:t>
      </w:r>
      <w:r w:rsidRPr="000B59FE">
        <w:tab/>
      </w:r>
      <w:r w:rsidRPr="007970FD">
        <w:rPr>
          <w:b/>
        </w:rPr>
        <w:t>Bianco K</w:t>
      </w:r>
      <w:r w:rsidRPr="000B59FE">
        <w:t xml:space="preserve">, Williams K, </w:t>
      </w:r>
      <w:proofErr w:type="spellStart"/>
      <w:r w:rsidRPr="000B59FE">
        <w:t>Ehrenkranz</w:t>
      </w:r>
      <w:proofErr w:type="spellEnd"/>
      <w:r w:rsidRPr="000B59FE">
        <w:t xml:space="preserve"> R. Retinopathy of prematurity and perinatal infection. Poster </w:t>
      </w:r>
      <w:r w:rsidR="00B3417B">
        <w:t>Present</w:t>
      </w:r>
      <w:r w:rsidRPr="000B59FE">
        <w:t xml:space="preserve">ation, </w:t>
      </w:r>
      <w:r w:rsidRPr="00891FD6">
        <w:rPr>
          <w:i/>
          <w:iCs/>
        </w:rPr>
        <w:t>Society of Gynecology Investigation</w:t>
      </w:r>
      <w:r w:rsidRPr="000B59FE">
        <w:t>, March 2004.</w:t>
      </w:r>
      <w:r>
        <w:t xml:space="preserve"> </w:t>
      </w:r>
      <w:proofErr w:type="spellStart"/>
      <w:r w:rsidRPr="000B59FE">
        <w:t>Dallas.TX</w:t>
      </w:r>
      <w:proofErr w:type="spellEnd"/>
    </w:p>
    <w:p w14:paraId="21B68FF0" w14:textId="77777777" w:rsidR="003F5A7B" w:rsidRPr="000B59FE" w:rsidRDefault="003F5A7B" w:rsidP="003F5A7B"/>
    <w:p w14:paraId="73BCA6F4" w14:textId="77777777" w:rsidR="003F5A7B" w:rsidRPr="000B59FE" w:rsidRDefault="003F5A7B" w:rsidP="003F5A7B">
      <w:pPr>
        <w:ind w:left="720" w:hanging="720"/>
      </w:pPr>
      <w:r w:rsidRPr="000B59FE">
        <w:t>12.</w:t>
      </w:r>
      <w:r w:rsidRPr="000B59FE">
        <w:tab/>
      </w:r>
      <w:r w:rsidRPr="007970FD">
        <w:rPr>
          <w:b/>
        </w:rPr>
        <w:t xml:space="preserve">Bianco K, </w:t>
      </w:r>
      <w:r w:rsidRPr="000B59FE">
        <w:t xml:space="preserve">Caughey AB, Keller R, Norton ME, </w:t>
      </w:r>
      <w:proofErr w:type="spellStart"/>
      <w:r w:rsidRPr="000B59FE">
        <w:t>Noabuhara</w:t>
      </w:r>
      <w:proofErr w:type="spellEnd"/>
      <w:r w:rsidRPr="000B59FE">
        <w:t xml:space="preserve"> K, </w:t>
      </w:r>
      <w:proofErr w:type="spellStart"/>
      <w:r w:rsidRPr="000B59FE">
        <w:t>Farrel</w:t>
      </w:r>
      <w:proofErr w:type="spellEnd"/>
      <w:r w:rsidRPr="000B59FE">
        <w:t xml:space="preserve"> J, </w:t>
      </w:r>
      <w:proofErr w:type="spellStart"/>
      <w:r w:rsidRPr="000B59FE">
        <w:t>Bissggard</w:t>
      </w:r>
      <w:proofErr w:type="spellEnd"/>
      <w:r w:rsidRPr="000B59FE">
        <w:t xml:space="preserve"> R, Farmer  D, Lee H, Harrison M, Ball RH. Is the presence of a two-vessel cord a predictor of decreased survival in Infants with Congenital Diaphragmatic Hernia? </w:t>
      </w:r>
      <w:r w:rsidRPr="00891FD6">
        <w:rPr>
          <w:i/>
          <w:iCs/>
        </w:rPr>
        <w:t xml:space="preserve">Am J </w:t>
      </w:r>
      <w:proofErr w:type="spellStart"/>
      <w:r w:rsidRPr="00891FD6">
        <w:rPr>
          <w:i/>
          <w:iCs/>
        </w:rPr>
        <w:t>Obstet</w:t>
      </w:r>
      <w:proofErr w:type="spellEnd"/>
      <w:r w:rsidRPr="00891FD6">
        <w:rPr>
          <w:i/>
          <w:iCs/>
        </w:rPr>
        <w:t xml:space="preserve"> </w:t>
      </w:r>
      <w:proofErr w:type="spellStart"/>
      <w:r w:rsidRPr="00891FD6">
        <w:rPr>
          <w:i/>
          <w:iCs/>
        </w:rPr>
        <w:t>Gynecol</w:t>
      </w:r>
      <w:proofErr w:type="spellEnd"/>
      <w:r w:rsidRPr="000B59FE">
        <w:t>: 511, S148;   2006. Miami, FL.</w:t>
      </w:r>
    </w:p>
    <w:p w14:paraId="275DC465" w14:textId="77777777" w:rsidR="003F5A7B" w:rsidRPr="000B59FE" w:rsidRDefault="003F5A7B" w:rsidP="003F5A7B"/>
    <w:p w14:paraId="534423F1" w14:textId="77777777" w:rsidR="003F5A7B" w:rsidRPr="000B59FE" w:rsidRDefault="003F5A7B" w:rsidP="003F5A7B">
      <w:pPr>
        <w:ind w:left="720" w:hanging="720"/>
      </w:pPr>
      <w:r w:rsidRPr="000B59FE">
        <w:t>13.</w:t>
      </w:r>
      <w:r w:rsidRPr="000B59FE">
        <w:tab/>
      </w:r>
      <w:r w:rsidRPr="007970FD">
        <w:rPr>
          <w:b/>
        </w:rPr>
        <w:t>Bianco K</w:t>
      </w:r>
      <w:r w:rsidRPr="000B59FE">
        <w:t>, Norton ME, Angeles VT, Reijo-</w:t>
      </w:r>
      <w:proofErr w:type="spellStart"/>
      <w:r w:rsidRPr="000B59FE">
        <w:t>Pera</w:t>
      </w:r>
      <w:proofErr w:type="spellEnd"/>
      <w:r w:rsidRPr="000B59FE">
        <w:t xml:space="preserve"> R. Genomic imprinting disorder and birth defects in pregnancy conceived with assisted reproductive technology.</w:t>
      </w:r>
      <w:r w:rsidRPr="00891FD6">
        <w:rPr>
          <w:i/>
          <w:iCs/>
        </w:rPr>
        <w:t xml:space="preserve"> Am J </w:t>
      </w:r>
      <w:proofErr w:type="spellStart"/>
      <w:r w:rsidRPr="00891FD6">
        <w:rPr>
          <w:i/>
          <w:iCs/>
        </w:rPr>
        <w:t>Obstet</w:t>
      </w:r>
      <w:proofErr w:type="spellEnd"/>
      <w:r w:rsidRPr="00891FD6">
        <w:rPr>
          <w:i/>
          <w:iCs/>
        </w:rPr>
        <w:t xml:space="preserve"> </w:t>
      </w:r>
      <w:proofErr w:type="spellStart"/>
      <w:r w:rsidRPr="00891FD6">
        <w:rPr>
          <w:i/>
          <w:iCs/>
        </w:rPr>
        <w:t>Gynecol</w:t>
      </w:r>
      <w:proofErr w:type="spellEnd"/>
      <w:r w:rsidRPr="000B59FE">
        <w:t>: 34, S15; 2007. San Francisco, CA.</w:t>
      </w:r>
    </w:p>
    <w:p w14:paraId="7823B8CD" w14:textId="77777777" w:rsidR="003F5A7B" w:rsidRPr="000B59FE" w:rsidRDefault="003F5A7B" w:rsidP="003F5A7B"/>
    <w:p w14:paraId="0D759207" w14:textId="77777777" w:rsidR="003F5A7B" w:rsidRPr="000B59FE" w:rsidRDefault="003F5A7B" w:rsidP="003F5A7B">
      <w:pPr>
        <w:ind w:left="720" w:hanging="720"/>
      </w:pPr>
      <w:r w:rsidRPr="000B59FE">
        <w:t>14.</w:t>
      </w:r>
      <w:r w:rsidRPr="000B59FE">
        <w:tab/>
      </w:r>
      <w:r w:rsidRPr="00877504">
        <w:rPr>
          <w:b/>
        </w:rPr>
        <w:t>Bianco K</w:t>
      </w:r>
      <w:r w:rsidRPr="000B59FE">
        <w:t xml:space="preserve">, Cheng YW, Shaffer B, Norton ME, Lyell D, Caughey AB. Successful operative vaginal deliveries in women with prolonged second stage: is it worth the wait? </w:t>
      </w:r>
      <w:r w:rsidRPr="00CC7C1C">
        <w:rPr>
          <w:i/>
          <w:iCs/>
        </w:rPr>
        <w:t xml:space="preserve">Am J </w:t>
      </w:r>
      <w:proofErr w:type="spellStart"/>
      <w:r w:rsidRPr="00CC7C1C">
        <w:rPr>
          <w:i/>
          <w:iCs/>
        </w:rPr>
        <w:t>Obstet</w:t>
      </w:r>
      <w:proofErr w:type="spellEnd"/>
      <w:r w:rsidRPr="00CC7C1C">
        <w:rPr>
          <w:i/>
          <w:iCs/>
        </w:rPr>
        <w:t xml:space="preserve"> </w:t>
      </w:r>
      <w:proofErr w:type="spellStart"/>
      <w:r w:rsidRPr="00CC7C1C">
        <w:rPr>
          <w:i/>
          <w:iCs/>
        </w:rPr>
        <w:t>Gynecol</w:t>
      </w:r>
      <w:proofErr w:type="spellEnd"/>
      <w:r w:rsidRPr="000B59FE">
        <w:t>: 306, S101; 2007. San Francisco, CA.</w:t>
      </w:r>
    </w:p>
    <w:p w14:paraId="726FCC44" w14:textId="77777777" w:rsidR="003F5A7B" w:rsidRPr="000B59FE" w:rsidRDefault="003F5A7B" w:rsidP="003F5A7B"/>
    <w:p w14:paraId="45FC2F9C" w14:textId="6F3AC346" w:rsidR="003F5A7B" w:rsidRPr="000B59FE" w:rsidRDefault="003F5A7B" w:rsidP="003F5A7B">
      <w:pPr>
        <w:ind w:left="720" w:hanging="720"/>
      </w:pPr>
      <w:r w:rsidRPr="000B59FE">
        <w:t>15.</w:t>
      </w:r>
      <w:r w:rsidRPr="000B59FE">
        <w:tab/>
      </w:r>
      <w:r w:rsidRPr="00877504">
        <w:rPr>
          <w:b/>
        </w:rPr>
        <w:t>Bianco K</w:t>
      </w:r>
      <w:r w:rsidRPr="000B59FE">
        <w:t xml:space="preserve">, Estep A, </w:t>
      </w:r>
      <w:proofErr w:type="spellStart"/>
      <w:r w:rsidRPr="000B59FE">
        <w:t>Takuyasu</w:t>
      </w:r>
      <w:proofErr w:type="spellEnd"/>
      <w:r w:rsidRPr="000B59FE">
        <w:t xml:space="preserve"> T, </w:t>
      </w:r>
      <w:proofErr w:type="spellStart"/>
      <w:r w:rsidRPr="000B59FE">
        <w:t>Tydiman</w:t>
      </w:r>
      <w:proofErr w:type="spellEnd"/>
      <w:r w:rsidRPr="000B59FE">
        <w:t xml:space="preserve"> WE, </w:t>
      </w:r>
      <w:proofErr w:type="spellStart"/>
      <w:r w:rsidRPr="000B59FE">
        <w:t>Wieczoreck</w:t>
      </w:r>
      <w:proofErr w:type="spellEnd"/>
      <w:r w:rsidRPr="000B59FE">
        <w:t xml:space="preserve"> D, Cotter P, </w:t>
      </w:r>
      <w:proofErr w:type="spellStart"/>
      <w:r w:rsidRPr="000B59FE">
        <w:t>Rauen</w:t>
      </w:r>
      <w:proofErr w:type="spellEnd"/>
      <w:r w:rsidRPr="000B59FE">
        <w:t xml:space="preserve"> KA. Chromosomal aberration and number variation in individual with Costello Syndrome. </w:t>
      </w:r>
      <w:r w:rsidR="00B3417B">
        <w:t>Present</w:t>
      </w:r>
      <w:r w:rsidRPr="000B59FE">
        <w:t>ed at 28th Annual David W Smith Workshop on Malformations and Morphogenesis. August 2007. Williamsburg, VA.</w:t>
      </w:r>
    </w:p>
    <w:p w14:paraId="76BB4484" w14:textId="77777777" w:rsidR="003F5A7B" w:rsidRPr="000B59FE" w:rsidRDefault="003F5A7B" w:rsidP="003F5A7B"/>
    <w:p w14:paraId="09407BC9" w14:textId="22F9A0BD" w:rsidR="003F5A7B" w:rsidRPr="000B59FE" w:rsidRDefault="003F5A7B" w:rsidP="003F5A7B">
      <w:pPr>
        <w:ind w:left="720" w:hanging="720"/>
      </w:pPr>
      <w:r w:rsidRPr="000B59FE">
        <w:t>16.</w:t>
      </w:r>
      <w:r w:rsidRPr="000B59FE">
        <w:tab/>
      </w:r>
      <w:r w:rsidRPr="00877504">
        <w:rPr>
          <w:b/>
        </w:rPr>
        <w:t>Bianco K</w:t>
      </w:r>
      <w:r w:rsidRPr="000B59FE">
        <w:t xml:space="preserve">, Estep A, Cotter P, </w:t>
      </w:r>
      <w:proofErr w:type="spellStart"/>
      <w:r w:rsidRPr="000B59FE">
        <w:t>Rauen</w:t>
      </w:r>
      <w:proofErr w:type="spellEnd"/>
      <w:r w:rsidRPr="000B59FE">
        <w:t xml:space="preserve"> KA. Array CHG: Application to clinical genetics. </w:t>
      </w:r>
      <w:r w:rsidR="00B3417B">
        <w:t>Present</w:t>
      </w:r>
      <w:r w:rsidRPr="000B59FE">
        <w:t>ed at Inaugural Symposium of USCF Institute For Human Genetics. October 2007. San Francisco, CA.</w:t>
      </w:r>
    </w:p>
    <w:p w14:paraId="09D97D01" w14:textId="77777777" w:rsidR="003F5A7B" w:rsidRPr="000B59FE" w:rsidRDefault="003F5A7B" w:rsidP="003F5A7B"/>
    <w:p w14:paraId="779D3E91" w14:textId="77777777" w:rsidR="003F5A7B" w:rsidRPr="000B59FE" w:rsidRDefault="003F5A7B" w:rsidP="003F5A7B">
      <w:pPr>
        <w:ind w:left="720" w:hanging="720"/>
      </w:pPr>
      <w:r w:rsidRPr="000B59FE">
        <w:t>17.</w:t>
      </w:r>
      <w:r w:rsidRPr="000B59FE">
        <w:tab/>
      </w:r>
      <w:r w:rsidRPr="00877504">
        <w:rPr>
          <w:b/>
        </w:rPr>
        <w:t>Bianco K</w:t>
      </w:r>
      <w:r w:rsidRPr="000B59FE">
        <w:t xml:space="preserve">, Cheng YW, Shaffer B, Lyell D, Caughey AB. Cesarean delivery during the second stage of labor: Is timing associated with perinatal outcomes? </w:t>
      </w:r>
      <w:r w:rsidRPr="00CC7C1C">
        <w:rPr>
          <w:i/>
          <w:iCs/>
        </w:rPr>
        <w:t xml:space="preserve">Am J </w:t>
      </w:r>
      <w:proofErr w:type="spellStart"/>
      <w:r w:rsidRPr="00CC7C1C">
        <w:rPr>
          <w:i/>
          <w:iCs/>
        </w:rPr>
        <w:t>Obstet</w:t>
      </w:r>
      <w:proofErr w:type="spellEnd"/>
      <w:r w:rsidRPr="00CC7C1C">
        <w:rPr>
          <w:i/>
          <w:iCs/>
        </w:rPr>
        <w:t xml:space="preserve"> </w:t>
      </w:r>
      <w:proofErr w:type="spellStart"/>
      <w:r w:rsidRPr="00CC7C1C">
        <w:rPr>
          <w:i/>
          <w:iCs/>
        </w:rPr>
        <w:t>Gynecol</w:t>
      </w:r>
      <w:proofErr w:type="spellEnd"/>
      <w:r w:rsidRPr="000B59FE">
        <w:t>: 2008. Dallas, TX.</w:t>
      </w:r>
    </w:p>
    <w:p w14:paraId="66762B26" w14:textId="77777777" w:rsidR="003F5A7B" w:rsidRPr="000B59FE" w:rsidRDefault="003F5A7B" w:rsidP="003F5A7B"/>
    <w:p w14:paraId="5E622EFD" w14:textId="77777777" w:rsidR="003F5A7B" w:rsidRPr="000B59FE" w:rsidRDefault="003F5A7B" w:rsidP="003F5A7B">
      <w:pPr>
        <w:ind w:left="720" w:hanging="720"/>
      </w:pPr>
      <w:r w:rsidRPr="000B59FE">
        <w:t>18.</w:t>
      </w:r>
      <w:r w:rsidRPr="000B59FE">
        <w:tab/>
      </w:r>
      <w:r w:rsidRPr="00877504">
        <w:rPr>
          <w:b/>
        </w:rPr>
        <w:t>Bianco K</w:t>
      </w:r>
      <w:r w:rsidRPr="000B59FE">
        <w:t xml:space="preserve">, Cheng YW, Fisher SJ, McMaster M, De La Garza J, Caughey AB. Chromosomal abnormalities and increase risk for preeclampsia/eclampsia.  Am J </w:t>
      </w:r>
      <w:proofErr w:type="spellStart"/>
      <w:r w:rsidRPr="000B59FE">
        <w:t>Obstet</w:t>
      </w:r>
      <w:proofErr w:type="spellEnd"/>
      <w:r w:rsidRPr="000B59FE">
        <w:t xml:space="preserve"> </w:t>
      </w:r>
      <w:proofErr w:type="spellStart"/>
      <w:r w:rsidRPr="000B59FE">
        <w:t>Gynecol</w:t>
      </w:r>
      <w:proofErr w:type="spellEnd"/>
      <w:r w:rsidRPr="000B59FE">
        <w:t>: 2009. San Diego, CA.</w:t>
      </w:r>
    </w:p>
    <w:p w14:paraId="77B1861C" w14:textId="77777777" w:rsidR="003F5A7B" w:rsidRPr="000B59FE" w:rsidRDefault="003F5A7B" w:rsidP="003F5A7B"/>
    <w:p w14:paraId="7072D715" w14:textId="77777777" w:rsidR="003F5A7B" w:rsidRPr="000B59FE" w:rsidRDefault="003F5A7B" w:rsidP="003F5A7B">
      <w:pPr>
        <w:ind w:left="720" w:hanging="720"/>
      </w:pPr>
      <w:r w:rsidRPr="000B59FE">
        <w:lastRenderedPageBreak/>
        <w:t>19.</w:t>
      </w:r>
      <w:r w:rsidRPr="000B59FE">
        <w:tab/>
      </w:r>
      <w:r w:rsidRPr="00877504">
        <w:rPr>
          <w:b/>
        </w:rPr>
        <w:t>Bianco K</w:t>
      </w:r>
      <w:r w:rsidRPr="000B59FE">
        <w:t xml:space="preserve">, Haston K, Angeles VA, Norton ME, </w:t>
      </w:r>
      <w:proofErr w:type="spellStart"/>
      <w:r w:rsidRPr="000B59FE">
        <w:t>Blumenpheld</w:t>
      </w:r>
      <w:proofErr w:type="spellEnd"/>
      <w:r w:rsidRPr="000B59FE">
        <w:t xml:space="preserve"> Y, Chueh J, </w:t>
      </w:r>
      <w:proofErr w:type="spellStart"/>
      <w:r w:rsidRPr="000B59FE">
        <w:t>Zlatnik</w:t>
      </w:r>
      <w:proofErr w:type="spellEnd"/>
      <w:r w:rsidRPr="000B59FE">
        <w:t xml:space="preserve">, M, Reijo- </w:t>
      </w:r>
      <w:proofErr w:type="spellStart"/>
      <w:r w:rsidRPr="000B59FE">
        <w:t>Pera</w:t>
      </w:r>
      <w:proofErr w:type="spellEnd"/>
      <w:r w:rsidRPr="000B59FE">
        <w:t xml:space="preserve"> R. Variable methylation pattern at H19 imprinting gene in IVF offspring. </w:t>
      </w:r>
      <w:r w:rsidRPr="00CC7C1C">
        <w:rPr>
          <w:i/>
          <w:iCs/>
        </w:rPr>
        <w:t xml:space="preserve">Am J </w:t>
      </w:r>
      <w:proofErr w:type="spellStart"/>
      <w:r w:rsidRPr="00CC7C1C">
        <w:rPr>
          <w:i/>
          <w:iCs/>
        </w:rPr>
        <w:t>Obstet</w:t>
      </w:r>
      <w:proofErr w:type="spellEnd"/>
      <w:r w:rsidRPr="00CC7C1C">
        <w:rPr>
          <w:i/>
          <w:iCs/>
        </w:rPr>
        <w:t xml:space="preserve"> </w:t>
      </w:r>
      <w:proofErr w:type="spellStart"/>
      <w:r w:rsidRPr="00CC7C1C">
        <w:rPr>
          <w:i/>
          <w:iCs/>
        </w:rPr>
        <w:t>Gynecol</w:t>
      </w:r>
      <w:proofErr w:type="spellEnd"/>
      <w:r w:rsidRPr="000B59FE">
        <w:t>: 204, S284; 2011. San Francisco, CA.</w:t>
      </w:r>
    </w:p>
    <w:p w14:paraId="00B224AA" w14:textId="77777777" w:rsidR="003F5A7B" w:rsidRPr="000B59FE" w:rsidRDefault="003F5A7B" w:rsidP="003F5A7B"/>
    <w:p w14:paraId="4D352DC0" w14:textId="77777777" w:rsidR="003F5A7B" w:rsidRPr="000B59FE" w:rsidRDefault="003F5A7B" w:rsidP="003F5A7B">
      <w:pPr>
        <w:ind w:left="720" w:hanging="720"/>
      </w:pPr>
      <w:r w:rsidRPr="000B59FE">
        <w:t>20.</w:t>
      </w:r>
      <w:r w:rsidRPr="000B59FE">
        <w:tab/>
      </w:r>
      <w:r w:rsidRPr="00877504">
        <w:rPr>
          <w:b/>
        </w:rPr>
        <w:t>Bianco K</w:t>
      </w:r>
      <w:r w:rsidRPr="000B59FE">
        <w:t xml:space="preserve">, Gormley M, </w:t>
      </w:r>
      <w:proofErr w:type="spellStart"/>
      <w:r w:rsidRPr="000B59FE">
        <w:t>Goldfien</w:t>
      </w:r>
      <w:proofErr w:type="spellEnd"/>
      <w:r w:rsidRPr="000B59FE">
        <w:t xml:space="preserve"> G, Johnson B, McMaster M, </w:t>
      </w:r>
      <w:proofErr w:type="spellStart"/>
      <w:r w:rsidRPr="000B59FE">
        <w:t>Thiet</w:t>
      </w:r>
      <w:proofErr w:type="spellEnd"/>
      <w:r w:rsidRPr="000B59FE">
        <w:t xml:space="preserve"> MP, Fisher SJ. Trisomy 21 and Trisomy 18 global gene expression profiling of the maternal-fetal interface: narrowing the gene-dosage phenotype. </w:t>
      </w:r>
      <w:r w:rsidRPr="00CC7C1C">
        <w:rPr>
          <w:i/>
          <w:iCs/>
        </w:rPr>
        <w:t xml:space="preserve">Am J </w:t>
      </w:r>
      <w:proofErr w:type="spellStart"/>
      <w:r w:rsidRPr="00CC7C1C">
        <w:rPr>
          <w:i/>
          <w:iCs/>
        </w:rPr>
        <w:t>Obstet</w:t>
      </w:r>
      <w:proofErr w:type="spellEnd"/>
      <w:r w:rsidRPr="00CC7C1C">
        <w:rPr>
          <w:i/>
          <w:iCs/>
        </w:rPr>
        <w:t xml:space="preserve"> </w:t>
      </w:r>
      <w:proofErr w:type="spellStart"/>
      <w:r w:rsidRPr="00CC7C1C">
        <w:rPr>
          <w:i/>
          <w:iCs/>
        </w:rPr>
        <w:t>Gynecol</w:t>
      </w:r>
      <w:proofErr w:type="spellEnd"/>
      <w:r w:rsidRPr="000B59FE">
        <w:t>: 204, S284; 2011. San Francisco, CA.</w:t>
      </w:r>
    </w:p>
    <w:p w14:paraId="0C290E19" w14:textId="77777777" w:rsidR="003F5A7B" w:rsidRPr="000B59FE" w:rsidRDefault="003F5A7B" w:rsidP="003F5A7B"/>
    <w:p w14:paraId="1E0E90E1" w14:textId="77777777" w:rsidR="003F5A7B" w:rsidRPr="000B59FE" w:rsidRDefault="003F5A7B" w:rsidP="003F5A7B">
      <w:pPr>
        <w:ind w:left="720" w:hanging="720"/>
      </w:pPr>
      <w:r w:rsidRPr="000B59FE">
        <w:t>21.</w:t>
      </w:r>
      <w:r w:rsidRPr="000B59FE">
        <w:tab/>
        <w:t xml:space="preserve">Gilmore J, </w:t>
      </w:r>
      <w:proofErr w:type="spellStart"/>
      <w:r w:rsidRPr="000B59FE">
        <w:t>Genbacev</w:t>
      </w:r>
      <w:proofErr w:type="spellEnd"/>
      <w:r w:rsidRPr="000B59FE">
        <w:t xml:space="preserve"> O, Donne M, </w:t>
      </w:r>
      <w:r w:rsidRPr="00877504">
        <w:rPr>
          <w:b/>
        </w:rPr>
        <w:t>Bianco K</w:t>
      </w:r>
      <w:r w:rsidRPr="000B59FE">
        <w:t xml:space="preserve">, Fisher S. Human trophoblast progenitor cell lines: A new tool for studying placental development. </w:t>
      </w:r>
      <w:r w:rsidRPr="00CC7C1C">
        <w:rPr>
          <w:i/>
          <w:iCs/>
        </w:rPr>
        <w:t xml:space="preserve">Am J </w:t>
      </w:r>
      <w:proofErr w:type="spellStart"/>
      <w:r w:rsidRPr="00CC7C1C">
        <w:rPr>
          <w:i/>
          <w:iCs/>
        </w:rPr>
        <w:t>Obstet</w:t>
      </w:r>
      <w:proofErr w:type="spellEnd"/>
      <w:r w:rsidRPr="00CC7C1C">
        <w:rPr>
          <w:i/>
          <w:iCs/>
        </w:rPr>
        <w:t xml:space="preserve"> </w:t>
      </w:r>
      <w:proofErr w:type="spellStart"/>
      <w:r w:rsidRPr="00CC7C1C">
        <w:rPr>
          <w:i/>
          <w:iCs/>
        </w:rPr>
        <w:t>Gynecol</w:t>
      </w:r>
      <w:proofErr w:type="spellEnd"/>
      <w:r w:rsidRPr="000B59FE">
        <w:t>: 204, S62; 2011. San Francisco. CA.</w:t>
      </w:r>
    </w:p>
    <w:p w14:paraId="2FD8B944" w14:textId="77777777" w:rsidR="003F5A7B" w:rsidRPr="000B59FE" w:rsidRDefault="003F5A7B" w:rsidP="003F5A7B"/>
    <w:p w14:paraId="28484204" w14:textId="77777777" w:rsidR="003F5A7B" w:rsidRPr="000B59FE" w:rsidRDefault="003F5A7B" w:rsidP="003F5A7B">
      <w:pPr>
        <w:ind w:left="720" w:hanging="720"/>
      </w:pPr>
      <w:r w:rsidRPr="000B59FE">
        <w:t>22.</w:t>
      </w:r>
      <w:r w:rsidRPr="000B59FE">
        <w:tab/>
      </w:r>
      <w:r w:rsidRPr="00877504">
        <w:rPr>
          <w:b/>
        </w:rPr>
        <w:t>Bianco K</w:t>
      </w:r>
      <w:r w:rsidRPr="000B59FE">
        <w:t xml:space="preserve">, </w:t>
      </w:r>
      <w:proofErr w:type="spellStart"/>
      <w:r w:rsidRPr="000B59FE">
        <w:t>Goldfien</w:t>
      </w:r>
      <w:proofErr w:type="spellEnd"/>
      <w:r w:rsidRPr="000B59FE">
        <w:t xml:space="preserve"> G, Johnson B, Yu J Fisher S. Global Gene Expression Profiling of the Maternal-Fetal Interface (MF) in Edwards Syndrome (Trisomy 18): Possible Source of Prenatal Biomarkers for ES. 58th Society of Gynecology Investigation Annual Meeting. Reproductive Sciences:  2011. Miami, FL.</w:t>
      </w:r>
    </w:p>
    <w:p w14:paraId="771964E6" w14:textId="77777777" w:rsidR="003F5A7B" w:rsidRPr="000B59FE" w:rsidRDefault="003F5A7B" w:rsidP="003F5A7B"/>
    <w:p w14:paraId="2440B668" w14:textId="77777777" w:rsidR="003F5A7B" w:rsidRPr="000B59FE" w:rsidRDefault="003F5A7B" w:rsidP="003F5A7B">
      <w:pPr>
        <w:ind w:left="720" w:hanging="720"/>
      </w:pPr>
      <w:r w:rsidRPr="000B59FE">
        <w:t>23.</w:t>
      </w:r>
      <w:r w:rsidRPr="000B59FE">
        <w:tab/>
      </w:r>
      <w:r w:rsidRPr="00877504">
        <w:rPr>
          <w:b/>
        </w:rPr>
        <w:t>Bianco K</w:t>
      </w:r>
      <w:r w:rsidRPr="000B59FE">
        <w:t xml:space="preserve">, </w:t>
      </w:r>
      <w:proofErr w:type="spellStart"/>
      <w:r w:rsidRPr="000B59FE">
        <w:t>Goldfien</w:t>
      </w:r>
      <w:proofErr w:type="spellEnd"/>
      <w:r w:rsidRPr="000B59FE">
        <w:t xml:space="preserve"> G, Johnson B, McMaster M, </w:t>
      </w:r>
      <w:proofErr w:type="spellStart"/>
      <w:r w:rsidRPr="000B59FE">
        <w:t>Thiet</w:t>
      </w:r>
      <w:proofErr w:type="spellEnd"/>
      <w:r w:rsidRPr="000B59FE">
        <w:t xml:space="preserve"> MP, Fisher SJ. Identification of Genes Dosage-Dependent Phenotypes in common aneuploidies at the Maternal-Fetal Interface. Annual retreat of UCSF Center for Reproductive Sciences 2011. San </w:t>
      </w:r>
      <w:proofErr w:type="gramStart"/>
      <w:r w:rsidRPr="000B59FE">
        <w:t>Francisco,  CA.</w:t>
      </w:r>
      <w:proofErr w:type="gramEnd"/>
    </w:p>
    <w:p w14:paraId="61A26828" w14:textId="77777777" w:rsidR="003F5A7B" w:rsidRPr="000B59FE" w:rsidRDefault="003F5A7B" w:rsidP="003F5A7B"/>
    <w:p w14:paraId="2E829F19" w14:textId="77777777" w:rsidR="003F5A7B" w:rsidRPr="000B59FE" w:rsidRDefault="003F5A7B" w:rsidP="003F5A7B">
      <w:pPr>
        <w:ind w:left="720" w:hanging="720"/>
      </w:pPr>
      <w:r w:rsidRPr="000B59FE">
        <w:t>24.</w:t>
      </w:r>
      <w:r w:rsidRPr="000B59FE">
        <w:tab/>
      </w:r>
      <w:proofErr w:type="spellStart"/>
      <w:r w:rsidRPr="000B59FE">
        <w:t>Hourshan</w:t>
      </w:r>
      <w:proofErr w:type="spellEnd"/>
      <w:r w:rsidRPr="000B59FE">
        <w:t xml:space="preserve"> S, </w:t>
      </w:r>
      <w:proofErr w:type="spellStart"/>
      <w:r w:rsidRPr="000B59FE">
        <w:t>Goldfien</w:t>
      </w:r>
      <w:proofErr w:type="spellEnd"/>
      <w:r w:rsidRPr="000B59FE">
        <w:t xml:space="preserve"> G, </w:t>
      </w:r>
      <w:r w:rsidRPr="00877504">
        <w:rPr>
          <w:b/>
        </w:rPr>
        <w:t>Bianco K</w:t>
      </w:r>
      <w:r w:rsidRPr="000B59FE">
        <w:t>. Methylation Profile in the Human Placentation During Normal Pregnancy. 59th Society for Gynecology Investigation Annual meeting. Reproductive Science: 19(3</w:t>
      </w:r>
      <w:proofErr w:type="gramStart"/>
      <w:r w:rsidRPr="000B59FE">
        <w:t>),S</w:t>
      </w:r>
      <w:proofErr w:type="gramEnd"/>
      <w:r w:rsidRPr="000B59FE">
        <w:t>330  2012. San Diego, CA.</w:t>
      </w:r>
    </w:p>
    <w:p w14:paraId="641E5061" w14:textId="77777777" w:rsidR="003F5A7B" w:rsidRPr="000B59FE" w:rsidRDefault="003F5A7B" w:rsidP="003F5A7B"/>
    <w:p w14:paraId="79FE9252" w14:textId="77777777" w:rsidR="003F5A7B" w:rsidRPr="000B59FE" w:rsidRDefault="003F5A7B" w:rsidP="003F5A7B">
      <w:pPr>
        <w:ind w:left="720" w:hanging="720"/>
      </w:pPr>
      <w:r w:rsidRPr="000B59FE">
        <w:t>25.</w:t>
      </w:r>
      <w:r w:rsidRPr="000B59FE">
        <w:tab/>
      </w:r>
      <w:proofErr w:type="spellStart"/>
      <w:r w:rsidRPr="000B59FE">
        <w:t>Hourshan</w:t>
      </w:r>
      <w:proofErr w:type="spellEnd"/>
      <w:r w:rsidRPr="000B59FE">
        <w:t xml:space="preserve"> S, Tilden H, </w:t>
      </w:r>
      <w:r w:rsidRPr="00877504">
        <w:rPr>
          <w:b/>
        </w:rPr>
        <w:t>Bianco K</w:t>
      </w:r>
      <w:r w:rsidRPr="000B59FE">
        <w:t>. Epigenetic Profiles of Maternal-Fetal Interface Show Substantial Differences in Common Aneuploidies. 60th Society for Gynecology Investigation Annual meeting. Reproductive Science: 20(3), S341; 2013. Orlando, FL.</w:t>
      </w:r>
    </w:p>
    <w:p w14:paraId="36404202" w14:textId="77777777" w:rsidR="003F5A7B" w:rsidRPr="000B59FE" w:rsidRDefault="003F5A7B" w:rsidP="003F5A7B"/>
    <w:p w14:paraId="5A31280F" w14:textId="77777777" w:rsidR="003F5A7B" w:rsidRPr="000B59FE" w:rsidRDefault="003F5A7B" w:rsidP="003F5A7B">
      <w:pPr>
        <w:ind w:left="720" w:hanging="720"/>
      </w:pPr>
      <w:r w:rsidRPr="000B59FE">
        <w:t>26.</w:t>
      </w:r>
      <w:r w:rsidRPr="000B59FE">
        <w:tab/>
      </w:r>
      <w:r w:rsidRPr="00877504">
        <w:rPr>
          <w:b/>
        </w:rPr>
        <w:t>Bianco K</w:t>
      </w:r>
      <w:r w:rsidRPr="000B59FE">
        <w:t xml:space="preserve">, Gormley M, Tilden H, McMaster M, Fisher SJ. Genomic Profile in common Aneuploidies; a Combination of Dose Effects and Whole genome </w:t>
      </w:r>
      <w:proofErr w:type="spellStart"/>
      <w:r w:rsidRPr="000B59FE">
        <w:t>Misregulation</w:t>
      </w:r>
      <w:proofErr w:type="spellEnd"/>
      <w:r w:rsidRPr="000B59FE">
        <w:t xml:space="preserve">. </w:t>
      </w:r>
      <w:r w:rsidRPr="00CC7C1C">
        <w:rPr>
          <w:i/>
          <w:iCs/>
        </w:rPr>
        <w:t xml:space="preserve">Am J </w:t>
      </w:r>
      <w:proofErr w:type="spellStart"/>
      <w:r w:rsidRPr="00CC7C1C">
        <w:rPr>
          <w:i/>
          <w:iCs/>
        </w:rPr>
        <w:t>Obstet</w:t>
      </w:r>
      <w:proofErr w:type="spellEnd"/>
      <w:r w:rsidRPr="00CC7C1C">
        <w:rPr>
          <w:i/>
          <w:iCs/>
        </w:rPr>
        <w:t xml:space="preserve"> </w:t>
      </w:r>
      <w:proofErr w:type="spellStart"/>
      <w:r w:rsidRPr="00CC7C1C">
        <w:rPr>
          <w:i/>
          <w:iCs/>
        </w:rPr>
        <w:t>Gynecol</w:t>
      </w:r>
      <w:proofErr w:type="spellEnd"/>
      <w:r w:rsidRPr="00CC7C1C">
        <w:rPr>
          <w:i/>
          <w:iCs/>
        </w:rPr>
        <w:t>:</w:t>
      </w:r>
      <w:r w:rsidRPr="000B59FE">
        <w:t xml:space="preserve"> 208, S30; 2013. San Francisco, CA.</w:t>
      </w:r>
    </w:p>
    <w:p w14:paraId="2ADA9F6B" w14:textId="77777777" w:rsidR="003F5A7B" w:rsidRPr="000B59FE" w:rsidRDefault="003F5A7B" w:rsidP="003F5A7B"/>
    <w:p w14:paraId="202288CA" w14:textId="77777777" w:rsidR="003F5A7B" w:rsidRPr="000B59FE" w:rsidRDefault="003F5A7B" w:rsidP="003F5A7B">
      <w:pPr>
        <w:ind w:left="720" w:hanging="720"/>
      </w:pPr>
      <w:r w:rsidRPr="000B59FE">
        <w:t>27.</w:t>
      </w:r>
      <w:r w:rsidRPr="000B59FE">
        <w:tab/>
      </w:r>
      <w:proofErr w:type="spellStart"/>
      <w:r w:rsidRPr="000B59FE">
        <w:t>Hourshan</w:t>
      </w:r>
      <w:proofErr w:type="spellEnd"/>
      <w:r w:rsidRPr="000B59FE">
        <w:t xml:space="preserve"> S, Tilden H, </w:t>
      </w:r>
      <w:r w:rsidRPr="00877504">
        <w:rPr>
          <w:b/>
        </w:rPr>
        <w:t>Bianco K</w:t>
      </w:r>
      <w:r w:rsidRPr="000B59FE">
        <w:t xml:space="preserve">. Aberrant DNA Methylation in Decidua-Placental Interface in Common </w:t>
      </w:r>
      <w:proofErr w:type="spellStart"/>
      <w:r w:rsidRPr="000B59FE">
        <w:t>Trisomies</w:t>
      </w:r>
      <w:proofErr w:type="spellEnd"/>
      <w:r w:rsidRPr="000B59FE">
        <w:t>. 61st Society for Gynecology Investigation Annual meeting. Reproductive Science: March 2014. Vol.21, No.3. Supp 183A. Florence, Italy</w:t>
      </w:r>
    </w:p>
    <w:p w14:paraId="67E67AB5" w14:textId="77777777" w:rsidR="003F5A7B" w:rsidRPr="000B59FE" w:rsidRDefault="003F5A7B" w:rsidP="003F5A7B"/>
    <w:p w14:paraId="0FFE5CFB" w14:textId="77777777" w:rsidR="003F5A7B" w:rsidRPr="000B59FE" w:rsidRDefault="003F5A7B" w:rsidP="003F5A7B">
      <w:pPr>
        <w:ind w:left="720" w:hanging="720"/>
      </w:pPr>
      <w:r w:rsidRPr="000B59FE">
        <w:t>28.</w:t>
      </w:r>
      <w:r w:rsidRPr="000B59FE">
        <w:tab/>
        <w:t xml:space="preserve">Farrell J, Tilden H, Zhou Y, Fisher SJ, </w:t>
      </w:r>
      <w:r w:rsidRPr="00877504">
        <w:rPr>
          <w:b/>
        </w:rPr>
        <w:t>Bianco K</w:t>
      </w:r>
      <w:r w:rsidRPr="000B59FE">
        <w:t xml:space="preserve">. Differential Expression of Rac1 in    Common Aneuploidies: a Model for Altered Placentation. </w:t>
      </w:r>
      <w:r w:rsidRPr="00CC7C1C">
        <w:rPr>
          <w:i/>
          <w:iCs/>
        </w:rPr>
        <w:t xml:space="preserve">Am J </w:t>
      </w:r>
      <w:proofErr w:type="spellStart"/>
      <w:r w:rsidRPr="00CC7C1C">
        <w:rPr>
          <w:i/>
          <w:iCs/>
        </w:rPr>
        <w:t>Obstet</w:t>
      </w:r>
      <w:proofErr w:type="spellEnd"/>
      <w:r w:rsidRPr="00CC7C1C">
        <w:rPr>
          <w:i/>
          <w:iCs/>
        </w:rPr>
        <w:t xml:space="preserve"> </w:t>
      </w:r>
      <w:proofErr w:type="spellStart"/>
      <w:r w:rsidRPr="00CC7C1C">
        <w:rPr>
          <w:i/>
          <w:iCs/>
        </w:rPr>
        <w:t>Gynecol</w:t>
      </w:r>
      <w:proofErr w:type="spellEnd"/>
      <w:r w:rsidRPr="000B59FE">
        <w:t>: 210, S46; 2014. New Orleans, LA.</w:t>
      </w:r>
    </w:p>
    <w:p w14:paraId="2C41B9E3" w14:textId="77777777" w:rsidR="003F5A7B" w:rsidRPr="000B59FE" w:rsidRDefault="003F5A7B" w:rsidP="003F5A7B"/>
    <w:p w14:paraId="708515D9" w14:textId="77777777" w:rsidR="003F5A7B" w:rsidRPr="000B59FE" w:rsidRDefault="003F5A7B" w:rsidP="003F5A7B">
      <w:pPr>
        <w:ind w:left="720" w:hanging="720"/>
      </w:pPr>
      <w:r w:rsidRPr="000B59FE">
        <w:t>29.</w:t>
      </w:r>
      <w:r w:rsidRPr="000B59FE">
        <w:tab/>
        <w:t xml:space="preserve">Gonzalez JM, Harris, IS, </w:t>
      </w:r>
      <w:proofErr w:type="spellStart"/>
      <w:r w:rsidRPr="000B59FE">
        <w:t>Thiet</w:t>
      </w:r>
      <w:proofErr w:type="spellEnd"/>
      <w:r w:rsidRPr="000B59FE">
        <w:t xml:space="preserve">, MP, </w:t>
      </w:r>
      <w:proofErr w:type="spellStart"/>
      <w:r w:rsidRPr="000B59FE">
        <w:t>Killlion</w:t>
      </w:r>
      <w:proofErr w:type="spellEnd"/>
      <w:r w:rsidRPr="000B59FE">
        <w:t xml:space="preserve"> M, Bosco V, Henry D, Rollins M, </w:t>
      </w:r>
      <w:r w:rsidRPr="00877504">
        <w:rPr>
          <w:b/>
        </w:rPr>
        <w:t>Bianco K</w:t>
      </w:r>
      <w:r w:rsidRPr="000B59FE">
        <w:t>. Maternal Cardiac Disease (MCD) and Perinatal Outcomes in a Single Tertiary Care Center: Pregnancy and Cardiac Diseases Treatment (PACT) Program Experience. 3rd International Congress on Cardiac Problems in Pregnancy (CPP 2014), Venice, Italy.</w:t>
      </w:r>
    </w:p>
    <w:p w14:paraId="3CA4249C" w14:textId="77777777" w:rsidR="003F5A7B" w:rsidRPr="000B59FE" w:rsidRDefault="003F5A7B" w:rsidP="003F5A7B"/>
    <w:p w14:paraId="001D5B67" w14:textId="77777777" w:rsidR="003F5A7B" w:rsidRPr="000B59FE" w:rsidRDefault="003F5A7B" w:rsidP="003F5A7B">
      <w:pPr>
        <w:ind w:left="720" w:hanging="720"/>
      </w:pPr>
      <w:r w:rsidRPr="000B59FE">
        <w:t>30.</w:t>
      </w:r>
      <w:r w:rsidRPr="000B59FE">
        <w:tab/>
      </w:r>
      <w:r w:rsidRPr="00877504">
        <w:rPr>
          <w:b/>
        </w:rPr>
        <w:t>Bianco K</w:t>
      </w:r>
      <w:r w:rsidRPr="000B59FE">
        <w:t xml:space="preserve">, Henry, D, Clay J, Harris, IS, </w:t>
      </w:r>
      <w:proofErr w:type="spellStart"/>
      <w:r w:rsidRPr="000B59FE">
        <w:t>Thiet</w:t>
      </w:r>
      <w:proofErr w:type="spellEnd"/>
      <w:r w:rsidRPr="000B59FE">
        <w:t xml:space="preserve"> MP, Bosco V, Tilden H, Gonzalez, JM. Congenital Heart Defects and Perinatal Outcomes. </w:t>
      </w:r>
      <w:r w:rsidRPr="00CC7C1C">
        <w:rPr>
          <w:i/>
          <w:iCs/>
        </w:rPr>
        <w:t>Reproductive Science</w:t>
      </w:r>
      <w:r w:rsidRPr="000B59FE">
        <w:t>: March 2014. Vol.21, No.3. Supp 148A. Florence, Italy.</w:t>
      </w:r>
    </w:p>
    <w:p w14:paraId="01483306" w14:textId="77777777" w:rsidR="003F5A7B" w:rsidRPr="000B59FE" w:rsidRDefault="003F5A7B" w:rsidP="003F5A7B"/>
    <w:p w14:paraId="49DA0DED" w14:textId="77777777" w:rsidR="003F5A7B" w:rsidRPr="000B59FE" w:rsidRDefault="003F5A7B" w:rsidP="003F5A7B">
      <w:pPr>
        <w:ind w:left="720" w:hanging="720"/>
      </w:pPr>
      <w:r w:rsidRPr="000B59FE">
        <w:lastRenderedPageBreak/>
        <w:t>31.</w:t>
      </w:r>
      <w:r w:rsidRPr="000B59FE">
        <w:tab/>
      </w:r>
      <w:r w:rsidRPr="00877504">
        <w:rPr>
          <w:b/>
        </w:rPr>
        <w:t xml:space="preserve">Bianco K, </w:t>
      </w:r>
      <w:r w:rsidRPr="000B59FE">
        <w:t xml:space="preserve">Harris IS, </w:t>
      </w:r>
      <w:proofErr w:type="spellStart"/>
      <w:r w:rsidRPr="000B59FE">
        <w:t>Thiet</w:t>
      </w:r>
      <w:proofErr w:type="spellEnd"/>
      <w:r w:rsidRPr="000B59FE">
        <w:t xml:space="preserve">, MP, </w:t>
      </w:r>
      <w:proofErr w:type="spellStart"/>
      <w:r w:rsidRPr="000B59FE">
        <w:t>Killlion</w:t>
      </w:r>
      <w:proofErr w:type="spellEnd"/>
      <w:r w:rsidRPr="000B59FE">
        <w:t xml:space="preserve"> M, Bosco V, Henry D, Rollins M, Gonzalez, JM. Pregnancy Complications are Increased Among Women with Cardiomyopathy Compared to Those with Other Cardiac Diseases. </w:t>
      </w:r>
      <w:r w:rsidRPr="00CC7C1C">
        <w:rPr>
          <w:i/>
          <w:iCs/>
        </w:rPr>
        <w:t xml:space="preserve">Am J </w:t>
      </w:r>
      <w:proofErr w:type="spellStart"/>
      <w:r w:rsidRPr="00CC7C1C">
        <w:rPr>
          <w:i/>
          <w:iCs/>
        </w:rPr>
        <w:t>Obstet</w:t>
      </w:r>
      <w:proofErr w:type="spellEnd"/>
      <w:r w:rsidRPr="00CC7C1C">
        <w:rPr>
          <w:i/>
          <w:iCs/>
        </w:rPr>
        <w:t xml:space="preserve"> </w:t>
      </w:r>
      <w:proofErr w:type="spellStart"/>
      <w:r w:rsidRPr="00CC7C1C">
        <w:rPr>
          <w:i/>
          <w:iCs/>
        </w:rPr>
        <w:t>Gynecol</w:t>
      </w:r>
      <w:proofErr w:type="spellEnd"/>
      <w:r w:rsidRPr="00CC7C1C">
        <w:rPr>
          <w:i/>
          <w:iCs/>
        </w:rPr>
        <w:t>:</w:t>
      </w:r>
      <w:r w:rsidRPr="000B59FE">
        <w:t xml:space="preserve"> 2015. in press. San Diego, CA.</w:t>
      </w:r>
    </w:p>
    <w:p w14:paraId="4D550D68" w14:textId="77777777" w:rsidR="003F5A7B" w:rsidRPr="000B59FE" w:rsidRDefault="003F5A7B" w:rsidP="003F5A7B"/>
    <w:p w14:paraId="52F038CE" w14:textId="3479D62B" w:rsidR="003F5A7B" w:rsidRPr="000B59FE" w:rsidRDefault="003F5A7B" w:rsidP="003F5A7B">
      <w:pPr>
        <w:ind w:left="720" w:hanging="720"/>
      </w:pPr>
      <w:r w:rsidRPr="000B59FE">
        <w:t>32.</w:t>
      </w:r>
      <w:r w:rsidRPr="000B59FE">
        <w:tab/>
        <w:t xml:space="preserve">Leon- Martinez D, Fisher S, </w:t>
      </w:r>
      <w:r w:rsidRPr="00877504">
        <w:rPr>
          <w:b/>
        </w:rPr>
        <w:t>Bianco K</w:t>
      </w:r>
      <w:r w:rsidRPr="000B59FE">
        <w:t xml:space="preserve">. Caspase-2 upregulation in Trisomy 21 placentas: elucidating functional deficits at the maternal-fetal interface. Reproductive Science: March 2015 in press, San Francisco, CA. </w:t>
      </w:r>
      <w:r w:rsidRPr="00877504">
        <w:rPr>
          <w:u w:val="single"/>
        </w:rPr>
        <w:t xml:space="preserve">Awarded Best Poster </w:t>
      </w:r>
      <w:r w:rsidR="00B3417B" w:rsidRPr="00877504">
        <w:rPr>
          <w:u w:val="single"/>
        </w:rPr>
        <w:t>Present</w:t>
      </w:r>
      <w:r w:rsidRPr="00877504">
        <w:rPr>
          <w:u w:val="single"/>
        </w:rPr>
        <w:t>ation</w:t>
      </w:r>
      <w:r w:rsidRPr="000B59FE">
        <w:t>.</w:t>
      </w:r>
    </w:p>
    <w:p w14:paraId="64C0117F" w14:textId="77777777" w:rsidR="003F5A7B" w:rsidRPr="000B59FE" w:rsidRDefault="003F5A7B" w:rsidP="003F5A7B"/>
    <w:p w14:paraId="376C2D19" w14:textId="77777777" w:rsidR="003F5A7B" w:rsidRPr="000B59FE" w:rsidRDefault="003F5A7B" w:rsidP="003F5A7B">
      <w:pPr>
        <w:ind w:left="720" w:hanging="720"/>
      </w:pPr>
      <w:r w:rsidRPr="000B59FE">
        <w:t>33.</w:t>
      </w:r>
      <w:r w:rsidRPr="000B59FE">
        <w:tab/>
        <w:t xml:space="preserve">Farrell J, Robinson J, Gormley M, Fisher SJ, </w:t>
      </w:r>
      <w:r w:rsidRPr="00877504">
        <w:rPr>
          <w:b/>
        </w:rPr>
        <w:t>Bianco K</w:t>
      </w:r>
      <w:r w:rsidRPr="000B59FE">
        <w:t>. The role of USP16 in The Down Syndrome placenta and implication for placenta development. Reproductive Science: March 2015 in press, San Francisco, CA.</w:t>
      </w:r>
    </w:p>
    <w:p w14:paraId="4C0AEA81" w14:textId="77777777" w:rsidR="003F5A7B" w:rsidRPr="000B59FE" w:rsidRDefault="003F5A7B" w:rsidP="003F5A7B"/>
    <w:p w14:paraId="59D32935" w14:textId="77777777" w:rsidR="003F5A7B" w:rsidRPr="000B59FE" w:rsidRDefault="003F5A7B" w:rsidP="003F5A7B">
      <w:pPr>
        <w:ind w:left="720" w:hanging="720"/>
      </w:pPr>
      <w:r w:rsidRPr="000B59FE">
        <w:t>34.</w:t>
      </w:r>
      <w:r w:rsidRPr="000B59FE">
        <w:tab/>
      </w:r>
      <w:proofErr w:type="spellStart"/>
      <w:r w:rsidRPr="000B59FE">
        <w:t>Scibetta</w:t>
      </w:r>
      <w:proofErr w:type="spellEnd"/>
      <w:r w:rsidRPr="000B59FE">
        <w:t xml:space="preserve"> E Sparks T, </w:t>
      </w:r>
      <w:proofErr w:type="spellStart"/>
      <w:r w:rsidRPr="000B59FE">
        <w:t>Thiet</w:t>
      </w:r>
      <w:proofErr w:type="spellEnd"/>
      <w:r w:rsidRPr="000B59FE">
        <w:t xml:space="preserve"> MP, </w:t>
      </w:r>
      <w:r w:rsidRPr="00877504">
        <w:rPr>
          <w:b/>
        </w:rPr>
        <w:t>Bianco K</w:t>
      </w:r>
      <w:r w:rsidRPr="000B59FE">
        <w:t xml:space="preserve">, Gonzalez JM. Mode of delivery with early preterm severe preeclampsia: does IUGR matter? </w:t>
      </w:r>
      <w:r w:rsidRPr="00CC7C1C">
        <w:rPr>
          <w:i/>
          <w:iCs/>
        </w:rPr>
        <w:t>Reproductive Science</w:t>
      </w:r>
      <w:r w:rsidRPr="000B59FE">
        <w:t xml:space="preserve">: March </w:t>
      </w:r>
      <w:proofErr w:type="gramStart"/>
      <w:r w:rsidRPr="000B59FE">
        <w:t>2015 ,</w:t>
      </w:r>
      <w:proofErr w:type="gramEnd"/>
      <w:r w:rsidRPr="000B59FE">
        <w:t xml:space="preserve"> San Francisco, CA.</w:t>
      </w:r>
    </w:p>
    <w:p w14:paraId="14E0C7FF" w14:textId="77777777" w:rsidR="003F5A7B" w:rsidRPr="000B59FE" w:rsidRDefault="003F5A7B" w:rsidP="003F5A7B"/>
    <w:p w14:paraId="0E655124" w14:textId="77777777" w:rsidR="003F5A7B" w:rsidRPr="000B59FE" w:rsidRDefault="003F5A7B" w:rsidP="003F5A7B">
      <w:pPr>
        <w:ind w:left="720" w:hanging="720"/>
      </w:pPr>
      <w:r w:rsidRPr="000B59FE">
        <w:t>35.</w:t>
      </w:r>
      <w:r w:rsidRPr="000B59FE">
        <w:tab/>
      </w:r>
      <w:r w:rsidRPr="00877504">
        <w:rPr>
          <w:b/>
        </w:rPr>
        <w:t>Bianco K,</w:t>
      </w:r>
      <w:r w:rsidRPr="000B59FE">
        <w:t xml:space="preserve"> Farrell J, Leon- Martinez D, Gormley M, Fisher SJ. Human Trophoblast Progenitor Cell (TBPC) Lines Derived from Aneuploid Placentas—Studying Fundamental Aspects of Trophoblast Biology. </w:t>
      </w:r>
      <w:r w:rsidRPr="00CC7C1C">
        <w:rPr>
          <w:i/>
          <w:iCs/>
        </w:rPr>
        <w:t xml:space="preserve">Am J </w:t>
      </w:r>
      <w:proofErr w:type="spellStart"/>
      <w:r w:rsidRPr="00CC7C1C">
        <w:rPr>
          <w:i/>
          <w:iCs/>
        </w:rPr>
        <w:t>Obstet</w:t>
      </w:r>
      <w:proofErr w:type="spellEnd"/>
      <w:r w:rsidRPr="00CC7C1C">
        <w:rPr>
          <w:i/>
          <w:iCs/>
        </w:rPr>
        <w:t xml:space="preserve"> </w:t>
      </w:r>
      <w:proofErr w:type="spellStart"/>
      <w:r w:rsidRPr="00CC7C1C">
        <w:rPr>
          <w:i/>
          <w:iCs/>
        </w:rPr>
        <w:t>Gynecol</w:t>
      </w:r>
      <w:proofErr w:type="spellEnd"/>
      <w:r w:rsidRPr="00CC7C1C">
        <w:rPr>
          <w:i/>
          <w:iCs/>
        </w:rPr>
        <w:t>:</w:t>
      </w:r>
      <w:r w:rsidRPr="000B59FE">
        <w:t xml:space="preserve"> 214.S331; 2016. Atlanta. GA.</w:t>
      </w:r>
    </w:p>
    <w:p w14:paraId="5FE67AD6" w14:textId="77777777" w:rsidR="003F5A7B" w:rsidRPr="000B59FE" w:rsidRDefault="003F5A7B" w:rsidP="003F5A7B"/>
    <w:p w14:paraId="28035CC1" w14:textId="77777777" w:rsidR="003F5A7B" w:rsidRPr="000B59FE" w:rsidRDefault="003F5A7B" w:rsidP="003F5A7B">
      <w:pPr>
        <w:ind w:left="720" w:hanging="720"/>
      </w:pPr>
      <w:r w:rsidRPr="000B59FE">
        <w:t>36.</w:t>
      </w:r>
      <w:r w:rsidRPr="000B59FE">
        <w:tab/>
        <w:t xml:space="preserve">Bentley J. EL-Sayed Y, </w:t>
      </w:r>
      <w:r w:rsidRPr="00877504">
        <w:rPr>
          <w:b/>
        </w:rPr>
        <w:t>Bianco K</w:t>
      </w:r>
      <w:r w:rsidRPr="000B59FE">
        <w:t xml:space="preserve">, Blumenfeld Y. Hospital variations in the use of forceps assisted delivery – results from a state-wide analysis. </w:t>
      </w:r>
      <w:r w:rsidRPr="00CC7C1C">
        <w:rPr>
          <w:i/>
          <w:iCs/>
        </w:rPr>
        <w:t xml:space="preserve">Am J </w:t>
      </w:r>
      <w:proofErr w:type="spellStart"/>
      <w:r w:rsidRPr="00CC7C1C">
        <w:rPr>
          <w:i/>
          <w:iCs/>
        </w:rPr>
        <w:t>Obstet</w:t>
      </w:r>
      <w:proofErr w:type="spellEnd"/>
      <w:r w:rsidRPr="00CC7C1C">
        <w:rPr>
          <w:i/>
          <w:iCs/>
        </w:rPr>
        <w:t xml:space="preserve"> </w:t>
      </w:r>
      <w:proofErr w:type="spellStart"/>
      <w:r w:rsidRPr="00CC7C1C">
        <w:rPr>
          <w:i/>
          <w:iCs/>
        </w:rPr>
        <w:t>Gynecol</w:t>
      </w:r>
      <w:proofErr w:type="spellEnd"/>
      <w:r w:rsidRPr="000B59FE">
        <w:t xml:space="preserve"> 2018. </w:t>
      </w:r>
      <w:proofErr w:type="spellStart"/>
      <w:proofErr w:type="gramStart"/>
      <w:r w:rsidRPr="000B59FE">
        <w:t>Dallas</w:t>
      </w:r>
      <w:r>
        <w:t>,</w:t>
      </w:r>
      <w:r w:rsidRPr="000B59FE">
        <w:t>TX</w:t>
      </w:r>
      <w:proofErr w:type="spellEnd"/>
      <w:proofErr w:type="gramEnd"/>
      <w:r w:rsidRPr="000B59FE">
        <w:t>.</w:t>
      </w:r>
    </w:p>
    <w:p w14:paraId="240A1901" w14:textId="77777777" w:rsidR="003F5A7B" w:rsidRPr="000B59FE" w:rsidRDefault="003F5A7B" w:rsidP="003F5A7B"/>
    <w:p w14:paraId="326DFA61" w14:textId="77777777" w:rsidR="003F5A7B" w:rsidRPr="000B59FE" w:rsidRDefault="003F5A7B" w:rsidP="003F5A7B">
      <w:pPr>
        <w:ind w:left="720" w:hanging="720"/>
      </w:pPr>
      <w:r w:rsidRPr="000B59FE">
        <w:t>37.</w:t>
      </w:r>
      <w:r w:rsidRPr="000B59FE">
        <w:tab/>
      </w:r>
      <w:r w:rsidRPr="00877504">
        <w:rPr>
          <w:b/>
        </w:rPr>
        <w:t>Bianco K</w:t>
      </w:r>
      <w:r w:rsidRPr="000B59FE">
        <w:t xml:space="preserve">, Bentley </w:t>
      </w:r>
      <w:proofErr w:type="spellStart"/>
      <w:r w:rsidRPr="000B59FE">
        <w:t>J.Lyell</w:t>
      </w:r>
      <w:proofErr w:type="spellEnd"/>
      <w:r w:rsidRPr="000B59FE">
        <w:t xml:space="preserve"> D, </w:t>
      </w:r>
      <w:proofErr w:type="spellStart"/>
      <w:r w:rsidRPr="000B59FE">
        <w:t>EL-Sayed</w:t>
      </w:r>
      <w:proofErr w:type="spellEnd"/>
      <w:r w:rsidRPr="000B59FE">
        <w:t xml:space="preserve"> Y, Blumenfeld Y, Butwick A. Severe Maternal Morbidity during Delivery Hospitalization in California Among Women with Stillbirth. </w:t>
      </w:r>
      <w:r w:rsidRPr="00CC7C1C">
        <w:rPr>
          <w:i/>
          <w:iCs/>
        </w:rPr>
        <w:t xml:space="preserve">Am J </w:t>
      </w:r>
      <w:proofErr w:type="spellStart"/>
      <w:r w:rsidRPr="00CC7C1C">
        <w:rPr>
          <w:i/>
          <w:iCs/>
        </w:rPr>
        <w:t>Obstet</w:t>
      </w:r>
      <w:proofErr w:type="spellEnd"/>
      <w:r w:rsidRPr="00CC7C1C">
        <w:rPr>
          <w:i/>
          <w:iCs/>
        </w:rPr>
        <w:t xml:space="preserve"> </w:t>
      </w:r>
      <w:proofErr w:type="spellStart"/>
      <w:r w:rsidRPr="00CC7C1C">
        <w:rPr>
          <w:i/>
          <w:iCs/>
        </w:rPr>
        <w:t>Gynecol</w:t>
      </w:r>
      <w:proofErr w:type="spellEnd"/>
      <w:r w:rsidRPr="000B59FE">
        <w:t xml:space="preserve"> 2018. </w:t>
      </w:r>
      <w:proofErr w:type="spellStart"/>
      <w:r w:rsidRPr="000B59FE">
        <w:t>Dallas.TX</w:t>
      </w:r>
      <w:proofErr w:type="spellEnd"/>
      <w:r w:rsidRPr="000B59FE">
        <w:t>.</w:t>
      </w:r>
    </w:p>
    <w:p w14:paraId="402B2BDD" w14:textId="77777777" w:rsidR="003F5A7B" w:rsidRPr="000B59FE" w:rsidRDefault="003F5A7B" w:rsidP="003F5A7B"/>
    <w:p w14:paraId="533E81D8" w14:textId="4BF5C70B" w:rsidR="003F5A7B" w:rsidRPr="000B59FE" w:rsidRDefault="003F5A7B" w:rsidP="003F5A7B">
      <w:pPr>
        <w:ind w:left="720" w:hanging="720"/>
      </w:pPr>
      <w:r w:rsidRPr="000B59FE">
        <w:t>38.</w:t>
      </w:r>
      <w:r w:rsidRPr="000B59FE">
        <w:tab/>
        <w:t xml:space="preserve">Young-Li N, </w:t>
      </w:r>
      <w:proofErr w:type="spellStart"/>
      <w:r w:rsidRPr="000B59FE">
        <w:t>Brousie</w:t>
      </w:r>
      <w:proofErr w:type="spellEnd"/>
      <w:r w:rsidRPr="000B59FE">
        <w:t xml:space="preserve">-Lutz A, Leon-Martinez L, </w:t>
      </w:r>
      <w:r w:rsidRPr="00877504">
        <w:rPr>
          <w:b/>
        </w:rPr>
        <w:t>Bianco K</w:t>
      </w:r>
      <w:r w:rsidRPr="000B59FE">
        <w:t xml:space="preserve"> Fetal intolerance to labor in pregnancies complicated by marginal and eccentric cord insertion. </w:t>
      </w:r>
      <w:r w:rsidRPr="00CC7C1C">
        <w:rPr>
          <w:i/>
          <w:iCs/>
        </w:rPr>
        <w:t xml:space="preserve">Am J </w:t>
      </w:r>
      <w:proofErr w:type="spellStart"/>
      <w:r w:rsidRPr="00CC7C1C">
        <w:rPr>
          <w:i/>
          <w:iCs/>
        </w:rPr>
        <w:t>Obstet</w:t>
      </w:r>
      <w:proofErr w:type="spellEnd"/>
      <w:r w:rsidRPr="00CC7C1C">
        <w:rPr>
          <w:i/>
          <w:iCs/>
        </w:rPr>
        <w:t xml:space="preserve"> </w:t>
      </w:r>
      <w:proofErr w:type="spellStart"/>
      <w:r w:rsidRPr="00CC7C1C">
        <w:rPr>
          <w:i/>
          <w:iCs/>
        </w:rPr>
        <w:t>Gynecol</w:t>
      </w:r>
      <w:proofErr w:type="spellEnd"/>
      <w:r w:rsidRPr="00CC7C1C">
        <w:rPr>
          <w:i/>
          <w:iCs/>
        </w:rPr>
        <w:t xml:space="preserve"> </w:t>
      </w:r>
      <w:r w:rsidRPr="000B59FE">
        <w:t>2018. Dallas, Tx.</w:t>
      </w:r>
    </w:p>
    <w:p w14:paraId="20081D07" w14:textId="77777777" w:rsidR="003F5A7B" w:rsidRPr="000B59FE" w:rsidRDefault="003F5A7B" w:rsidP="003F5A7B"/>
    <w:p w14:paraId="724E5C0C" w14:textId="77777777" w:rsidR="003F5A7B" w:rsidRPr="000B59FE" w:rsidRDefault="003F5A7B" w:rsidP="003F5A7B">
      <w:pPr>
        <w:ind w:left="720" w:hanging="720"/>
      </w:pPr>
      <w:r w:rsidRPr="000B59FE">
        <w:t>39.</w:t>
      </w:r>
      <w:r w:rsidRPr="000B59FE">
        <w:tab/>
        <w:t xml:space="preserve"> Leon-Martinez D, Ling B, Sylvester K, </w:t>
      </w:r>
      <w:r w:rsidRPr="00877504">
        <w:rPr>
          <w:b/>
        </w:rPr>
        <w:t>Bianco K</w:t>
      </w:r>
      <w:r w:rsidRPr="000B59FE">
        <w:t xml:space="preserve">. Gene expression network analysis in aneuploid human trophoblast progenitor cells (TBPC) reveals modular structures. </w:t>
      </w:r>
      <w:r w:rsidRPr="00EE64D9">
        <w:rPr>
          <w:i/>
          <w:iCs/>
        </w:rPr>
        <w:t xml:space="preserve">Am J </w:t>
      </w:r>
      <w:proofErr w:type="spellStart"/>
      <w:r w:rsidRPr="00EE64D9">
        <w:rPr>
          <w:i/>
          <w:iCs/>
        </w:rPr>
        <w:t>Obstet</w:t>
      </w:r>
      <w:proofErr w:type="spellEnd"/>
      <w:r w:rsidRPr="00EE64D9">
        <w:rPr>
          <w:i/>
          <w:iCs/>
        </w:rPr>
        <w:t xml:space="preserve"> </w:t>
      </w:r>
      <w:proofErr w:type="spellStart"/>
      <w:r w:rsidRPr="00EE64D9">
        <w:rPr>
          <w:i/>
          <w:iCs/>
        </w:rPr>
        <w:t>Gynecol</w:t>
      </w:r>
      <w:proofErr w:type="spellEnd"/>
      <w:r w:rsidRPr="000B59FE">
        <w:t xml:space="preserve"> 2018. Dallas, Tx.</w:t>
      </w:r>
    </w:p>
    <w:p w14:paraId="432E35A4" w14:textId="77777777" w:rsidR="003F5A7B" w:rsidRPr="000B59FE" w:rsidRDefault="003F5A7B" w:rsidP="003F5A7B"/>
    <w:p w14:paraId="5ECCA307" w14:textId="2652A7A2" w:rsidR="003F5A7B" w:rsidRPr="000B59FE" w:rsidRDefault="003F5A7B" w:rsidP="003F5A7B">
      <w:pPr>
        <w:ind w:left="720" w:hanging="720"/>
      </w:pPr>
      <w:r w:rsidRPr="000B59FE">
        <w:t>40.</w:t>
      </w:r>
      <w:r w:rsidRPr="000B59FE">
        <w:tab/>
      </w:r>
      <w:r w:rsidRPr="00877504">
        <w:rPr>
          <w:b/>
        </w:rPr>
        <w:t>Bianco K,</w:t>
      </w:r>
      <w:r w:rsidRPr="000B59FE">
        <w:t xml:space="preserve"> Garlick Russel, </w:t>
      </w:r>
      <w:proofErr w:type="spellStart"/>
      <w:r w:rsidRPr="000B59FE">
        <w:t>Konigshofe</w:t>
      </w:r>
      <w:proofErr w:type="spellEnd"/>
      <w:r w:rsidRPr="000B59FE">
        <w:t xml:space="preserve"> Y, </w:t>
      </w:r>
      <w:proofErr w:type="spellStart"/>
      <w:r w:rsidRPr="000B59FE">
        <w:t>Spiguel</w:t>
      </w:r>
      <w:proofErr w:type="spellEnd"/>
      <w:r w:rsidRPr="000B59FE">
        <w:t xml:space="preserve"> A, Sylvester K. Novel Approaches to Develop Critical Reference Materials To Extend Noninvasive Prenatal Testing to Monogenic Diseases. International Society of Prenatal Diagnosis and Therapy. </w:t>
      </w:r>
      <w:proofErr w:type="spellStart"/>
      <w:r w:rsidRPr="00EE64D9">
        <w:rPr>
          <w:i/>
          <w:iCs/>
        </w:rPr>
        <w:t>Pren</w:t>
      </w:r>
      <w:proofErr w:type="spellEnd"/>
      <w:r w:rsidRPr="00EE64D9">
        <w:rPr>
          <w:i/>
          <w:iCs/>
        </w:rPr>
        <w:t xml:space="preserve"> </w:t>
      </w:r>
      <w:proofErr w:type="spellStart"/>
      <w:r w:rsidRPr="00EE64D9">
        <w:rPr>
          <w:i/>
          <w:iCs/>
        </w:rPr>
        <w:t>Diag</w:t>
      </w:r>
      <w:proofErr w:type="spellEnd"/>
      <w:r w:rsidRPr="00EE64D9">
        <w:rPr>
          <w:i/>
          <w:iCs/>
        </w:rPr>
        <w:t>:</w:t>
      </w:r>
      <w:r w:rsidRPr="000B59FE">
        <w:t xml:space="preserve"> 261. June 2018. Antwerp, Belgium.</w:t>
      </w:r>
    </w:p>
    <w:p w14:paraId="6B972433" w14:textId="77777777" w:rsidR="003F5A7B" w:rsidRPr="000B59FE" w:rsidRDefault="003F5A7B" w:rsidP="003F5A7B"/>
    <w:p w14:paraId="20549E82" w14:textId="77777777" w:rsidR="003F5A7B" w:rsidRPr="000B59FE" w:rsidRDefault="003F5A7B" w:rsidP="003F5A7B">
      <w:pPr>
        <w:ind w:left="720" w:hanging="720"/>
      </w:pPr>
      <w:r w:rsidRPr="000B59FE">
        <w:t>41.</w:t>
      </w:r>
      <w:r w:rsidRPr="000B59FE">
        <w:tab/>
        <w:t xml:space="preserve"> Tolani A, Sie L, Lee C , Do S, Sherwin E, Girsen A, </w:t>
      </w:r>
      <w:proofErr w:type="spellStart"/>
      <w:r w:rsidRPr="000B59FE">
        <w:t>Panelli</w:t>
      </w:r>
      <w:proofErr w:type="spellEnd"/>
      <w:r w:rsidRPr="000B59FE">
        <w:t xml:space="preserve"> D, </w:t>
      </w:r>
      <w:proofErr w:type="spellStart"/>
      <w:r w:rsidRPr="000B59FE">
        <w:t>Tsur</w:t>
      </w:r>
      <w:proofErr w:type="spellEnd"/>
      <w:r w:rsidRPr="000B59FE">
        <w:t xml:space="preserve"> E, El-Sayed Y,  Blumenfeld Y, </w:t>
      </w:r>
      <w:r w:rsidRPr="00877504">
        <w:rPr>
          <w:b/>
        </w:rPr>
        <w:t>Bianco K</w:t>
      </w:r>
      <w:r w:rsidRPr="000B59FE">
        <w:t xml:space="preserve">. Care of the pregnant cardiac patient – the importance of a multidisciplinary approach. </w:t>
      </w:r>
      <w:r w:rsidRPr="00EE64D9">
        <w:rPr>
          <w:i/>
          <w:iCs/>
        </w:rPr>
        <w:t xml:space="preserve">Am J </w:t>
      </w:r>
      <w:proofErr w:type="spellStart"/>
      <w:r w:rsidRPr="00EE64D9">
        <w:rPr>
          <w:i/>
          <w:iCs/>
        </w:rPr>
        <w:t>Obstet</w:t>
      </w:r>
      <w:proofErr w:type="spellEnd"/>
      <w:r w:rsidRPr="00EE64D9">
        <w:rPr>
          <w:i/>
          <w:iCs/>
        </w:rPr>
        <w:t xml:space="preserve"> </w:t>
      </w:r>
      <w:proofErr w:type="spellStart"/>
      <w:r w:rsidRPr="00EE64D9">
        <w:rPr>
          <w:i/>
          <w:iCs/>
        </w:rPr>
        <w:t>Gynecol</w:t>
      </w:r>
      <w:proofErr w:type="spellEnd"/>
      <w:r w:rsidRPr="000B59FE">
        <w:t xml:space="preserve">, Las Vegas, </w:t>
      </w:r>
      <w:proofErr w:type="gramStart"/>
      <w:r w:rsidRPr="000B59FE">
        <w:t>NV ;</w:t>
      </w:r>
      <w:proofErr w:type="gramEnd"/>
      <w:r w:rsidRPr="000B59FE">
        <w:t xml:space="preserve"> Feb 2019.</w:t>
      </w:r>
    </w:p>
    <w:p w14:paraId="69519CF1" w14:textId="77777777" w:rsidR="003F5A7B" w:rsidRPr="000B59FE" w:rsidRDefault="003F5A7B" w:rsidP="003F5A7B"/>
    <w:p w14:paraId="7AFEC0D5" w14:textId="77777777" w:rsidR="003F5A7B" w:rsidRPr="000B59FE" w:rsidRDefault="003F5A7B" w:rsidP="003F5A7B">
      <w:pPr>
        <w:ind w:left="720" w:hanging="720"/>
      </w:pPr>
      <w:r w:rsidRPr="000B59FE">
        <w:t>42.</w:t>
      </w:r>
      <w:r w:rsidRPr="000B59FE">
        <w:tab/>
        <w:t xml:space="preserve">Do S, Sie L, Lee C, Panelli D, El-Sayed Y, Blumenfeld Y, </w:t>
      </w:r>
      <w:r w:rsidRPr="00877504">
        <w:rPr>
          <w:b/>
        </w:rPr>
        <w:t>Bianco K</w:t>
      </w:r>
      <w:r w:rsidRPr="000B59FE">
        <w:t xml:space="preserve">. Maternal outcomes in planned and unplanned pregnancies in women with cardiac disease. </w:t>
      </w:r>
      <w:r w:rsidRPr="00EE64D9">
        <w:rPr>
          <w:i/>
          <w:iCs/>
        </w:rPr>
        <w:t>Reproductive Science</w:t>
      </w:r>
      <w:r w:rsidRPr="000B59FE">
        <w:t>: March 2019. Paris, France.</w:t>
      </w:r>
    </w:p>
    <w:p w14:paraId="1A38B22D" w14:textId="77777777" w:rsidR="003F5A7B" w:rsidRPr="000B59FE" w:rsidRDefault="003F5A7B" w:rsidP="003F5A7B"/>
    <w:p w14:paraId="0C183980" w14:textId="77777777" w:rsidR="003F5A7B" w:rsidRPr="000B59FE" w:rsidRDefault="003F5A7B" w:rsidP="003F5A7B">
      <w:pPr>
        <w:ind w:left="720" w:hanging="720"/>
      </w:pPr>
      <w:r w:rsidRPr="000B59FE">
        <w:t>43.</w:t>
      </w:r>
      <w:r w:rsidRPr="000B59FE">
        <w:tab/>
        <w:t xml:space="preserve">Miller H, Panelli D, DO S, Girsen A, </w:t>
      </w:r>
      <w:r w:rsidRPr="00877504">
        <w:rPr>
          <w:b/>
        </w:rPr>
        <w:t>Bianco K</w:t>
      </w:r>
      <w:r w:rsidRPr="000B59FE">
        <w:t xml:space="preserve">. Contraception uptake among women with cardiovascular disease: A multidisciplinary team care approach. </w:t>
      </w:r>
      <w:r w:rsidRPr="00EE64D9">
        <w:rPr>
          <w:i/>
          <w:iCs/>
        </w:rPr>
        <w:t xml:space="preserve">Am J </w:t>
      </w:r>
      <w:proofErr w:type="spellStart"/>
      <w:r w:rsidRPr="00EE64D9">
        <w:rPr>
          <w:i/>
          <w:iCs/>
        </w:rPr>
        <w:t>Obstet</w:t>
      </w:r>
      <w:proofErr w:type="spellEnd"/>
      <w:r w:rsidRPr="00EE64D9">
        <w:rPr>
          <w:i/>
          <w:iCs/>
        </w:rPr>
        <w:t xml:space="preserve"> </w:t>
      </w:r>
      <w:proofErr w:type="spellStart"/>
      <w:r w:rsidRPr="00EE64D9">
        <w:rPr>
          <w:i/>
          <w:iCs/>
        </w:rPr>
        <w:t>Gynecol</w:t>
      </w:r>
      <w:proofErr w:type="spellEnd"/>
      <w:r w:rsidRPr="000B59FE">
        <w:t xml:space="preserve">, Dallas, </w:t>
      </w:r>
      <w:proofErr w:type="gramStart"/>
      <w:r w:rsidRPr="000B59FE">
        <w:t>TX ;</w:t>
      </w:r>
      <w:proofErr w:type="gramEnd"/>
      <w:r w:rsidRPr="000B59FE">
        <w:t xml:space="preserve"> Feb 2020.</w:t>
      </w:r>
    </w:p>
    <w:p w14:paraId="18628C1D" w14:textId="77777777" w:rsidR="003F5A7B" w:rsidRPr="000B59FE" w:rsidRDefault="003F5A7B" w:rsidP="003F5A7B"/>
    <w:p w14:paraId="17A5F93F" w14:textId="77777777" w:rsidR="003F5A7B" w:rsidRPr="000B59FE" w:rsidRDefault="003F5A7B" w:rsidP="003F5A7B">
      <w:pPr>
        <w:ind w:left="720" w:hanging="720"/>
      </w:pPr>
      <w:r w:rsidRPr="000B59FE">
        <w:t>44.</w:t>
      </w:r>
      <w:r w:rsidRPr="000B59FE">
        <w:tab/>
        <w:t xml:space="preserve">Miller H, Seckel E, Sanchez DE, Mueller C, </w:t>
      </w:r>
      <w:r w:rsidRPr="00877504">
        <w:rPr>
          <w:b/>
        </w:rPr>
        <w:t>Bianco K</w:t>
      </w:r>
      <w:r w:rsidRPr="000B59FE">
        <w:t xml:space="preserve">.  Impact of gender, rank, and research productivity on salary in Obstetrics &amp; Gynecology. </w:t>
      </w:r>
      <w:r w:rsidRPr="00EE64D9">
        <w:rPr>
          <w:i/>
          <w:iCs/>
        </w:rPr>
        <w:t xml:space="preserve">Am J </w:t>
      </w:r>
      <w:proofErr w:type="spellStart"/>
      <w:r w:rsidRPr="00EE64D9">
        <w:rPr>
          <w:i/>
          <w:iCs/>
        </w:rPr>
        <w:t>Obstet</w:t>
      </w:r>
      <w:proofErr w:type="spellEnd"/>
      <w:r w:rsidRPr="00EE64D9">
        <w:rPr>
          <w:i/>
          <w:iCs/>
        </w:rPr>
        <w:t xml:space="preserve"> </w:t>
      </w:r>
      <w:proofErr w:type="spellStart"/>
      <w:r w:rsidRPr="00EE64D9">
        <w:rPr>
          <w:i/>
          <w:iCs/>
        </w:rPr>
        <w:t>Gynecol</w:t>
      </w:r>
      <w:proofErr w:type="spellEnd"/>
      <w:r w:rsidRPr="00EE64D9">
        <w:rPr>
          <w:i/>
          <w:iCs/>
        </w:rPr>
        <w:t xml:space="preserve">, </w:t>
      </w:r>
      <w:r w:rsidRPr="000B59FE">
        <w:t xml:space="preserve">Dallas, </w:t>
      </w:r>
      <w:proofErr w:type="gramStart"/>
      <w:r w:rsidRPr="000B59FE">
        <w:t>TX ;</w:t>
      </w:r>
      <w:proofErr w:type="gramEnd"/>
      <w:r w:rsidRPr="000B59FE">
        <w:t xml:space="preserve"> Feb 2020.</w:t>
      </w:r>
    </w:p>
    <w:p w14:paraId="5557AF04" w14:textId="77777777" w:rsidR="003F5A7B" w:rsidRPr="000B59FE" w:rsidRDefault="003F5A7B" w:rsidP="003F5A7B"/>
    <w:p w14:paraId="1FE21116" w14:textId="1C7FC159" w:rsidR="003F5A7B" w:rsidRPr="000B59FE" w:rsidRDefault="003F5A7B" w:rsidP="003F5A7B">
      <w:pPr>
        <w:ind w:left="720" w:hanging="720"/>
      </w:pPr>
      <w:r w:rsidRPr="000B59FE">
        <w:t>45.</w:t>
      </w:r>
      <w:r w:rsidRPr="000B59FE">
        <w:tab/>
        <w:t xml:space="preserve">Wise D, Parameshwar P, </w:t>
      </w:r>
      <w:r w:rsidRPr="00877504">
        <w:rPr>
          <w:b/>
        </w:rPr>
        <w:t>Bianco K</w:t>
      </w:r>
      <w:r w:rsidRPr="000B59FE">
        <w:t xml:space="preserve">, Harney K, Detata C. Simulation Training in Obstetrics &amp; Gynecology: Fostering Preclinical Skills and Career Development. </w:t>
      </w:r>
      <w:r w:rsidR="00B3417B">
        <w:t>Present</w:t>
      </w:r>
      <w:r w:rsidRPr="000B59FE">
        <w:t>ed at the 18th Annual Innovations in Medical Education Conference hosted by USC; February 2020. Los Angeles, CA.</w:t>
      </w:r>
    </w:p>
    <w:p w14:paraId="3EB62A4C" w14:textId="77777777" w:rsidR="003F5A7B" w:rsidRPr="000B59FE" w:rsidRDefault="003F5A7B" w:rsidP="003F5A7B"/>
    <w:p w14:paraId="6D816D03" w14:textId="77777777" w:rsidR="003F5A7B" w:rsidRPr="000B59FE" w:rsidRDefault="003F5A7B" w:rsidP="003F5A7B">
      <w:pPr>
        <w:ind w:left="720" w:hanging="720"/>
      </w:pPr>
      <w:r w:rsidRPr="000B59FE">
        <w:t>46.</w:t>
      </w:r>
      <w:r w:rsidRPr="000B59FE">
        <w:tab/>
        <w:t xml:space="preserve">Bryant E, </w:t>
      </w:r>
      <w:r w:rsidRPr="00877504">
        <w:rPr>
          <w:b/>
        </w:rPr>
        <w:t>Bianco K,</w:t>
      </w:r>
      <w:r w:rsidRPr="000B59FE">
        <w:t xml:space="preserve"> Ansari J, Khandelwal A. Takayasu’s Arteritis in Pregnancy.  5th International Congress on Cardiac Problems in Pregnancy (CPP), Porto, Portugal. April 2020.</w:t>
      </w:r>
    </w:p>
    <w:p w14:paraId="19401044" w14:textId="77777777" w:rsidR="003F5A7B" w:rsidRPr="000B59FE" w:rsidRDefault="003F5A7B" w:rsidP="003F5A7B"/>
    <w:p w14:paraId="49BCC410" w14:textId="77777777" w:rsidR="003F5A7B" w:rsidRPr="000B59FE" w:rsidRDefault="003F5A7B" w:rsidP="003F5A7B">
      <w:pPr>
        <w:ind w:left="720" w:hanging="720"/>
      </w:pPr>
      <w:r w:rsidRPr="000B59FE">
        <w:t>47.</w:t>
      </w:r>
      <w:r w:rsidRPr="000B59FE">
        <w:tab/>
        <w:t xml:space="preserve"> Joudi N, </w:t>
      </w:r>
      <w:r w:rsidRPr="00877504">
        <w:rPr>
          <w:b/>
        </w:rPr>
        <w:t>Bianco K,</w:t>
      </w:r>
      <w:r w:rsidRPr="000B59FE">
        <w:t xml:space="preserve"> Bryant E, Ansari J, EL-Sayyed, Khandelwal A. Recurrence of atrial </w:t>
      </w:r>
      <w:proofErr w:type="spellStart"/>
      <w:r w:rsidRPr="000B59FE">
        <w:t>mixoma</w:t>
      </w:r>
      <w:proofErr w:type="spellEnd"/>
      <w:r w:rsidRPr="000B59FE">
        <w:t xml:space="preserve"> in pregnancy with favorable perinatal outcomes: a multidisciplinary approach. 5th International Congress on Cardiac Problems in Pregnancy (CPP), Porto, Portugal. April 2020.</w:t>
      </w:r>
    </w:p>
    <w:p w14:paraId="69BA7EF7" w14:textId="77777777" w:rsidR="003F5A7B" w:rsidRPr="000B59FE" w:rsidRDefault="003F5A7B" w:rsidP="003F5A7B"/>
    <w:p w14:paraId="32A5ABD0" w14:textId="77777777" w:rsidR="003F5A7B" w:rsidRPr="000B59FE" w:rsidRDefault="003F5A7B" w:rsidP="003F5A7B">
      <w:pPr>
        <w:ind w:left="720" w:hanging="720"/>
      </w:pPr>
      <w:r w:rsidRPr="000B59FE">
        <w:t>48.</w:t>
      </w:r>
      <w:r w:rsidRPr="000B59FE">
        <w:tab/>
        <w:t xml:space="preserve">Lee C, Do S, Sherwin E, Girsen A, Panelli D, Khandelwal A, </w:t>
      </w:r>
      <w:r w:rsidRPr="00877504">
        <w:rPr>
          <w:b/>
        </w:rPr>
        <w:t>Bianco K</w:t>
      </w:r>
      <w:r w:rsidRPr="000B59FE">
        <w:t xml:space="preserve">. Perinatal Outcomes in Cardiac Arrythmias. </w:t>
      </w:r>
      <w:r w:rsidRPr="00EE64D9">
        <w:rPr>
          <w:i/>
          <w:iCs/>
        </w:rPr>
        <w:t>Reproductive Science</w:t>
      </w:r>
      <w:r w:rsidRPr="000B59FE">
        <w:t>: March 2020. Vancouver, Canada.</w:t>
      </w:r>
    </w:p>
    <w:p w14:paraId="18BD1B7D" w14:textId="77777777" w:rsidR="003F5A7B" w:rsidRPr="000B59FE" w:rsidRDefault="003F5A7B" w:rsidP="003F5A7B"/>
    <w:p w14:paraId="29D4447B" w14:textId="77777777" w:rsidR="003F5A7B" w:rsidRPr="000B59FE" w:rsidRDefault="003F5A7B" w:rsidP="003F5A7B">
      <w:pPr>
        <w:ind w:left="720" w:hanging="720"/>
      </w:pPr>
      <w:r w:rsidRPr="000B59FE">
        <w:t>49.</w:t>
      </w:r>
      <w:r w:rsidRPr="000B59FE">
        <w:tab/>
        <w:t xml:space="preserve"> Panelli D, Lee C, Do S, Sherwin E, Girsen A, Khandelwal A, </w:t>
      </w:r>
      <w:r w:rsidRPr="00877504">
        <w:rPr>
          <w:b/>
        </w:rPr>
        <w:t>Bianco K</w:t>
      </w:r>
      <w:r w:rsidRPr="000B59FE">
        <w:t xml:space="preserve">. Postpartum depression among women with cardiac disease: Considerations during the delivery admission. </w:t>
      </w:r>
      <w:r w:rsidRPr="00EE64D9">
        <w:rPr>
          <w:i/>
          <w:iCs/>
        </w:rPr>
        <w:t>Reproductive Science</w:t>
      </w:r>
      <w:r w:rsidRPr="000B59FE">
        <w:t xml:space="preserve">: March 2020. Vancouver, Canada. </w:t>
      </w:r>
    </w:p>
    <w:p w14:paraId="4F53F3C1" w14:textId="77777777" w:rsidR="003F5A7B" w:rsidRPr="000B59FE" w:rsidRDefault="003F5A7B" w:rsidP="003F5A7B"/>
    <w:p w14:paraId="62BB217B" w14:textId="77777777" w:rsidR="003F5A7B" w:rsidRPr="000B59FE" w:rsidRDefault="003F5A7B" w:rsidP="003F5A7B">
      <w:pPr>
        <w:ind w:left="720" w:hanging="720"/>
      </w:pPr>
      <w:r w:rsidRPr="000B59FE">
        <w:t>50.</w:t>
      </w:r>
      <w:r w:rsidRPr="000B59FE">
        <w:tab/>
        <w:t xml:space="preserve">Panelli D, Leonard S, Wong, R, Girsen A, </w:t>
      </w:r>
      <w:proofErr w:type="spellStart"/>
      <w:r w:rsidRPr="000B59FE">
        <w:t>Bakovic</w:t>
      </w:r>
      <w:proofErr w:type="spellEnd"/>
      <w:r w:rsidRPr="000B59FE">
        <w:t xml:space="preserve"> M, Stevenson D, </w:t>
      </w:r>
      <w:r w:rsidRPr="00877504">
        <w:rPr>
          <w:b/>
        </w:rPr>
        <w:t>Bianco K</w:t>
      </w:r>
      <w:r w:rsidRPr="000B59FE">
        <w:t xml:space="preserve">. Cellular aging in pregnancy: Maternal and neonatal leukocyte telomere length across gestation. </w:t>
      </w:r>
      <w:r w:rsidRPr="00EE64D9">
        <w:rPr>
          <w:i/>
          <w:iCs/>
        </w:rPr>
        <w:t>Reproductive Science</w:t>
      </w:r>
      <w:r w:rsidRPr="000B59FE">
        <w:t>: March 2020. Vancouver, Canada.</w:t>
      </w:r>
    </w:p>
    <w:p w14:paraId="40005AE1" w14:textId="77777777" w:rsidR="003F5A7B" w:rsidRPr="000B59FE" w:rsidRDefault="003F5A7B" w:rsidP="003F5A7B"/>
    <w:p w14:paraId="68AB327E" w14:textId="77777777" w:rsidR="003F5A7B" w:rsidRPr="000B59FE" w:rsidRDefault="003F5A7B" w:rsidP="003F5A7B">
      <w:pPr>
        <w:ind w:left="720" w:hanging="720"/>
      </w:pPr>
      <w:r w:rsidRPr="000B59FE">
        <w:t>51.</w:t>
      </w:r>
      <w:r w:rsidRPr="000B59FE">
        <w:tab/>
        <w:t xml:space="preserve">Panelli D, Leonard S, Wu E, Wong, R, Girsen A, Stevenson D, </w:t>
      </w:r>
      <w:r w:rsidRPr="00877504">
        <w:rPr>
          <w:b/>
        </w:rPr>
        <w:t>Bianco K</w:t>
      </w:r>
      <w:r w:rsidRPr="000B59FE">
        <w:t>. Telomere dynamics across maternal gestation: a fitness measurement. International Society of Prenatal Diagnosis and Therapy.</w:t>
      </w:r>
      <w:r w:rsidRPr="00EE64D9">
        <w:rPr>
          <w:i/>
          <w:iCs/>
        </w:rPr>
        <w:t xml:space="preserve"> </w:t>
      </w:r>
      <w:proofErr w:type="spellStart"/>
      <w:r w:rsidRPr="00EE64D9">
        <w:rPr>
          <w:i/>
          <w:iCs/>
        </w:rPr>
        <w:t>Pren</w:t>
      </w:r>
      <w:proofErr w:type="spellEnd"/>
      <w:r w:rsidRPr="00EE64D9">
        <w:rPr>
          <w:i/>
          <w:iCs/>
        </w:rPr>
        <w:t xml:space="preserve"> </w:t>
      </w:r>
      <w:proofErr w:type="spellStart"/>
      <w:r w:rsidRPr="00EE64D9">
        <w:rPr>
          <w:i/>
          <w:iCs/>
        </w:rPr>
        <w:t>Diag</w:t>
      </w:r>
      <w:proofErr w:type="spellEnd"/>
      <w:r w:rsidRPr="000B59FE">
        <w:t>: 261. June 2020. Boston, MA.</w:t>
      </w:r>
    </w:p>
    <w:p w14:paraId="0ABCF3ED" w14:textId="77777777" w:rsidR="003F5A7B" w:rsidRPr="000B59FE" w:rsidRDefault="003F5A7B" w:rsidP="003F5A7B"/>
    <w:p w14:paraId="0DE69102" w14:textId="6F8A8C5B" w:rsidR="003F5A7B" w:rsidRPr="000B59FE" w:rsidRDefault="003F5A7B" w:rsidP="003F5A7B">
      <w:pPr>
        <w:ind w:left="720" w:hanging="720"/>
      </w:pPr>
      <w:r w:rsidRPr="000B59FE">
        <w:t>52.</w:t>
      </w:r>
      <w:r w:rsidRPr="000B59FE">
        <w:tab/>
        <w:t xml:space="preserve">Parameshwar PS, Sherwin E, Meza PK, Tolani A, Bates P, Lopez S, Herrarte ER, </w:t>
      </w:r>
      <w:r w:rsidRPr="00877504">
        <w:rPr>
          <w:b/>
        </w:rPr>
        <w:t>Bianco K</w:t>
      </w:r>
      <w:r w:rsidRPr="000B59FE">
        <w:t xml:space="preserve">, Daniels K. Mixed Methods Evaluation of Simulation-Based Training for Postpartum Hemorrhage Management in Guatemala. Poster </w:t>
      </w:r>
      <w:r w:rsidR="00B3417B">
        <w:t>Present</w:t>
      </w:r>
      <w:r w:rsidRPr="000B59FE">
        <w:t>ation. 7th Annual Stanford Global Health Research Convening Poster Session 2021. January 28, 2021.</w:t>
      </w:r>
      <w:r w:rsidR="00B15657">
        <w:t xml:space="preserve"> Stanford, CA.</w:t>
      </w:r>
    </w:p>
    <w:p w14:paraId="6155BF42" w14:textId="77777777" w:rsidR="003F5A7B" w:rsidRPr="000B59FE" w:rsidRDefault="003F5A7B" w:rsidP="003F5A7B"/>
    <w:p w14:paraId="31973665" w14:textId="35B395B2" w:rsidR="003F5A7B" w:rsidRPr="000B59FE" w:rsidRDefault="003F5A7B" w:rsidP="003F5A7B">
      <w:pPr>
        <w:ind w:left="720" w:hanging="720"/>
      </w:pPr>
      <w:r w:rsidRPr="000B59FE">
        <w:t>53.</w:t>
      </w:r>
      <w:r w:rsidRPr="000B59FE">
        <w:tab/>
        <w:t xml:space="preserve">Panelli DM, Leonard SA, Joudi N, Judy A, </w:t>
      </w:r>
      <w:r w:rsidRPr="00877504">
        <w:rPr>
          <w:b/>
        </w:rPr>
        <w:t>Bianco K</w:t>
      </w:r>
      <w:r w:rsidRPr="000B59FE">
        <w:t>, El-Sayed YY, Gilbert W, Lyell DJ. To pull or not to pull: Clinical factors associated with failed operative vaginal delivery. Poster at the 41st Annual Society for Maternal-Fetal Medicine Meeting. Abstract 147; Jan 2021.</w:t>
      </w:r>
      <w:r w:rsidR="00B15657">
        <w:t xml:space="preserve"> (Virtual)</w:t>
      </w:r>
    </w:p>
    <w:p w14:paraId="110E9E5B" w14:textId="77777777" w:rsidR="003F5A7B" w:rsidRPr="000B59FE" w:rsidRDefault="003F5A7B" w:rsidP="003F5A7B"/>
    <w:p w14:paraId="78DDBE7B" w14:textId="53AA3B6A" w:rsidR="003F5A7B" w:rsidRPr="000B59FE" w:rsidRDefault="003F5A7B" w:rsidP="003F5A7B">
      <w:pPr>
        <w:ind w:left="720" w:hanging="720"/>
      </w:pPr>
      <w:r w:rsidRPr="000B59FE">
        <w:t>54.</w:t>
      </w:r>
      <w:r w:rsidRPr="000B59FE">
        <w:tab/>
        <w:t xml:space="preserve">Waldrop AR, Minor K, Lyell D, </w:t>
      </w:r>
      <w:proofErr w:type="spellStart"/>
      <w:r w:rsidRPr="000B59FE">
        <w:t>EL-Sayed</w:t>
      </w:r>
      <w:proofErr w:type="spellEnd"/>
      <w:r w:rsidRPr="000B59FE">
        <w:t xml:space="preserve"> Y, </w:t>
      </w:r>
      <w:proofErr w:type="spellStart"/>
      <w:r w:rsidRPr="000B59FE">
        <w:t>Khandawal</w:t>
      </w:r>
      <w:proofErr w:type="spellEnd"/>
      <w:r w:rsidRPr="000B59FE">
        <w:t xml:space="preserve"> A, </w:t>
      </w:r>
      <w:r w:rsidRPr="00877504">
        <w:rPr>
          <w:b/>
        </w:rPr>
        <w:t>Bianco K</w:t>
      </w:r>
      <w:r w:rsidRPr="000B59FE">
        <w:t>. A novel application of an intra-aortic balloon pump as a bridge to recovery in peripartum cardiomyopathy with acute severe mitral regurgitation. 6th International Congress on Cardiac Problems in Pregnancy (CPP) February 2021.</w:t>
      </w:r>
      <w:r w:rsidR="00B15657">
        <w:t xml:space="preserve"> (Virtual)</w:t>
      </w:r>
    </w:p>
    <w:p w14:paraId="6DE16214" w14:textId="77777777" w:rsidR="003F5A7B" w:rsidRPr="000B59FE" w:rsidRDefault="003F5A7B" w:rsidP="003F5A7B"/>
    <w:p w14:paraId="7A7C7A98" w14:textId="35FF9680" w:rsidR="003F5A7B" w:rsidRPr="000B59FE" w:rsidRDefault="003F5A7B" w:rsidP="003F5A7B">
      <w:pPr>
        <w:ind w:left="720" w:hanging="720"/>
      </w:pPr>
      <w:r w:rsidRPr="000B59FE">
        <w:t>55.</w:t>
      </w:r>
      <w:r w:rsidRPr="000B59FE">
        <w:tab/>
        <w:t xml:space="preserve">Parameshwar PS, Sherwin E, Meza PK, Herrarte ER, </w:t>
      </w:r>
      <w:r w:rsidRPr="00877504">
        <w:rPr>
          <w:b/>
        </w:rPr>
        <w:t xml:space="preserve">Bianco K, </w:t>
      </w:r>
      <w:r w:rsidRPr="000B59FE">
        <w:t xml:space="preserve">Daniels K. Mixed Methods Evaluation of Simulation-Based Training for Postpartum Hemorrhage Management in Guatemala. Poster </w:t>
      </w:r>
      <w:r w:rsidR="00B3417B">
        <w:t>Present</w:t>
      </w:r>
      <w:r w:rsidRPr="000B59FE">
        <w:t>ation. 2021 ACOG Annual Clinical and Scientific Meeting April 30-May 2, 2021.</w:t>
      </w:r>
      <w:r w:rsidR="00B15657">
        <w:t xml:space="preserve"> (Virtual from Seattle, WA)</w:t>
      </w:r>
    </w:p>
    <w:p w14:paraId="147817A0" w14:textId="77777777" w:rsidR="003F5A7B" w:rsidRPr="000B59FE" w:rsidRDefault="003F5A7B" w:rsidP="003F5A7B"/>
    <w:p w14:paraId="5E2F1915" w14:textId="77777777" w:rsidR="003F5A7B" w:rsidRPr="000B59FE" w:rsidRDefault="003F5A7B" w:rsidP="003F5A7B">
      <w:pPr>
        <w:ind w:left="720" w:hanging="720"/>
      </w:pPr>
      <w:r w:rsidRPr="000B59FE">
        <w:t>56.</w:t>
      </w:r>
      <w:r w:rsidRPr="000B59FE">
        <w:tab/>
      </w:r>
      <w:bookmarkStart w:id="6" w:name="_Hlk98307667"/>
      <w:r w:rsidRPr="000B59FE">
        <w:t xml:space="preserve">Joudi N, Lee CJ, </w:t>
      </w:r>
      <w:proofErr w:type="spellStart"/>
      <w:r w:rsidRPr="000B59FE">
        <w:t>Leanard</w:t>
      </w:r>
      <w:proofErr w:type="spellEnd"/>
      <w:r w:rsidRPr="000B59FE">
        <w:t xml:space="preserve"> S, </w:t>
      </w:r>
      <w:proofErr w:type="spellStart"/>
      <w:r w:rsidRPr="000B59FE">
        <w:t>Khandawal</w:t>
      </w:r>
      <w:proofErr w:type="spellEnd"/>
      <w:r w:rsidRPr="000B59FE">
        <w:t xml:space="preserve"> A, </w:t>
      </w:r>
      <w:r w:rsidRPr="00877504">
        <w:rPr>
          <w:b/>
        </w:rPr>
        <w:t>Bianco K</w:t>
      </w:r>
      <w:r w:rsidRPr="000B59FE">
        <w:t>. Myocardial Bridge in Pregnancy: Beyond a “Normal Anatomic Variant”</w:t>
      </w:r>
      <w:r w:rsidRPr="00EE64D9">
        <w:rPr>
          <w:i/>
          <w:iCs/>
        </w:rPr>
        <w:t xml:space="preserve"> Reproductive Science</w:t>
      </w:r>
      <w:r w:rsidRPr="000B59FE">
        <w:t>: Abstract # 137; July 2021. Boston, MA.</w:t>
      </w:r>
    </w:p>
    <w:bookmarkEnd w:id="6"/>
    <w:p w14:paraId="4FE2312A" w14:textId="77777777" w:rsidR="003F5A7B" w:rsidRPr="000B59FE" w:rsidRDefault="003F5A7B" w:rsidP="003F5A7B"/>
    <w:p w14:paraId="3384FFBC" w14:textId="3F329BA7" w:rsidR="003F5A7B" w:rsidRPr="000B59FE" w:rsidRDefault="003F5A7B" w:rsidP="003F5A7B">
      <w:pPr>
        <w:ind w:left="720" w:hanging="720"/>
      </w:pPr>
      <w:r w:rsidRPr="000B59FE">
        <w:t>57.</w:t>
      </w:r>
      <w:r w:rsidRPr="000B59FE">
        <w:tab/>
        <w:t xml:space="preserve">Panelli DM, Leonard SA, Joudi N, Judy A, </w:t>
      </w:r>
      <w:r w:rsidRPr="00877504">
        <w:rPr>
          <w:b/>
        </w:rPr>
        <w:t>Bianco K</w:t>
      </w:r>
      <w:r w:rsidRPr="000B59FE">
        <w:t>, El-Sayed YY, Gilbert W, Lyell DJ. To pull or not to pull: Clinical factors associated with failed operative vaginal delivery. Poster at the Stanford Maternal-Child Health Research Institute Annual Meeting; October 2021.</w:t>
      </w:r>
      <w:r w:rsidR="00B15657">
        <w:t xml:space="preserve"> Stanford, CA</w:t>
      </w:r>
    </w:p>
    <w:p w14:paraId="1053A338" w14:textId="77777777" w:rsidR="003F5A7B" w:rsidRPr="000B59FE" w:rsidRDefault="003F5A7B" w:rsidP="003F5A7B"/>
    <w:p w14:paraId="73A95F9A" w14:textId="0AA7524E" w:rsidR="003F5A7B" w:rsidRPr="000B59FE" w:rsidRDefault="003F5A7B" w:rsidP="003F5A7B">
      <w:pPr>
        <w:ind w:left="720" w:hanging="720"/>
      </w:pPr>
      <w:r w:rsidRPr="000B59FE">
        <w:t>58.</w:t>
      </w:r>
      <w:r w:rsidRPr="000B59FE">
        <w:tab/>
        <w:t xml:space="preserve">Panelli DM, Wang X, Wong RJ, Cruz G, Hong X, Aghaeepour N, Druzin ML, Shaw GM, Zuckerman BS, Stevenson DK, </w:t>
      </w:r>
      <w:r w:rsidRPr="00877504">
        <w:rPr>
          <w:b/>
        </w:rPr>
        <w:t>Bianco K</w:t>
      </w:r>
      <w:r w:rsidRPr="000B59FE">
        <w:t xml:space="preserve">. Cellular aging and pregnancy complications: Examining maternal leukocyte telomere length in two diverse cohorts. Poster at the 42nd Annual Society for Maternal-Fetal Medicine Meeting. Abstract 1015; January 2022. Orlando, </w:t>
      </w:r>
      <w:r w:rsidR="00B15657">
        <w:t>FL.</w:t>
      </w:r>
    </w:p>
    <w:p w14:paraId="43C582FE" w14:textId="77777777" w:rsidR="003F5A7B" w:rsidRPr="000B59FE" w:rsidRDefault="003F5A7B" w:rsidP="003F5A7B"/>
    <w:p w14:paraId="2CBDF96F" w14:textId="522DDBA9" w:rsidR="00B256AD" w:rsidRDefault="003F5A7B" w:rsidP="00B256AD">
      <w:pPr>
        <w:ind w:left="720" w:hanging="720"/>
      </w:pPr>
      <w:r w:rsidRPr="000B59FE">
        <w:t>59.</w:t>
      </w:r>
      <w:r w:rsidRPr="000B59FE">
        <w:tab/>
        <w:t>Miller H, Minor K, Druzin ML, B</w:t>
      </w:r>
      <w:r w:rsidRPr="00877504">
        <w:rPr>
          <w:b/>
        </w:rPr>
        <w:t>ianco K</w:t>
      </w:r>
      <w:r w:rsidRPr="000B59FE">
        <w:t xml:space="preserve">, Leonard S, Preterm twin gestation: The association between severity of small for gestational age and neonatal outcomes.  42nd Annual Pregnancy Meeting January 2022. Abstract 606. Orlando, </w:t>
      </w:r>
      <w:r w:rsidR="00B15657">
        <w:t>FL.</w:t>
      </w:r>
    </w:p>
    <w:p w14:paraId="5F0AB9B2" w14:textId="77777777" w:rsidR="00B256AD" w:rsidRDefault="00B256AD" w:rsidP="00B256AD">
      <w:pPr>
        <w:ind w:left="720" w:hanging="720"/>
      </w:pPr>
    </w:p>
    <w:p w14:paraId="5748CDE8" w14:textId="3FD90E2B" w:rsidR="00B256AD" w:rsidRPr="00B256AD" w:rsidRDefault="00B256AD" w:rsidP="00B256AD">
      <w:pPr>
        <w:ind w:left="720" w:hanging="720"/>
      </w:pPr>
      <w:r>
        <w:t xml:space="preserve">60.      </w:t>
      </w:r>
      <w:r w:rsidRPr="00B256AD">
        <w:rPr>
          <w:bCs/>
        </w:rPr>
        <w:t>Miller S</w:t>
      </w:r>
      <w:r w:rsidRPr="00B256AD">
        <w:rPr>
          <w:b/>
          <w:bCs/>
        </w:rPr>
        <w:t>,</w:t>
      </w:r>
      <w:r w:rsidRPr="00B256AD">
        <w:t xml:space="preserve"> </w:t>
      </w:r>
      <w:r w:rsidRPr="00B256AD">
        <w:rPr>
          <w:b/>
        </w:rPr>
        <w:t>Bianco K</w:t>
      </w:r>
      <w:r w:rsidRPr="00B256AD">
        <w:t>,</w:t>
      </w:r>
      <w:r w:rsidRPr="00B256AD">
        <w:rPr>
          <w:b/>
          <w:bCs/>
        </w:rPr>
        <w:t xml:space="preserve"> </w:t>
      </w:r>
      <w:r w:rsidRPr="00B256AD">
        <w:t xml:space="preserve">Contrepois K, Michael B, Cruz G, Simms I, Datoc I, Sylvester K, Silver R, </w:t>
      </w:r>
      <w:proofErr w:type="spellStart"/>
      <w:r w:rsidRPr="00B256AD">
        <w:t>Einerson</w:t>
      </w:r>
      <w:proofErr w:type="spellEnd"/>
      <w:r w:rsidRPr="00B256AD">
        <w:t xml:space="preserve"> B, Lyell D. </w:t>
      </w:r>
      <w:r w:rsidRPr="00214375">
        <w:rPr>
          <w:iCs/>
        </w:rPr>
        <w:t xml:space="preserve">Metabolic profiling of placental tissue and maternal plasma to identify biomarkers of placenta </w:t>
      </w:r>
      <w:proofErr w:type="spellStart"/>
      <w:r w:rsidRPr="00214375">
        <w:rPr>
          <w:iCs/>
        </w:rPr>
        <w:t>accreta</w:t>
      </w:r>
      <w:proofErr w:type="spellEnd"/>
      <w:r w:rsidRPr="00214375">
        <w:rPr>
          <w:iCs/>
        </w:rPr>
        <w:t xml:space="preserve"> spectrum</w:t>
      </w:r>
      <w:r w:rsidRPr="00214375">
        <w:t>.</w:t>
      </w:r>
      <w:r w:rsidRPr="00B256AD">
        <w:t xml:space="preserve"> The 42</w:t>
      </w:r>
      <w:r w:rsidRPr="00B256AD">
        <w:rPr>
          <w:vertAlign w:val="superscript"/>
        </w:rPr>
        <w:t>nd</w:t>
      </w:r>
      <w:r w:rsidRPr="00B256AD">
        <w:t xml:space="preserve"> Annual Pregnancy Meeting, Society for Maternal Fetal Medicine; February 2022.</w:t>
      </w:r>
      <w:r w:rsidR="00B15657">
        <w:t xml:space="preserve"> (Orlando, FL changed to virtual)</w:t>
      </w:r>
    </w:p>
    <w:p w14:paraId="0FF1C2DE" w14:textId="3982CE3C" w:rsidR="003F5A7B" w:rsidRPr="000B59FE" w:rsidRDefault="003F5A7B" w:rsidP="00B256AD">
      <w:pPr>
        <w:ind w:left="720" w:hanging="720"/>
      </w:pPr>
    </w:p>
    <w:p w14:paraId="48CD6C94" w14:textId="16AE5119" w:rsidR="003F5A7B" w:rsidRPr="000B59FE" w:rsidRDefault="003F5A7B" w:rsidP="003F5A7B">
      <w:pPr>
        <w:ind w:left="720" w:hanging="720"/>
      </w:pPr>
      <w:r w:rsidRPr="000B59FE">
        <w:t>6</w:t>
      </w:r>
      <w:r w:rsidR="00B256AD">
        <w:t>1</w:t>
      </w:r>
      <w:r w:rsidRPr="000B59FE">
        <w:t>.</w:t>
      </w:r>
      <w:r w:rsidRPr="000B59FE">
        <w:tab/>
        <w:t xml:space="preserve">Panelli DM, Diwan M, Cruz GI, Leonard SA, Chueh J, Gotlib IH, </w:t>
      </w:r>
      <w:r w:rsidRPr="00877504">
        <w:rPr>
          <w:b/>
        </w:rPr>
        <w:t>Bianco K</w:t>
      </w:r>
      <w:r w:rsidRPr="000B59FE">
        <w:t>. Cellular aging and stress in pregnant and non-pregnant people during the COVID-19 pandemic. Abstract accepted to 69th Annual Scientific Meeting for the Society of Reproductive Investigation, March 14-18, 2022.</w:t>
      </w:r>
      <w:r w:rsidR="00B15657">
        <w:t xml:space="preserve"> Denver, CO.</w:t>
      </w:r>
    </w:p>
    <w:p w14:paraId="0BCB50DF" w14:textId="77777777" w:rsidR="003F5A7B" w:rsidRPr="000B59FE" w:rsidRDefault="003F5A7B" w:rsidP="003F5A7B">
      <w:r w:rsidRPr="000B59FE">
        <w:t xml:space="preserve"> </w:t>
      </w:r>
    </w:p>
    <w:p w14:paraId="11EA2C18" w14:textId="466C4AFB" w:rsidR="003F5A7B" w:rsidRPr="000B59FE" w:rsidRDefault="003F5A7B" w:rsidP="003F5A7B">
      <w:pPr>
        <w:ind w:left="720" w:hanging="720"/>
      </w:pPr>
      <w:r w:rsidRPr="000B59FE">
        <w:t>6</w:t>
      </w:r>
      <w:r w:rsidR="00B256AD">
        <w:t>2</w:t>
      </w:r>
      <w:r w:rsidRPr="000B59FE">
        <w:t>.</w:t>
      </w:r>
      <w:r w:rsidRPr="000B59FE">
        <w:tab/>
        <w:t xml:space="preserve">Panelli DM, Diwan M, Cruz GI, Leonard SA, Chueh J, Gotlib IH, </w:t>
      </w:r>
      <w:r w:rsidRPr="00877504">
        <w:rPr>
          <w:b/>
        </w:rPr>
        <w:t>Bianco K</w:t>
      </w:r>
      <w:r w:rsidRPr="000B59FE">
        <w:t>. Leukocyte telomere length in the first trimester of pregnancy and its association with perinatal outcomes. Abstract accepted to 69th Annual Scientific Meeting for the Society of Reproductive Investigation, March 14-18, 2022.</w:t>
      </w:r>
      <w:r w:rsidR="00B15657">
        <w:t xml:space="preserve"> Denver, CO.</w:t>
      </w:r>
    </w:p>
    <w:p w14:paraId="2A474552" w14:textId="77777777" w:rsidR="00AB79AF" w:rsidRDefault="00AB79AF" w:rsidP="00AB79AF">
      <w:pPr>
        <w:pBdr>
          <w:bottom w:val="single" w:sz="18" w:space="1" w:color="auto"/>
        </w:pBdr>
        <w:tabs>
          <w:tab w:val="left" w:pos="7200"/>
          <w:tab w:val="right" w:pos="11070"/>
        </w:tabs>
        <w:spacing w:after="120"/>
        <w:ind w:right="14"/>
        <w:jc w:val="both"/>
        <w:rPr>
          <w:b/>
          <w:bCs/>
          <w:lang w:val="es-ES"/>
        </w:rPr>
      </w:pPr>
    </w:p>
    <w:p w14:paraId="7CAF5322" w14:textId="0CD4BB69" w:rsidR="00880ADD" w:rsidRPr="00B36DEF" w:rsidRDefault="00CC393F" w:rsidP="00AB79AF">
      <w:pPr>
        <w:pBdr>
          <w:bottom w:val="single" w:sz="18" w:space="1" w:color="auto"/>
        </w:pBdr>
        <w:tabs>
          <w:tab w:val="left" w:pos="7200"/>
          <w:tab w:val="right" w:pos="11070"/>
        </w:tabs>
        <w:spacing w:after="120"/>
        <w:ind w:right="14"/>
        <w:jc w:val="both"/>
        <w:rPr>
          <w:b/>
          <w:bCs/>
          <w:lang w:val="es-ES"/>
        </w:rPr>
      </w:pPr>
      <w:r w:rsidRPr="00CC393F">
        <w:rPr>
          <w:b/>
          <w:bCs/>
          <w:lang w:val="es-ES"/>
        </w:rPr>
        <w:t>ADVANCED POSTDOCTORAL COURSES</w:t>
      </w:r>
      <w:r w:rsidR="00880ADD" w:rsidRPr="00B36DEF">
        <w:rPr>
          <w:b/>
          <w:bCs/>
          <w:lang w:val="es-ES"/>
        </w:rPr>
        <w:tab/>
      </w:r>
    </w:p>
    <w:p w14:paraId="2EA900A9" w14:textId="77777777" w:rsidR="00880ADD" w:rsidRPr="00B36DEF" w:rsidRDefault="00880ADD" w:rsidP="002413E6">
      <w:pPr>
        <w:pStyle w:val="Heading1"/>
        <w:kinsoku w:val="0"/>
        <w:overflowPunct w:val="0"/>
        <w:spacing w:before="13"/>
        <w:jc w:val="both"/>
        <w:rPr>
          <w:sz w:val="24"/>
          <w:szCs w:val="24"/>
        </w:rPr>
      </w:pPr>
    </w:p>
    <w:p w14:paraId="4859DE24" w14:textId="104808FF" w:rsidR="002413E6" w:rsidRPr="00B36DEF" w:rsidRDefault="002413E6" w:rsidP="002802A3">
      <w:pPr>
        <w:pStyle w:val="Heading1"/>
        <w:kinsoku w:val="0"/>
        <w:overflowPunct w:val="0"/>
        <w:spacing w:before="13"/>
        <w:ind w:left="0"/>
        <w:rPr>
          <w:sz w:val="24"/>
          <w:szCs w:val="24"/>
        </w:rPr>
      </w:pPr>
      <w:r w:rsidRPr="00B36DEF">
        <w:rPr>
          <w:sz w:val="24"/>
          <w:szCs w:val="24"/>
        </w:rPr>
        <w:t xml:space="preserve">2004 UCSF </w:t>
      </w:r>
      <w:r w:rsidR="005F5571" w:rsidRPr="00B36DEF">
        <w:rPr>
          <w:sz w:val="24"/>
          <w:szCs w:val="24"/>
        </w:rPr>
        <w:t>Epidemiology and</w:t>
      </w:r>
      <w:r w:rsidRPr="00B36DEF">
        <w:rPr>
          <w:sz w:val="24"/>
          <w:szCs w:val="24"/>
        </w:rPr>
        <w:t xml:space="preserve"> </w:t>
      </w:r>
      <w:r w:rsidR="00DB23C5" w:rsidRPr="00B36DEF">
        <w:rPr>
          <w:sz w:val="24"/>
          <w:szCs w:val="24"/>
        </w:rPr>
        <w:t>Biostatics Dep</w:t>
      </w:r>
      <w:r w:rsidR="00651C8A">
        <w:rPr>
          <w:sz w:val="24"/>
          <w:szCs w:val="24"/>
        </w:rPr>
        <w:t>t.</w:t>
      </w:r>
      <w:r w:rsidRPr="00B36DEF">
        <w:rPr>
          <w:sz w:val="24"/>
          <w:szCs w:val="24"/>
        </w:rPr>
        <w:t xml:space="preserve">  </w:t>
      </w:r>
      <w:r w:rsidR="002802A3" w:rsidRPr="00B36DEF">
        <w:rPr>
          <w:sz w:val="24"/>
          <w:szCs w:val="24"/>
        </w:rPr>
        <w:t>Training in</w:t>
      </w:r>
      <w:r w:rsidRPr="00B36DEF">
        <w:rPr>
          <w:sz w:val="24"/>
          <w:szCs w:val="24"/>
        </w:rPr>
        <w:t xml:space="preserve"> Clinical Research (TICR)</w:t>
      </w:r>
    </w:p>
    <w:p w14:paraId="3AABE7FD" w14:textId="06572AE3" w:rsidR="002413E6" w:rsidRPr="00B36DEF" w:rsidRDefault="002413E6" w:rsidP="002802A3">
      <w:pPr>
        <w:pStyle w:val="BodyText"/>
        <w:kinsoku w:val="0"/>
        <w:overflowPunct w:val="0"/>
        <w:spacing w:before="3"/>
        <w:ind w:right="58"/>
        <w:rPr>
          <w:spacing w:val="2"/>
          <w:sz w:val="24"/>
          <w:szCs w:val="24"/>
        </w:rPr>
      </w:pPr>
      <w:r w:rsidRPr="00B36DEF">
        <w:rPr>
          <w:sz w:val="24"/>
          <w:szCs w:val="24"/>
        </w:rPr>
        <w:t>Course Director: Stephen Hulley,</w:t>
      </w:r>
      <w:r w:rsidR="00E26061">
        <w:rPr>
          <w:sz w:val="24"/>
          <w:szCs w:val="24"/>
        </w:rPr>
        <w:t xml:space="preserve"> </w:t>
      </w:r>
      <w:r w:rsidR="005F5571" w:rsidRPr="00B36DEF">
        <w:rPr>
          <w:sz w:val="24"/>
          <w:szCs w:val="24"/>
        </w:rPr>
        <w:t>MD, PhD</w:t>
      </w:r>
    </w:p>
    <w:p w14:paraId="168CA28D" w14:textId="77777777" w:rsidR="00324D68" w:rsidRPr="00B36DEF" w:rsidRDefault="00324D68" w:rsidP="002802A3">
      <w:pPr>
        <w:pStyle w:val="BodyText"/>
        <w:kinsoku w:val="0"/>
        <w:overflowPunct w:val="0"/>
        <w:spacing w:before="3"/>
        <w:ind w:left="118" w:right="58"/>
        <w:rPr>
          <w:spacing w:val="2"/>
          <w:sz w:val="24"/>
          <w:szCs w:val="24"/>
        </w:rPr>
      </w:pPr>
    </w:p>
    <w:p w14:paraId="6FEFB7BD" w14:textId="62289536" w:rsidR="002413E6" w:rsidRPr="00B36DEF" w:rsidRDefault="002413E6" w:rsidP="002802A3">
      <w:pPr>
        <w:pStyle w:val="Heading1"/>
        <w:kinsoku w:val="0"/>
        <w:overflowPunct w:val="0"/>
        <w:spacing w:before="15" w:line="254" w:lineRule="auto"/>
        <w:ind w:left="0"/>
        <w:rPr>
          <w:sz w:val="24"/>
          <w:szCs w:val="24"/>
        </w:rPr>
      </w:pPr>
      <w:r w:rsidRPr="00B36DEF">
        <w:rPr>
          <w:sz w:val="24"/>
          <w:szCs w:val="24"/>
        </w:rPr>
        <w:t>2004 UCSF Epidemiology and Biostatics Dep</w:t>
      </w:r>
      <w:r w:rsidR="00651C8A">
        <w:rPr>
          <w:sz w:val="24"/>
          <w:szCs w:val="24"/>
        </w:rPr>
        <w:t>t.</w:t>
      </w:r>
      <w:r w:rsidRPr="00B36DEF">
        <w:rPr>
          <w:sz w:val="24"/>
          <w:szCs w:val="24"/>
        </w:rPr>
        <w:t xml:space="preserve"> Introduction to Statistical Analysis (Biostat</w:t>
      </w:r>
      <w:r w:rsidR="00BF25A7" w:rsidRPr="00B36DEF">
        <w:rPr>
          <w:sz w:val="24"/>
          <w:szCs w:val="24"/>
        </w:rPr>
        <w:t>s</w:t>
      </w:r>
      <w:r w:rsidRPr="00B36DEF">
        <w:rPr>
          <w:sz w:val="24"/>
          <w:szCs w:val="24"/>
        </w:rPr>
        <w:t xml:space="preserve"> 183)</w:t>
      </w:r>
    </w:p>
    <w:p w14:paraId="5A68BDE7" w14:textId="04A2D58E" w:rsidR="002413E6" w:rsidRPr="00B36DEF" w:rsidRDefault="002413E6" w:rsidP="002802A3">
      <w:pPr>
        <w:pStyle w:val="BodyText"/>
        <w:kinsoku w:val="0"/>
        <w:overflowPunct w:val="0"/>
        <w:spacing w:line="231" w:lineRule="exact"/>
        <w:ind w:right="58"/>
        <w:rPr>
          <w:sz w:val="24"/>
          <w:szCs w:val="24"/>
        </w:rPr>
      </w:pPr>
      <w:r w:rsidRPr="00B36DEF">
        <w:rPr>
          <w:sz w:val="24"/>
          <w:szCs w:val="24"/>
        </w:rPr>
        <w:t xml:space="preserve">Course Director: Stanton A. </w:t>
      </w:r>
      <w:r w:rsidR="005F5571" w:rsidRPr="00B36DEF">
        <w:rPr>
          <w:sz w:val="24"/>
          <w:szCs w:val="24"/>
        </w:rPr>
        <w:t>Glantz, PhD</w:t>
      </w:r>
      <w:r w:rsidRPr="00B36DEF">
        <w:rPr>
          <w:sz w:val="24"/>
          <w:szCs w:val="24"/>
        </w:rPr>
        <w:t>.</w:t>
      </w:r>
    </w:p>
    <w:p w14:paraId="09B7E00D" w14:textId="77777777" w:rsidR="002802A3" w:rsidRPr="00B36DEF" w:rsidRDefault="002802A3" w:rsidP="002802A3">
      <w:pPr>
        <w:pStyle w:val="Heading1"/>
        <w:kinsoku w:val="0"/>
        <w:overflowPunct w:val="0"/>
        <w:spacing w:before="15"/>
        <w:ind w:left="0"/>
        <w:rPr>
          <w:sz w:val="24"/>
          <w:szCs w:val="24"/>
        </w:rPr>
      </w:pPr>
    </w:p>
    <w:p w14:paraId="7F4A24A6" w14:textId="4107A18B" w:rsidR="002413E6" w:rsidRPr="00B36DEF" w:rsidRDefault="002413E6" w:rsidP="002802A3">
      <w:pPr>
        <w:pStyle w:val="Heading1"/>
        <w:kinsoku w:val="0"/>
        <w:overflowPunct w:val="0"/>
        <w:spacing w:before="15"/>
        <w:ind w:left="0"/>
        <w:rPr>
          <w:sz w:val="24"/>
          <w:szCs w:val="24"/>
        </w:rPr>
      </w:pPr>
      <w:r w:rsidRPr="00B36DEF">
        <w:rPr>
          <w:sz w:val="24"/>
          <w:szCs w:val="24"/>
        </w:rPr>
        <w:t xml:space="preserve">2006 UCSF </w:t>
      </w:r>
      <w:r w:rsidR="002802A3" w:rsidRPr="00B36DEF">
        <w:rPr>
          <w:sz w:val="24"/>
          <w:szCs w:val="24"/>
        </w:rPr>
        <w:t xml:space="preserve">Cardiovascular </w:t>
      </w:r>
      <w:r w:rsidR="005F5571" w:rsidRPr="00B36DEF">
        <w:rPr>
          <w:sz w:val="24"/>
          <w:szCs w:val="24"/>
        </w:rPr>
        <w:t>Research Institute</w:t>
      </w:r>
      <w:r w:rsidRPr="00B36DEF">
        <w:rPr>
          <w:sz w:val="24"/>
          <w:szCs w:val="24"/>
        </w:rPr>
        <w:t xml:space="preserve"> (CVRI</w:t>
      </w:r>
      <w:r w:rsidR="00AB79AF" w:rsidRPr="00B36DEF">
        <w:rPr>
          <w:sz w:val="24"/>
          <w:szCs w:val="24"/>
        </w:rPr>
        <w:t xml:space="preserve">), </w:t>
      </w:r>
      <w:r w:rsidR="007C0FA4" w:rsidRPr="00B36DEF">
        <w:rPr>
          <w:sz w:val="24"/>
          <w:szCs w:val="24"/>
        </w:rPr>
        <w:t>Training in</w:t>
      </w:r>
      <w:r w:rsidRPr="00B36DEF">
        <w:rPr>
          <w:sz w:val="24"/>
          <w:szCs w:val="24"/>
        </w:rPr>
        <w:t xml:space="preserve"> Scientific Writing</w:t>
      </w:r>
    </w:p>
    <w:p w14:paraId="5A6CFD6C" w14:textId="0122787A" w:rsidR="002413E6" w:rsidRPr="00B36DEF" w:rsidRDefault="002413E6" w:rsidP="002802A3">
      <w:pPr>
        <w:pStyle w:val="BodyText"/>
        <w:kinsoku w:val="0"/>
        <w:overflowPunct w:val="0"/>
        <w:spacing w:before="13"/>
        <w:ind w:right="58"/>
        <w:rPr>
          <w:sz w:val="24"/>
          <w:szCs w:val="24"/>
        </w:rPr>
      </w:pPr>
      <w:r w:rsidRPr="00B36DEF">
        <w:rPr>
          <w:sz w:val="24"/>
          <w:szCs w:val="24"/>
        </w:rPr>
        <w:t xml:space="preserve">Course Director: Mimi </w:t>
      </w:r>
      <w:r w:rsidR="002802A3" w:rsidRPr="00B36DEF">
        <w:rPr>
          <w:sz w:val="24"/>
          <w:szCs w:val="24"/>
        </w:rPr>
        <w:t>Zeiger, M.A.</w:t>
      </w:r>
    </w:p>
    <w:p w14:paraId="2C44B4C5" w14:textId="77777777" w:rsidR="00324D68" w:rsidRPr="00B36DEF" w:rsidRDefault="00324D68" w:rsidP="002802A3">
      <w:pPr>
        <w:pStyle w:val="BodyText"/>
        <w:kinsoku w:val="0"/>
        <w:overflowPunct w:val="0"/>
        <w:spacing w:before="13"/>
        <w:ind w:left="118" w:right="58"/>
        <w:rPr>
          <w:sz w:val="24"/>
          <w:szCs w:val="24"/>
        </w:rPr>
      </w:pPr>
    </w:p>
    <w:p w14:paraId="43859FD6" w14:textId="77777777" w:rsidR="00651C8A" w:rsidRDefault="002413E6" w:rsidP="002802A3">
      <w:pPr>
        <w:pStyle w:val="Heading1"/>
        <w:kinsoku w:val="0"/>
        <w:overflowPunct w:val="0"/>
        <w:spacing w:before="5" w:line="252" w:lineRule="auto"/>
        <w:ind w:left="0" w:right="616"/>
        <w:rPr>
          <w:sz w:val="24"/>
          <w:szCs w:val="24"/>
        </w:rPr>
      </w:pPr>
      <w:r w:rsidRPr="00B36DEF">
        <w:rPr>
          <w:sz w:val="24"/>
          <w:szCs w:val="24"/>
        </w:rPr>
        <w:t>2007 UCSF Biomedical Sciences Graduate Program. Advance</w:t>
      </w:r>
      <w:r w:rsidR="007C0FA4">
        <w:rPr>
          <w:sz w:val="24"/>
          <w:szCs w:val="24"/>
        </w:rPr>
        <w:t>s</w:t>
      </w:r>
      <w:r w:rsidRPr="00B36DEF">
        <w:rPr>
          <w:sz w:val="24"/>
          <w:szCs w:val="24"/>
        </w:rPr>
        <w:t xml:space="preserve"> in Human Genetics (Genetics 224)</w:t>
      </w:r>
      <w:r w:rsidR="002802A3" w:rsidRPr="00B36DEF">
        <w:rPr>
          <w:sz w:val="24"/>
          <w:szCs w:val="24"/>
        </w:rPr>
        <w:t xml:space="preserve"> </w:t>
      </w:r>
    </w:p>
    <w:p w14:paraId="7FA379AC" w14:textId="49F12783" w:rsidR="002413E6" w:rsidRPr="00B36DEF" w:rsidRDefault="002413E6" w:rsidP="002802A3">
      <w:pPr>
        <w:pStyle w:val="Heading1"/>
        <w:kinsoku w:val="0"/>
        <w:overflowPunct w:val="0"/>
        <w:spacing w:before="5" w:line="252" w:lineRule="auto"/>
        <w:ind w:left="0" w:right="616"/>
        <w:rPr>
          <w:sz w:val="24"/>
          <w:szCs w:val="24"/>
        </w:rPr>
      </w:pPr>
      <w:r w:rsidRPr="00B36DEF">
        <w:rPr>
          <w:b w:val="0"/>
          <w:bCs w:val="0"/>
          <w:sz w:val="24"/>
          <w:szCs w:val="24"/>
        </w:rPr>
        <w:lastRenderedPageBreak/>
        <w:t>Course Director; Robert Nussbaum, MD</w:t>
      </w:r>
    </w:p>
    <w:p w14:paraId="62D7B039" w14:textId="77777777" w:rsidR="00324D68" w:rsidRPr="00B36DEF" w:rsidRDefault="00324D68" w:rsidP="002802A3">
      <w:pPr>
        <w:pStyle w:val="BodyText"/>
        <w:kinsoku w:val="0"/>
        <w:overflowPunct w:val="0"/>
        <w:spacing w:before="3"/>
        <w:ind w:left="118" w:right="58"/>
        <w:rPr>
          <w:sz w:val="24"/>
          <w:szCs w:val="24"/>
        </w:rPr>
      </w:pPr>
    </w:p>
    <w:p w14:paraId="3D7FAE0D" w14:textId="6AA7EAB7" w:rsidR="002413E6" w:rsidRPr="00B36DEF" w:rsidRDefault="002413E6" w:rsidP="002802A3">
      <w:pPr>
        <w:pStyle w:val="Heading1"/>
        <w:kinsoku w:val="0"/>
        <w:overflowPunct w:val="0"/>
        <w:spacing w:before="13"/>
        <w:ind w:left="0"/>
        <w:rPr>
          <w:sz w:val="24"/>
          <w:szCs w:val="24"/>
        </w:rPr>
      </w:pPr>
      <w:r w:rsidRPr="00B36DEF">
        <w:rPr>
          <w:sz w:val="24"/>
          <w:szCs w:val="24"/>
        </w:rPr>
        <w:t>2009 Society of Maternal-</w:t>
      </w:r>
      <w:r w:rsidR="002802A3" w:rsidRPr="00B36DEF">
        <w:rPr>
          <w:sz w:val="24"/>
          <w:szCs w:val="24"/>
        </w:rPr>
        <w:t>Fetal Medicine</w:t>
      </w:r>
      <w:r w:rsidRPr="00B36DEF">
        <w:rPr>
          <w:sz w:val="24"/>
          <w:szCs w:val="24"/>
        </w:rPr>
        <w:t xml:space="preserve">. Maternal Critical Care </w:t>
      </w:r>
      <w:r w:rsidR="002802A3" w:rsidRPr="00B36DEF">
        <w:rPr>
          <w:sz w:val="24"/>
          <w:szCs w:val="24"/>
        </w:rPr>
        <w:t>U</w:t>
      </w:r>
      <w:r w:rsidRPr="00B36DEF">
        <w:rPr>
          <w:sz w:val="24"/>
          <w:szCs w:val="24"/>
        </w:rPr>
        <w:t>pdates.</w:t>
      </w:r>
    </w:p>
    <w:p w14:paraId="6644F838" w14:textId="5B43B585" w:rsidR="002413E6" w:rsidRPr="00B36DEF" w:rsidRDefault="002413E6" w:rsidP="002802A3">
      <w:pPr>
        <w:pStyle w:val="BodyText"/>
        <w:kinsoku w:val="0"/>
        <w:overflowPunct w:val="0"/>
        <w:spacing w:before="6"/>
        <w:ind w:right="58"/>
        <w:rPr>
          <w:sz w:val="24"/>
          <w:szCs w:val="24"/>
        </w:rPr>
      </w:pPr>
      <w:r w:rsidRPr="00B36DEF">
        <w:rPr>
          <w:sz w:val="24"/>
          <w:szCs w:val="24"/>
        </w:rPr>
        <w:t xml:space="preserve">Course Director: Michael </w:t>
      </w:r>
      <w:r w:rsidR="00835BD5" w:rsidRPr="00B36DEF">
        <w:rPr>
          <w:sz w:val="24"/>
          <w:szCs w:val="24"/>
        </w:rPr>
        <w:t>Cotton, MD.</w:t>
      </w:r>
    </w:p>
    <w:p w14:paraId="07905F90" w14:textId="77777777" w:rsidR="00324D68" w:rsidRPr="00B36DEF" w:rsidRDefault="00324D68" w:rsidP="002413E6">
      <w:pPr>
        <w:pStyle w:val="BodyText"/>
        <w:kinsoku w:val="0"/>
        <w:overflowPunct w:val="0"/>
        <w:spacing w:before="6"/>
        <w:ind w:left="118" w:right="58"/>
        <w:jc w:val="both"/>
        <w:rPr>
          <w:sz w:val="24"/>
          <w:szCs w:val="24"/>
        </w:rPr>
      </w:pPr>
    </w:p>
    <w:p w14:paraId="7EF371D4" w14:textId="438070E2" w:rsidR="002413E6" w:rsidRPr="00B36DEF" w:rsidRDefault="002413E6" w:rsidP="00835BD5">
      <w:pPr>
        <w:pStyle w:val="Heading1"/>
        <w:kinsoku w:val="0"/>
        <w:overflowPunct w:val="0"/>
        <w:spacing w:before="15" w:line="252" w:lineRule="auto"/>
        <w:ind w:left="0" w:right="616"/>
        <w:rPr>
          <w:spacing w:val="2"/>
          <w:sz w:val="24"/>
          <w:szCs w:val="24"/>
        </w:rPr>
      </w:pPr>
      <w:r w:rsidRPr="00B36DEF">
        <w:rPr>
          <w:sz w:val="24"/>
          <w:szCs w:val="24"/>
        </w:rPr>
        <w:t>2009 UCSF Biomedical Sciences Graduate Program. Basic and Clinical Aspect</w:t>
      </w:r>
      <w:r w:rsidR="007C0FA4">
        <w:rPr>
          <w:sz w:val="24"/>
          <w:szCs w:val="24"/>
        </w:rPr>
        <w:t>s</w:t>
      </w:r>
      <w:r w:rsidRPr="00B36DEF">
        <w:rPr>
          <w:sz w:val="24"/>
          <w:szCs w:val="24"/>
        </w:rPr>
        <w:t xml:space="preserve"> of </w:t>
      </w:r>
      <w:r w:rsidRPr="00B36DEF">
        <w:rPr>
          <w:spacing w:val="3"/>
          <w:sz w:val="24"/>
          <w:szCs w:val="24"/>
        </w:rPr>
        <w:t xml:space="preserve">Stem </w:t>
      </w:r>
      <w:r w:rsidRPr="00B36DEF">
        <w:rPr>
          <w:sz w:val="24"/>
          <w:szCs w:val="24"/>
        </w:rPr>
        <w:t>Cell Biology</w:t>
      </w:r>
      <w:r w:rsidRPr="00B36DEF">
        <w:rPr>
          <w:spacing w:val="50"/>
          <w:sz w:val="24"/>
          <w:szCs w:val="24"/>
        </w:rPr>
        <w:t xml:space="preserve"> </w:t>
      </w:r>
      <w:r w:rsidRPr="00B36DEF">
        <w:rPr>
          <w:spacing w:val="2"/>
          <w:sz w:val="24"/>
          <w:szCs w:val="24"/>
        </w:rPr>
        <w:t>(BMS220)</w:t>
      </w:r>
    </w:p>
    <w:p w14:paraId="5C62CB06" w14:textId="303F9FC3" w:rsidR="002413E6" w:rsidRPr="00B36DEF" w:rsidRDefault="002413E6" w:rsidP="00835BD5">
      <w:pPr>
        <w:pStyle w:val="BodyText"/>
        <w:kinsoku w:val="0"/>
        <w:overflowPunct w:val="0"/>
        <w:spacing w:line="235" w:lineRule="exact"/>
        <w:ind w:right="58"/>
        <w:rPr>
          <w:sz w:val="24"/>
          <w:szCs w:val="24"/>
        </w:rPr>
      </w:pPr>
      <w:r w:rsidRPr="00B36DEF">
        <w:rPr>
          <w:sz w:val="24"/>
          <w:szCs w:val="24"/>
        </w:rPr>
        <w:t xml:space="preserve">Course Director: Susan </w:t>
      </w:r>
      <w:r w:rsidR="00835BD5" w:rsidRPr="00B36DEF">
        <w:rPr>
          <w:sz w:val="24"/>
          <w:szCs w:val="24"/>
        </w:rPr>
        <w:t>Fisher, PhD</w:t>
      </w:r>
    </w:p>
    <w:p w14:paraId="48AEDD85" w14:textId="77777777" w:rsidR="00324D68" w:rsidRPr="00B36DEF" w:rsidRDefault="00324D68" w:rsidP="00835BD5">
      <w:pPr>
        <w:pStyle w:val="BodyText"/>
        <w:kinsoku w:val="0"/>
        <w:overflowPunct w:val="0"/>
        <w:spacing w:line="235" w:lineRule="exact"/>
        <w:ind w:right="58"/>
        <w:rPr>
          <w:sz w:val="24"/>
          <w:szCs w:val="24"/>
        </w:rPr>
      </w:pPr>
    </w:p>
    <w:p w14:paraId="55138C81" w14:textId="77777777" w:rsidR="002413E6" w:rsidRPr="00B36DEF" w:rsidRDefault="002413E6" w:rsidP="00835BD5">
      <w:pPr>
        <w:pStyle w:val="Heading1"/>
        <w:kinsoku w:val="0"/>
        <w:overflowPunct w:val="0"/>
        <w:spacing w:before="13" w:line="254" w:lineRule="auto"/>
        <w:ind w:left="0" w:right="616"/>
        <w:rPr>
          <w:sz w:val="24"/>
          <w:szCs w:val="24"/>
        </w:rPr>
      </w:pPr>
      <w:r w:rsidRPr="00B36DEF">
        <w:rPr>
          <w:sz w:val="24"/>
          <w:szCs w:val="24"/>
        </w:rPr>
        <w:t>2009 American College of Medical Genetics. Medical Genetics: Translating Genes into Health.</w:t>
      </w:r>
    </w:p>
    <w:p w14:paraId="6A021D35" w14:textId="5215FAB4" w:rsidR="002413E6" w:rsidRPr="00B36DEF" w:rsidRDefault="002413E6" w:rsidP="00835BD5">
      <w:pPr>
        <w:pStyle w:val="BodyText"/>
        <w:kinsoku w:val="0"/>
        <w:overflowPunct w:val="0"/>
        <w:spacing w:line="240" w:lineRule="exact"/>
        <w:ind w:right="58"/>
        <w:rPr>
          <w:sz w:val="24"/>
          <w:szCs w:val="24"/>
        </w:rPr>
      </w:pPr>
      <w:r w:rsidRPr="00B36DEF">
        <w:rPr>
          <w:sz w:val="24"/>
          <w:szCs w:val="24"/>
        </w:rPr>
        <w:t xml:space="preserve">Course Director: Bruce Korf, </w:t>
      </w:r>
      <w:r w:rsidR="00835BD5" w:rsidRPr="00B36DEF">
        <w:rPr>
          <w:sz w:val="24"/>
          <w:szCs w:val="24"/>
        </w:rPr>
        <w:t>MD, PhD</w:t>
      </w:r>
    </w:p>
    <w:p w14:paraId="777518B8" w14:textId="77777777" w:rsidR="00324D68" w:rsidRPr="00B36DEF" w:rsidRDefault="00324D68" w:rsidP="00835BD5">
      <w:pPr>
        <w:pStyle w:val="BodyText"/>
        <w:kinsoku w:val="0"/>
        <w:overflowPunct w:val="0"/>
        <w:spacing w:line="240" w:lineRule="exact"/>
        <w:ind w:right="58"/>
        <w:rPr>
          <w:sz w:val="24"/>
          <w:szCs w:val="24"/>
        </w:rPr>
      </w:pPr>
    </w:p>
    <w:p w14:paraId="6E276D1E" w14:textId="275FABEA" w:rsidR="002413E6" w:rsidRPr="00B36DEF" w:rsidRDefault="002413E6" w:rsidP="00835BD5">
      <w:pPr>
        <w:pStyle w:val="Heading1"/>
        <w:kinsoku w:val="0"/>
        <w:overflowPunct w:val="0"/>
        <w:spacing w:before="3"/>
        <w:ind w:left="0"/>
        <w:rPr>
          <w:sz w:val="24"/>
          <w:szCs w:val="24"/>
        </w:rPr>
      </w:pPr>
      <w:r w:rsidRPr="00B36DEF">
        <w:rPr>
          <w:sz w:val="24"/>
          <w:szCs w:val="24"/>
        </w:rPr>
        <w:t xml:space="preserve">2010 UCSF </w:t>
      </w:r>
      <w:r w:rsidR="00835BD5" w:rsidRPr="00B36DEF">
        <w:rPr>
          <w:sz w:val="24"/>
          <w:szCs w:val="24"/>
        </w:rPr>
        <w:t xml:space="preserve">Biomedical </w:t>
      </w:r>
      <w:r w:rsidR="005F5571" w:rsidRPr="00B36DEF">
        <w:rPr>
          <w:sz w:val="24"/>
          <w:szCs w:val="24"/>
        </w:rPr>
        <w:t xml:space="preserve">Sciences </w:t>
      </w:r>
      <w:r w:rsidR="00DB23C5" w:rsidRPr="00B36DEF">
        <w:rPr>
          <w:sz w:val="24"/>
          <w:szCs w:val="24"/>
        </w:rPr>
        <w:t>Graduate Program</w:t>
      </w:r>
      <w:r w:rsidRPr="00B36DEF">
        <w:rPr>
          <w:sz w:val="24"/>
          <w:szCs w:val="24"/>
        </w:rPr>
        <w:t xml:space="preserve">. </w:t>
      </w:r>
      <w:r w:rsidR="00835BD5" w:rsidRPr="00B36DEF">
        <w:rPr>
          <w:sz w:val="24"/>
          <w:szCs w:val="24"/>
        </w:rPr>
        <w:t>Population Genetics</w:t>
      </w:r>
      <w:r w:rsidRPr="00B36DEF">
        <w:rPr>
          <w:sz w:val="24"/>
          <w:szCs w:val="24"/>
        </w:rPr>
        <w:t xml:space="preserve"> and Molecular</w:t>
      </w:r>
    </w:p>
    <w:p w14:paraId="79920331" w14:textId="7851A703" w:rsidR="002413E6" w:rsidRPr="00651C8A" w:rsidRDefault="002413E6" w:rsidP="00835BD5">
      <w:pPr>
        <w:pStyle w:val="BodyText"/>
        <w:kinsoku w:val="0"/>
        <w:overflowPunct w:val="0"/>
        <w:spacing w:before="15"/>
        <w:ind w:right="58"/>
        <w:rPr>
          <w:b/>
          <w:bCs/>
          <w:sz w:val="24"/>
          <w:szCs w:val="24"/>
        </w:rPr>
      </w:pPr>
      <w:r w:rsidRPr="00651C8A">
        <w:rPr>
          <w:b/>
          <w:bCs/>
          <w:sz w:val="24"/>
          <w:szCs w:val="24"/>
        </w:rPr>
        <w:t>Evolution (BMS211)</w:t>
      </w:r>
    </w:p>
    <w:p w14:paraId="71917332" w14:textId="035FAEF4" w:rsidR="002413E6" w:rsidRPr="00B36DEF" w:rsidRDefault="002413E6" w:rsidP="00835BD5">
      <w:pPr>
        <w:pStyle w:val="BodyText"/>
        <w:kinsoku w:val="0"/>
        <w:overflowPunct w:val="0"/>
        <w:spacing w:before="15"/>
        <w:ind w:right="58"/>
        <w:rPr>
          <w:sz w:val="24"/>
          <w:szCs w:val="24"/>
        </w:rPr>
      </w:pPr>
      <w:r w:rsidRPr="00B36DEF">
        <w:rPr>
          <w:sz w:val="24"/>
          <w:szCs w:val="24"/>
        </w:rPr>
        <w:t xml:space="preserve">Course Director: Jeff </w:t>
      </w:r>
      <w:r w:rsidR="00835BD5" w:rsidRPr="00B36DEF">
        <w:rPr>
          <w:sz w:val="24"/>
          <w:szCs w:val="24"/>
        </w:rPr>
        <w:t>Wall, PhD</w:t>
      </w:r>
    </w:p>
    <w:p w14:paraId="62425024" w14:textId="77777777" w:rsidR="00324D68" w:rsidRPr="00B36DEF" w:rsidRDefault="00324D68" w:rsidP="00835BD5">
      <w:pPr>
        <w:pStyle w:val="BodyText"/>
        <w:kinsoku w:val="0"/>
        <w:overflowPunct w:val="0"/>
        <w:spacing w:before="15"/>
        <w:ind w:right="58"/>
        <w:rPr>
          <w:sz w:val="24"/>
          <w:szCs w:val="24"/>
        </w:rPr>
      </w:pPr>
    </w:p>
    <w:p w14:paraId="73FD43DD" w14:textId="77777777" w:rsidR="002413E6" w:rsidRPr="00B36DEF" w:rsidRDefault="002413E6" w:rsidP="00835BD5">
      <w:pPr>
        <w:pStyle w:val="Heading1"/>
        <w:kinsoku w:val="0"/>
        <w:overflowPunct w:val="0"/>
        <w:spacing w:before="3" w:line="254" w:lineRule="auto"/>
        <w:ind w:left="0" w:right="616"/>
        <w:rPr>
          <w:sz w:val="24"/>
          <w:szCs w:val="24"/>
        </w:rPr>
      </w:pPr>
      <w:r w:rsidRPr="00B36DEF">
        <w:rPr>
          <w:sz w:val="24"/>
          <w:szCs w:val="24"/>
        </w:rPr>
        <w:t>2011 American College of Medical Genetics. Medical Genetics: Translating Genes into Health.</w:t>
      </w:r>
    </w:p>
    <w:p w14:paraId="56217B7B" w14:textId="5B064FBB" w:rsidR="002413E6" w:rsidRPr="00B36DEF" w:rsidRDefault="002413E6" w:rsidP="00835BD5">
      <w:pPr>
        <w:pStyle w:val="BodyText"/>
        <w:kinsoku w:val="0"/>
        <w:overflowPunct w:val="0"/>
        <w:spacing w:line="240" w:lineRule="exact"/>
        <w:ind w:right="58"/>
        <w:rPr>
          <w:sz w:val="24"/>
          <w:szCs w:val="24"/>
        </w:rPr>
      </w:pPr>
      <w:r w:rsidRPr="00B36DEF">
        <w:rPr>
          <w:sz w:val="24"/>
          <w:szCs w:val="24"/>
        </w:rPr>
        <w:t xml:space="preserve">Course Director: Bruce Korf, </w:t>
      </w:r>
      <w:r w:rsidR="00835BD5" w:rsidRPr="00B36DEF">
        <w:rPr>
          <w:sz w:val="24"/>
          <w:szCs w:val="24"/>
        </w:rPr>
        <w:t>MD, PhD</w:t>
      </w:r>
    </w:p>
    <w:p w14:paraId="25095450" w14:textId="77777777" w:rsidR="00324D68" w:rsidRPr="00B36DEF" w:rsidRDefault="00324D68" w:rsidP="00835BD5">
      <w:pPr>
        <w:pStyle w:val="BodyText"/>
        <w:kinsoku w:val="0"/>
        <w:overflowPunct w:val="0"/>
        <w:spacing w:line="240" w:lineRule="exact"/>
        <w:ind w:right="58"/>
        <w:rPr>
          <w:sz w:val="24"/>
          <w:szCs w:val="24"/>
        </w:rPr>
      </w:pPr>
    </w:p>
    <w:p w14:paraId="5D8B03CF" w14:textId="05A86A5F" w:rsidR="002413E6" w:rsidRPr="00B36DEF" w:rsidRDefault="002413E6" w:rsidP="00835BD5">
      <w:pPr>
        <w:pStyle w:val="Heading1"/>
        <w:kinsoku w:val="0"/>
        <w:overflowPunct w:val="0"/>
        <w:spacing w:before="3"/>
        <w:ind w:left="0"/>
        <w:rPr>
          <w:sz w:val="24"/>
          <w:szCs w:val="24"/>
        </w:rPr>
      </w:pPr>
      <w:r w:rsidRPr="00B36DEF">
        <w:rPr>
          <w:sz w:val="24"/>
          <w:szCs w:val="24"/>
        </w:rPr>
        <w:t>2012 Society of Maternal-</w:t>
      </w:r>
      <w:r w:rsidR="005F5571" w:rsidRPr="00B36DEF">
        <w:rPr>
          <w:sz w:val="24"/>
          <w:szCs w:val="24"/>
        </w:rPr>
        <w:t>Fetal Medicine</w:t>
      </w:r>
      <w:r w:rsidRPr="00B36DEF">
        <w:rPr>
          <w:sz w:val="24"/>
          <w:szCs w:val="24"/>
        </w:rPr>
        <w:t xml:space="preserve">.  Obstetrics </w:t>
      </w:r>
      <w:r w:rsidR="00835BD5" w:rsidRPr="00B36DEF">
        <w:rPr>
          <w:sz w:val="24"/>
          <w:szCs w:val="24"/>
        </w:rPr>
        <w:t>C</w:t>
      </w:r>
      <w:r w:rsidRPr="00B36DEF">
        <w:rPr>
          <w:sz w:val="24"/>
          <w:szCs w:val="24"/>
        </w:rPr>
        <w:t>ontroversies.</w:t>
      </w:r>
    </w:p>
    <w:p w14:paraId="391E0C25" w14:textId="7668BBC7" w:rsidR="002413E6" w:rsidRPr="00B36DEF" w:rsidRDefault="002413E6" w:rsidP="00835BD5">
      <w:pPr>
        <w:pStyle w:val="BodyText"/>
        <w:kinsoku w:val="0"/>
        <w:overflowPunct w:val="0"/>
        <w:spacing w:before="15"/>
        <w:ind w:right="58"/>
        <w:rPr>
          <w:sz w:val="24"/>
          <w:szCs w:val="24"/>
        </w:rPr>
      </w:pPr>
      <w:r w:rsidRPr="00B36DEF">
        <w:rPr>
          <w:sz w:val="24"/>
          <w:szCs w:val="24"/>
        </w:rPr>
        <w:t xml:space="preserve">Course Director: Mary </w:t>
      </w:r>
      <w:proofErr w:type="spellStart"/>
      <w:r w:rsidR="00835BD5" w:rsidRPr="00B36DEF">
        <w:rPr>
          <w:sz w:val="24"/>
          <w:szCs w:val="24"/>
        </w:rPr>
        <w:t>D’Alton</w:t>
      </w:r>
      <w:proofErr w:type="spellEnd"/>
      <w:r w:rsidR="00835BD5" w:rsidRPr="00B36DEF">
        <w:rPr>
          <w:sz w:val="24"/>
          <w:szCs w:val="24"/>
        </w:rPr>
        <w:t>, MD</w:t>
      </w:r>
    </w:p>
    <w:p w14:paraId="71F455BB" w14:textId="77777777" w:rsidR="00324D68" w:rsidRPr="00B36DEF" w:rsidRDefault="00324D68" w:rsidP="00835BD5">
      <w:pPr>
        <w:pStyle w:val="BodyText"/>
        <w:kinsoku w:val="0"/>
        <w:overflowPunct w:val="0"/>
        <w:spacing w:before="15"/>
        <w:ind w:right="58"/>
        <w:rPr>
          <w:sz w:val="24"/>
          <w:szCs w:val="24"/>
        </w:rPr>
      </w:pPr>
    </w:p>
    <w:p w14:paraId="50C4A927" w14:textId="4947D741" w:rsidR="002413E6" w:rsidRPr="00B36DEF" w:rsidRDefault="002413E6" w:rsidP="00835BD5">
      <w:pPr>
        <w:pStyle w:val="Heading1"/>
        <w:kinsoku w:val="0"/>
        <w:overflowPunct w:val="0"/>
        <w:spacing w:before="15"/>
        <w:ind w:left="0"/>
        <w:rPr>
          <w:sz w:val="24"/>
          <w:szCs w:val="24"/>
        </w:rPr>
      </w:pPr>
      <w:r w:rsidRPr="00B36DEF">
        <w:rPr>
          <w:sz w:val="24"/>
          <w:szCs w:val="24"/>
        </w:rPr>
        <w:t>2013 Society of Maternal-</w:t>
      </w:r>
      <w:r w:rsidR="007C0FA4" w:rsidRPr="00B36DEF">
        <w:rPr>
          <w:sz w:val="24"/>
          <w:szCs w:val="24"/>
        </w:rPr>
        <w:t>Fetal Medicine</w:t>
      </w:r>
      <w:r w:rsidRPr="00B36DEF">
        <w:rPr>
          <w:sz w:val="24"/>
          <w:szCs w:val="24"/>
        </w:rPr>
        <w:t>.  Fetal echo.</w:t>
      </w:r>
    </w:p>
    <w:p w14:paraId="239A2279" w14:textId="1F0360B9" w:rsidR="002413E6" w:rsidRPr="00B36DEF" w:rsidRDefault="002413E6" w:rsidP="00835BD5">
      <w:pPr>
        <w:pStyle w:val="BodyText"/>
        <w:kinsoku w:val="0"/>
        <w:overflowPunct w:val="0"/>
        <w:spacing w:before="13"/>
        <w:ind w:right="58"/>
        <w:rPr>
          <w:sz w:val="24"/>
          <w:szCs w:val="24"/>
        </w:rPr>
      </w:pPr>
      <w:r w:rsidRPr="00B36DEF">
        <w:rPr>
          <w:sz w:val="24"/>
          <w:szCs w:val="24"/>
        </w:rPr>
        <w:t xml:space="preserve">Course Director: Roy </w:t>
      </w:r>
      <w:r w:rsidR="00835BD5" w:rsidRPr="00B36DEF">
        <w:rPr>
          <w:sz w:val="24"/>
          <w:szCs w:val="24"/>
        </w:rPr>
        <w:t>Filly, MD</w:t>
      </w:r>
    </w:p>
    <w:p w14:paraId="4589CA83" w14:textId="77777777" w:rsidR="00324D68" w:rsidRPr="00B36DEF" w:rsidRDefault="00324D68" w:rsidP="00835BD5">
      <w:pPr>
        <w:pStyle w:val="BodyText"/>
        <w:kinsoku w:val="0"/>
        <w:overflowPunct w:val="0"/>
        <w:spacing w:before="13"/>
        <w:ind w:right="58"/>
        <w:rPr>
          <w:sz w:val="24"/>
          <w:szCs w:val="24"/>
        </w:rPr>
      </w:pPr>
    </w:p>
    <w:p w14:paraId="6B29459C" w14:textId="54D8419C" w:rsidR="002413E6" w:rsidRPr="00B36DEF" w:rsidRDefault="002413E6" w:rsidP="00835BD5">
      <w:pPr>
        <w:pStyle w:val="BodyText"/>
        <w:kinsoku w:val="0"/>
        <w:overflowPunct w:val="0"/>
        <w:spacing w:before="13"/>
        <w:ind w:right="58"/>
        <w:rPr>
          <w:b/>
          <w:sz w:val="24"/>
          <w:szCs w:val="24"/>
        </w:rPr>
      </w:pPr>
      <w:r w:rsidRPr="00B36DEF">
        <w:rPr>
          <w:b/>
          <w:sz w:val="24"/>
          <w:szCs w:val="24"/>
        </w:rPr>
        <w:t>2015</w:t>
      </w:r>
      <w:r w:rsidRPr="00B36DEF">
        <w:rPr>
          <w:sz w:val="24"/>
          <w:szCs w:val="24"/>
        </w:rPr>
        <w:t xml:space="preserve"> </w:t>
      </w:r>
      <w:r w:rsidRPr="00B36DEF">
        <w:rPr>
          <w:b/>
          <w:sz w:val="24"/>
          <w:szCs w:val="24"/>
        </w:rPr>
        <w:t xml:space="preserve">Society of Maternal-Fetal Medicine. Hospital </w:t>
      </w:r>
      <w:r w:rsidR="00835BD5" w:rsidRPr="00B36DEF">
        <w:rPr>
          <w:b/>
          <w:sz w:val="24"/>
          <w:szCs w:val="24"/>
        </w:rPr>
        <w:t>A</w:t>
      </w:r>
      <w:r w:rsidRPr="00B36DEF">
        <w:rPr>
          <w:b/>
          <w:sz w:val="24"/>
          <w:szCs w:val="24"/>
        </w:rPr>
        <w:t xml:space="preserve">dministration, </w:t>
      </w:r>
      <w:r w:rsidR="00835BD5" w:rsidRPr="00B36DEF">
        <w:rPr>
          <w:b/>
          <w:sz w:val="24"/>
          <w:szCs w:val="24"/>
        </w:rPr>
        <w:t>M</w:t>
      </w:r>
      <w:r w:rsidRPr="00B36DEF">
        <w:rPr>
          <w:b/>
          <w:sz w:val="24"/>
          <w:szCs w:val="24"/>
        </w:rPr>
        <w:t xml:space="preserve">anagement and </w:t>
      </w:r>
      <w:r w:rsidR="00835BD5" w:rsidRPr="00B36DEF">
        <w:rPr>
          <w:b/>
          <w:sz w:val="24"/>
          <w:szCs w:val="24"/>
        </w:rPr>
        <w:t>P</w:t>
      </w:r>
      <w:r w:rsidRPr="00B36DEF">
        <w:rPr>
          <w:b/>
          <w:sz w:val="24"/>
          <w:szCs w:val="24"/>
        </w:rPr>
        <w:t xml:space="preserve">rofessional </w:t>
      </w:r>
      <w:r w:rsidR="00835BD5" w:rsidRPr="00B36DEF">
        <w:rPr>
          <w:b/>
          <w:sz w:val="24"/>
          <w:szCs w:val="24"/>
        </w:rPr>
        <w:t>D</w:t>
      </w:r>
      <w:r w:rsidRPr="00B36DEF">
        <w:rPr>
          <w:b/>
          <w:sz w:val="24"/>
          <w:szCs w:val="24"/>
        </w:rPr>
        <w:t>evelopment.</w:t>
      </w:r>
    </w:p>
    <w:p w14:paraId="296060B8" w14:textId="77777777" w:rsidR="002413E6" w:rsidRPr="00B36DEF" w:rsidRDefault="002413E6" w:rsidP="00835BD5">
      <w:pPr>
        <w:pStyle w:val="BodyText"/>
        <w:kinsoku w:val="0"/>
        <w:overflowPunct w:val="0"/>
        <w:spacing w:before="13"/>
        <w:ind w:right="58"/>
        <w:rPr>
          <w:sz w:val="24"/>
          <w:szCs w:val="24"/>
        </w:rPr>
      </w:pPr>
      <w:r w:rsidRPr="00B36DEF">
        <w:rPr>
          <w:sz w:val="24"/>
          <w:szCs w:val="24"/>
        </w:rPr>
        <w:t>Course Director: Charlie Lockwood, MD</w:t>
      </w:r>
    </w:p>
    <w:p w14:paraId="522AECDD" w14:textId="77777777" w:rsidR="00324D68" w:rsidRPr="00B36DEF" w:rsidRDefault="00324D68" w:rsidP="00835BD5">
      <w:pPr>
        <w:pStyle w:val="BodyText"/>
        <w:kinsoku w:val="0"/>
        <w:overflowPunct w:val="0"/>
        <w:spacing w:before="13"/>
        <w:ind w:right="58"/>
        <w:rPr>
          <w:sz w:val="24"/>
          <w:szCs w:val="24"/>
        </w:rPr>
      </w:pPr>
    </w:p>
    <w:p w14:paraId="5A5FD757" w14:textId="2B2D75C1" w:rsidR="00A35156" w:rsidRPr="00B36DEF" w:rsidRDefault="00A35156" w:rsidP="00835BD5">
      <w:pPr>
        <w:pStyle w:val="BodyText"/>
        <w:kinsoku w:val="0"/>
        <w:overflowPunct w:val="0"/>
        <w:spacing w:before="13" w:line="254" w:lineRule="auto"/>
        <w:ind w:right="3343"/>
        <w:rPr>
          <w:b/>
          <w:bCs/>
          <w:sz w:val="24"/>
          <w:szCs w:val="24"/>
        </w:rPr>
      </w:pPr>
      <w:r w:rsidRPr="00B36DEF">
        <w:rPr>
          <w:b/>
          <w:bCs/>
          <w:sz w:val="24"/>
          <w:szCs w:val="24"/>
        </w:rPr>
        <w:t>2016</w:t>
      </w:r>
      <w:r w:rsidR="001E6158" w:rsidRPr="00B36DEF">
        <w:rPr>
          <w:b/>
          <w:bCs/>
          <w:sz w:val="24"/>
          <w:szCs w:val="24"/>
        </w:rPr>
        <w:t>-</w:t>
      </w:r>
      <w:r w:rsidR="00835BD5" w:rsidRPr="00B36DEF">
        <w:rPr>
          <w:b/>
          <w:bCs/>
          <w:sz w:val="24"/>
          <w:szCs w:val="24"/>
        </w:rPr>
        <w:t>19 SMFM</w:t>
      </w:r>
      <w:r w:rsidRPr="00B36DEF">
        <w:rPr>
          <w:b/>
          <w:bCs/>
          <w:sz w:val="24"/>
          <w:szCs w:val="24"/>
        </w:rPr>
        <w:t xml:space="preserve"> Leadership Academy Program.</w:t>
      </w:r>
    </w:p>
    <w:p w14:paraId="37C95C87" w14:textId="1E361AD6" w:rsidR="00C51ACA" w:rsidRPr="00B36DEF" w:rsidRDefault="00D94005" w:rsidP="00835BD5">
      <w:pPr>
        <w:pStyle w:val="BodyText"/>
        <w:kinsoku w:val="0"/>
        <w:overflowPunct w:val="0"/>
        <w:spacing w:before="13" w:line="254" w:lineRule="auto"/>
        <w:ind w:right="1660"/>
        <w:rPr>
          <w:bCs/>
          <w:sz w:val="24"/>
          <w:szCs w:val="24"/>
        </w:rPr>
      </w:pPr>
      <w:r w:rsidRPr="00B36DEF">
        <w:rPr>
          <w:bCs/>
          <w:sz w:val="24"/>
          <w:szCs w:val="24"/>
        </w:rPr>
        <w:t xml:space="preserve">Course Director: </w:t>
      </w:r>
      <w:proofErr w:type="spellStart"/>
      <w:r w:rsidRPr="00B36DEF">
        <w:rPr>
          <w:bCs/>
          <w:sz w:val="24"/>
          <w:szCs w:val="24"/>
        </w:rPr>
        <w:t>Idalynn</w:t>
      </w:r>
      <w:proofErr w:type="spellEnd"/>
      <w:r w:rsidRPr="00B36DEF">
        <w:rPr>
          <w:bCs/>
          <w:sz w:val="24"/>
          <w:szCs w:val="24"/>
        </w:rPr>
        <w:t xml:space="preserve"> Karre</w:t>
      </w:r>
      <w:r w:rsidR="00651C8A">
        <w:rPr>
          <w:bCs/>
          <w:sz w:val="24"/>
          <w:szCs w:val="24"/>
        </w:rPr>
        <w:t>,</w:t>
      </w:r>
      <w:r w:rsidRPr="00B36DEF">
        <w:rPr>
          <w:bCs/>
          <w:sz w:val="24"/>
          <w:szCs w:val="24"/>
        </w:rPr>
        <w:t xml:space="preserve"> PhD.</w:t>
      </w:r>
      <w:r w:rsidR="001E6158" w:rsidRPr="00B36DEF">
        <w:rPr>
          <w:bCs/>
          <w:sz w:val="24"/>
          <w:szCs w:val="24"/>
        </w:rPr>
        <w:t xml:space="preserve"> C</w:t>
      </w:r>
      <w:r w:rsidR="00651C8A">
        <w:rPr>
          <w:bCs/>
          <w:sz w:val="24"/>
          <w:szCs w:val="24"/>
        </w:rPr>
        <w:t>o</w:t>
      </w:r>
      <w:r w:rsidR="001E6158" w:rsidRPr="00B36DEF">
        <w:rPr>
          <w:bCs/>
          <w:sz w:val="24"/>
          <w:szCs w:val="24"/>
        </w:rPr>
        <w:t>-Directors: Daniel O’Keeffe and Mike Foley</w:t>
      </w:r>
    </w:p>
    <w:p w14:paraId="19033E5F" w14:textId="2C7C8BA5" w:rsidR="00010A8F" w:rsidRPr="00B36DEF" w:rsidRDefault="00010A8F" w:rsidP="00835BD5">
      <w:pPr>
        <w:pStyle w:val="BodyText"/>
        <w:kinsoku w:val="0"/>
        <w:overflowPunct w:val="0"/>
        <w:spacing w:before="13" w:line="254" w:lineRule="auto"/>
        <w:ind w:right="3343"/>
        <w:rPr>
          <w:bCs/>
          <w:sz w:val="24"/>
          <w:szCs w:val="24"/>
        </w:rPr>
      </w:pPr>
    </w:p>
    <w:p w14:paraId="53CF8649" w14:textId="0A0B44D2" w:rsidR="007842B6" w:rsidRPr="00B36DEF" w:rsidRDefault="00010A8F" w:rsidP="00835BD5">
      <w:pPr>
        <w:pStyle w:val="BodyText"/>
        <w:kinsoku w:val="0"/>
        <w:overflowPunct w:val="0"/>
        <w:spacing w:before="13" w:line="254" w:lineRule="auto"/>
        <w:ind w:right="3010"/>
        <w:rPr>
          <w:b/>
          <w:bCs/>
          <w:sz w:val="24"/>
          <w:szCs w:val="24"/>
        </w:rPr>
      </w:pPr>
      <w:r w:rsidRPr="00B36DEF">
        <w:rPr>
          <w:b/>
          <w:bCs/>
          <w:sz w:val="24"/>
          <w:szCs w:val="24"/>
        </w:rPr>
        <w:t>2021</w:t>
      </w:r>
      <w:r w:rsidR="007842B6" w:rsidRPr="00B36DEF">
        <w:rPr>
          <w:b/>
        </w:rPr>
        <w:t xml:space="preserve"> </w:t>
      </w:r>
      <w:r w:rsidR="007842B6" w:rsidRPr="00B36DEF">
        <w:rPr>
          <w:b/>
          <w:bCs/>
          <w:sz w:val="24"/>
          <w:szCs w:val="24"/>
        </w:rPr>
        <w:t>EPI 244: Developing Measurement Tools for Health Research</w:t>
      </w:r>
    </w:p>
    <w:p w14:paraId="03545280" w14:textId="27996B66" w:rsidR="007842B6" w:rsidRDefault="00835BD5" w:rsidP="00835BD5">
      <w:pPr>
        <w:pStyle w:val="BodyText"/>
        <w:kinsoku w:val="0"/>
        <w:overflowPunct w:val="0"/>
        <w:spacing w:before="13" w:line="254" w:lineRule="auto"/>
        <w:ind w:right="3343"/>
        <w:rPr>
          <w:bCs/>
          <w:sz w:val="24"/>
          <w:szCs w:val="24"/>
        </w:rPr>
      </w:pPr>
      <w:r w:rsidRPr="00B36DEF">
        <w:rPr>
          <w:bCs/>
          <w:sz w:val="24"/>
          <w:szCs w:val="24"/>
        </w:rPr>
        <w:t xml:space="preserve">Course Director: B. </w:t>
      </w:r>
      <w:r w:rsidR="007842B6" w:rsidRPr="00B36DEF">
        <w:rPr>
          <w:bCs/>
          <w:sz w:val="24"/>
          <w:szCs w:val="24"/>
        </w:rPr>
        <w:t>Halpern-Felsher</w:t>
      </w:r>
    </w:p>
    <w:p w14:paraId="43B9EF29" w14:textId="4F18E032" w:rsidR="0074342A" w:rsidRDefault="0074342A" w:rsidP="00835BD5">
      <w:pPr>
        <w:pStyle w:val="BodyText"/>
        <w:kinsoku w:val="0"/>
        <w:overflowPunct w:val="0"/>
        <w:spacing w:before="13" w:line="254" w:lineRule="auto"/>
        <w:ind w:right="3343"/>
        <w:rPr>
          <w:bCs/>
          <w:sz w:val="24"/>
          <w:szCs w:val="24"/>
        </w:rPr>
      </w:pPr>
    </w:p>
    <w:p w14:paraId="0D82DA62" w14:textId="3A7DC1EB" w:rsidR="0074342A" w:rsidRPr="00B36DEF" w:rsidRDefault="0074342A" w:rsidP="0074342A">
      <w:pPr>
        <w:pStyle w:val="BodyText"/>
        <w:kinsoku w:val="0"/>
        <w:overflowPunct w:val="0"/>
        <w:spacing w:before="13" w:line="254" w:lineRule="auto"/>
        <w:ind w:right="3343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2022</w:t>
      </w:r>
      <w:r w:rsidRPr="00B36DEF">
        <w:rPr>
          <w:b/>
          <w:bCs/>
          <w:sz w:val="24"/>
          <w:szCs w:val="24"/>
        </w:rPr>
        <w:t xml:space="preserve"> SMFM</w:t>
      </w:r>
      <w:r>
        <w:rPr>
          <w:b/>
          <w:bCs/>
          <w:sz w:val="24"/>
          <w:szCs w:val="24"/>
        </w:rPr>
        <w:t>: Cardio Obstetrics: A Primer for MFM</w:t>
      </w:r>
      <w:r w:rsidRPr="00B36DEF">
        <w:rPr>
          <w:b/>
          <w:bCs/>
          <w:sz w:val="24"/>
          <w:szCs w:val="24"/>
        </w:rPr>
        <w:t>.</w:t>
      </w:r>
    </w:p>
    <w:p w14:paraId="7000AB67" w14:textId="6244BDD7" w:rsidR="0074342A" w:rsidRPr="00516366" w:rsidRDefault="00516366" w:rsidP="0074342A">
      <w:pPr>
        <w:pStyle w:val="BodyText"/>
        <w:kinsoku w:val="0"/>
        <w:overflowPunct w:val="0"/>
        <w:spacing w:before="13" w:line="254" w:lineRule="auto"/>
        <w:ind w:right="1660"/>
        <w:rPr>
          <w:bCs/>
          <w:sz w:val="24"/>
          <w:szCs w:val="24"/>
        </w:rPr>
      </w:pPr>
      <w:r>
        <w:rPr>
          <w:bCs/>
          <w:sz w:val="24"/>
          <w:szCs w:val="24"/>
        </w:rPr>
        <w:t>Course Directors:</w:t>
      </w:r>
      <w:r w:rsidR="0074342A" w:rsidRPr="00B36DEF">
        <w:rPr>
          <w:bCs/>
          <w:sz w:val="24"/>
          <w:szCs w:val="24"/>
        </w:rPr>
        <w:t xml:space="preserve"> </w:t>
      </w:r>
      <w:proofErr w:type="spellStart"/>
      <w:r w:rsidRPr="00516366">
        <w:rPr>
          <w:color w:val="666666"/>
          <w:sz w:val="24"/>
          <w:szCs w:val="24"/>
          <w:shd w:val="clear" w:color="auto" w:fill="FFFFFF"/>
        </w:rPr>
        <w:t>Afshan</w:t>
      </w:r>
      <w:proofErr w:type="spellEnd"/>
      <w:r w:rsidRPr="00516366">
        <w:rPr>
          <w:color w:val="666666"/>
          <w:sz w:val="24"/>
          <w:szCs w:val="24"/>
          <w:shd w:val="clear" w:color="auto" w:fill="FFFFFF"/>
        </w:rPr>
        <w:t xml:space="preserve"> Hameed, MD</w:t>
      </w:r>
      <w:r w:rsidRPr="00516366">
        <w:rPr>
          <w:color w:val="666666"/>
          <w:sz w:val="24"/>
          <w:szCs w:val="24"/>
        </w:rPr>
        <w:t xml:space="preserve">, </w:t>
      </w:r>
      <w:r w:rsidRPr="00516366">
        <w:rPr>
          <w:color w:val="666666"/>
          <w:sz w:val="24"/>
          <w:szCs w:val="24"/>
          <w:shd w:val="clear" w:color="auto" w:fill="FFFFFF"/>
        </w:rPr>
        <w:t>Diana Wolfe, MD, MPH</w:t>
      </w:r>
    </w:p>
    <w:p w14:paraId="20EF0B26" w14:textId="0D8B8481" w:rsidR="00510509" w:rsidRDefault="00510509" w:rsidP="0074342A">
      <w:pPr>
        <w:pStyle w:val="BodyText"/>
        <w:kinsoku w:val="0"/>
        <w:overflowPunct w:val="0"/>
        <w:spacing w:before="13" w:line="254" w:lineRule="auto"/>
        <w:ind w:right="1660"/>
        <w:rPr>
          <w:bCs/>
          <w:sz w:val="24"/>
          <w:szCs w:val="24"/>
        </w:rPr>
      </w:pPr>
    </w:p>
    <w:p w14:paraId="085DB203" w14:textId="77777777" w:rsidR="0074342A" w:rsidRDefault="0074342A" w:rsidP="00835BD5">
      <w:pPr>
        <w:pStyle w:val="BodyText"/>
        <w:kinsoku w:val="0"/>
        <w:overflowPunct w:val="0"/>
        <w:spacing w:before="13" w:line="254" w:lineRule="auto"/>
        <w:ind w:right="3343"/>
        <w:rPr>
          <w:bCs/>
          <w:sz w:val="24"/>
          <w:szCs w:val="24"/>
        </w:rPr>
      </w:pPr>
    </w:p>
    <w:p w14:paraId="3AEE06DB" w14:textId="77777777" w:rsidR="00463731" w:rsidRPr="00B36DEF" w:rsidRDefault="00463731" w:rsidP="00835BD5">
      <w:pPr>
        <w:pStyle w:val="BodyText"/>
        <w:kinsoku w:val="0"/>
        <w:overflowPunct w:val="0"/>
        <w:spacing w:before="13" w:line="254" w:lineRule="auto"/>
        <w:ind w:right="3343"/>
        <w:rPr>
          <w:bCs/>
          <w:sz w:val="24"/>
          <w:szCs w:val="24"/>
        </w:rPr>
      </w:pPr>
    </w:p>
    <w:p w14:paraId="6E494B15" w14:textId="77777777" w:rsidR="00835BD5" w:rsidRPr="00B36DEF" w:rsidRDefault="00835BD5" w:rsidP="00835BD5">
      <w:pPr>
        <w:pStyle w:val="BodyText"/>
        <w:kinsoku w:val="0"/>
        <w:overflowPunct w:val="0"/>
        <w:spacing w:before="13" w:line="254" w:lineRule="auto"/>
        <w:ind w:right="3343"/>
        <w:rPr>
          <w:bCs/>
          <w:sz w:val="24"/>
          <w:szCs w:val="24"/>
        </w:rPr>
      </w:pPr>
    </w:p>
    <w:p w14:paraId="55B8D0F2" w14:textId="77777777" w:rsidR="007842B6" w:rsidRPr="008B35DE" w:rsidRDefault="007842B6" w:rsidP="002E31F8">
      <w:pPr>
        <w:pStyle w:val="BodyText"/>
        <w:kinsoku w:val="0"/>
        <w:overflowPunct w:val="0"/>
        <w:spacing w:before="13" w:line="254" w:lineRule="auto"/>
        <w:ind w:left="118" w:right="3343"/>
        <w:rPr>
          <w:color w:val="333333"/>
        </w:rPr>
      </w:pPr>
    </w:p>
    <w:sectPr w:rsidR="007842B6" w:rsidRPr="008B35DE">
      <w:footerReference w:type="default" r:id="rId10"/>
      <w:pgSz w:w="12240" w:h="15840"/>
      <w:pgMar w:top="1020" w:right="1160" w:bottom="680" w:left="1320" w:header="802" w:footer="482" w:gutter="0"/>
      <w:cols w:space="720" w:equalWidth="0">
        <w:col w:w="9760"/>
      </w:cols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022588" w14:textId="77777777" w:rsidR="00A8645D" w:rsidRDefault="00A8645D" w:rsidP="002413E6">
      <w:r>
        <w:separator/>
      </w:r>
    </w:p>
  </w:endnote>
  <w:endnote w:type="continuationSeparator" w:id="0">
    <w:p w14:paraId="666BED3A" w14:textId="77777777" w:rsidR="00A8645D" w:rsidRDefault="00A8645D" w:rsidP="002413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EB4996" w14:textId="77777777" w:rsidR="00BA0331" w:rsidRDefault="00BA0331">
    <w:pPr>
      <w:pStyle w:val="BodyText"/>
      <w:kinsoku w:val="0"/>
      <w:overflowPunct w:val="0"/>
      <w:spacing w:line="14" w:lineRule="auto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28A586" w14:textId="77777777" w:rsidR="00A8645D" w:rsidRDefault="00A8645D" w:rsidP="002413E6">
      <w:r>
        <w:separator/>
      </w:r>
    </w:p>
  </w:footnote>
  <w:footnote w:type="continuationSeparator" w:id="0">
    <w:p w14:paraId="07BAB9E3" w14:textId="77777777" w:rsidR="00A8645D" w:rsidRDefault="00A8645D" w:rsidP="002413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402"/>
    <w:multiLevelType w:val="multilevel"/>
    <w:tmpl w:val="00000885"/>
    <w:lvl w:ilvl="0">
      <w:start w:val="1"/>
      <w:numFmt w:val="decimal"/>
      <w:lvlText w:val="%1."/>
      <w:lvlJc w:val="left"/>
      <w:pPr>
        <w:ind w:left="218" w:hanging="423"/>
      </w:pPr>
      <w:rPr>
        <w:rFonts w:ascii="Arial" w:hAnsi="Arial" w:cs="Arial"/>
        <w:b w:val="0"/>
        <w:bCs w:val="0"/>
        <w:spacing w:val="0"/>
        <w:w w:val="100"/>
        <w:sz w:val="21"/>
        <w:szCs w:val="21"/>
      </w:rPr>
    </w:lvl>
    <w:lvl w:ilvl="1">
      <w:numFmt w:val="bullet"/>
      <w:lvlText w:val="•"/>
      <w:lvlJc w:val="left"/>
      <w:pPr>
        <w:ind w:left="1178" w:hanging="423"/>
      </w:pPr>
    </w:lvl>
    <w:lvl w:ilvl="2">
      <w:numFmt w:val="bullet"/>
      <w:lvlText w:val="•"/>
      <w:lvlJc w:val="left"/>
      <w:pPr>
        <w:ind w:left="2136" w:hanging="423"/>
      </w:pPr>
    </w:lvl>
    <w:lvl w:ilvl="3">
      <w:numFmt w:val="bullet"/>
      <w:lvlText w:val="•"/>
      <w:lvlJc w:val="left"/>
      <w:pPr>
        <w:ind w:left="3094" w:hanging="423"/>
      </w:pPr>
    </w:lvl>
    <w:lvl w:ilvl="4">
      <w:numFmt w:val="bullet"/>
      <w:lvlText w:val="•"/>
      <w:lvlJc w:val="left"/>
      <w:pPr>
        <w:ind w:left="4052" w:hanging="423"/>
      </w:pPr>
    </w:lvl>
    <w:lvl w:ilvl="5">
      <w:numFmt w:val="bullet"/>
      <w:lvlText w:val="•"/>
      <w:lvlJc w:val="left"/>
      <w:pPr>
        <w:ind w:left="5010" w:hanging="423"/>
      </w:pPr>
    </w:lvl>
    <w:lvl w:ilvl="6">
      <w:numFmt w:val="bullet"/>
      <w:lvlText w:val="•"/>
      <w:lvlJc w:val="left"/>
      <w:pPr>
        <w:ind w:left="5968" w:hanging="423"/>
      </w:pPr>
    </w:lvl>
    <w:lvl w:ilvl="7">
      <w:numFmt w:val="bullet"/>
      <w:lvlText w:val="•"/>
      <w:lvlJc w:val="left"/>
      <w:pPr>
        <w:ind w:left="6926" w:hanging="423"/>
      </w:pPr>
    </w:lvl>
    <w:lvl w:ilvl="8">
      <w:numFmt w:val="bullet"/>
      <w:lvlText w:val="•"/>
      <w:lvlJc w:val="left"/>
      <w:pPr>
        <w:ind w:left="7884" w:hanging="423"/>
      </w:pPr>
    </w:lvl>
  </w:abstractNum>
  <w:abstractNum w:abstractNumId="1" w15:restartNumberingAfterBreak="0">
    <w:nsid w:val="00000403"/>
    <w:multiLevelType w:val="multilevel"/>
    <w:tmpl w:val="00000886"/>
    <w:lvl w:ilvl="0">
      <w:start w:val="1"/>
      <w:numFmt w:val="decimal"/>
      <w:lvlText w:val="%1."/>
      <w:lvlJc w:val="left"/>
      <w:pPr>
        <w:ind w:left="118" w:hanging="483"/>
      </w:pPr>
      <w:rPr>
        <w:rFonts w:ascii="Arial" w:hAnsi="Arial" w:cs="Arial"/>
        <w:b w:val="0"/>
        <w:bCs w:val="0"/>
        <w:spacing w:val="0"/>
        <w:w w:val="100"/>
        <w:sz w:val="21"/>
        <w:szCs w:val="21"/>
      </w:rPr>
    </w:lvl>
    <w:lvl w:ilvl="1">
      <w:numFmt w:val="bullet"/>
      <w:lvlText w:val="•"/>
      <w:lvlJc w:val="left"/>
      <w:pPr>
        <w:ind w:left="1078" w:hanging="483"/>
      </w:pPr>
    </w:lvl>
    <w:lvl w:ilvl="2">
      <w:numFmt w:val="bullet"/>
      <w:lvlText w:val="•"/>
      <w:lvlJc w:val="left"/>
      <w:pPr>
        <w:ind w:left="2036" w:hanging="483"/>
      </w:pPr>
    </w:lvl>
    <w:lvl w:ilvl="3">
      <w:numFmt w:val="bullet"/>
      <w:lvlText w:val="•"/>
      <w:lvlJc w:val="left"/>
      <w:pPr>
        <w:ind w:left="2994" w:hanging="483"/>
      </w:pPr>
    </w:lvl>
    <w:lvl w:ilvl="4">
      <w:numFmt w:val="bullet"/>
      <w:lvlText w:val="•"/>
      <w:lvlJc w:val="left"/>
      <w:pPr>
        <w:ind w:left="3952" w:hanging="483"/>
      </w:pPr>
    </w:lvl>
    <w:lvl w:ilvl="5">
      <w:numFmt w:val="bullet"/>
      <w:lvlText w:val="•"/>
      <w:lvlJc w:val="left"/>
      <w:pPr>
        <w:ind w:left="4910" w:hanging="483"/>
      </w:pPr>
    </w:lvl>
    <w:lvl w:ilvl="6">
      <w:numFmt w:val="bullet"/>
      <w:lvlText w:val="•"/>
      <w:lvlJc w:val="left"/>
      <w:pPr>
        <w:ind w:left="5868" w:hanging="483"/>
      </w:pPr>
    </w:lvl>
    <w:lvl w:ilvl="7">
      <w:numFmt w:val="bullet"/>
      <w:lvlText w:val="•"/>
      <w:lvlJc w:val="left"/>
      <w:pPr>
        <w:ind w:left="6826" w:hanging="483"/>
      </w:pPr>
    </w:lvl>
    <w:lvl w:ilvl="8">
      <w:numFmt w:val="bullet"/>
      <w:lvlText w:val="•"/>
      <w:lvlJc w:val="left"/>
      <w:pPr>
        <w:ind w:left="7784" w:hanging="483"/>
      </w:pPr>
    </w:lvl>
  </w:abstractNum>
  <w:abstractNum w:abstractNumId="2" w15:restartNumberingAfterBreak="0">
    <w:nsid w:val="00000404"/>
    <w:multiLevelType w:val="multilevel"/>
    <w:tmpl w:val="00000887"/>
    <w:lvl w:ilvl="0">
      <w:start w:val="1"/>
      <w:numFmt w:val="decimal"/>
      <w:lvlText w:val="%1."/>
      <w:lvlJc w:val="left"/>
      <w:pPr>
        <w:ind w:left="423" w:hanging="423"/>
      </w:pPr>
      <w:rPr>
        <w:rFonts w:ascii="Arial" w:hAnsi="Arial" w:cs="Arial"/>
        <w:b w:val="0"/>
        <w:bCs w:val="0"/>
        <w:spacing w:val="0"/>
        <w:w w:val="100"/>
        <w:sz w:val="21"/>
        <w:szCs w:val="21"/>
      </w:rPr>
    </w:lvl>
    <w:lvl w:ilvl="1">
      <w:numFmt w:val="bullet"/>
      <w:lvlText w:val="•"/>
      <w:lvlJc w:val="left"/>
      <w:pPr>
        <w:ind w:left="1078" w:hanging="423"/>
      </w:pPr>
    </w:lvl>
    <w:lvl w:ilvl="2">
      <w:numFmt w:val="bullet"/>
      <w:lvlText w:val="•"/>
      <w:lvlJc w:val="left"/>
      <w:pPr>
        <w:ind w:left="2036" w:hanging="423"/>
      </w:pPr>
    </w:lvl>
    <w:lvl w:ilvl="3">
      <w:numFmt w:val="bullet"/>
      <w:lvlText w:val="•"/>
      <w:lvlJc w:val="left"/>
      <w:pPr>
        <w:ind w:left="2994" w:hanging="423"/>
      </w:pPr>
    </w:lvl>
    <w:lvl w:ilvl="4">
      <w:numFmt w:val="bullet"/>
      <w:lvlText w:val="•"/>
      <w:lvlJc w:val="left"/>
      <w:pPr>
        <w:ind w:left="3952" w:hanging="423"/>
      </w:pPr>
    </w:lvl>
    <w:lvl w:ilvl="5">
      <w:numFmt w:val="bullet"/>
      <w:lvlText w:val="•"/>
      <w:lvlJc w:val="left"/>
      <w:pPr>
        <w:ind w:left="4910" w:hanging="423"/>
      </w:pPr>
    </w:lvl>
    <w:lvl w:ilvl="6">
      <w:numFmt w:val="bullet"/>
      <w:lvlText w:val="•"/>
      <w:lvlJc w:val="left"/>
      <w:pPr>
        <w:ind w:left="5868" w:hanging="423"/>
      </w:pPr>
    </w:lvl>
    <w:lvl w:ilvl="7">
      <w:numFmt w:val="bullet"/>
      <w:lvlText w:val="•"/>
      <w:lvlJc w:val="left"/>
      <w:pPr>
        <w:ind w:left="6826" w:hanging="423"/>
      </w:pPr>
    </w:lvl>
    <w:lvl w:ilvl="8">
      <w:numFmt w:val="bullet"/>
      <w:lvlText w:val="•"/>
      <w:lvlJc w:val="left"/>
      <w:pPr>
        <w:ind w:left="7784" w:hanging="423"/>
      </w:pPr>
    </w:lvl>
  </w:abstractNum>
  <w:abstractNum w:abstractNumId="3" w15:restartNumberingAfterBreak="0">
    <w:nsid w:val="05E84861"/>
    <w:multiLevelType w:val="hybridMultilevel"/>
    <w:tmpl w:val="F4DC66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EE0DB1"/>
    <w:multiLevelType w:val="hybridMultilevel"/>
    <w:tmpl w:val="CDF49B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302C31"/>
    <w:multiLevelType w:val="multilevel"/>
    <w:tmpl w:val="00000885"/>
    <w:lvl w:ilvl="0">
      <w:start w:val="1"/>
      <w:numFmt w:val="decimal"/>
      <w:lvlText w:val="%1."/>
      <w:lvlJc w:val="left"/>
      <w:pPr>
        <w:ind w:left="218" w:hanging="423"/>
      </w:pPr>
      <w:rPr>
        <w:rFonts w:ascii="Arial" w:hAnsi="Arial" w:cs="Arial"/>
        <w:b w:val="0"/>
        <w:bCs w:val="0"/>
        <w:spacing w:val="0"/>
        <w:w w:val="100"/>
        <w:sz w:val="21"/>
        <w:szCs w:val="21"/>
      </w:rPr>
    </w:lvl>
    <w:lvl w:ilvl="1">
      <w:numFmt w:val="bullet"/>
      <w:lvlText w:val="•"/>
      <w:lvlJc w:val="left"/>
      <w:pPr>
        <w:ind w:left="1178" w:hanging="423"/>
      </w:pPr>
    </w:lvl>
    <w:lvl w:ilvl="2">
      <w:numFmt w:val="bullet"/>
      <w:lvlText w:val="•"/>
      <w:lvlJc w:val="left"/>
      <w:pPr>
        <w:ind w:left="2136" w:hanging="423"/>
      </w:pPr>
    </w:lvl>
    <w:lvl w:ilvl="3">
      <w:numFmt w:val="bullet"/>
      <w:lvlText w:val="•"/>
      <w:lvlJc w:val="left"/>
      <w:pPr>
        <w:ind w:left="3094" w:hanging="423"/>
      </w:pPr>
    </w:lvl>
    <w:lvl w:ilvl="4">
      <w:numFmt w:val="bullet"/>
      <w:lvlText w:val="•"/>
      <w:lvlJc w:val="left"/>
      <w:pPr>
        <w:ind w:left="4052" w:hanging="423"/>
      </w:pPr>
    </w:lvl>
    <w:lvl w:ilvl="5">
      <w:numFmt w:val="bullet"/>
      <w:lvlText w:val="•"/>
      <w:lvlJc w:val="left"/>
      <w:pPr>
        <w:ind w:left="5010" w:hanging="423"/>
      </w:pPr>
    </w:lvl>
    <w:lvl w:ilvl="6">
      <w:numFmt w:val="bullet"/>
      <w:lvlText w:val="•"/>
      <w:lvlJc w:val="left"/>
      <w:pPr>
        <w:ind w:left="5968" w:hanging="423"/>
      </w:pPr>
    </w:lvl>
    <w:lvl w:ilvl="7">
      <w:numFmt w:val="bullet"/>
      <w:lvlText w:val="•"/>
      <w:lvlJc w:val="left"/>
      <w:pPr>
        <w:ind w:left="6926" w:hanging="423"/>
      </w:pPr>
    </w:lvl>
    <w:lvl w:ilvl="8">
      <w:numFmt w:val="bullet"/>
      <w:lvlText w:val="•"/>
      <w:lvlJc w:val="left"/>
      <w:pPr>
        <w:ind w:left="7884" w:hanging="423"/>
      </w:pPr>
    </w:lvl>
  </w:abstractNum>
  <w:abstractNum w:abstractNumId="6" w15:restartNumberingAfterBreak="0">
    <w:nsid w:val="18FD61B7"/>
    <w:multiLevelType w:val="hybridMultilevel"/>
    <w:tmpl w:val="DABE4116"/>
    <w:lvl w:ilvl="0" w:tplc="9F1EC4A8">
      <w:start w:val="17"/>
      <w:numFmt w:val="decimal"/>
      <w:lvlText w:val="%1."/>
      <w:lvlJc w:val="left"/>
      <w:pPr>
        <w:ind w:left="552" w:hanging="360"/>
      </w:pPr>
      <w:rPr>
        <w:rFonts w:cs="Times New Roman" w:hint="default"/>
        <w:sz w:val="23"/>
      </w:rPr>
    </w:lvl>
    <w:lvl w:ilvl="1" w:tplc="0C0A0019" w:tentative="1">
      <w:start w:val="1"/>
      <w:numFmt w:val="lowerLetter"/>
      <w:lvlText w:val="%2."/>
      <w:lvlJc w:val="left"/>
      <w:pPr>
        <w:ind w:left="1272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1992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712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432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152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4872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592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312" w:hanging="180"/>
      </w:pPr>
      <w:rPr>
        <w:rFonts w:cs="Times New Roman"/>
      </w:rPr>
    </w:lvl>
  </w:abstractNum>
  <w:abstractNum w:abstractNumId="7" w15:restartNumberingAfterBreak="0">
    <w:nsid w:val="1D6F60D3"/>
    <w:multiLevelType w:val="hybridMultilevel"/>
    <w:tmpl w:val="A21485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EC62FB"/>
    <w:multiLevelType w:val="hybridMultilevel"/>
    <w:tmpl w:val="E3B07D5A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9" w15:restartNumberingAfterBreak="0">
    <w:nsid w:val="2AFB1615"/>
    <w:multiLevelType w:val="hybridMultilevel"/>
    <w:tmpl w:val="68F28940"/>
    <w:lvl w:ilvl="0" w:tplc="E88E31BC">
      <w:start w:val="16"/>
      <w:numFmt w:val="decimal"/>
      <w:lvlText w:val="%1"/>
      <w:lvlJc w:val="left"/>
      <w:pPr>
        <w:ind w:left="578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298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018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738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458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178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4898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618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338" w:hanging="180"/>
      </w:pPr>
      <w:rPr>
        <w:rFonts w:cs="Times New Roman"/>
      </w:rPr>
    </w:lvl>
  </w:abstractNum>
  <w:abstractNum w:abstractNumId="10" w15:restartNumberingAfterBreak="0">
    <w:nsid w:val="46125BEE"/>
    <w:multiLevelType w:val="hybridMultilevel"/>
    <w:tmpl w:val="15B89B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063B69"/>
    <w:multiLevelType w:val="hybridMultilevel"/>
    <w:tmpl w:val="F766C3E8"/>
    <w:lvl w:ilvl="0" w:tplc="3B220900">
      <w:start w:val="1"/>
      <w:numFmt w:val="decimal"/>
      <w:lvlText w:val="%1."/>
      <w:lvlJc w:val="left"/>
      <w:pPr>
        <w:ind w:left="90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2C3662"/>
    <w:multiLevelType w:val="hybridMultilevel"/>
    <w:tmpl w:val="F6A0E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AE5BFF"/>
    <w:multiLevelType w:val="hybridMultilevel"/>
    <w:tmpl w:val="382C4766"/>
    <w:lvl w:ilvl="0" w:tplc="0C0A000F">
      <w:start w:val="1"/>
      <w:numFmt w:val="decimal"/>
      <w:lvlText w:val="%1."/>
      <w:lvlJc w:val="left"/>
      <w:pPr>
        <w:ind w:left="838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ind w:left="1558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278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998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718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438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158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878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598" w:hanging="180"/>
      </w:pPr>
      <w:rPr>
        <w:rFonts w:cs="Times New Roman"/>
      </w:rPr>
    </w:lvl>
  </w:abstractNum>
  <w:abstractNum w:abstractNumId="14" w15:restartNumberingAfterBreak="0">
    <w:nsid w:val="63A615B5"/>
    <w:multiLevelType w:val="multilevel"/>
    <w:tmpl w:val="00000887"/>
    <w:lvl w:ilvl="0">
      <w:start w:val="1"/>
      <w:numFmt w:val="decimal"/>
      <w:lvlText w:val="%1."/>
      <w:lvlJc w:val="left"/>
      <w:pPr>
        <w:ind w:left="423" w:hanging="423"/>
      </w:pPr>
      <w:rPr>
        <w:rFonts w:ascii="Arial" w:hAnsi="Arial" w:cs="Arial"/>
        <w:b w:val="0"/>
        <w:bCs w:val="0"/>
        <w:spacing w:val="0"/>
        <w:w w:val="100"/>
        <w:sz w:val="21"/>
        <w:szCs w:val="21"/>
      </w:rPr>
    </w:lvl>
    <w:lvl w:ilvl="1">
      <w:numFmt w:val="bullet"/>
      <w:lvlText w:val="•"/>
      <w:lvlJc w:val="left"/>
      <w:pPr>
        <w:ind w:left="1078" w:hanging="423"/>
      </w:pPr>
    </w:lvl>
    <w:lvl w:ilvl="2">
      <w:numFmt w:val="bullet"/>
      <w:lvlText w:val="•"/>
      <w:lvlJc w:val="left"/>
      <w:pPr>
        <w:ind w:left="2036" w:hanging="423"/>
      </w:pPr>
    </w:lvl>
    <w:lvl w:ilvl="3">
      <w:numFmt w:val="bullet"/>
      <w:lvlText w:val="•"/>
      <w:lvlJc w:val="left"/>
      <w:pPr>
        <w:ind w:left="2994" w:hanging="423"/>
      </w:pPr>
    </w:lvl>
    <w:lvl w:ilvl="4">
      <w:numFmt w:val="bullet"/>
      <w:lvlText w:val="•"/>
      <w:lvlJc w:val="left"/>
      <w:pPr>
        <w:ind w:left="3952" w:hanging="423"/>
      </w:pPr>
    </w:lvl>
    <w:lvl w:ilvl="5">
      <w:numFmt w:val="bullet"/>
      <w:lvlText w:val="•"/>
      <w:lvlJc w:val="left"/>
      <w:pPr>
        <w:ind w:left="4910" w:hanging="423"/>
      </w:pPr>
    </w:lvl>
    <w:lvl w:ilvl="6">
      <w:numFmt w:val="bullet"/>
      <w:lvlText w:val="•"/>
      <w:lvlJc w:val="left"/>
      <w:pPr>
        <w:ind w:left="5868" w:hanging="423"/>
      </w:pPr>
    </w:lvl>
    <w:lvl w:ilvl="7">
      <w:numFmt w:val="bullet"/>
      <w:lvlText w:val="•"/>
      <w:lvlJc w:val="left"/>
      <w:pPr>
        <w:ind w:left="6826" w:hanging="423"/>
      </w:pPr>
    </w:lvl>
    <w:lvl w:ilvl="8">
      <w:numFmt w:val="bullet"/>
      <w:lvlText w:val="•"/>
      <w:lvlJc w:val="left"/>
      <w:pPr>
        <w:ind w:left="7784" w:hanging="423"/>
      </w:pPr>
    </w:lvl>
  </w:abstractNum>
  <w:abstractNum w:abstractNumId="15" w15:restartNumberingAfterBreak="0">
    <w:nsid w:val="63E47A75"/>
    <w:multiLevelType w:val="hybridMultilevel"/>
    <w:tmpl w:val="74044F10"/>
    <w:lvl w:ilvl="0" w:tplc="0C0A000F">
      <w:start w:val="1"/>
      <w:numFmt w:val="decimal"/>
      <w:lvlText w:val="%1."/>
      <w:lvlJc w:val="left"/>
      <w:pPr>
        <w:ind w:left="838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ind w:left="1558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278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998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718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438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158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878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598" w:hanging="180"/>
      </w:pPr>
      <w:rPr>
        <w:rFonts w:cs="Times New Roman"/>
      </w:rPr>
    </w:lvl>
  </w:abstractNum>
  <w:abstractNum w:abstractNumId="16" w15:restartNumberingAfterBreak="0">
    <w:nsid w:val="6D82503D"/>
    <w:multiLevelType w:val="hybridMultilevel"/>
    <w:tmpl w:val="CDF49B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BF6302"/>
    <w:multiLevelType w:val="hybridMultilevel"/>
    <w:tmpl w:val="9C32C5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523AFA"/>
    <w:multiLevelType w:val="hybridMultilevel"/>
    <w:tmpl w:val="B3766CB8"/>
    <w:lvl w:ilvl="0" w:tplc="5E02D276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08" w:hanging="360"/>
      </w:pPr>
    </w:lvl>
    <w:lvl w:ilvl="2" w:tplc="0409001B" w:tentative="1">
      <w:start w:val="1"/>
      <w:numFmt w:val="lowerRoman"/>
      <w:lvlText w:val="%3."/>
      <w:lvlJc w:val="right"/>
      <w:pPr>
        <w:ind w:left="1828" w:hanging="180"/>
      </w:pPr>
    </w:lvl>
    <w:lvl w:ilvl="3" w:tplc="0409000F" w:tentative="1">
      <w:start w:val="1"/>
      <w:numFmt w:val="decimal"/>
      <w:lvlText w:val="%4."/>
      <w:lvlJc w:val="left"/>
      <w:pPr>
        <w:ind w:left="2548" w:hanging="360"/>
      </w:pPr>
    </w:lvl>
    <w:lvl w:ilvl="4" w:tplc="04090019" w:tentative="1">
      <w:start w:val="1"/>
      <w:numFmt w:val="lowerLetter"/>
      <w:lvlText w:val="%5."/>
      <w:lvlJc w:val="left"/>
      <w:pPr>
        <w:ind w:left="3268" w:hanging="360"/>
      </w:pPr>
    </w:lvl>
    <w:lvl w:ilvl="5" w:tplc="0409001B" w:tentative="1">
      <w:start w:val="1"/>
      <w:numFmt w:val="lowerRoman"/>
      <w:lvlText w:val="%6."/>
      <w:lvlJc w:val="right"/>
      <w:pPr>
        <w:ind w:left="3988" w:hanging="180"/>
      </w:pPr>
    </w:lvl>
    <w:lvl w:ilvl="6" w:tplc="0409000F" w:tentative="1">
      <w:start w:val="1"/>
      <w:numFmt w:val="decimal"/>
      <w:lvlText w:val="%7."/>
      <w:lvlJc w:val="left"/>
      <w:pPr>
        <w:ind w:left="4708" w:hanging="360"/>
      </w:pPr>
    </w:lvl>
    <w:lvl w:ilvl="7" w:tplc="04090019" w:tentative="1">
      <w:start w:val="1"/>
      <w:numFmt w:val="lowerLetter"/>
      <w:lvlText w:val="%8."/>
      <w:lvlJc w:val="left"/>
      <w:pPr>
        <w:ind w:left="5428" w:hanging="360"/>
      </w:pPr>
    </w:lvl>
    <w:lvl w:ilvl="8" w:tplc="040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9" w15:restartNumberingAfterBreak="0">
    <w:nsid w:val="77B82CEF"/>
    <w:multiLevelType w:val="multilevel"/>
    <w:tmpl w:val="0958D5C0"/>
    <w:lvl w:ilvl="0">
      <w:start w:val="1"/>
      <w:numFmt w:val="decimal"/>
      <w:lvlText w:val="%1."/>
      <w:lvlJc w:val="left"/>
      <w:pPr>
        <w:ind w:left="601" w:hanging="483"/>
      </w:pPr>
      <w:rPr>
        <w:b w:val="0"/>
        <w:bCs w:val="0"/>
        <w:spacing w:val="0"/>
        <w:w w:val="100"/>
        <w:sz w:val="21"/>
        <w:szCs w:val="21"/>
      </w:rPr>
    </w:lvl>
    <w:lvl w:ilvl="1">
      <w:numFmt w:val="bullet"/>
      <w:lvlText w:val="•"/>
      <w:lvlJc w:val="left"/>
      <w:pPr>
        <w:ind w:left="1561" w:hanging="483"/>
      </w:pPr>
    </w:lvl>
    <w:lvl w:ilvl="2">
      <w:numFmt w:val="bullet"/>
      <w:lvlText w:val="•"/>
      <w:lvlJc w:val="left"/>
      <w:pPr>
        <w:ind w:left="2519" w:hanging="483"/>
      </w:pPr>
    </w:lvl>
    <w:lvl w:ilvl="3">
      <w:numFmt w:val="bullet"/>
      <w:lvlText w:val="•"/>
      <w:lvlJc w:val="left"/>
      <w:pPr>
        <w:ind w:left="3477" w:hanging="483"/>
      </w:pPr>
    </w:lvl>
    <w:lvl w:ilvl="4">
      <w:numFmt w:val="bullet"/>
      <w:lvlText w:val="•"/>
      <w:lvlJc w:val="left"/>
      <w:pPr>
        <w:ind w:left="4435" w:hanging="483"/>
      </w:pPr>
    </w:lvl>
    <w:lvl w:ilvl="5">
      <w:numFmt w:val="bullet"/>
      <w:lvlText w:val="•"/>
      <w:lvlJc w:val="left"/>
      <w:pPr>
        <w:ind w:left="5393" w:hanging="483"/>
      </w:pPr>
    </w:lvl>
    <w:lvl w:ilvl="6">
      <w:numFmt w:val="bullet"/>
      <w:lvlText w:val="•"/>
      <w:lvlJc w:val="left"/>
      <w:pPr>
        <w:ind w:left="6351" w:hanging="483"/>
      </w:pPr>
    </w:lvl>
    <w:lvl w:ilvl="7">
      <w:numFmt w:val="bullet"/>
      <w:lvlText w:val="•"/>
      <w:lvlJc w:val="left"/>
      <w:pPr>
        <w:ind w:left="7309" w:hanging="483"/>
      </w:pPr>
    </w:lvl>
    <w:lvl w:ilvl="8">
      <w:numFmt w:val="bullet"/>
      <w:lvlText w:val="•"/>
      <w:lvlJc w:val="left"/>
      <w:pPr>
        <w:ind w:left="8267" w:hanging="483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15"/>
  </w:num>
  <w:num w:numId="5">
    <w:abstractNumId w:val="13"/>
  </w:num>
  <w:num w:numId="6">
    <w:abstractNumId w:val="5"/>
  </w:num>
  <w:num w:numId="7">
    <w:abstractNumId w:val="6"/>
  </w:num>
  <w:num w:numId="8">
    <w:abstractNumId w:val="9"/>
  </w:num>
  <w:num w:numId="9">
    <w:abstractNumId w:val="14"/>
  </w:num>
  <w:num w:numId="10">
    <w:abstractNumId w:val="18"/>
  </w:num>
  <w:num w:numId="11">
    <w:abstractNumId w:val="17"/>
  </w:num>
  <w:num w:numId="12">
    <w:abstractNumId w:val="4"/>
  </w:num>
  <w:num w:numId="13">
    <w:abstractNumId w:val="16"/>
  </w:num>
  <w:num w:numId="14">
    <w:abstractNumId w:val="3"/>
  </w:num>
  <w:num w:numId="15">
    <w:abstractNumId w:val="8"/>
  </w:num>
  <w:num w:numId="16">
    <w:abstractNumId w:val="12"/>
  </w:num>
  <w:num w:numId="17">
    <w:abstractNumId w:val="19"/>
  </w:num>
  <w:num w:numId="18">
    <w:abstractNumId w:val="11"/>
  </w:num>
  <w:num w:numId="19">
    <w:abstractNumId w:val="10"/>
  </w:num>
  <w:num w:numId="20">
    <w:abstractNumId w:val="7"/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activeWritingStyle w:appName="MSWord" w:lang="es-ES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4096" w:nlCheck="1" w:checkStyle="0"/>
  <w:activeWritingStyle w:appName="MSWord" w:lang="es-ES" w:vendorID="64" w:dllVersion="4096" w:nlCheck="1" w:checkStyle="0"/>
  <w:activeWritingStyle w:appName="MSWord" w:lang="en-GB" w:vendorID="64" w:dllVersion="4096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es-ES" w:vendorID="64" w:dllVersion="0" w:nlCheck="1" w:checkStyle="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13E6"/>
    <w:rsid w:val="00000530"/>
    <w:rsid w:val="00001186"/>
    <w:rsid w:val="00001BCC"/>
    <w:rsid w:val="00010A8F"/>
    <w:rsid w:val="000135AF"/>
    <w:rsid w:val="00021290"/>
    <w:rsid w:val="000265ED"/>
    <w:rsid w:val="00040DF5"/>
    <w:rsid w:val="0004371F"/>
    <w:rsid w:val="0005609D"/>
    <w:rsid w:val="0006103B"/>
    <w:rsid w:val="00062F92"/>
    <w:rsid w:val="00065358"/>
    <w:rsid w:val="000701B7"/>
    <w:rsid w:val="00081D76"/>
    <w:rsid w:val="0008474C"/>
    <w:rsid w:val="00084C4C"/>
    <w:rsid w:val="00084D02"/>
    <w:rsid w:val="000A7096"/>
    <w:rsid w:val="000C39EE"/>
    <w:rsid w:val="000C5AF7"/>
    <w:rsid w:val="000D2E09"/>
    <w:rsid w:val="000E7671"/>
    <w:rsid w:val="000F2303"/>
    <w:rsid w:val="000F40EA"/>
    <w:rsid w:val="00107AC3"/>
    <w:rsid w:val="0012117B"/>
    <w:rsid w:val="001250D7"/>
    <w:rsid w:val="00131A35"/>
    <w:rsid w:val="00137BC2"/>
    <w:rsid w:val="00146805"/>
    <w:rsid w:val="0015153D"/>
    <w:rsid w:val="001556D8"/>
    <w:rsid w:val="00156CFC"/>
    <w:rsid w:val="00164CDB"/>
    <w:rsid w:val="00164E81"/>
    <w:rsid w:val="0018164C"/>
    <w:rsid w:val="001820DA"/>
    <w:rsid w:val="00184B75"/>
    <w:rsid w:val="0018667F"/>
    <w:rsid w:val="0018690C"/>
    <w:rsid w:val="0019382A"/>
    <w:rsid w:val="001A59CE"/>
    <w:rsid w:val="001B3E84"/>
    <w:rsid w:val="001C2778"/>
    <w:rsid w:val="001D3170"/>
    <w:rsid w:val="001E445C"/>
    <w:rsid w:val="001E6158"/>
    <w:rsid w:val="001E7B4E"/>
    <w:rsid w:val="001F2AB0"/>
    <w:rsid w:val="001F635D"/>
    <w:rsid w:val="001F6791"/>
    <w:rsid w:val="0021171D"/>
    <w:rsid w:val="00214375"/>
    <w:rsid w:val="002168C6"/>
    <w:rsid w:val="002216F6"/>
    <w:rsid w:val="00224A0B"/>
    <w:rsid w:val="00226640"/>
    <w:rsid w:val="002413E6"/>
    <w:rsid w:val="00252378"/>
    <w:rsid w:val="00254DC2"/>
    <w:rsid w:val="00256D3C"/>
    <w:rsid w:val="00260B26"/>
    <w:rsid w:val="002614A0"/>
    <w:rsid w:val="0027080C"/>
    <w:rsid w:val="00271444"/>
    <w:rsid w:val="00272ED0"/>
    <w:rsid w:val="0027607A"/>
    <w:rsid w:val="00276C9B"/>
    <w:rsid w:val="002802A3"/>
    <w:rsid w:val="00284C76"/>
    <w:rsid w:val="002867E1"/>
    <w:rsid w:val="00295A77"/>
    <w:rsid w:val="00297809"/>
    <w:rsid w:val="002A2178"/>
    <w:rsid w:val="002A5AB4"/>
    <w:rsid w:val="002B0C79"/>
    <w:rsid w:val="002B1347"/>
    <w:rsid w:val="002B6C52"/>
    <w:rsid w:val="002B6E6F"/>
    <w:rsid w:val="002B75D0"/>
    <w:rsid w:val="002C161E"/>
    <w:rsid w:val="002C1AF9"/>
    <w:rsid w:val="002D6E80"/>
    <w:rsid w:val="002E31F8"/>
    <w:rsid w:val="002E3A8C"/>
    <w:rsid w:val="002F6360"/>
    <w:rsid w:val="00301116"/>
    <w:rsid w:val="00306A76"/>
    <w:rsid w:val="00321569"/>
    <w:rsid w:val="00324D68"/>
    <w:rsid w:val="0033277D"/>
    <w:rsid w:val="00333B18"/>
    <w:rsid w:val="00335754"/>
    <w:rsid w:val="00341B43"/>
    <w:rsid w:val="00343A42"/>
    <w:rsid w:val="003473B3"/>
    <w:rsid w:val="00361364"/>
    <w:rsid w:val="00365B39"/>
    <w:rsid w:val="00367DDA"/>
    <w:rsid w:val="003A240E"/>
    <w:rsid w:val="003A4469"/>
    <w:rsid w:val="003A79F0"/>
    <w:rsid w:val="003B04D6"/>
    <w:rsid w:val="003B6ECD"/>
    <w:rsid w:val="003C6FD0"/>
    <w:rsid w:val="003D120C"/>
    <w:rsid w:val="003D1E42"/>
    <w:rsid w:val="003D4B64"/>
    <w:rsid w:val="003D6C97"/>
    <w:rsid w:val="003D72E5"/>
    <w:rsid w:val="003E3CAE"/>
    <w:rsid w:val="003F5A7B"/>
    <w:rsid w:val="003F7944"/>
    <w:rsid w:val="0040341B"/>
    <w:rsid w:val="004124D0"/>
    <w:rsid w:val="00416D6D"/>
    <w:rsid w:val="00422BF1"/>
    <w:rsid w:val="0042320E"/>
    <w:rsid w:val="004312E2"/>
    <w:rsid w:val="00431E29"/>
    <w:rsid w:val="00435F33"/>
    <w:rsid w:val="00456E72"/>
    <w:rsid w:val="004600E6"/>
    <w:rsid w:val="00462168"/>
    <w:rsid w:val="00463731"/>
    <w:rsid w:val="004711D8"/>
    <w:rsid w:val="00476CD3"/>
    <w:rsid w:val="004801F7"/>
    <w:rsid w:val="00481601"/>
    <w:rsid w:val="00495D0F"/>
    <w:rsid w:val="004A0372"/>
    <w:rsid w:val="004A2F19"/>
    <w:rsid w:val="004A480A"/>
    <w:rsid w:val="004A69D5"/>
    <w:rsid w:val="004B3A23"/>
    <w:rsid w:val="004B7C1C"/>
    <w:rsid w:val="004C11DA"/>
    <w:rsid w:val="004C2BF1"/>
    <w:rsid w:val="004C5D6C"/>
    <w:rsid w:val="004D1701"/>
    <w:rsid w:val="004D2300"/>
    <w:rsid w:val="00504171"/>
    <w:rsid w:val="00510509"/>
    <w:rsid w:val="00516366"/>
    <w:rsid w:val="00520B19"/>
    <w:rsid w:val="00532604"/>
    <w:rsid w:val="0053548D"/>
    <w:rsid w:val="00540E7C"/>
    <w:rsid w:val="00541975"/>
    <w:rsid w:val="00543587"/>
    <w:rsid w:val="00584982"/>
    <w:rsid w:val="005951FD"/>
    <w:rsid w:val="00596B42"/>
    <w:rsid w:val="005A45FF"/>
    <w:rsid w:val="005C12F1"/>
    <w:rsid w:val="005D0257"/>
    <w:rsid w:val="005D22D3"/>
    <w:rsid w:val="005D42AB"/>
    <w:rsid w:val="005E302E"/>
    <w:rsid w:val="005F0407"/>
    <w:rsid w:val="005F5571"/>
    <w:rsid w:val="005F6213"/>
    <w:rsid w:val="00600E56"/>
    <w:rsid w:val="00601AC4"/>
    <w:rsid w:val="00610911"/>
    <w:rsid w:val="00613476"/>
    <w:rsid w:val="00633D52"/>
    <w:rsid w:val="0065015F"/>
    <w:rsid w:val="00651C8A"/>
    <w:rsid w:val="00681AE2"/>
    <w:rsid w:val="00687A34"/>
    <w:rsid w:val="00693647"/>
    <w:rsid w:val="006A08BA"/>
    <w:rsid w:val="006A7E98"/>
    <w:rsid w:val="006B0E38"/>
    <w:rsid w:val="006C6758"/>
    <w:rsid w:val="006D3B99"/>
    <w:rsid w:val="006D3E82"/>
    <w:rsid w:val="006E3561"/>
    <w:rsid w:val="006E371E"/>
    <w:rsid w:val="006F2011"/>
    <w:rsid w:val="006F5914"/>
    <w:rsid w:val="0070234C"/>
    <w:rsid w:val="00727ECA"/>
    <w:rsid w:val="0074342A"/>
    <w:rsid w:val="00751678"/>
    <w:rsid w:val="00752228"/>
    <w:rsid w:val="0075471D"/>
    <w:rsid w:val="00755655"/>
    <w:rsid w:val="0076033E"/>
    <w:rsid w:val="00764338"/>
    <w:rsid w:val="00764FD1"/>
    <w:rsid w:val="0077053A"/>
    <w:rsid w:val="007730CA"/>
    <w:rsid w:val="007842B6"/>
    <w:rsid w:val="00791EFF"/>
    <w:rsid w:val="00793D5B"/>
    <w:rsid w:val="00797017"/>
    <w:rsid w:val="007970FD"/>
    <w:rsid w:val="007A23C4"/>
    <w:rsid w:val="007A2FC6"/>
    <w:rsid w:val="007A5351"/>
    <w:rsid w:val="007B3074"/>
    <w:rsid w:val="007C0FA4"/>
    <w:rsid w:val="007D449D"/>
    <w:rsid w:val="007D7113"/>
    <w:rsid w:val="007F2425"/>
    <w:rsid w:val="008034E1"/>
    <w:rsid w:val="00805D9C"/>
    <w:rsid w:val="00806F64"/>
    <w:rsid w:val="00826F6B"/>
    <w:rsid w:val="00827920"/>
    <w:rsid w:val="00835BD5"/>
    <w:rsid w:val="00836D41"/>
    <w:rsid w:val="00856738"/>
    <w:rsid w:val="0086728E"/>
    <w:rsid w:val="00877504"/>
    <w:rsid w:val="00880ADD"/>
    <w:rsid w:val="008874A4"/>
    <w:rsid w:val="00894810"/>
    <w:rsid w:val="008A592E"/>
    <w:rsid w:val="008B35DE"/>
    <w:rsid w:val="008D66CF"/>
    <w:rsid w:val="008D7351"/>
    <w:rsid w:val="008D7ACD"/>
    <w:rsid w:val="008E36E8"/>
    <w:rsid w:val="008F7080"/>
    <w:rsid w:val="008F7C21"/>
    <w:rsid w:val="00916860"/>
    <w:rsid w:val="009259CB"/>
    <w:rsid w:val="009262C2"/>
    <w:rsid w:val="0093509F"/>
    <w:rsid w:val="009377EF"/>
    <w:rsid w:val="009427BF"/>
    <w:rsid w:val="00942E3E"/>
    <w:rsid w:val="009479A9"/>
    <w:rsid w:val="009501DF"/>
    <w:rsid w:val="00953356"/>
    <w:rsid w:val="00963599"/>
    <w:rsid w:val="00967890"/>
    <w:rsid w:val="00975F2D"/>
    <w:rsid w:val="009A6D11"/>
    <w:rsid w:val="009B28EC"/>
    <w:rsid w:val="009B4CB3"/>
    <w:rsid w:val="009D0204"/>
    <w:rsid w:val="009E295B"/>
    <w:rsid w:val="009E2B96"/>
    <w:rsid w:val="009F1CA7"/>
    <w:rsid w:val="009F1FE7"/>
    <w:rsid w:val="009F2953"/>
    <w:rsid w:val="00A00894"/>
    <w:rsid w:val="00A01022"/>
    <w:rsid w:val="00A04943"/>
    <w:rsid w:val="00A257E4"/>
    <w:rsid w:val="00A26D80"/>
    <w:rsid w:val="00A35156"/>
    <w:rsid w:val="00A352CC"/>
    <w:rsid w:val="00A37677"/>
    <w:rsid w:val="00A37FB5"/>
    <w:rsid w:val="00A574A4"/>
    <w:rsid w:val="00A64BFF"/>
    <w:rsid w:val="00A64CDD"/>
    <w:rsid w:val="00A83135"/>
    <w:rsid w:val="00A83ADE"/>
    <w:rsid w:val="00A84194"/>
    <w:rsid w:val="00A8645D"/>
    <w:rsid w:val="00A870A3"/>
    <w:rsid w:val="00AA0734"/>
    <w:rsid w:val="00AA319F"/>
    <w:rsid w:val="00AA6903"/>
    <w:rsid w:val="00AA7AA8"/>
    <w:rsid w:val="00AB20BD"/>
    <w:rsid w:val="00AB79AF"/>
    <w:rsid w:val="00AB7BEC"/>
    <w:rsid w:val="00AC05CB"/>
    <w:rsid w:val="00AD34D3"/>
    <w:rsid w:val="00AD4BBE"/>
    <w:rsid w:val="00AE04CB"/>
    <w:rsid w:val="00AF2FDD"/>
    <w:rsid w:val="00AF6911"/>
    <w:rsid w:val="00B04748"/>
    <w:rsid w:val="00B1417D"/>
    <w:rsid w:val="00B1435E"/>
    <w:rsid w:val="00B15657"/>
    <w:rsid w:val="00B20000"/>
    <w:rsid w:val="00B256AD"/>
    <w:rsid w:val="00B33CB9"/>
    <w:rsid w:val="00B3417B"/>
    <w:rsid w:val="00B36DEF"/>
    <w:rsid w:val="00B427B0"/>
    <w:rsid w:val="00B55E83"/>
    <w:rsid w:val="00B633FB"/>
    <w:rsid w:val="00B63F78"/>
    <w:rsid w:val="00B65E57"/>
    <w:rsid w:val="00B72821"/>
    <w:rsid w:val="00B729B7"/>
    <w:rsid w:val="00B9434C"/>
    <w:rsid w:val="00B957FC"/>
    <w:rsid w:val="00BA0331"/>
    <w:rsid w:val="00BA145A"/>
    <w:rsid w:val="00BA1ED9"/>
    <w:rsid w:val="00BA7C83"/>
    <w:rsid w:val="00BE080E"/>
    <w:rsid w:val="00BF25A7"/>
    <w:rsid w:val="00BF5C8D"/>
    <w:rsid w:val="00C001D7"/>
    <w:rsid w:val="00C1166F"/>
    <w:rsid w:val="00C22C55"/>
    <w:rsid w:val="00C26145"/>
    <w:rsid w:val="00C300D5"/>
    <w:rsid w:val="00C36262"/>
    <w:rsid w:val="00C4223B"/>
    <w:rsid w:val="00C456EF"/>
    <w:rsid w:val="00C5046E"/>
    <w:rsid w:val="00C51ACA"/>
    <w:rsid w:val="00C52FAB"/>
    <w:rsid w:val="00C554C2"/>
    <w:rsid w:val="00C61ED4"/>
    <w:rsid w:val="00C6215B"/>
    <w:rsid w:val="00C726CA"/>
    <w:rsid w:val="00C81500"/>
    <w:rsid w:val="00C8491B"/>
    <w:rsid w:val="00C8501B"/>
    <w:rsid w:val="00C97E4A"/>
    <w:rsid w:val="00CA0671"/>
    <w:rsid w:val="00CB1614"/>
    <w:rsid w:val="00CB5C8C"/>
    <w:rsid w:val="00CC393F"/>
    <w:rsid w:val="00CD7642"/>
    <w:rsid w:val="00CE5318"/>
    <w:rsid w:val="00CE6016"/>
    <w:rsid w:val="00CE6947"/>
    <w:rsid w:val="00CF5D7C"/>
    <w:rsid w:val="00CF6362"/>
    <w:rsid w:val="00CF7B0B"/>
    <w:rsid w:val="00D12ED2"/>
    <w:rsid w:val="00D17A87"/>
    <w:rsid w:val="00D238CF"/>
    <w:rsid w:val="00D277E9"/>
    <w:rsid w:val="00D475A6"/>
    <w:rsid w:val="00D50905"/>
    <w:rsid w:val="00D536F8"/>
    <w:rsid w:val="00D56B9B"/>
    <w:rsid w:val="00D62F9B"/>
    <w:rsid w:val="00D71F4B"/>
    <w:rsid w:val="00D73590"/>
    <w:rsid w:val="00D75B0F"/>
    <w:rsid w:val="00D776E0"/>
    <w:rsid w:val="00D816F8"/>
    <w:rsid w:val="00D822DC"/>
    <w:rsid w:val="00D844E4"/>
    <w:rsid w:val="00D91F11"/>
    <w:rsid w:val="00D94005"/>
    <w:rsid w:val="00D971D8"/>
    <w:rsid w:val="00DA1D7F"/>
    <w:rsid w:val="00DA20D6"/>
    <w:rsid w:val="00DB23C5"/>
    <w:rsid w:val="00DC6AB9"/>
    <w:rsid w:val="00DD0EB4"/>
    <w:rsid w:val="00DD49E9"/>
    <w:rsid w:val="00DD51D5"/>
    <w:rsid w:val="00DF1951"/>
    <w:rsid w:val="00DF5310"/>
    <w:rsid w:val="00DF75FE"/>
    <w:rsid w:val="00E03647"/>
    <w:rsid w:val="00E07B82"/>
    <w:rsid w:val="00E118E3"/>
    <w:rsid w:val="00E124BF"/>
    <w:rsid w:val="00E22117"/>
    <w:rsid w:val="00E23368"/>
    <w:rsid w:val="00E23F84"/>
    <w:rsid w:val="00E26061"/>
    <w:rsid w:val="00E31287"/>
    <w:rsid w:val="00E5089E"/>
    <w:rsid w:val="00E57759"/>
    <w:rsid w:val="00E623F5"/>
    <w:rsid w:val="00E62DCF"/>
    <w:rsid w:val="00E76C9E"/>
    <w:rsid w:val="00E82C87"/>
    <w:rsid w:val="00E92E63"/>
    <w:rsid w:val="00E948E2"/>
    <w:rsid w:val="00EA17E5"/>
    <w:rsid w:val="00EA2398"/>
    <w:rsid w:val="00EA7DB3"/>
    <w:rsid w:val="00EC55FE"/>
    <w:rsid w:val="00ED5418"/>
    <w:rsid w:val="00EF52AC"/>
    <w:rsid w:val="00F01B92"/>
    <w:rsid w:val="00F1188C"/>
    <w:rsid w:val="00F21E6D"/>
    <w:rsid w:val="00F36D7E"/>
    <w:rsid w:val="00F457F3"/>
    <w:rsid w:val="00F75711"/>
    <w:rsid w:val="00F81302"/>
    <w:rsid w:val="00F85C1D"/>
    <w:rsid w:val="00F9033A"/>
    <w:rsid w:val="00F96EA8"/>
    <w:rsid w:val="00FB6294"/>
    <w:rsid w:val="00FC1B64"/>
    <w:rsid w:val="00FD1664"/>
    <w:rsid w:val="00FF0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D58772A"/>
  <w14:defaultImageDpi w14:val="32767"/>
  <w15:docId w15:val="{3E08B027-19FE-408E-916F-3ACBE3AFF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5D22D3"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1"/>
    <w:qFormat/>
    <w:rsid w:val="002413E6"/>
    <w:pPr>
      <w:ind w:left="118" w:right="58"/>
      <w:outlineLvl w:val="0"/>
    </w:pPr>
    <w:rPr>
      <w:b/>
      <w:bCs/>
      <w:sz w:val="21"/>
      <w:szCs w:val="21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42B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2413E6"/>
    <w:rPr>
      <w:rFonts w:ascii="Times New Roman" w:eastAsia="Times New Roman" w:hAnsi="Times New Roman" w:cs="Times New Roman"/>
      <w:b/>
      <w:bCs/>
      <w:sz w:val="21"/>
      <w:szCs w:val="21"/>
    </w:rPr>
  </w:style>
  <w:style w:type="paragraph" w:styleId="BodyText">
    <w:name w:val="Body Text"/>
    <w:basedOn w:val="Normal"/>
    <w:link w:val="BodyTextChar"/>
    <w:uiPriority w:val="1"/>
    <w:qFormat/>
    <w:rsid w:val="002413E6"/>
    <w:rPr>
      <w:sz w:val="21"/>
      <w:szCs w:val="21"/>
    </w:rPr>
  </w:style>
  <w:style w:type="character" w:customStyle="1" w:styleId="BodyTextChar">
    <w:name w:val="Body Text Char"/>
    <w:basedOn w:val="DefaultParagraphFont"/>
    <w:link w:val="BodyText"/>
    <w:uiPriority w:val="1"/>
    <w:rsid w:val="002413E6"/>
    <w:rPr>
      <w:rFonts w:ascii="Times New Roman" w:eastAsia="Times New Roman" w:hAnsi="Times New Roman" w:cs="Times New Roman"/>
      <w:sz w:val="21"/>
      <w:szCs w:val="21"/>
    </w:rPr>
  </w:style>
  <w:style w:type="paragraph" w:styleId="ListParagraph">
    <w:name w:val="List Paragraph"/>
    <w:basedOn w:val="Normal"/>
    <w:uiPriority w:val="34"/>
    <w:qFormat/>
    <w:rsid w:val="002413E6"/>
    <w:pPr>
      <w:ind w:left="118" w:right="706"/>
    </w:pPr>
  </w:style>
  <w:style w:type="paragraph" w:customStyle="1" w:styleId="TableParagraph">
    <w:name w:val="Table Paragraph"/>
    <w:basedOn w:val="Normal"/>
    <w:uiPriority w:val="1"/>
    <w:qFormat/>
    <w:rsid w:val="002413E6"/>
    <w:pPr>
      <w:ind w:left="95"/>
    </w:pPr>
  </w:style>
  <w:style w:type="paragraph" w:styleId="Header">
    <w:name w:val="header"/>
    <w:basedOn w:val="Normal"/>
    <w:link w:val="HeaderChar"/>
    <w:uiPriority w:val="99"/>
    <w:unhideWhenUsed/>
    <w:rsid w:val="002413E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413E6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2413E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413E6"/>
    <w:rPr>
      <w:rFonts w:ascii="Times New Roman" w:eastAsia="Times New Roman" w:hAnsi="Times New Roman" w:cs="Times New Roman"/>
    </w:rPr>
  </w:style>
  <w:style w:type="character" w:styleId="PageNumber">
    <w:name w:val="page number"/>
    <w:basedOn w:val="DefaultParagraphFont"/>
    <w:uiPriority w:val="99"/>
    <w:semiHidden/>
    <w:unhideWhenUsed/>
    <w:rsid w:val="002413E6"/>
  </w:style>
  <w:style w:type="table" w:styleId="TableGrid">
    <w:name w:val="Table Grid"/>
    <w:basedOn w:val="TableNormal"/>
    <w:uiPriority w:val="39"/>
    <w:rsid w:val="00137B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ataField11pt-Single">
    <w:name w:val="Data Field 11pt-Single"/>
    <w:basedOn w:val="Normal"/>
    <w:link w:val="DataField11pt-SingleChar"/>
    <w:rsid w:val="00010A8F"/>
    <w:pPr>
      <w:autoSpaceDE w:val="0"/>
      <w:autoSpaceDN w:val="0"/>
    </w:pPr>
    <w:rPr>
      <w:rFonts w:ascii="Arial" w:hAnsi="Arial" w:cs="Arial"/>
      <w:sz w:val="22"/>
      <w:szCs w:val="20"/>
    </w:rPr>
  </w:style>
  <w:style w:type="character" w:customStyle="1" w:styleId="DataField11pt-SingleChar">
    <w:name w:val="Data Field 11pt-Single Char"/>
    <w:basedOn w:val="DefaultParagraphFont"/>
    <w:link w:val="DataField11pt-Single"/>
    <w:rsid w:val="00010A8F"/>
    <w:rPr>
      <w:rFonts w:ascii="Arial" w:eastAsia="Times New Roman" w:hAnsi="Arial" w:cs="Arial"/>
      <w:sz w:val="22"/>
      <w:szCs w:val="20"/>
    </w:rPr>
  </w:style>
  <w:style w:type="character" w:styleId="Strong">
    <w:name w:val="Strong"/>
    <w:basedOn w:val="DefaultParagraphFont"/>
    <w:uiPriority w:val="22"/>
    <w:qFormat/>
    <w:rsid w:val="00010A8F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42B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rmalWeb">
    <w:name w:val="Normal (Web)"/>
    <w:basedOn w:val="Normal"/>
    <w:rsid w:val="008D66CF"/>
    <w:pPr>
      <w:spacing w:before="100" w:beforeAutospacing="1" w:after="100" w:afterAutospacing="1"/>
    </w:pPr>
  </w:style>
  <w:style w:type="paragraph" w:styleId="Revision">
    <w:name w:val="Revision"/>
    <w:hidden/>
    <w:uiPriority w:val="99"/>
    <w:semiHidden/>
    <w:rsid w:val="009A6D11"/>
    <w:rPr>
      <w:rFonts w:ascii="Times New Roman" w:eastAsia="Times New Roman" w:hAnsi="Times New Roman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82792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2792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27920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2792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27920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827920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27920"/>
    <w:rPr>
      <w:color w:val="605E5C"/>
      <w:shd w:val="clear" w:color="auto" w:fill="E1DFDD"/>
    </w:rPr>
  </w:style>
  <w:style w:type="character" w:customStyle="1" w:styleId="cf01">
    <w:name w:val="cf01"/>
    <w:basedOn w:val="DefaultParagraphFont"/>
    <w:rsid w:val="00BF25A7"/>
    <w:rPr>
      <w:rFonts w:ascii="Segoe UI" w:hAnsi="Segoe UI" w:cs="Segoe UI" w:hint="default"/>
      <w:b/>
      <w:bCs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B5C8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5C8C"/>
    <w:rPr>
      <w:rFonts w:ascii="Segoe UI" w:eastAsia="Times New Roman" w:hAnsi="Segoe UI" w:cs="Segoe UI"/>
      <w:sz w:val="18"/>
      <w:szCs w:val="18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1D31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51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43410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02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553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291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1688089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1757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4060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77656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35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0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9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5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02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0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9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63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0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3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0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7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86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7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1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02592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02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26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612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5356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3599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2851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36649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69344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28114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01513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67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7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9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9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8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084711">
          <w:marLeft w:val="0"/>
          <w:marRight w:val="0"/>
          <w:marTop w:val="34"/>
          <w:marBottom w:val="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6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8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5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1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496216">
          <w:marLeft w:val="0"/>
          <w:marRight w:val="0"/>
          <w:marTop w:val="34"/>
          <w:marBottom w:val="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6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55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7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3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6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9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bianco@stanford.ed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doi.org/10.1186/s12884-022-04693-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8C68BC-2D7F-4F45-A5DC-3A76A98300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28</Pages>
  <Words>9062</Words>
  <Characters>51659</Characters>
  <Application>Microsoft Office Word</Application>
  <DocSecurity>0</DocSecurity>
  <Lines>430</Lines>
  <Paragraphs>121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María Fernanda Bianco González</dc:creator>
  <cp:lastModifiedBy>Dr. Ylayaly Katherine Bianco</cp:lastModifiedBy>
  <cp:revision>2</cp:revision>
  <dcterms:created xsi:type="dcterms:W3CDTF">2022-09-24T19:16:00Z</dcterms:created>
  <dcterms:modified xsi:type="dcterms:W3CDTF">2022-09-24T19:16:00Z</dcterms:modified>
</cp:coreProperties>
</file>